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5F" w:rsidRDefault="0009765F" w:rsidP="006C10CA">
      <w:pPr>
        <w:spacing w:line="360" w:lineRule="auto"/>
        <w:ind w:firstLine="709"/>
        <w:jc w:val="both"/>
        <w:rPr>
          <w:b/>
          <w:sz w:val="32"/>
          <w:szCs w:val="32"/>
        </w:rPr>
      </w:pPr>
    </w:p>
    <w:p w:rsidR="00FB4417" w:rsidRPr="002B2218" w:rsidRDefault="004B515F" w:rsidP="006C10CA">
      <w:pPr>
        <w:spacing w:line="360" w:lineRule="auto"/>
        <w:ind w:firstLine="709"/>
        <w:jc w:val="both"/>
        <w:rPr>
          <w:sz w:val="32"/>
          <w:szCs w:val="32"/>
        </w:rPr>
      </w:pPr>
      <w:r w:rsidRPr="002B2218">
        <w:rPr>
          <w:b/>
          <w:sz w:val="32"/>
          <w:szCs w:val="32"/>
        </w:rPr>
        <w:t>Тем</w:t>
      </w:r>
      <w:r w:rsidR="00B82E04">
        <w:rPr>
          <w:b/>
          <w:sz w:val="32"/>
          <w:szCs w:val="32"/>
        </w:rPr>
        <w:t>а № 5: Инфляция, ее сущность и ф</w:t>
      </w:r>
      <w:r w:rsidRPr="002B2218">
        <w:rPr>
          <w:b/>
          <w:sz w:val="32"/>
          <w:szCs w:val="32"/>
        </w:rPr>
        <w:t>ормы проявления</w:t>
      </w:r>
      <w:r w:rsidRPr="002B2218">
        <w:rPr>
          <w:sz w:val="32"/>
          <w:szCs w:val="32"/>
        </w:rPr>
        <w:t>.</w:t>
      </w:r>
    </w:p>
    <w:p w:rsidR="004B515F" w:rsidRDefault="004B515F"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Pr="006C10CA" w:rsidRDefault="00B179D2" w:rsidP="006C10CA">
      <w:pPr>
        <w:spacing w:line="360" w:lineRule="auto"/>
        <w:ind w:firstLine="709"/>
        <w:jc w:val="both"/>
        <w:rPr>
          <w:sz w:val="28"/>
          <w:szCs w:val="28"/>
        </w:rPr>
      </w:pPr>
    </w:p>
    <w:p w:rsidR="00B179D2" w:rsidRDefault="00B179D2" w:rsidP="00B179D2">
      <w:pPr>
        <w:pStyle w:val="5"/>
        <w:spacing w:line="288" w:lineRule="auto"/>
        <w:outlineLvl w:val="4"/>
        <w:rPr>
          <w:b/>
          <w:bCs/>
          <w:iCs/>
        </w:rPr>
      </w:pPr>
      <w:r w:rsidRPr="00B179D2">
        <w:rPr>
          <w:b/>
          <w:bCs/>
          <w:iCs/>
        </w:rPr>
        <w:t>План</w:t>
      </w:r>
    </w:p>
    <w:p w:rsidR="00B179D2" w:rsidRDefault="00B179D2" w:rsidP="00B179D2"/>
    <w:p w:rsidR="00B179D2" w:rsidRDefault="00B179D2" w:rsidP="00B179D2"/>
    <w:p w:rsidR="00B179D2" w:rsidRPr="00B179D2" w:rsidRDefault="00B179D2" w:rsidP="00B179D2"/>
    <w:p w:rsidR="00B179D2" w:rsidRPr="00B179D2" w:rsidRDefault="00B179D2" w:rsidP="00B179D2">
      <w:pPr>
        <w:pStyle w:val="a9"/>
        <w:spacing w:line="288" w:lineRule="auto"/>
      </w:pPr>
      <w:r w:rsidRPr="00B179D2">
        <w:tab/>
        <w:t>Введение</w:t>
      </w:r>
      <w:r>
        <w:t>……………………………………………………………………3</w:t>
      </w:r>
    </w:p>
    <w:p w:rsidR="00B179D2" w:rsidRPr="00B179D2" w:rsidRDefault="00B179D2" w:rsidP="00B179D2">
      <w:pPr>
        <w:numPr>
          <w:ilvl w:val="0"/>
          <w:numId w:val="28"/>
        </w:numPr>
        <w:autoSpaceDE w:val="0"/>
        <w:autoSpaceDN w:val="0"/>
        <w:spacing w:line="288" w:lineRule="auto"/>
        <w:jc w:val="both"/>
        <w:rPr>
          <w:sz w:val="28"/>
          <w:szCs w:val="28"/>
        </w:rPr>
      </w:pPr>
      <w:r w:rsidRPr="00B179D2">
        <w:rPr>
          <w:sz w:val="28"/>
          <w:szCs w:val="28"/>
        </w:rPr>
        <w:t>Природа и причины инфляции</w:t>
      </w:r>
      <w:r>
        <w:rPr>
          <w:sz w:val="28"/>
          <w:szCs w:val="28"/>
        </w:rPr>
        <w:t>…………………………………………...4</w:t>
      </w:r>
    </w:p>
    <w:p w:rsidR="00B179D2" w:rsidRPr="00B179D2" w:rsidRDefault="00B179D2" w:rsidP="00B179D2">
      <w:pPr>
        <w:numPr>
          <w:ilvl w:val="0"/>
          <w:numId w:val="28"/>
        </w:numPr>
        <w:autoSpaceDE w:val="0"/>
        <w:autoSpaceDN w:val="0"/>
        <w:spacing w:line="288" w:lineRule="auto"/>
        <w:jc w:val="both"/>
        <w:rPr>
          <w:sz w:val="28"/>
          <w:szCs w:val="28"/>
        </w:rPr>
      </w:pPr>
      <w:r w:rsidRPr="00B179D2">
        <w:rPr>
          <w:sz w:val="28"/>
          <w:szCs w:val="28"/>
        </w:rPr>
        <w:t>Формы и виды инфляции</w:t>
      </w:r>
      <w:r>
        <w:rPr>
          <w:sz w:val="28"/>
          <w:szCs w:val="28"/>
        </w:rPr>
        <w:t>………………………………………………</w:t>
      </w:r>
      <w:r w:rsidR="00081188">
        <w:rPr>
          <w:sz w:val="28"/>
          <w:szCs w:val="28"/>
        </w:rPr>
        <w:t>..15</w:t>
      </w:r>
    </w:p>
    <w:p w:rsidR="00B179D2" w:rsidRPr="00B179D2" w:rsidRDefault="00B179D2" w:rsidP="00B179D2">
      <w:pPr>
        <w:numPr>
          <w:ilvl w:val="0"/>
          <w:numId w:val="28"/>
        </w:numPr>
        <w:autoSpaceDE w:val="0"/>
        <w:autoSpaceDN w:val="0"/>
        <w:spacing w:line="288" w:lineRule="auto"/>
        <w:jc w:val="both"/>
        <w:rPr>
          <w:sz w:val="28"/>
          <w:szCs w:val="28"/>
        </w:rPr>
      </w:pPr>
      <w:r w:rsidRPr="00B179D2">
        <w:rPr>
          <w:sz w:val="28"/>
          <w:szCs w:val="28"/>
        </w:rPr>
        <w:t>Социально-экономические</w:t>
      </w:r>
      <w:r>
        <w:rPr>
          <w:sz w:val="28"/>
          <w:szCs w:val="28"/>
        </w:rPr>
        <w:t xml:space="preserve"> </w:t>
      </w:r>
      <w:r w:rsidRPr="00B179D2">
        <w:rPr>
          <w:sz w:val="28"/>
          <w:szCs w:val="28"/>
        </w:rPr>
        <w:t>последствия инфляции</w:t>
      </w:r>
      <w:r>
        <w:rPr>
          <w:sz w:val="28"/>
          <w:szCs w:val="28"/>
        </w:rPr>
        <w:t xml:space="preserve">  </w:t>
      </w:r>
      <w:r w:rsidRPr="00B179D2">
        <w:rPr>
          <w:sz w:val="28"/>
          <w:szCs w:val="28"/>
        </w:rPr>
        <w:t xml:space="preserve"> </w:t>
      </w:r>
      <w:r>
        <w:rPr>
          <w:sz w:val="28"/>
          <w:szCs w:val="28"/>
        </w:rPr>
        <w:t xml:space="preserve"> и </w:t>
      </w:r>
      <w:r w:rsidRPr="00B179D2">
        <w:rPr>
          <w:sz w:val="28"/>
          <w:szCs w:val="28"/>
        </w:rPr>
        <w:t>антиинфляционные меры</w:t>
      </w:r>
      <w:r>
        <w:rPr>
          <w:sz w:val="28"/>
          <w:szCs w:val="28"/>
        </w:rPr>
        <w:t>………………………………………………</w:t>
      </w:r>
      <w:r w:rsidR="00081188">
        <w:rPr>
          <w:sz w:val="28"/>
          <w:szCs w:val="28"/>
        </w:rPr>
        <w:t>..24</w:t>
      </w:r>
    </w:p>
    <w:p w:rsidR="00B179D2" w:rsidRPr="00B179D2" w:rsidRDefault="00B179D2" w:rsidP="00B179D2">
      <w:pPr>
        <w:spacing w:line="288" w:lineRule="auto"/>
        <w:ind w:left="720"/>
        <w:jc w:val="both"/>
        <w:rPr>
          <w:sz w:val="28"/>
          <w:szCs w:val="28"/>
        </w:rPr>
      </w:pPr>
      <w:r w:rsidRPr="00B179D2">
        <w:rPr>
          <w:sz w:val="28"/>
          <w:szCs w:val="28"/>
        </w:rPr>
        <w:t>Заключение</w:t>
      </w:r>
      <w:r>
        <w:rPr>
          <w:sz w:val="28"/>
          <w:szCs w:val="28"/>
        </w:rPr>
        <w:t>………………………………………………………………</w:t>
      </w:r>
      <w:r w:rsidR="00081188">
        <w:rPr>
          <w:sz w:val="28"/>
          <w:szCs w:val="28"/>
        </w:rPr>
        <w:t>..35</w:t>
      </w:r>
    </w:p>
    <w:p w:rsidR="00B179D2" w:rsidRPr="00B179D2" w:rsidRDefault="00B179D2" w:rsidP="00B179D2">
      <w:pPr>
        <w:spacing w:line="288" w:lineRule="auto"/>
        <w:ind w:left="720"/>
        <w:jc w:val="both"/>
        <w:rPr>
          <w:sz w:val="28"/>
          <w:szCs w:val="28"/>
        </w:rPr>
      </w:pPr>
      <w:r w:rsidRPr="00B179D2">
        <w:rPr>
          <w:sz w:val="28"/>
          <w:szCs w:val="28"/>
        </w:rPr>
        <w:t>Библиографический список</w:t>
      </w:r>
      <w:r>
        <w:rPr>
          <w:sz w:val="28"/>
          <w:szCs w:val="28"/>
        </w:rPr>
        <w:t>……………………………………………</w:t>
      </w:r>
      <w:r w:rsidR="00081188">
        <w:rPr>
          <w:sz w:val="28"/>
          <w:szCs w:val="28"/>
        </w:rPr>
        <w:t>...37</w:t>
      </w:r>
    </w:p>
    <w:p w:rsidR="004B515F" w:rsidRPr="00B179D2" w:rsidRDefault="004B515F" w:rsidP="006C10CA">
      <w:pPr>
        <w:spacing w:line="360" w:lineRule="auto"/>
        <w:ind w:firstLine="709"/>
        <w:jc w:val="both"/>
        <w:rPr>
          <w:sz w:val="28"/>
          <w:szCs w:val="28"/>
        </w:rPr>
      </w:pPr>
    </w:p>
    <w:p w:rsidR="00C472FE" w:rsidRPr="00081188" w:rsidRDefault="00C472FE"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B179D2" w:rsidRDefault="00B179D2" w:rsidP="006C10CA">
      <w:pPr>
        <w:spacing w:line="360" w:lineRule="auto"/>
        <w:ind w:firstLine="709"/>
        <w:jc w:val="both"/>
        <w:rPr>
          <w:sz w:val="28"/>
          <w:szCs w:val="28"/>
        </w:rPr>
      </w:pPr>
    </w:p>
    <w:p w:rsidR="006C10CA" w:rsidRPr="00B82E04" w:rsidRDefault="00CA4C90" w:rsidP="006C10CA">
      <w:pPr>
        <w:spacing w:line="360" w:lineRule="auto"/>
        <w:ind w:firstLine="709"/>
        <w:jc w:val="both"/>
        <w:rPr>
          <w:b/>
          <w:sz w:val="28"/>
          <w:szCs w:val="28"/>
        </w:rPr>
      </w:pPr>
      <w:r w:rsidRPr="00B82E04">
        <w:rPr>
          <w:b/>
          <w:sz w:val="28"/>
          <w:szCs w:val="28"/>
        </w:rPr>
        <w:t xml:space="preserve"> </w:t>
      </w:r>
      <w:r w:rsidR="004B515F" w:rsidRPr="00B82E04">
        <w:rPr>
          <w:b/>
          <w:sz w:val="28"/>
          <w:szCs w:val="28"/>
        </w:rPr>
        <w:t>Введение.</w:t>
      </w:r>
    </w:p>
    <w:p w:rsidR="00137D3C" w:rsidRPr="006C10CA" w:rsidRDefault="006C10CA" w:rsidP="006C10CA">
      <w:pPr>
        <w:spacing w:line="360" w:lineRule="auto"/>
        <w:ind w:firstLine="709"/>
        <w:jc w:val="both"/>
        <w:rPr>
          <w:sz w:val="28"/>
          <w:szCs w:val="28"/>
        </w:rPr>
      </w:pPr>
      <w:r w:rsidRPr="006C10CA">
        <w:rPr>
          <w:sz w:val="28"/>
          <w:szCs w:val="28"/>
        </w:rPr>
        <w:t xml:space="preserve"> </w:t>
      </w:r>
      <w:r w:rsidR="00D06F80" w:rsidRPr="006C10CA">
        <w:rPr>
          <w:sz w:val="28"/>
          <w:szCs w:val="28"/>
        </w:rPr>
        <w:t xml:space="preserve">Всем знакомо такое </w:t>
      </w:r>
      <w:r w:rsidR="00627794">
        <w:rPr>
          <w:sz w:val="28"/>
          <w:szCs w:val="28"/>
        </w:rPr>
        <w:t>слово</w:t>
      </w:r>
      <w:r w:rsidR="00D06F80" w:rsidRPr="006C10CA">
        <w:rPr>
          <w:sz w:val="28"/>
          <w:szCs w:val="28"/>
        </w:rPr>
        <w:t xml:space="preserve"> как инфляция. Часто слышим его по телевидению, встречаем в публикациях средств массовой информации. Тем не менее, не все до конца понимают истинный смысл инфляции. Скорее всего, в нашей жизни связывается это понятие с перестройкой в России, то есть тем временем,  когда проблема неконтролируемого роста цен буквально на всё  была особенно актуальна, помня о том времени, нас так пугает это слово - инфляция. </w:t>
      </w:r>
    </w:p>
    <w:p w:rsidR="006C10CA" w:rsidRPr="000304EC" w:rsidRDefault="00137D3C" w:rsidP="006C10CA">
      <w:pPr>
        <w:spacing w:line="360" w:lineRule="auto"/>
        <w:ind w:firstLine="709"/>
        <w:jc w:val="both"/>
        <w:rPr>
          <w:sz w:val="28"/>
          <w:szCs w:val="28"/>
        </w:rPr>
      </w:pPr>
      <w:r w:rsidRPr="006C10CA">
        <w:rPr>
          <w:sz w:val="28"/>
          <w:szCs w:val="28"/>
        </w:rPr>
        <w:t>Х</w:t>
      </w:r>
      <w:r w:rsidR="00D06F80" w:rsidRPr="006C10CA">
        <w:rPr>
          <w:sz w:val="28"/>
          <w:szCs w:val="28"/>
        </w:rPr>
        <w:t xml:space="preserve">отелось бы в своей курсовой работе рассмотреть </w:t>
      </w:r>
      <w:r w:rsidRPr="006C10CA">
        <w:rPr>
          <w:sz w:val="28"/>
          <w:szCs w:val="28"/>
        </w:rPr>
        <w:t xml:space="preserve">понятие инфляции, основные причины ее порождающие, </w:t>
      </w:r>
      <w:r w:rsidR="00D06F80" w:rsidRPr="006C10CA">
        <w:rPr>
          <w:sz w:val="28"/>
          <w:szCs w:val="28"/>
        </w:rPr>
        <w:t xml:space="preserve"> а также ее влияние на экономическое состояние страны. </w:t>
      </w:r>
      <w:r w:rsidR="006C10CA" w:rsidRPr="000304EC">
        <w:rPr>
          <w:sz w:val="28"/>
          <w:szCs w:val="28"/>
        </w:rPr>
        <w:t>Задачи работы: изучение инфляции, какие последствия она влечет, методы борьбы с ней, какова инфляция на сегодняшний день и прогнозы.</w:t>
      </w:r>
    </w:p>
    <w:p w:rsidR="00176318" w:rsidRDefault="00176318" w:rsidP="00176318">
      <w:pPr>
        <w:autoSpaceDE w:val="0"/>
        <w:autoSpaceDN w:val="0"/>
        <w:adjustRightInd w:val="0"/>
        <w:spacing w:line="360" w:lineRule="auto"/>
        <w:jc w:val="both"/>
        <w:rPr>
          <w:sz w:val="28"/>
          <w:szCs w:val="28"/>
        </w:rPr>
      </w:pPr>
      <w:r>
        <w:rPr>
          <w:sz w:val="28"/>
          <w:szCs w:val="28"/>
        </w:rPr>
        <w:t xml:space="preserve">          </w:t>
      </w:r>
      <w:r w:rsidRPr="00F20D92">
        <w:rPr>
          <w:sz w:val="28"/>
          <w:szCs w:val="28"/>
        </w:rPr>
        <w:t>Инфляция - одна из основных проблем нашей сегодняшней экономической жизни. Это проблема не только предпринимателей, которые вынуждены работать в условиях нестабильной макроэкономической ситуации, а, значит, в условиях большей неопределенности; не только государства, которое должно все время предпринимать какие-то шаги к стабилизации. Инфляция - это проблема каждого жителя нашей страны.</w:t>
      </w:r>
    </w:p>
    <w:p w:rsidR="00CA4C90" w:rsidRPr="00CA4C90" w:rsidRDefault="00176318" w:rsidP="00CA4C90">
      <w:pPr>
        <w:spacing w:line="360" w:lineRule="auto"/>
        <w:ind w:firstLine="709"/>
        <w:jc w:val="both"/>
        <w:rPr>
          <w:color w:val="000000"/>
          <w:sz w:val="28"/>
          <w:szCs w:val="28"/>
        </w:rPr>
      </w:pPr>
      <w:r>
        <w:rPr>
          <w:sz w:val="28"/>
          <w:szCs w:val="28"/>
        </w:rPr>
        <w:t xml:space="preserve">Казалось бы, проблема инфляции достаточно изучена и находится в поле зрения экономистов. Однако, тема злободневна, поскольку происходящие глубокие </w:t>
      </w:r>
      <w:r w:rsidR="00CA4C90">
        <w:rPr>
          <w:sz w:val="28"/>
          <w:szCs w:val="28"/>
        </w:rPr>
        <w:t>п</w:t>
      </w:r>
      <w:r>
        <w:rPr>
          <w:sz w:val="28"/>
          <w:szCs w:val="28"/>
        </w:rPr>
        <w:t>реобразования требуют упорядочения и систематизации научных знаний об инфляции, которая сменила свой лок</w:t>
      </w:r>
      <w:r w:rsidR="00CA4C90">
        <w:rPr>
          <w:sz w:val="28"/>
          <w:szCs w:val="28"/>
        </w:rPr>
        <w:t>альный характер на повсеместный и</w:t>
      </w:r>
      <w:r>
        <w:rPr>
          <w:sz w:val="28"/>
          <w:szCs w:val="28"/>
        </w:rPr>
        <w:t xml:space="preserve"> всеохватывающий</w:t>
      </w:r>
      <w:r w:rsidR="00CA4C90">
        <w:rPr>
          <w:sz w:val="28"/>
          <w:szCs w:val="28"/>
        </w:rPr>
        <w:t xml:space="preserve">, превратилась в непрерывный и постоянный процесс. По мнению большинства экспертов, современная инфляция, проявляющаяся в условиях глобализации мировой экономики, является результатом несоответствия соотношения товарной и денежной массы в мировом масштабе. </w:t>
      </w:r>
      <w:r w:rsidR="00CA4C90">
        <w:rPr>
          <w:color w:val="000000"/>
          <w:sz w:val="28"/>
          <w:szCs w:val="28"/>
        </w:rPr>
        <w:t>Проявление</w:t>
      </w:r>
      <w:r w:rsidR="00CA4C90" w:rsidRPr="00CA4C90">
        <w:rPr>
          <w:color w:val="000000"/>
          <w:sz w:val="28"/>
          <w:szCs w:val="28"/>
        </w:rPr>
        <w:t xml:space="preserve"> инфляции присуще в той или иной степени любой рыночной и переходной к ней экономикам, в том числе и экономикам промышленно развитых стран.</w:t>
      </w:r>
    </w:p>
    <w:p w:rsidR="004B515F" w:rsidRPr="002B2218" w:rsidRDefault="004B515F" w:rsidP="00B179D2">
      <w:pPr>
        <w:numPr>
          <w:ilvl w:val="0"/>
          <w:numId w:val="29"/>
        </w:numPr>
        <w:spacing w:line="360" w:lineRule="auto"/>
        <w:jc w:val="both"/>
        <w:rPr>
          <w:b/>
          <w:sz w:val="28"/>
          <w:szCs w:val="28"/>
        </w:rPr>
      </w:pPr>
      <w:r w:rsidRPr="002B2218">
        <w:rPr>
          <w:b/>
          <w:sz w:val="28"/>
          <w:szCs w:val="28"/>
        </w:rPr>
        <w:t>Природа и причины инфляции.</w:t>
      </w:r>
    </w:p>
    <w:p w:rsidR="002058B7" w:rsidRPr="006C10CA" w:rsidRDefault="00EC3A67" w:rsidP="006C10CA">
      <w:pPr>
        <w:spacing w:line="360" w:lineRule="auto"/>
        <w:ind w:firstLine="709"/>
        <w:jc w:val="both"/>
        <w:rPr>
          <w:sz w:val="28"/>
          <w:szCs w:val="28"/>
        </w:rPr>
      </w:pPr>
      <w:r w:rsidRPr="006C10CA">
        <w:rPr>
          <w:sz w:val="28"/>
          <w:szCs w:val="28"/>
        </w:rPr>
        <w:t>Как экономическое явление инфляция с</w:t>
      </w:r>
      <w:r w:rsidR="000D2BC4" w:rsidRPr="006C10CA">
        <w:rPr>
          <w:sz w:val="28"/>
          <w:szCs w:val="28"/>
        </w:rPr>
        <w:t xml:space="preserve">уществует уже длительное время и </w:t>
      </w:r>
      <w:r w:rsidR="002058B7" w:rsidRPr="006C10CA">
        <w:rPr>
          <w:sz w:val="28"/>
          <w:szCs w:val="28"/>
        </w:rPr>
        <w:t xml:space="preserve"> не является феноменом современности, она имела место и в прошлом. </w:t>
      </w:r>
      <w:r w:rsidR="0029527F" w:rsidRPr="006C10CA">
        <w:rPr>
          <w:sz w:val="28"/>
          <w:szCs w:val="28"/>
        </w:rPr>
        <w:t>С</w:t>
      </w:r>
      <w:r w:rsidR="002058B7" w:rsidRPr="006C10CA">
        <w:rPr>
          <w:sz w:val="28"/>
          <w:szCs w:val="28"/>
        </w:rPr>
        <w:t>читается, что она появилась почти с самим возникновением денег, с функционированием которых неразрывно связана.</w:t>
      </w:r>
      <w:r w:rsidR="0029527F" w:rsidRPr="006C10CA">
        <w:rPr>
          <w:sz w:val="28"/>
          <w:szCs w:val="28"/>
        </w:rPr>
        <w:t xml:space="preserve"> </w:t>
      </w:r>
      <w:r w:rsidR="00E12C43" w:rsidRPr="006C10CA">
        <w:rPr>
          <w:sz w:val="28"/>
          <w:szCs w:val="28"/>
        </w:rPr>
        <w:t xml:space="preserve"> И</w:t>
      </w:r>
      <w:r w:rsidR="00961B12" w:rsidRPr="006C10CA">
        <w:rPr>
          <w:sz w:val="28"/>
          <w:szCs w:val="28"/>
        </w:rPr>
        <w:t xml:space="preserve">нфляция существовала и в условиях металлического денежного обращения, что было связано с </w:t>
      </w:r>
      <w:r w:rsidR="00BB0D97" w:rsidRPr="006C10CA">
        <w:rPr>
          <w:sz w:val="28"/>
          <w:szCs w:val="28"/>
        </w:rPr>
        <w:t>«</w:t>
      </w:r>
      <w:r w:rsidR="00961B12" w:rsidRPr="006C10CA">
        <w:rPr>
          <w:sz w:val="28"/>
          <w:szCs w:val="28"/>
        </w:rPr>
        <w:t>порчей</w:t>
      </w:r>
      <w:r w:rsidR="00BB0D97" w:rsidRPr="006C10CA">
        <w:rPr>
          <w:sz w:val="28"/>
          <w:szCs w:val="28"/>
        </w:rPr>
        <w:t>»</w:t>
      </w:r>
      <w:r w:rsidR="00961B12" w:rsidRPr="006C10CA">
        <w:rPr>
          <w:sz w:val="28"/>
          <w:szCs w:val="28"/>
        </w:rPr>
        <w:t xml:space="preserve"> монет, уменьшением их металлического содержания. </w:t>
      </w:r>
    </w:p>
    <w:p w:rsidR="00687124" w:rsidRPr="006C10CA" w:rsidRDefault="00BB0D97" w:rsidP="006C10CA">
      <w:pPr>
        <w:spacing w:line="360" w:lineRule="auto"/>
        <w:ind w:firstLine="709"/>
        <w:jc w:val="both"/>
        <w:rPr>
          <w:sz w:val="28"/>
          <w:szCs w:val="28"/>
        </w:rPr>
      </w:pPr>
      <w:r w:rsidRPr="006C10CA">
        <w:rPr>
          <w:sz w:val="28"/>
          <w:szCs w:val="28"/>
        </w:rPr>
        <w:t xml:space="preserve"> </w:t>
      </w:r>
      <w:r w:rsidR="00EC3A67" w:rsidRPr="006C10CA">
        <w:rPr>
          <w:sz w:val="28"/>
          <w:szCs w:val="28"/>
        </w:rPr>
        <w:t>Термин инфляция (от латинского inflatio - вздутие) впервые стал употребляться в Северной Америке в период гражданской</w:t>
      </w:r>
      <w:r w:rsidR="0049362C" w:rsidRPr="006C10CA">
        <w:rPr>
          <w:sz w:val="28"/>
          <w:szCs w:val="28"/>
        </w:rPr>
        <w:t xml:space="preserve"> войны 1861-1865 гг. и означал</w:t>
      </w:r>
      <w:r w:rsidR="00EC3A67" w:rsidRPr="006C10CA">
        <w:rPr>
          <w:sz w:val="28"/>
          <w:szCs w:val="28"/>
        </w:rPr>
        <w:t xml:space="preserve"> процесс </w:t>
      </w:r>
      <w:r w:rsidR="0049362C" w:rsidRPr="006C10CA">
        <w:rPr>
          <w:sz w:val="28"/>
          <w:szCs w:val="28"/>
        </w:rPr>
        <w:t>увеличения налично-денежной массы</w:t>
      </w:r>
      <w:r w:rsidR="00EC3A67" w:rsidRPr="006C10CA">
        <w:rPr>
          <w:sz w:val="28"/>
          <w:szCs w:val="28"/>
        </w:rPr>
        <w:t xml:space="preserve">. В XIX в. этот термин употреблялся также в Англии и Франции. Широкое распространение в экономической литературе понятие инфляции получило в XX веке после </w:t>
      </w:r>
      <w:r w:rsidR="0029527F" w:rsidRPr="006C10CA">
        <w:rPr>
          <w:sz w:val="28"/>
          <w:szCs w:val="28"/>
        </w:rPr>
        <w:t>перехода к массовому использованию бумажных денег.</w:t>
      </w:r>
      <w:r w:rsidR="00961B12" w:rsidRPr="006C10CA">
        <w:rPr>
          <w:sz w:val="28"/>
          <w:szCs w:val="28"/>
        </w:rPr>
        <w:t xml:space="preserve"> Таким образом, </w:t>
      </w:r>
      <w:r w:rsidR="00AB012E" w:rsidRPr="006C10CA">
        <w:rPr>
          <w:sz w:val="28"/>
          <w:szCs w:val="28"/>
        </w:rPr>
        <w:t xml:space="preserve">с XX века  </w:t>
      </w:r>
      <w:r w:rsidR="00961B12" w:rsidRPr="006C10CA">
        <w:rPr>
          <w:sz w:val="28"/>
          <w:szCs w:val="28"/>
        </w:rPr>
        <w:t xml:space="preserve">инфляция становится постоянным явлением в экономиках </w:t>
      </w:r>
      <w:r w:rsidR="00AB012E" w:rsidRPr="006C10CA">
        <w:rPr>
          <w:sz w:val="28"/>
          <w:szCs w:val="28"/>
        </w:rPr>
        <w:t xml:space="preserve">различных </w:t>
      </w:r>
      <w:r w:rsidR="00961B12" w:rsidRPr="006C10CA">
        <w:rPr>
          <w:sz w:val="28"/>
          <w:szCs w:val="28"/>
        </w:rPr>
        <w:t xml:space="preserve">государств. </w:t>
      </w:r>
      <w:r w:rsidR="00AB012E" w:rsidRPr="006C10CA">
        <w:rPr>
          <w:sz w:val="28"/>
          <w:szCs w:val="28"/>
        </w:rPr>
        <w:t>Однако, следует отметить, что если ранее инфляция являлась чисто национальной проблемой какого-либо</w:t>
      </w:r>
      <w:r w:rsidR="00687124" w:rsidRPr="006C10CA">
        <w:rPr>
          <w:sz w:val="28"/>
          <w:szCs w:val="28"/>
        </w:rPr>
        <w:t xml:space="preserve"> отдельного</w:t>
      </w:r>
      <w:r w:rsidR="00AB012E" w:rsidRPr="006C10CA">
        <w:rPr>
          <w:sz w:val="28"/>
          <w:szCs w:val="28"/>
        </w:rPr>
        <w:t xml:space="preserve"> государства, то в последнее десятилетие она переросла в глобальную. </w:t>
      </w:r>
      <w:r w:rsidR="00687124" w:rsidRPr="006C10CA">
        <w:rPr>
          <w:sz w:val="28"/>
          <w:szCs w:val="28"/>
        </w:rPr>
        <w:t>Так</w:t>
      </w:r>
      <w:r w:rsidR="00AB012E" w:rsidRPr="006C10CA">
        <w:rPr>
          <w:sz w:val="28"/>
          <w:szCs w:val="28"/>
        </w:rPr>
        <w:t xml:space="preserve"> XXI век входит в историю</w:t>
      </w:r>
      <w:r w:rsidR="00687124" w:rsidRPr="006C10CA">
        <w:rPr>
          <w:sz w:val="28"/>
          <w:szCs w:val="28"/>
        </w:rPr>
        <w:t xml:space="preserve"> - </w:t>
      </w:r>
      <w:r w:rsidR="00AB012E" w:rsidRPr="006C10CA">
        <w:rPr>
          <w:sz w:val="28"/>
          <w:szCs w:val="28"/>
        </w:rPr>
        <w:t xml:space="preserve"> как период </w:t>
      </w:r>
      <w:r w:rsidR="00687124" w:rsidRPr="006C10CA">
        <w:rPr>
          <w:sz w:val="28"/>
          <w:szCs w:val="28"/>
        </w:rPr>
        <w:t>общемировой</w:t>
      </w:r>
      <w:r w:rsidR="00AB012E" w:rsidRPr="006C10CA">
        <w:rPr>
          <w:sz w:val="28"/>
          <w:szCs w:val="28"/>
        </w:rPr>
        <w:t xml:space="preserve"> инфляции</w:t>
      </w:r>
      <w:r w:rsidR="00687124" w:rsidRPr="006C10CA">
        <w:rPr>
          <w:sz w:val="28"/>
          <w:szCs w:val="28"/>
        </w:rPr>
        <w:t>, проявляющую</w:t>
      </w:r>
      <w:r w:rsidR="00AB012E" w:rsidRPr="006C10CA">
        <w:rPr>
          <w:sz w:val="28"/>
          <w:szCs w:val="28"/>
        </w:rPr>
        <w:t xml:space="preserve">ся в условиях глобализации мировой экономики. </w:t>
      </w:r>
      <w:r w:rsidR="002B2218">
        <w:rPr>
          <w:sz w:val="28"/>
          <w:szCs w:val="28"/>
        </w:rPr>
        <w:t>П</w:t>
      </w:r>
      <w:r w:rsidR="00687124" w:rsidRPr="006C10CA">
        <w:rPr>
          <w:sz w:val="28"/>
          <w:szCs w:val="28"/>
        </w:rPr>
        <w:t xml:space="preserve">риведем  определения инфляции, которые встречаются в различных источниках: учебниках, пособиях, словарях.  </w:t>
      </w:r>
    </w:p>
    <w:p w:rsidR="00EC3A67" w:rsidRPr="006C10CA" w:rsidRDefault="00BB0D97" w:rsidP="006C10CA">
      <w:pPr>
        <w:spacing w:line="360" w:lineRule="auto"/>
        <w:ind w:firstLine="709"/>
        <w:jc w:val="both"/>
        <w:rPr>
          <w:sz w:val="28"/>
          <w:szCs w:val="28"/>
        </w:rPr>
      </w:pPr>
      <w:r w:rsidRPr="006C10CA">
        <w:rPr>
          <w:sz w:val="28"/>
          <w:szCs w:val="28"/>
        </w:rPr>
        <w:t xml:space="preserve"> </w:t>
      </w:r>
      <w:r w:rsidR="00687124" w:rsidRPr="006C10CA">
        <w:rPr>
          <w:sz w:val="28"/>
          <w:szCs w:val="28"/>
        </w:rPr>
        <w:t>Т</w:t>
      </w:r>
      <w:r w:rsidR="00EC3A67" w:rsidRPr="006C10CA">
        <w:rPr>
          <w:sz w:val="28"/>
          <w:szCs w:val="28"/>
        </w:rPr>
        <w:t xml:space="preserve">радиционное определение инфляции - 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 </w:t>
      </w:r>
    </w:p>
    <w:p w:rsidR="00EC3A67" w:rsidRPr="006C10CA" w:rsidRDefault="00BB0D97" w:rsidP="006C10CA">
      <w:pPr>
        <w:spacing w:line="360" w:lineRule="auto"/>
        <w:ind w:firstLine="709"/>
        <w:jc w:val="both"/>
        <w:rPr>
          <w:sz w:val="28"/>
          <w:szCs w:val="28"/>
        </w:rPr>
      </w:pPr>
      <w:r w:rsidRPr="006C10CA">
        <w:rPr>
          <w:sz w:val="28"/>
          <w:szCs w:val="28"/>
        </w:rPr>
        <w:t xml:space="preserve"> </w:t>
      </w:r>
      <w:r w:rsidR="00EC3A67" w:rsidRPr="006C10CA">
        <w:rPr>
          <w:sz w:val="28"/>
          <w:szCs w:val="28"/>
        </w:rPr>
        <w:t xml:space="preserve">Однако определение инфляции как переполнение каналов денежного обращения обесценивающимися бумажными деньгами нельзя считать полным. Инфляция, хотя она и проявляется в росте товарных цен, не может быть сведена лишь к чисто денежному феномену. </w:t>
      </w:r>
    </w:p>
    <w:p w:rsidR="00EC1A3C" w:rsidRPr="006C10CA" w:rsidRDefault="00BB0D97" w:rsidP="006C10CA">
      <w:pPr>
        <w:spacing w:line="360" w:lineRule="auto"/>
        <w:ind w:firstLine="709"/>
        <w:jc w:val="both"/>
        <w:rPr>
          <w:sz w:val="28"/>
          <w:szCs w:val="28"/>
        </w:rPr>
      </w:pPr>
      <w:r w:rsidRPr="006C10CA">
        <w:rPr>
          <w:sz w:val="28"/>
          <w:szCs w:val="28"/>
        </w:rPr>
        <w:t xml:space="preserve"> </w:t>
      </w:r>
      <w:r w:rsidR="006C7F2B" w:rsidRPr="006C10CA">
        <w:rPr>
          <w:sz w:val="28"/>
          <w:szCs w:val="28"/>
        </w:rPr>
        <w:t>Инфляция- э</w:t>
      </w:r>
      <w:r w:rsidR="006E09D3" w:rsidRPr="006C10CA">
        <w:rPr>
          <w:sz w:val="28"/>
          <w:szCs w:val="28"/>
        </w:rPr>
        <w:t>то сложное</w:t>
      </w:r>
      <w:r w:rsidR="00EC3A67" w:rsidRPr="006C10CA">
        <w:rPr>
          <w:sz w:val="28"/>
          <w:szCs w:val="28"/>
        </w:rPr>
        <w:t xml:space="preserve">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w:t>
      </w:r>
      <w:r w:rsidR="006C7F2B" w:rsidRPr="006C10CA">
        <w:rPr>
          <w:sz w:val="28"/>
          <w:szCs w:val="28"/>
        </w:rPr>
        <w:t xml:space="preserve">. </w:t>
      </w:r>
      <w:r w:rsidR="00EC1A3C" w:rsidRPr="006C10CA">
        <w:rPr>
          <w:sz w:val="28"/>
          <w:szCs w:val="28"/>
        </w:rPr>
        <w:t>Инфляция- явление повсеместное, хроническое и многофакторное.</w:t>
      </w:r>
      <w:r w:rsidR="006249D3" w:rsidRPr="006C10CA">
        <w:rPr>
          <w:sz w:val="28"/>
          <w:szCs w:val="28"/>
        </w:rPr>
        <w:t xml:space="preserve"> </w:t>
      </w:r>
    </w:p>
    <w:p w:rsidR="009216DC" w:rsidRPr="006C10CA" w:rsidRDefault="00BB0D97" w:rsidP="006C10CA">
      <w:pPr>
        <w:spacing w:line="360" w:lineRule="auto"/>
        <w:ind w:firstLine="709"/>
        <w:jc w:val="both"/>
        <w:rPr>
          <w:sz w:val="28"/>
          <w:szCs w:val="28"/>
          <w:lang w:val="en-US"/>
        </w:rPr>
      </w:pPr>
      <w:r w:rsidRPr="006C10CA">
        <w:rPr>
          <w:sz w:val="28"/>
          <w:szCs w:val="28"/>
        </w:rPr>
        <w:t xml:space="preserve"> </w:t>
      </w:r>
      <w:r w:rsidR="009216DC" w:rsidRPr="006C10CA">
        <w:rPr>
          <w:sz w:val="28"/>
          <w:szCs w:val="28"/>
        </w:rPr>
        <w:t>Инфляция- это процесс снижения покупательной способности (обесценивания) денег, сопровождающийся ростом цен на товары и услуги. Данный процесс выражается в процентах в месяц или в год</w:t>
      </w:r>
      <w:r w:rsidR="00B667F4" w:rsidRPr="006C10CA">
        <w:rPr>
          <w:sz w:val="28"/>
          <w:szCs w:val="28"/>
        </w:rPr>
        <w:t xml:space="preserve">, по которым экономическое положение отдельно взятой страны можно сравнивать с другими странами. Примечательно, что даже самые индустриально развитые страны не миновала проблема инфляции. Более того, </w:t>
      </w:r>
      <w:r w:rsidR="006C7F2B" w:rsidRPr="006C10CA">
        <w:rPr>
          <w:sz w:val="28"/>
          <w:szCs w:val="28"/>
        </w:rPr>
        <w:t xml:space="preserve">экономической </w:t>
      </w:r>
      <w:r w:rsidR="00B667F4" w:rsidRPr="006C10CA">
        <w:rPr>
          <w:sz w:val="28"/>
          <w:szCs w:val="28"/>
        </w:rPr>
        <w:t xml:space="preserve">наукой </w:t>
      </w:r>
      <w:r w:rsidR="006C7F2B" w:rsidRPr="006C10CA">
        <w:rPr>
          <w:sz w:val="28"/>
          <w:szCs w:val="28"/>
        </w:rPr>
        <w:t xml:space="preserve">уже </w:t>
      </w:r>
      <w:r w:rsidR="006800D3" w:rsidRPr="006C10CA">
        <w:rPr>
          <w:sz w:val="28"/>
          <w:szCs w:val="28"/>
        </w:rPr>
        <w:t>обосновано</w:t>
      </w:r>
      <w:r w:rsidR="00B667F4" w:rsidRPr="006C10CA">
        <w:rPr>
          <w:sz w:val="28"/>
          <w:szCs w:val="28"/>
        </w:rPr>
        <w:t xml:space="preserve">, что незначительные темпы инфляции способствуют развитию экономики, ведь такая инфляция стимулирует спрос, а, следовательно, и производство внутри страны. </w:t>
      </w:r>
    </w:p>
    <w:p w:rsidR="00714BB4" w:rsidRPr="006C10CA" w:rsidRDefault="00714BB4" w:rsidP="006C10CA">
      <w:pPr>
        <w:spacing w:line="360" w:lineRule="auto"/>
        <w:ind w:firstLine="709"/>
        <w:jc w:val="both"/>
        <w:rPr>
          <w:sz w:val="28"/>
          <w:szCs w:val="28"/>
        </w:rPr>
      </w:pPr>
      <w:r w:rsidRPr="006C10CA">
        <w:rPr>
          <w:sz w:val="28"/>
          <w:szCs w:val="28"/>
        </w:rPr>
        <w:t xml:space="preserve"> Инфляция – это обесценивание денежной единицы, уменьшение ее покупательской способности.</w:t>
      </w:r>
    </w:p>
    <w:p w:rsidR="00714BB4" w:rsidRPr="006C10CA" w:rsidRDefault="00714BB4" w:rsidP="006C10CA">
      <w:pPr>
        <w:spacing w:line="360" w:lineRule="auto"/>
        <w:ind w:firstLine="709"/>
        <w:jc w:val="both"/>
        <w:rPr>
          <w:sz w:val="28"/>
          <w:szCs w:val="28"/>
        </w:rPr>
      </w:pPr>
      <w:r w:rsidRPr="006C10CA">
        <w:rPr>
          <w:sz w:val="28"/>
          <w:szCs w:val="28"/>
        </w:rPr>
        <w:t>Инфляция -  есть многофакторное явление, обусловленное действием ряда причин, ведущих к росту диспропорций общественного производства и оказывающих влияние на цены в сторону их повышения.</w:t>
      </w:r>
    </w:p>
    <w:p w:rsidR="006C7F2B" w:rsidRPr="006C10CA" w:rsidRDefault="00714BB4" w:rsidP="006C10CA">
      <w:pPr>
        <w:spacing w:line="360" w:lineRule="auto"/>
        <w:ind w:firstLine="709"/>
        <w:jc w:val="both"/>
        <w:rPr>
          <w:sz w:val="28"/>
          <w:szCs w:val="28"/>
        </w:rPr>
      </w:pPr>
      <w:r w:rsidRPr="006C10CA">
        <w:rPr>
          <w:sz w:val="28"/>
          <w:szCs w:val="28"/>
        </w:rPr>
        <w:t xml:space="preserve"> </w:t>
      </w:r>
      <w:r w:rsidR="006C7F2B" w:rsidRPr="006C10CA">
        <w:rPr>
          <w:sz w:val="28"/>
          <w:szCs w:val="28"/>
        </w:rPr>
        <w:t>Инфляция</w:t>
      </w:r>
      <w:r w:rsidR="00876E32" w:rsidRPr="006C10CA">
        <w:rPr>
          <w:sz w:val="28"/>
          <w:szCs w:val="28"/>
        </w:rPr>
        <w:t xml:space="preserve"> </w:t>
      </w:r>
      <w:r w:rsidR="006C7F2B" w:rsidRPr="006C10CA">
        <w:rPr>
          <w:sz w:val="28"/>
          <w:szCs w:val="28"/>
        </w:rPr>
        <w:t>-</w:t>
      </w:r>
      <w:r w:rsidR="00876E32" w:rsidRPr="006C10CA">
        <w:rPr>
          <w:sz w:val="28"/>
          <w:szCs w:val="28"/>
        </w:rPr>
        <w:t xml:space="preserve"> </w:t>
      </w:r>
      <w:r w:rsidR="006C7F2B" w:rsidRPr="006C10CA">
        <w:rPr>
          <w:sz w:val="28"/>
          <w:szCs w:val="28"/>
        </w:rPr>
        <w:t>это обесценивание денежной единицы, т.е. систематический рост цен в экономике, независимо от причин обуславливающих этот рост. Чтобы лучше понять природу инфляции, рассмотрим более подробно причины ее порождающие. Тем более, что экономистами они достаточно достоверно выявлены и подробно описаны.</w:t>
      </w:r>
    </w:p>
    <w:p w:rsidR="007806E8" w:rsidRPr="006C10CA" w:rsidRDefault="007806E8" w:rsidP="006C10CA">
      <w:pPr>
        <w:spacing w:line="360" w:lineRule="auto"/>
        <w:ind w:firstLine="709"/>
        <w:jc w:val="both"/>
        <w:rPr>
          <w:sz w:val="28"/>
          <w:szCs w:val="28"/>
        </w:rPr>
      </w:pPr>
      <w:r w:rsidRPr="006C10CA">
        <w:rPr>
          <w:sz w:val="28"/>
          <w:szCs w:val="28"/>
        </w:rPr>
        <w:t xml:space="preserve">Глубинные причины инфляции находятся как в сфере обращения, так и в производственном секторе, и часто обуславливаются экономическими и политическими отношениями в стране. </w:t>
      </w:r>
      <w:r w:rsidR="002C61D9" w:rsidRPr="006C10CA">
        <w:rPr>
          <w:sz w:val="28"/>
          <w:szCs w:val="28"/>
        </w:rPr>
        <w:t>Ф</w:t>
      </w:r>
      <w:r w:rsidR="006A53AA" w:rsidRPr="006C10CA">
        <w:rPr>
          <w:sz w:val="28"/>
          <w:szCs w:val="28"/>
        </w:rPr>
        <w:t>акторы</w:t>
      </w:r>
      <w:r w:rsidR="00D86782" w:rsidRPr="006C10CA">
        <w:rPr>
          <w:sz w:val="28"/>
          <w:szCs w:val="28"/>
        </w:rPr>
        <w:t xml:space="preserve"> появления инфляции </w:t>
      </w:r>
      <w:r w:rsidR="002C61D9" w:rsidRPr="006C10CA">
        <w:rPr>
          <w:sz w:val="28"/>
          <w:szCs w:val="28"/>
        </w:rPr>
        <w:t xml:space="preserve">в экономической литературе </w:t>
      </w:r>
      <w:r w:rsidR="006A53AA" w:rsidRPr="006C10CA">
        <w:rPr>
          <w:sz w:val="28"/>
          <w:szCs w:val="28"/>
        </w:rPr>
        <w:t>принято разделя</w:t>
      </w:r>
      <w:r w:rsidR="002C61D9" w:rsidRPr="006C10CA">
        <w:rPr>
          <w:sz w:val="28"/>
          <w:szCs w:val="28"/>
        </w:rPr>
        <w:t>ть на монетарные</w:t>
      </w:r>
      <w:r w:rsidR="00D86782" w:rsidRPr="006C10CA">
        <w:rPr>
          <w:sz w:val="28"/>
          <w:szCs w:val="28"/>
        </w:rPr>
        <w:t xml:space="preserve"> и </w:t>
      </w:r>
      <w:r w:rsidR="006A53AA" w:rsidRPr="006C10CA">
        <w:rPr>
          <w:sz w:val="28"/>
          <w:szCs w:val="28"/>
        </w:rPr>
        <w:t>н</w:t>
      </w:r>
      <w:r w:rsidR="002C61D9" w:rsidRPr="006C10CA">
        <w:rPr>
          <w:sz w:val="28"/>
          <w:szCs w:val="28"/>
        </w:rPr>
        <w:t>емонетарные</w:t>
      </w:r>
      <w:r w:rsidR="0068580A" w:rsidRPr="006C10CA">
        <w:rPr>
          <w:sz w:val="28"/>
          <w:szCs w:val="28"/>
        </w:rPr>
        <w:t>, внутренние и внешние. Так или иначе</w:t>
      </w:r>
      <w:r w:rsidR="002C61D9" w:rsidRPr="006C10CA">
        <w:rPr>
          <w:sz w:val="28"/>
          <w:szCs w:val="28"/>
        </w:rPr>
        <w:t>, все они тесно взаимосвязаны. Внутренние причины инфляции связаны с уровнем экономического развития страны, внешние- с развитием мировой экономики. Монетарные связаны со сферой обращения денег, немонетарные</w:t>
      </w:r>
      <w:r w:rsidR="00F46477" w:rsidRPr="006C10CA">
        <w:rPr>
          <w:sz w:val="28"/>
          <w:szCs w:val="28"/>
        </w:rPr>
        <w:t xml:space="preserve"> </w:t>
      </w:r>
      <w:r w:rsidR="002C61D9" w:rsidRPr="006C10CA">
        <w:rPr>
          <w:sz w:val="28"/>
          <w:szCs w:val="28"/>
        </w:rPr>
        <w:t>- со сферой воспроизводства и государственной политикой в различных направлениях.</w:t>
      </w:r>
    </w:p>
    <w:p w:rsidR="002C61D9" w:rsidRPr="006C10CA" w:rsidRDefault="002C61D9" w:rsidP="006C10CA">
      <w:pPr>
        <w:spacing w:line="360" w:lineRule="auto"/>
        <w:ind w:firstLine="709"/>
        <w:jc w:val="both"/>
        <w:rPr>
          <w:sz w:val="28"/>
          <w:szCs w:val="28"/>
        </w:rPr>
      </w:pPr>
      <w:r w:rsidRPr="006C10CA">
        <w:rPr>
          <w:sz w:val="28"/>
          <w:szCs w:val="28"/>
        </w:rPr>
        <w:t xml:space="preserve"> В учебной литературе выделяют в качестве основных причин инфляции следующие:</w:t>
      </w:r>
    </w:p>
    <w:p w:rsidR="00D23CEA" w:rsidRPr="006C10CA" w:rsidRDefault="002C61D9" w:rsidP="006C10CA">
      <w:pPr>
        <w:spacing w:line="360" w:lineRule="auto"/>
        <w:ind w:firstLine="709"/>
        <w:jc w:val="both"/>
        <w:rPr>
          <w:sz w:val="28"/>
          <w:szCs w:val="28"/>
        </w:rPr>
      </w:pPr>
      <w:r w:rsidRPr="006C10CA">
        <w:rPr>
          <w:sz w:val="28"/>
          <w:szCs w:val="28"/>
        </w:rPr>
        <w:t xml:space="preserve"> </w:t>
      </w:r>
      <w:r w:rsidR="00B20CD4" w:rsidRPr="006C10CA">
        <w:rPr>
          <w:sz w:val="28"/>
          <w:szCs w:val="28"/>
        </w:rPr>
        <w:t xml:space="preserve"> </w:t>
      </w:r>
      <w:r w:rsidR="00D23CEA" w:rsidRPr="006C10CA">
        <w:rPr>
          <w:sz w:val="28"/>
          <w:szCs w:val="28"/>
        </w:rPr>
        <w:t xml:space="preserve">1). </w:t>
      </w:r>
      <w:r w:rsidR="00B20CD4" w:rsidRPr="006C10CA">
        <w:rPr>
          <w:sz w:val="28"/>
          <w:szCs w:val="28"/>
        </w:rPr>
        <w:t>Появление монополий крупных фирм и транснациональных корпораций, с одной стороны, и монополий профсоюзов – с другой.</w:t>
      </w:r>
      <w:r w:rsidR="004910C8" w:rsidRPr="006C10CA">
        <w:rPr>
          <w:sz w:val="28"/>
          <w:szCs w:val="28"/>
        </w:rPr>
        <w:t xml:space="preserve"> Отсутствие чистого свободного рынка и совершенной конкуренции как его части.</w:t>
      </w:r>
    </w:p>
    <w:p w:rsidR="00D23CEA" w:rsidRPr="006C10CA" w:rsidRDefault="00B20CD4" w:rsidP="006C10CA">
      <w:pPr>
        <w:spacing w:line="360" w:lineRule="auto"/>
        <w:ind w:firstLine="709"/>
        <w:jc w:val="both"/>
        <w:rPr>
          <w:sz w:val="28"/>
          <w:szCs w:val="28"/>
        </w:rPr>
      </w:pPr>
      <w:r w:rsidRPr="006C10CA">
        <w:rPr>
          <w:sz w:val="28"/>
          <w:szCs w:val="28"/>
        </w:rPr>
        <w:t xml:space="preserve"> Монополисты-компании заряжают  цены на всем внутреннем рынке, они заинтересованы в создании дефицита (сокращении производства и предложения товаров), который позволяет удерживать высокий уровень цен. Особенно остро это проявляется в сырьевых отраслях. </w:t>
      </w:r>
      <w:r w:rsidR="0026704A" w:rsidRPr="006C10CA">
        <w:rPr>
          <w:sz w:val="28"/>
          <w:szCs w:val="28"/>
        </w:rPr>
        <w:t>Например, завышение цен на электроэнергию, отражается практически на всем спектре цен в экономике.</w:t>
      </w:r>
    </w:p>
    <w:p w:rsidR="002C61D9" w:rsidRPr="006C10CA" w:rsidRDefault="00B20CD4" w:rsidP="006C10CA">
      <w:pPr>
        <w:spacing w:line="360" w:lineRule="auto"/>
        <w:ind w:firstLine="709"/>
        <w:jc w:val="both"/>
        <w:rPr>
          <w:sz w:val="28"/>
          <w:szCs w:val="28"/>
        </w:rPr>
      </w:pPr>
      <w:r w:rsidRPr="006C10CA">
        <w:rPr>
          <w:sz w:val="28"/>
          <w:szCs w:val="28"/>
        </w:rPr>
        <w:t>Монополия профсоюзов</w:t>
      </w:r>
      <w:r w:rsidR="0026704A" w:rsidRPr="006C10CA">
        <w:rPr>
          <w:sz w:val="28"/>
          <w:szCs w:val="28"/>
        </w:rPr>
        <w:t>,</w:t>
      </w:r>
      <w:r w:rsidRPr="006C10CA">
        <w:rPr>
          <w:sz w:val="28"/>
          <w:szCs w:val="28"/>
        </w:rPr>
        <w:t xml:space="preserve"> в первую очередь</w:t>
      </w:r>
      <w:r w:rsidR="0026704A" w:rsidRPr="006C10CA">
        <w:rPr>
          <w:sz w:val="28"/>
          <w:szCs w:val="28"/>
        </w:rPr>
        <w:t>,</w:t>
      </w:r>
      <w:r w:rsidRPr="006C10CA">
        <w:rPr>
          <w:sz w:val="28"/>
          <w:szCs w:val="28"/>
        </w:rPr>
        <w:t xml:space="preserve"> ограничивает возможности рынка определять приемлемый для экон</w:t>
      </w:r>
      <w:r w:rsidR="0026704A" w:rsidRPr="006C10CA">
        <w:rPr>
          <w:sz w:val="28"/>
          <w:szCs w:val="28"/>
        </w:rPr>
        <w:t xml:space="preserve">омики уровень заработной платы. Ссылаясь на необходимость поддержания жизненного уровня своих членов, профсоюзы зачастую необоснованно требуют повышать уровень оплаты труда. Там, где есть сильные профсоюзы, помимо повышения уровня заработной платы, появляются такие явления как клановость (работают родственники); взяточничество ( за устройство на работу необходимо платить); завышенные оклады и раздутые штаты (лишние должности)- в совокупности и по отдельности эти факторы ведут к неэффективной работе предприятия. Например, такие признаки монополизма профсоюзов можно отметить в государственном секторе, особенно на уровне администраций.  </w:t>
      </w:r>
    </w:p>
    <w:p w:rsidR="00D05139" w:rsidRPr="006C10CA" w:rsidRDefault="00D05139" w:rsidP="006C10CA">
      <w:pPr>
        <w:spacing w:line="360" w:lineRule="auto"/>
        <w:ind w:firstLine="709"/>
        <w:jc w:val="both"/>
        <w:rPr>
          <w:sz w:val="28"/>
          <w:szCs w:val="28"/>
        </w:rPr>
      </w:pPr>
      <w:r w:rsidRPr="006C10CA">
        <w:rPr>
          <w:sz w:val="28"/>
          <w:szCs w:val="28"/>
        </w:rPr>
        <w:t xml:space="preserve"> </w:t>
      </w:r>
      <w:r w:rsidR="00D23CEA" w:rsidRPr="006C10CA">
        <w:rPr>
          <w:sz w:val="28"/>
          <w:szCs w:val="28"/>
        </w:rPr>
        <w:t xml:space="preserve">2). </w:t>
      </w:r>
      <w:r w:rsidRPr="006C10CA">
        <w:rPr>
          <w:sz w:val="28"/>
          <w:szCs w:val="28"/>
        </w:rPr>
        <w:t>Рост государственного сектора и с</w:t>
      </w:r>
      <w:r w:rsidR="009D61CE" w:rsidRPr="006C10CA">
        <w:rPr>
          <w:sz w:val="28"/>
          <w:szCs w:val="28"/>
        </w:rPr>
        <w:t>тепень вмешательства госуд</w:t>
      </w:r>
      <w:r w:rsidRPr="006C10CA">
        <w:rPr>
          <w:sz w:val="28"/>
          <w:szCs w:val="28"/>
        </w:rPr>
        <w:t>арства в экономику. Эти факторы ведут к диспропорциональности - несбалансированность государственных расходов и доходов - т.е. дефицит государственного бюджета. Часто этот дефицит покрывается за счет использования “печатного станка”,</w:t>
      </w:r>
      <w:r w:rsidR="00054387" w:rsidRPr="006C10CA">
        <w:rPr>
          <w:sz w:val="28"/>
          <w:szCs w:val="28"/>
        </w:rPr>
        <w:t xml:space="preserve"> Центральный Банк финансирует все расходы  правительства путем денежной эмиссии,</w:t>
      </w:r>
      <w:r w:rsidRPr="006C10CA">
        <w:rPr>
          <w:sz w:val="28"/>
          <w:szCs w:val="28"/>
        </w:rPr>
        <w:t xml:space="preserve"> что приводит к увеличению денежной массы, необеспеченной товаром, и как следствие - инфляции. </w:t>
      </w:r>
    </w:p>
    <w:p w:rsidR="009D61CE" w:rsidRPr="006C10CA" w:rsidRDefault="00054387" w:rsidP="006C10CA">
      <w:pPr>
        <w:spacing w:line="360" w:lineRule="auto"/>
        <w:ind w:firstLine="709"/>
        <w:jc w:val="both"/>
        <w:rPr>
          <w:sz w:val="28"/>
          <w:szCs w:val="28"/>
        </w:rPr>
      </w:pPr>
      <w:r w:rsidRPr="006C10CA">
        <w:rPr>
          <w:sz w:val="28"/>
          <w:szCs w:val="28"/>
        </w:rPr>
        <w:t xml:space="preserve"> </w:t>
      </w:r>
      <w:r w:rsidR="00D23CEA" w:rsidRPr="006C10CA">
        <w:rPr>
          <w:sz w:val="28"/>
          <w:szCs w:val="28"/>
        </w:rPr>
        <w:t xml:space="preserve">3). </w:t>
      </w:r>
      <w:r w:rsidRPr="006C10CA">
        <w:rPr>
          <w:sz w:val="28"/>
          <w:szCs w:val="28"/>
        </w:rPr>
        <w:t>О</w:t>
      </w:r>
      <w:r w:rsidR="00D23CEA" w:rsidRPr="006C10CA">
        <w:rPr>
          <w:sz w:val="28"/>
          <w:szCs w:val="28"/>
        </w:rPr>
        <w:t>тсутствие должного контроля над</w:t>
      </w:r>
      <w:r w:rsidRPr="006C10CA">
        <w:rPr>
          <w:sz w:val="28"/>
          <w:szCs w:val="28"/>
        </w:rPr>
        <w:t xml:space="preserve"> денежной массой и неоправданная эмиссия бумажных денег.  В результате того, что денежная масса не обеспечена товаром, цены на эти самые товары начинают расти, создавая этим основу инфляционным процессам.</w:t>
      </w:r>
    </w:p>
    <w:p w:rsidR="00D23CEA" w:rsidRPr="006C10CA" w:rsidRDefault="00D23CEA" w:rsidP="006C10CA">
      <w:pPr>
        <w:spacing w:line="360" w:lineRule="auto"/>
        <w:ind w:firstLine="709"/>
        <w:jc w:val="both"/>
        <w:rPr>
          <w:sz w:val="28"/>
          <w:szCs w:val="28"/>
        </w:rPr>
      </w:pPr>
      <w:r w:rsidRPr="006C10CA">
        <w:rPr>
          <w:sz w:val="28"/>
          <w:szCs w:val="28"/>
        </w:rPr>
        <w:t xml:space="preserve"> </w:t>
      </w:r>
      <w:r w:rsidR="00627794">
        <w:rPr>
          <w:sz w:val="28"/>
          <w:szCs w:val="28"/>
        </w:rPr>
        <w:t>4</w:t>
      </w:r>
      <w:r w:rsidRPr="006C10CA">
        <w:rPr>
          <w:sz w:val="28"/>
          <w:szCs w:val="28"/>
        </w:rPr>
        <w:t>).  Нерациональная структура экономики</w:t>
      </w:r>
      <w:r w:rsidR="004910C8" w:rsidRPr="006C10CA">
        <w:rPr>
          <w:sz w:val="28"/>
          <w:szCs w:val="28"/>
        </w:rPr>
        <w:t xml:space="preserve"> и инфляционно опасные инвестиции </w:t>
      </w:r>
      <w:r w:rsidRPr="006C10CA">
        <w:rPr>
          <w:sz w:val="28"/>
          <w:szCs w:val="28"/>
        </w:rPr>
        <w:t xml:space="preserve"> -  преимущественно милитаризация экономики. </w:t>
      </w:r>
      <w:r w:rsidR="00054387" w:rsidRPr="006C10CA">
        <w:rPr>
          <w:sz w:val="28"/>
          <w:szCs w:val="28"/>
        </w:rPr>
        <w:t xml:space="preserve"> </w:t>
      </w:r>
      <w:r w:rsidR="004910C8" w:rsidRPr="006C10CA">
        <w:rPr>
          <w:sz w:val="28"/>
          <w:szCs w:val="28"/>
        </w:rPr>
        <w:t>Т.е.</w:t>
      </w:r>
      <w:r w:rsidRPr="006C10CA">
        <w:rPr>
          <w:sz w:val="28"/>
          <w:szCs w:val="28"/>
        </w:rPr>
        <w:t xml:space="preserve"> финансирование и инвестиции направляются в военно-промышленный комплекс. Военные ассигнования ведут к созданию дополнительного платежеспособного спроса, а как следствие - увеличению денежной массы. Чрезмерные военные ассигнования обычно являются главной причиной хронического дефицита государственного бюджета а также увеличения государственного долга для покрытия которого выпускаются дополнительные бумажные деньги. В то же время продукция ВПК не поступает на внутренний рынок, возникает несоответствие между спросом и предложением.</w:t>
      </w:r>
      <w:r w:rsidR="004910C8" w:rsidRPr="006C10CA">
        <w:rPr>
          <w:sz w:val="28"/>
          <w:szCs w:val="28"/>
        </w:rPr>
        <w:t xml:space="preserve"> </w:t>
      </w:r>
      <w:r w:rsidR="00363BD9" w:rsidRPr="006C10CA">
        <w:rPr>
          <w:sz w:val="28"/>
          <w:szCs w:val="28"/>
        </w:rPr>
        <w:t xml:space="preserve">   </w:t>
      </w:r>
    </w:p>
    <w:p w:rsidR="004910C8" w:rsidRPr="006C10CA" w:rsidRDefault="00627794" w:rsidP="006C10CA">
      <w:pPr>
        <w:spacing w:line="360" w:lineRule="auto"/>
        <w:ind w:firstLine="709"/>
        <w:jc w:val="both"/>
        <w:rPr>
          <w:sz w:val="28"/>
          <w:szCs w:val="28"/>
        </w:rPr>
      </w:pPr>
      <w:r>
        <w:rPr>
          <w:sz w:val="28"/>
          <w:szCs w:val="28"/>
        </w:rPr>
        <w:t>5</w:t>
      </w:r>
      <w:r w:rsidR="004910C8" w:rsidRPr="006C10CA">
        <w:rPr>
          <w:sz w:val="28"/>
          <w:szCs w:val="28"/>
        </w:rPr>
        <w:t>). Инфляционные ожидания - возникновения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и раскачивают тем самым  инфляцию.</w:t>
      </w:r>
    </w:p>
    <w:p w:rsidR="007E5B83" w:rsidRPr="006C10CA" w:rsidRDefault="00F04F3F" w:rsidP="007E5B83">
      <w:pPr>
        <w:spacing w:line="360" w:lineRule="auto"/>
        <w:ind w:firstLine="709"/>
        <w:jc w:val="both"/>
        <w:rPr>
          <w:sz w:val="28"/>
          <w:szCs w:val="28"/>
        </w:rPr>
      </w:pPr>
      <w:r>
        <w:rPr>
          <w:sz w:val="28"/>
          <w:szCs w:val="28"/>
        </w:rPr>
        <w:t>И</w:t>
      </w:r>
      <w:r w:rsidR="007E5B83" w:rsidRPr="006C10CA">
        <w:rPr>
          <w:sz w:val="28"/>
          <w:szCs w:val="28"/>
        </w:rPr>
        <w:t>нфляция является одной из наиболее острых проблем современного развития экономики во многих странах мира. Так если раньше инфляция возникала, в основном, в  чрезвычайных обстоятельствах, то сейчас во многих странах она стала хронической.  Практически во всех странах имеются свои причины для возникновения инфляции. Однако комбинация различных факторов этого процесса зависит от конкретных экономических условий страны. Например, инфляционные процессы в нашей стране вызываются экономическим спадом и бюджетным дефицитом. На протяжении десятилетий закладывались диспропорции между различными отраслями промышленности.</w:t>
      </w:r>
    </w:p>
    <w:tbl>
      <w:tblPr>
        <w:tblW w:w="0" w:type="auto"/>
        <w:jc w:val="center"/>
        <w:tblCellMar>
          <w:left w:w="40" w:type="dxa"/>
          <w:right w:w="40" w:type="dxa"/>
        </w:tblCellMar>
        <w:tblLook w:val="0000" w:firstRow="0" w:lastRow="0" w:firstColumn="0" w:lastColumn="0" w:noHBand="0" w:noVBand="0"/>
      </w:tblPr>
      <w:tblGrid>
        <w:gridCol w:w="4108"/>
        <w:gridCol w:w="3780"/>
      </w:tblGrid>
      <w:tr w:rsidR="006813C7" w:rsidRPr="006C10CA">
        <w:trPr>
          <w:cantSplit/>
          <w:trHeight w:val="302"/>
          <w:jc w:val="center"/>
        </w:trPr>
        <w:tc>
          <w:tcPr>
            <w:tcW w:w="7888" w:type="dxa"/>
            <w:gridSpan w:val="2"/>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z w:val="28"/>
                <w:szCs w:val="28"/>
              </w:rPr>
            </w:pPr>
            <w:r w:rsidRPr="006C10CA">
              <w:rPr>
                <w:sz w:val="28"/>
                <w:szCs w:val="28"/>
              </w:rPr>
              <w:t>Динамика среднегодового уровня инфляции в России</w:t>
            </w:r>
          </w:p>
        </w:tc>
      </w:tr>
      <w:tr w:rsidR="006813C7" w:rsidRPr="006C10CA">
        <w:trPr>
          <w:trHeight w:val="299"/>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z w:val="28"/>
                <w:szCs w:val="28"/>
              </w:rPr>
            </w:pPr>
            <w:r w:rsidRPr="006C10CA">
              <w:rPr>
                <w:sz w:val="28"/>
                <w:szCs w:val="28"/>
              </w:rPr>
              <w:t>Годы</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 xml:space="preserve">Инфляция </w:t>
            </w:r>
            <w:r w:rsidRPr="006C10CA">
              <w:rPr>
                <w:sz w:val="28"/>
                <w:szCs w:val="28"/>
              </w:rPr>
              <w:t>(%)</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1990</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5,3</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1991</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92,6</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1992</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2508,8</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1993</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844,2</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1994</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215,0</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1995</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131,3</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1996</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21.9</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1997</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11.0</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1998</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84,4</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1999</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36,5</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2000</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z w:val="28"/>
                <w:szCs w:val="28"/>
              </w:rPr>
            </w:pPr>
            <w:r w:rsidRPr="006C10CA">
              <w:rPr>
                <w:sz w:val="28"/>
                <w:szCs w:val="28"/>
              </w:rPr>
              <w:t>20,2</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2001</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z w:val="28"/>
                <w:szCs w:val="28"/>
              </w:rPr>
            </w:pPr>
            <w:r w:rsidRPr="006C10CA">
              <w:rPr>
                <w:sz w:val="28"/>
                <w:szCs w:val="28"/>
                <w:lang w:val="en-US"/>
              </w:rPr>
              <w:t>18.6</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2002</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z w:val="28"/>
                <w:szCs w:val="28"/>
              </w:rPr>
            </w:pPr>
            <w:r w:rsidRPr="006C10CA">
              <w:rPr>
                <w:sz w:val="28"/>
                <w:szCs w:val="28"/>
                <w:lang w:val="en-US"/>
              </w:rPr>
              <w:t>15.1</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color w:val="000000"/>
                <w:sz w:val="28"/>
                <w:szCs w:val="28"/>
              </w:rPr>
            </w:pPr>
            <w:r w:rsidRPr="006C10CA">
              <w:rPr>
                <w:snapToGrid w:val="0"/>
                <w:sz w:val="28"/>
                <w:szCs w:val="28"/>
              </w:rPr>
              <w:t>2003</w:t>
            </w:r>
          </w:p>
        </w:tc>
        <w:tc>
          <w:tcPr>
            <w:tcW w:w="3780" w:type="dxa"/>
            <w:tcBorders>
              <w:top w:val="single" w:sz="4" w:space="0" w:color="auto"/>
              <w:left w:val="nil"/>
              <w:bottom w:val="single" w:sz="4" w:space="0" w:color="auto"/>
              <w:right w:val="single" w:sz="4" w:space="0" w:color="auto"/>
            </w:tcBorders>
          </w:tcPr>
          <w:p w:rsidR="006813C7" w:rsidRPr="006C10CA" w:rsidRDefault="006813C7" w:rsidP="006C10CA">
            <w:pPr>
              <w:spacing w:line="360" w:lineRule="auto"/>
              <w:ind w:firstLine="709"/>
              <w:jc w:val="both"/>
              <w:rPr>
                <w:sz w:val="28"/>
                <w:szCs w:val="28"/>
              </w:rPr>
            </w:pPr>
            <w:r w:rsidRPr="006C10CA">
              <w:rPr>
                <w:sz w:val="28"/>
                <w:szCs w:val="28"/>
                <w:lang w:val="en-US"/>
              </w:rPr>
              <w:t>12.0</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2004</w:t>
            </w:r>
          </w:p>
        </w:tc>
        <w:tc>
          <w:tcPr>
            <w:tcW w:w="3780" w:type="dxa"/>
            <w:tcBorders>
              <w:top w:val="single" w:sz="4" w:space="0" w:color="auto"/>
              <w:left w:val="nil"/>
              <w:bottom w:val="single" w:sz="4" w:space="0" w:color="auto"/>
              <w:right w:val="single" w:sz="4" w:space="0" w:color="auto"/>
            </w:tcBorders>
          </w:tcPr>
          <w:p w:rsidR="006813C7" w:rsidRPr="006C10CA" w:rsidRDefault="007567A1" w:rsidP="006C10CA">
            <w:pPr>
              <w:spacing w:line="360" w:lineRule="auto"/>
              <w:ind w:firstLine="709"/>
              <w:jc w:val="both"/>
              <w:rPr>
                <w:sz w:val="28"/>
                <w:szCs w:val="28"/>
              </w:rPr>
            </w:pPr>
            <w:r w:rsidRPr="006C10CA">
              <w:rPr>
                <w:sz w:val="28"/>
                <w:szCs w:val="28"/>
              </w:rPr>
              <w:t>11,7</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2005</w:t>
            </w:r>
          </w:p>
        </w:tc>
        <w:tc>
          <w:tcPr>
            <w:tcW w:w="3780" w:type="dxa"/>
            <w:tcBorders>
              <w:top w:val="single" w:sz="4" w:space="0" w:color="auto"/>
              <w:left w:val="nil"/>
              <w:bottom w:val="single" w:sz="4" w:space="0" w:color="auto"/>
              <w:right w:val="single" w:sz="4" w:space="0" w:color="auto"/>
            </w:tcBorders>
          </w:tcPr>
          <w:p w:rsidR="006813C7" w:rsidRPr="006C10CA" w:rsidRDefault="007567A1" w:rsidP="006C10CA">
            <w:pPr>
              <w:spacing w:line="360" w:lineRule="auto"/>
              <w:ind w:firstLine="709"/>
              <w:jc w:val="both"/>
              <w:rPr>
                <w:sz w:val="28"/>
                <w:szCs w:val="28"/>
              </w:rPr>
            </w:pPr>
            <w:r w:rsidRPr="006C10CA">
              <w:rPr>
                <w:sz w:val="28"/>
                <w:szCs w:val="28"/>
              </w:rPr>
              <w:t>10,9</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2006</w:t>
            </w:r>
          </w:p>
        </w:tc>
        <w:tc>
          <w:tcPr>
            <w:tcW w:w="3780" w:type="dxa"/>
            <w:tcBorders>
              <w:top w:val="single" w:sz="4" w:space="0" w:color="auto"/>
              <w:left w:val="nil"/>
              <w:bottom w:val="single" w:sz="4" w:space="0" w:color="auto"/>
              <w:right w:val="single" w:sz="4" w:space="0" w:color="auto"/>
            </w:tcBorders>
          </w:tcPr>
          <w:p w:rsidR="006813C7" w:rsidRPr="006C10CA" w:rsidRDefault="007567A1" w:rsidP="006C10CA">
            <w:pPr>
              <w:spacing w:line="360" w:lineRule="auto"/>
              <w:ind w:firstLine="709"/>
              <w:jc w:val="both"/>
              <w:rPr>
                <w:sz w:val="28"/>
                <w:szCs w:val="28"/>
              </w:rPr>
            </w:pPr>
            <w:r w:rsidRPr="006C10CA">
              <w:rPr>
                <w:sz w:val="28"/>
                <w:szCs w:val="28"/>
              </w:rPr>
              <w:t>9,0</w:t>
            </w:r>
          </w:p>
        </w:tc>
      </w:tr>
      <w:tr w:rsidR="006813C7" w:rsidRPr="006C10CA">
        <w:trPr>
          <w:jc w:val="center"/>
        </w:trPr>
        <w:tc>
          <w:tcPr>
            <w:tcW w:w="4108" w:type="dxa"/>
            <w:tcBorders>
              <w:top w:val="single" w:sz="4" w:space="0" w:color="auto"/>
              <w:left w:val="single" w:sz="4" w:space="0" w:color="auto"/>
              <w:bottom w:val="single" w:sz="4" w:space="0" w:color="auto"/>
              <w:right w:val="single" w:sz="4" w:space="0" w:color="auto"/>
            </w:tcBorders>
          </w:tcPr>
          <w:p w:rsidR="006813C7" w:rsidRPr="006C10CA" w:rsidRDefault="006813C7" w:rsidP="006C10CA">
            <w:pPr>
              <w:spacing w:line="360" w:lineRule="auto"/>
              <w:ind w:firstLine="709"/>
              <w:jc w:val="both"/>
              <w:rPr>
                <w:snapToGrid w:val="0"/>
                <w:sz w:val="28"/>
                <w:szCs w:val="28"/>
              </w:rPr>
            </w:pPr>
            <w:r w:rsidRPr="006C10CA">
              <w:rPr>
                <w:snapToGrid w:val="0"/>
                <w:sz w:val="28"/>
                <w:szCs w:val="28"/>
              </w:rPr>
              <w:t>2007</w:t>
            </w:r>
          </w:p>
        </w:tc>
        <w:tc>
          <w:tcPr>
            <w:tcW w:w="3780" w:type="dxa"/>
            <w:tcBorders>
              <w:top w:val="single" w:sz="4" w:space="0" w:color="auto"/>
              <w:left w:val="nil"/>
              <w:bottom w:val="single" w:sz="4" w:space="0" w:color="auto"/>
              <w:right w:val="single" w:sz="4" w:space="0" w:color="auto"/>
            </w:tcBorders>
          </w:tcPr>
          <w:p w:rsidR="006813C7" w:rsidRPr="006C10CA" w:rsidRDefault="007567A1" w:rsidP="006C10CA">
            <w:pPr>
              <w:spacing w:line="360" w:lineRule="auto"/>
              <w:ind w:firstLine="709"/>
              <w:jc w:val="both"/>
              <w:rPr>
                <w:sz w:val="28"/>
                <w:szCs w:val="28"/>
              </w:rPr>
            </w:pPr>
            <w:r w:rsidRPr="006C10CA">
              <w:rPr>
                <w:sz w:val="28"/>
                <w:szCs w:val="28"/>
              </w:rPr>
              <w:t>11,9</w:t>
            </w:r>
          </w:p>
        </w:tc>
      </w:tr>
      <w:tr w:rsidR="007567A1" w:rsidRPr="006C1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8"/>
          <w:jc w:val="center"/>
        </w:trPr>
        <w:tc>
          <w:tcPr>
            <w:tcW w:w="4108" w:type="dxa"/>
          </w:tcPr>
          <w:p w:rsidR="007567A1" w:rsidRPr="006C10CA" w:rsidRDefault="007567A1" w:rsidP="006C10CA">
            <w:pPr>
              <w:spacing w:line="360" w:lineRule="auto"/>
              <w:ind w:firstLine="709"/>
              <w:jc w:val="both"/>
              <w:rPr>
                <w:sz w:val="28"/>
                <w:szCs w:val="28"/>
              </w:rPr>
            </w:pPr>
            <w:r w:rsidRPr="006C10CA">
              <w:rPr>
                <w:sz w:val="28"/>
                <w:szCs w:val="28"/>
              </w:rPr>
              <w:t>2008</w:t>
            </w:r>
          </w:p>
        </w:tc>
        <w:tc>
          <w:tcPr>
            <w:tcW w:w="3780" w:type="dxa"/>
            <w:shd w:val="clear" w:color="auto" w:fill="auto"/>
          </w:tcPr>
          <w:p w:rsidR="007567A1" w:rsidRPr="006C10CA" w:rsidRDefault="007567A1" w:rsidP="006C10CA">
            <w:pPr>
              <w:spacing w:line="360" w:lineRule="auto"/>
              <w:ind w:firstLine="709"/>
              <w:jc w:val="both"/>
              <w:rPr>
                <w:sz w:val="28"/>
                <w:szCs w:val="28"/>
              </w:rPr>
            </w:pPr>
            <w:r w:rsidRPr="006C10CA">
              <w:rPr>
                <w:sz w:val="28"/>
                <w:szCs w:val="28"/>
              </w:rPr>
              <w:t>13,3</w:t>
            </w:r>
          </w:p>
        </w:tc>
      </w:tr>
      <w:tr w:rsidR="007567A1" w:rsidRPr="006C1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5"/>
          <w:jc w:val="center"/>
        </w:trPr>
        <w:tc>
          <w:tcPr>
            <w:tcW w:w="4108" w:type="dxa"/>
          </w:tcPr>
          <w:p w:rsidR="007567A1" w:rsidRPr="006C10CA" w:rsidRDefault="007567A1" w:rsidP="006C10CA">
            <w:pPr>
              <w:spacing w:line="360" w:lineRule="auto"/>
              <w:ind w:firstLine="709"/>
              <w:jc w:val="both"/>
              <w:rPr>
                <w:sz w:val="28"/>
                <w:szCs w:val="28"/>
              </w:rPr>
            </w:pPr>
            <w:r w:rsidRPr="006C10CA">
              <w:rPr>
                <w:sz w:val="28"/>
                <w:szCs w:val="28"/>
              </w:rPr>
              <w:t>2009</w:t>
            </w:r>
          </w:p>
        </w:tc>
        <w:tc>
          <w:tcPr>
            <w:tcW w:w="3780" w:type="dxa"/>
            <w:shd w:val="clear" w:color="auto" w:fill="auto"/>
          </w:tcPr>
          <w:p w:rsidR="007567A1" w:rsidRPr="006C10CA" w:rsidRDefault="007567A1" w:rsidP="006C10CA">
            <w:pPr>
              <w:spacing w:line="360" w:lineRule="auto"/>
              <w:ind w:firstLine="709"/>
              <w:jc w:val="both"/>
              <w:rPr>
                <w:sz w:val="28"/>
                <w:szCs w:val="28"/>
              </w:rPr>
            </w:pPr>
            <w:r w:rsidRPr="006C10CA">
              <w:rPr>
                <w:sz w:val="28"/>
                <w:szCs w:val="28"/>
              </w:rPr>
              <w:t>8,8</w:t>
            </w:r>
          </w:p>
        </w:tc>
      </w:tr>
      <w:tr w:rsidR="007567A1" w:rsidRPr="006C1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5"/>
          <w:jc w:val="center"/>
        </w:trPr>
        <w:tc>
          <w:tcPr>
            <w:tcW w:w="4108" w:type="dxa"/>
          </w:tcPr>
          <w:p w:rsidR="007567A1" w:rsidRPr="006C10CA" w:rsidRDefault="007567A1" w:rsidP="006C10CA">
            <w:pPr>
              <w:spacing w:line="360" w:lineRule="auto"/>
              <w:ind w:firstLine="709"/>
              <w:jc w:val="both"/>
              <w:rPr>
                <w:sz w:val="28"/>
                <w:szCs w:val="28"/>
              </w:rPr>
            </w:pPr>
            <w:r w:rsidRPr="006C10CA">
              <w:rPr>
                <w:sz w:val="28"/>
                <w:szCs w:val="28"/>
              </w:rPr>
              <w:t>2010 прогноз</w:t>
            </w:r>
          </w:p>
        </w:tc>
        <w:tc>
          <w:tcPr>
            <w:tcW w:w="3780" w:type="dxa"/>
            <w:shd w:val="clear" w:color="auto" w:fill="auto"/>
          </w:tcPr>
          <w:p w:rsidR="007567A1" w:rsidRPr="006C10CA" w:rsidRDefault="007567A1" w:rsidP="006C10CA">
            <w:pPr>
              <w:spacing w:line="360" w:lineRule="auto"/>
              <w:ind w:firstLine="709"/>
              <w:jc w:val="both"/>
              <w:rPr>
                <w:sz w:val="28"/>
                <w:szCs w:val="28"/>
              </w:rPr>
            </w:pPr>
            <w:r w:rsidRPr="006C10CA">
              <w:rPr>
                <w:sz w:val="28"/>
                <w:szCs w:val="28"/>
              </w:rPr>
              <w:t>6,5-7,5</w:t>
            </w:r>
          </w:p>
        </w:tc>
      </w:tr>
    </w:tbl>
    <w:p w:rsidR="00D67FB2" w:rsidRDefault="00D67FB2" w:rsidP="006C10CA">
      <w:pPr>
        <w:spacing w:line="360" w:lineRule="auto"/>
        <w:ind w:firstLine="709"/>
        <w:jc w:val="both"/>
        <w:rPr>
          <w:sz w:val="28"/>
          <w:szCs w:val="28"/>
        </w:rPr>
      </w:pPr>
      <w:r w:rsidRPr="006C10CA">
        <w:rPr>
          <w:sz w:val="28"/>
          <w:szCs w:val="28"/>
        </w:rPr>
        <w:t xml:space="preserve"> Специфика российской инфляции состоит в том, что она своими корнями уходит в существовавшую ранее централизованную систему хозяйствования. Оттуда проистекают два фактора: технологическая отсталость и монополизм. Инфляция в России имеет монетарные и немонетарные причины.</w:t>
      </w:r>
    </w:p>
    <w:p w:rsidR="00D67FB2" w:rsidRPr="006C10CA" w:rsidRDefault="00D67FB2" w:rsidP="006C10CA">
      <w:pPr>
        <w:spacing w:line="360" w:lineRule="auto"/>
        <w:ind w:firstLine="709"/>
        <w:jc w:val="both"/>
        <w:rPr>
          <w:sz w:val="28"/>
          <w:szCs w:val="28"/>
        </w:rPr>
      </w:pPr>
      <w:r w:rsidRPr="006C10CA">
        <w:rPr>
          <w:sz w:val="28"/>
          <w:szCs w:val="28"/>
        </w:rPr>
        <w:t>Немонетарные причины:</w:t>
      </w:r>
    </w:p>
    <w:p w:rsidR="00D67FB2" w:rsidRPr="006C10CA" w:rsidRDefault="00D67FB2" w:rsidP="006C10CA">
      <w:pPr>
        <w:spacing w:line="360" w:lineRule="auto"/>
        <w:ind w:firstLine="709"/>
        <w:jc w:val="both"/>
        <w:rPr>
          <w:sz w:val="28"/>
          <w:szCs w:val="28"/>
        </w:rPr>
      </w:pPr>
      <w:r w:rsidRPr="006C10CA">
        <w:rPr>
          <w:sz w:val="28"/>
          <w:szCs w:val="28"/>
        </w:rPr>
        <w:t>1.  Диспропорции в экономике, обусловленные долгим развитием ее под влиянием командно-административной системы.</w:t>
      </w:r>
    </w:p>
    <w:p w:rsidR="00D67FB2" w:rsidRPr="006C10CA" w:rsidRDefault="00D67FB2" w:rsidP="006C10CA">
      <w:pPr>
        <w:spacing w:line="360" w:lineRule="auto"/>
        <w:ind w:firstLine="709"/>
        <w:jc w:val="both"/>
        <w:rPr>
          <w:sz w:val="28"/>
          <w:szCs w:val="28"/>
        </w:rPr>
      </w:pPr>
      <w:r w:rsidRPr="006C10CA">
        <w:rPr>
          <w:sz w:val="28"/>
          <w:szCs w:val="28"/>
        </w:rPr>
        <w:t>2.  Чрезмерное развитие ВПК (Военно-промышленного комплекса).</w:t>
      </w:r>
    </w:p>
    <w:p w:rsidR="00D67FB2" w:rsidRPr="006C10CA" w:rsidRDefault="00D67FB2" w:rsidP="006C10CA">
      <w:pPr>
        <w:spacing w:line="360" w:lineRule="auto"/>
        <w:ind w:firstLine="709"/>
        <w:jc w:val="both"/>
        <w:rPr>
          <w:sz w:val="28"/>
          <w:szCs w:val="28"/>
        </w:rPr>
      </w:pPr>
      <w:r w:rsidRPr="006C10CA">
        <w:rPr>
          <w:sz w:val="28"/>
          <w:szCs w:val="28"/>
        </w:rPr>
        <w:t xml:space="preserve">3.  Малый экспортный сектор (в основном – сырьевой направленности) при сильной импортной зависимости. </w:t>
      </w:r>
    </w:p>
    <w:p w:rsidR="00D67FB2" w:rsidRPr="006C10CA" w:rsidRDefault="00D67FB2" w:rsidP="006C10CA">
      <w:pPr>
        <w:spacing w:line="360" w:lineRule="auto"/>
        <w:ind w:firstLine="709"/>
        <w:jc w:val="both"/>
        <w:rPr>
          <w:sz w:val="28"/>
          <w:szCs w:val="28"/>
        </w:rPr>
      </w:pPr>
      <w:r w:rsidRPr="006C10CA">
        <w:rPr>
          <w:sz w:val="28"/>
          <w:szCs w:val="28"/>
        </w:rPr>
        <w:t>4.  Распад хозяйственных связей в результате развала СССР.</w:t>
      </w:r>
    </w:p>
    <w:p w:rsidR="00D67FB2" w:rsidRPr="006C10CA" w:rsidRDefault="00D67FB2" w:rsidP="006C10CA">
      <w:pPr>
        <w:spacing w:line="360" w:lineRule="auto"/>
        <w:ind w:firstLine="709"/>
        <w:jc w:val="both"/>
        <w:rPr>
          <w:sz w:val="28"/>
          <w:szCs w:val="28"/>
        </w:rPr>
      </w:pPr>
      <w:r w:rsidRPr="006C10CA">
        <w:rPr>
          <w:sz w:val="28"/>
          <w:szCs w:val="28"/>
        </w:rPr>
        <w:t>5.  Спад объема внутреннего валового продукта (ВВП).</w:t>
      </w:r>
    </w:p>
    <w:p w:rsidR="00D67FB2" w:rsidRPr="006C10CA" w:rsidRDefault="00D67FB2" w:rsidP="006C10CA">
      <w:pPr>
        <w:spacing w:line="360" w:lineRule="auto"/>
        <w:ind w:firstLine="709"/>
        <w:jc w:val="both"/>
        <w:rPr>
          <w:sz w:val="28"/>
          <w:szCs w:val="28"/>
        </w:rPr>
      </w:pPr>
      <w:r w:rsidRPr="006C10CA">
        <w:rPr>
          <w:sz w:val="28"/>
          <w:szCs w:val="28"/>
        </w:rPr>
        <w:t>6.  Инфляционные ожидания населения.</w:t>
      </w:r>
    </w:p>
    <w:p w:rsidR="00D67FB2" w:rsidRPr="006C10CA" w:rsidRDefault="00D67FB2" w:rsidP="006C10CA">
      <w:pPr>
        <w:spacing w:line="360" w:lineRule="auto"/>
        <w:ind w:firstLine="709"/>
        <w:jc w:val="both"/>
        <w:rPr>
          <w:sz w:val="28"/>
          <w:szCs w:val="28"/>
        </w:rPr>
      </w:pPr>
      <w:r w:rsidRPr="006C10CA">
        <w:rPr>
          <w:sz w:val="28"/>
          <w:szCs w:val="28"/>
        </w:rPr>
        <w:t>Однако немонетарные концепции инфляции не в силах объяснить фактическую динамику инфляции в России.</w:t>
      </w:r>
    </w:p>
    <w:p w:rsidR="00D67FB2" w:rsidRPr="006C10CA" w:rsidRDefault="00D67FB2" w:rsidP="006C10CA">
      <w:pPr>
        <w:spacing w:line="360" w:lineRule="auto"/>
        <w:ind w:firstLine="709"/>
        <w:jc w:val="both"/>
        <w:rPr>
          <w:sz w:val="28"/>
          <w:szCs w:val="28"/>
        </w:rPr>
      </w:pPr>
      <w:r w:rsidRPr="006C10CA">
        <w:rPr>
          <w:sz w:val="28"/>
          <w:szCs w:val="28"/>
        </w:rPr>
        <w:t>Монетарные причины:</w:t>
      </w:r>
    </w:p>
    <w:p w:rsidR="00D67FB2" w:rsidRPr="006C10CA" w:rsidRDefault="00D67FB2" w:rsidP="006C10CA">
      <w:pPr>
        <w:spacing w:line="360" w:lineRule="auto"/>
        <w:ind w:firstLine="709"/>
        <w:jc w:val="both"/>
        <w:rPr>
          <w:sz w:val="28"/>
          <w:szCs w:val="28"/>
        </w:rPr>
      </w:pPr>
      <w:r w:rsidRPr="006C10CA">
        <w:rPr>
          <w:sz w:val="28"/>
          <w:szCs w:val="28"/>
        </w:rPr>
        <w:t>1. Дефицит госбюджета.</w:t>
      </w:r>
    </w:p>
    <w:p w:rsidR="00D67FB2" w:rsidRPr="006C10CA" w:rsidRDefault="00D67FB2" w:rsidP="006C10CA">
      <w:pPr>
        <w:spacing w:line="360" w:lineRule="auto"/>
        <w:ind w:firstLine="709"/>
        <w:jc w:val="both"/>
        <w:rPr>
          <w:sz w:val="28"/>
          <w:szCs w:val="28"/>
        </w:rPr>
      </w:pPr>
      <w:r w:rsidRPr="006C10CA">
        <w:rPr>
          <w:sz w:val="28"/>
          <w:szCs w:val="28"/>
        </w:rPr>
        <w:t xml:space="preserve">2. На темпы инфляции влияет объем денежной массы. Увеличение активов ЦБ во всех случаях приводит к возрастанию денежной массы, что означает повышение платежеспособного спроса. В результате этого возрастает уровень цен на товары (сокращение объемов кредитной эмиссии способствует снижению темпов инфляции.) </w:t>
      </w:r>
    </w:p>
    <w:p w:rsidR="00D67FB2" w:rsidRPr="006C10CA" w:rsidRDefault="00D67FB2" w:rsidP="006C10CA">
      <w:pPr>
        <w:spacing w:line="360" w:lineRule="auto"/>
        <w:ind w:firstLine="709"/>
        <w:jc w:val="both"/>
        <w:rPr>
          <w:sz w:val="28"/>
          <w:szCs w:val="28"/>
        </w:rPr>
      </w:pPr>
      <w:r w:rsidRPr="006C10CA">
        <w:rPr>
          <w:sz w:val="28"/>
          <w:szCs w:val="28"/>
        </w:rPr>
        <w:t>3. Скорость  обращения денег. Она  увеличивается, когда происходит бегство населения от национальной   валюты, что объясняется низким доверием к рублю и инфляционными ожиданиями населения.</w:t>
      </w:r>
    </w:p>
    <w:p w:rsidR="00D67FB2" w:rsidRDefault="00D67FB2" w:rsidP="006C10CA">
      <w:pPr>
        <w:spacing w:line="360" w:lineRule="auto"/>
        <w:ind w:firstLine="709"/>
        <w:jc w:val="both"/>
        <w:rPr>
          <w:sz w:val="28"/>
          <w:szCs w:val="28"/>
        </w:rPr>
      </w:pPr>
      <w:r w:rsidRPr="006C10CA">
        <w:rPr>
          <w:sz w:val="28"/>
          <w:szCs w:val="28"/>
        </w:rPr>
        <w:t xml:space="preserve">4. Особенность российской инфляции - временной лаг между проведением кредитной эмиссии и увеличением объемов денежной массы в обращении, с одной стороны, и ускорением роста цен - с другой. С начала 1992 года до весны 1995 года его величина возросла примерно с 4 до 8 месяцев. На величину лага влияют уровень развитости   финансовой системы, состояние платежной системы, частота выплаты доходов, уровень долларизации экономики. В 1992г. финансовая система России существовала в зачаточном виде. Поэтому ускорение роста цен произошло всего в течение трех месяцев. Уже в 1995г. возникла более – менее развитая инфраструктура, возникли новые рынки. Это привело к тому, что эмитированная денежная масса теперь движется до потребительского рынка гораздо дольше, задерживаясь на различных “этажах” финансовой системы, и лаг между темпами прироста денежной массы и темпами инфляции существенно увеличился. </w:t>
      </w:r>
    </w:p>
    <w:p w:rsidR="00F00DE4" w:rsidRDefault="00F00DE4" w:rsidP="006C10CA">
      <w:pPr>
        <w:spacing w:line="360" w:lineRule="auto"/>
        <w:ind w:firstLine="709"/>
        <w:jc w:val="both"/>
        <w:rPr>
          <w:sz w:val="28"/>
          <w:szCs w:val="28"/>
        </w:rPr>
      </w:pPr>
      <w:r>
        <w:rPr>
          <w:sz w:val="28"/>
          <w:szCs w:val="28"/>
        </w:rPr>
        <w:t xml:space="preserve">С начала 1990-х в нашей стране не было, пожалуй, года, когда теме инфляции правительство не уделяло повышенного внимания. Но именно мо 2-ой половины 2007 года эта проблема встала во главу угла экономической политики страны, поскольку темпы роста цен вышли из под контроля, превысив не только запланированные рамки, но и показатели нескольких </w:t>
      </w:r>
      <w:r w:rsidR="00F35824">
        <w:rPr>
          <w:sz w:val="28"/>
          <w:szCs w:val="28"/>
        </w:rPr>
        <w:t xml:space="preserve">предыдущих </w:t>
      </w:r>
      <w:r>
        <w:rPr>
          <w:sz w:val="28"/>
          <w:szCs w:val="28"/>
        </w:rPr>
        <w:t xml:space="preserve">лет. </w:t>
      </w:r>
      <w:r w:rsidR="00F35824">
        <w:rPr>
          <w:sz w:val="28"/>
          <w:szCs w:val="28"/>
        </w:rPr>
        <w:t xml:space="preserve">Если после кризиса 1998 года инфляция снижалась, то в 2007 она выросла до 11,9% против 9,0% в 2006 году, а в 2008 и вовсе остановилась на отметке в 13,3%. </w:t>
      </w:r>
    </w:p>
    <w:p w:rsidR="00F35824" w:rsidRDefault="00F35824" w:rsidP="006C10CA">
      <w:pPr>
        <w:spacing w:line="360" w:lineRule="auto"/>
        <w:ind w:firstLine="709"/>
        <w:jc w:val="both"/>
        <w:rPr>
          <w:sz w:val="28"/>
          <w:szCs w:val="28"/>
        </w:rPr>
      </w:pPr>
      <w:r>
        <w:rPr>
          <w:sz w:val="28"/>
          <w:szCs w:val="28"/>
        </w:rPr>
        <w:t>Особенности экономической ситуации в России таковы, что снижение инфляции приводит к замедлению экономического роста и внутреннего спроса, в том числе доходов населения. Правительство оказывается перед выбором: либо бороться с инфляцией несмотря на то, что это замедлит рост экономики; либо сделать главной задачей сохранение высоких темпов роста ВВП и примирится с высокой инфляцией. Новые пути к борьбе с инфляцией были озвучены Д. Медведевым и В. Путиным, проводимая политика позволяет надеяться, что в ближайшие годы удастся снизить инфляцию и сохранить устойчивый рост эконо</w:t>
      </w:r>
      <w:r w:rsidR="00EE26B6">
        <w:rPr>
          <w:sz w:val="28"/>
          <w:szCs w:val="28"/>
        </w:rPr>
        <w:t>мики ( это показывает 2009 год- инфляция составила 8,8% против 2008 года – 13,3%, прогноз на 2010 еще более оптимистичен – установлена отметка в 7,5%).</w:t>
      </w:r>
      <w:r>
        <w:rPr>
          <w:sz w:val="28"/>
          <w:szCs w:val="28"/>
        </w:rPr>
        <w:t xml:space="preserve"> </w:t>
      </w:r>
    </w:p>
    <w:p w:rsidR="00EE26B6" w:rsidRDefault="00EE26B6" w:rsidP="006C10CA">
      <w:pPr>
        <w:spacing w:line="360" w:lineRule="auto"/>
        <w:ind w:firstLine="709"/>
        <w:jc w:val="both"/>
        <w:rPr>
          <w:sz w:val="28"/>
          <w:szCs w:val="28"/>
        </w:rPr>
      </w:pPr>
      <w:r>
        <w:rPr>
          <w:sz w:val="28"/>
          <w:szCs w:val="28"/>
        </w:rPr>
        <w:t>Причинами инфляции в России в настоящее время называют аналитики</w:t>
      </w:r>
      <w:r w:rsidR="00E77358">
        <w:rPr>
          <w:sz w:val="28"/>
          <w:szCs w:val="28"/>
        </w:rPr>
        <w:t xml:space="preserve"> (по публикациям в прессе докладов Минфина, ЦБР, МЭРТ)</w:t>
      </w:r>
      <w:r>
        <w:rPr>
          <w:sz w:val="28"/>
          <w:szCs w:val="28"/>
        </w:rPr>
        <w:t>:</w:t>
      </w:r>
    </w:p>
    <w:p w:rsidR="00EE26B6" w:rsidRDefault="00EE26B6" w:rsidP="00E77358">
      <w:pPr>
        <w:numPr>
          <w:ilvl w:val="0"/>
          <w:numId w:val="15"/>
        </w:numPr>
        <w:spacing w:line="360" w:lineRule="auto"/>
        <w:jc w:val="both"/>
        <w:rPr>
          <w:sz w:val="28"/>
          <w:szCs w:val="28"/>
        </w:rPr>
      </w:pPr>
      <w:r>
        <w:rPr>
          <w:sz w:val="28"/>
          <w:szCs w:val="28"/>
        </w:rPr>
        <w:t>Рост потребительского кредитования населения создал дополнительный стимул для повышения внутреннего спроса. Его опережающее развитие по сравнению с динамикой производства порождает дефицит потребительских товаров и повышение цен на них, т.е. инфляцию.</w:t>
      </w:r>
    </w:p>
    <w:p w:rsidR="00EE26B6" w:rsidRDefault="00EE26B6" w:rsidP="00E77358">
      <w:pPr>
        <w:numPr>
          <w:ilvl w:val="0"/>
          <w:numId w:val="15"/>
        </w:numPr>
        <w:spacing w:line="360" w:lineRule="auto"/>
        <w:jc w:val="both"/>
        <w:rPr>
          <w:sz w:val="28"/>
          <w:szCs w:val="28"/>
        </w:rPr>
      </w:pPr>
      <w:r>
        <w:rPr>
          <w:sz w:val="28"/>
          <w:szCs w:val="28"/>
        </w:rPr>
        <w:t xml:space="preserve">Способствует инфляции и значительный приток иностранного капитала и доходов от экспорта нефти и газа. </w:t>
      </w:r>
    </w:p>
    <w:p w:rsidR="00EE26B6" w:rsidRDefault="00EE26B6" w:rsidP="00E77358">
      <w:pPr>
        <w:numPr>
          <w:ilvl w:val="0"/>
          <w:numId w:val="15"/>
        </w:numPr>
        <w:spacing w:line="360" w:lineRule="auto"/>
        <w:jc w:val="both"/>
        <w:rPr>
          <w:sz w:val="28"/>
          <w:szCs w:val="28"/>
        </w:rPr>
      </w:pPr>
      <w:r>
        <w:rPr>
          <w:sz w:val="28"/>
          <w:szCs w:val="28"/>
        </w:rPr>
        <w:t>Поступление на рынок больших объемов иностранной валюты вынуждает Банк России эмитировать рубли, что увеличивает денежное предложение и ускоряет инфляцию.</w:t>
      </w:r>
    </w:p>
    <w:p w:rsidR="00EE26B6" w:rsidRDefault="00EE26B6" w:rsidP="00E77358">
      <w:pPr>
        <w:numPr>
          <w:ilvl w:val="0"/>
          <w:numId w:val="15"/>
        </w:numPr>
        <w:spacing w:line="360" w:lineRule="auto"/>
        <w:jc w:val="both"/>
        <w:rPr>
          <w:sz w:val="28"/>
          <w:szCs w:val="28"/>
        </w:rPr>
      </w:pPr>
      <w:r>
        <w:rPr>
          <w:sz w:val="28"/>
          <w:szCs w:val="28"/>
        </w:rPr>
        <w:t>Увеличение мировых цен на продовольствие</w:t>
      </w:r>
      <w:r w:rsidR="00E77358">
        <w:rPr>
          <w:sz w:val="28"/>
          <w:szCs w:val="28"/>
        </w:rPr>
        <w:t xml:space="preserve"> (пшеницу, какао бобы, молоко и т.д.)</w:t>
      </w:r>
    </w:p>
    <w:p w:rsidR="00E77358" w:rsidRDefault="00E77358" w:rsidP="00E77358">
      <w:pPr>
        <w:numPr>
          <w:ilvl w:val="0"/>
          <w:numId w:val="15"/>
        </w:numPr>
        <w:spacing w:line="360" w:lineRule="auto"/>
        <w:jc w:val="both"/>
        <w:rPr>
          <w:sz w:val="28"/>
          <w:szCs w:val="28"/>
        </w:rPr>
      </w:pPr>
      <w:r>
        <w:rPr>
          <w:sz w:val="28"/>
          <w:szCs w:val="28"/>
        </w:rPr>
        <w:t>Рост тарифов естественных монополий (услуги ЖКХ, электроэнергию).</w:t>
      </w:r>
    </w:p>
    <w:p w:rsidR="006B4406" w:rsidRDefault="006B4406" w:rsidP="00E77358">
      <w:pPr>
        <w:numPr>
          <w:ilvl w:val="0"/>
          <w:numId w:val="15"/>
        </w:numPr>
        <w:spacing w:line="360" w:lineRule="auto"/>
        <w:jc w:val="both"/>
        <w:rPr>
          <w:sz w:val="28"/>
          <w:szCs w:val="28"/>
        </w:rPr>
      </w:pPr>
      <w:r>
        <w:rPr>
          <w:sz w:val="28"/>
          <w:szCs w:val="28"/>
        </w:rPr>
        <w:t>Рост государственных расходов.</w:t>
      </w:r>
    </w:p>
    <w:p w:rsidR="007567A1" w:rsidRPr="006C10CA" w:rsidRDefault="003E0124" w:rsidP="006C10CA">
      <w:pPr>
        <w:spacing w:line="360" w:lineRule="auto"/>
        <w:ind w:firstLine="709"/>
        <w:jc w:val="both"/>
        <w:rPr>
          <w:sz w:val="28"/>
          <w:szCs w:val="28"/>
        </w:rPr>
      </w:pPr>
      <w:r w:rsidRPr="006C10CA">
        <w:rPr>
          <w:sz w:val="28"/>
          <w:szCs w:val="28"/>
        </w:rPr>
        <w:t xml:space="preserve"> По официальным данным</w:t>
      </w:r>
      <w:r w:rsidR="00D67FB2" w:rsidRPr="006C10CA">
        <w:rPr>
          <w:sz w:val="28"/>
          <w:szCs w:val="28"/>
        </w:rPr>
        <w:t xml:space="preserve">  </w:t>
      </w:r>
      <w:r w:rsidRPr="006C10CA">
        <w:rPr>
          <w:sz w:val="28"/>
          <w:szCs w:val="28"/>
        </w:rPr>
        <w:t>Росстата о</w:t>
      </w:r>
      <w:r w:rsidR="00BC5551" w:rsidRPr="006C10CA">
        <w:rPr>
          <w:sz w:val="28"/>
          <w:szCs w:val="28"/>
        </w:rPr>
        <w:t>б уровне</w:t>
      </w:r>
      <w:r w:rsidR="00D67FB2" w:rsidRPr="006C10CA">
        <w:rPr>
          <w:sz w:val="28"/>
          <w:szCs w:val="28"/>
        </w:rPr>
        <w:t xml:space="preserve"> инфляции </w:t>
      </w:r>
      <w:r w:rsidR="007567A1" w:rsidRPr="006C10CA">
        <w:rPr>
          <w:sz w:val="28"/>
          <w:szCs w:val="28"/>
        </w:rPr>
        <w:t xml:space="preserve"> в России инфляция установила в 2009 году рекорд</w:t>
      </w:r>
      <w:r w:rsidRPr="006C10CA">
        <w:rPr>
          <w:sz w:val="28"/>
          <w:szCs w:val="28"/>
        </w:rPr>
        <w:t xml:space="preserve"> </w:t>
      </w:r>
      <w:r w:rsidR="007567A1" w:rsidRPr="006C10CA">
        <w:rPr>
          <w:sz w:val="28"/>
          <w:szCs w:val="28"/>
        </w:rPr>
        <w:t>- она ста</w:t>
      </w:r>
      <w:r w:rsidR="00D67FB2" w:rsidRPr="006C10CA">
        <w:rPr>
          <w:sz w:val="28"/>
          <w:szCs w:val="28"/>
        </w:rPr>
        <w:t>ла самой низкой аж с 1991 года, составила 8,8%.</w:t>
      </w:r>
    </w:p>
    <w:p w:rsidR="000255F5" w:rsidRPr="006C10CA" w:rsidRDefault="00F04F3F" w:rsidP="006C10CA">
      <w:pPr>
        <w:spacing w:line="360" w:lineRule="auto"/>
        <w:ind w:firstLine="709"/>
        <w:jc w:val="both"/>
        <w:rPr>
          <w:sz w:val="28"/>
          <w:szCs w:val="28"/>
        </w:rPr>
      </w:pPr>
      <w:r w:rsidRPr="006C10CA">
        <w:rPr>
          <w:sz w:val="28"/>
          <w:szCs w:val="28"/>
        </w:rPr>
        <w:t xml:space="preserve"> </w:t>
      </w:r>
      <w:r w:rsidR="000255F5" w:rsidRPr="006C10CA">
        <w:rPr>
          <w:sz w:val="28"/>
          <w:szCs w:val="28"/>
        </w:rPr>
        <w:t>Инфляция в современной России вызвана сочетанием трех процессов, которые в разных пропорциях представлены на существующих рынках товаров и услуг :</w:t>
      </w:r>
    </w:p>
    <w:p w:rsidR="000255F5" w:rsidRPr="006C10CA" w:rsidRDefault="000255F5" w:rsidP="00F00DE4">
      <w:pPr>
        <w:numPr>
          <w:ilvl w:val="0"/>
          <w:numId w:val="14"/>
        </w:numPr>
        <w:spacing w:line="360" w:lineRule="auto"/>
        <w:jc w:val="both"/>
        <w:rPr>
          <w:sz w:val="28"/>
          <w:szCs w:val="28"/>
        </w:rPr>
      </w:pPr>
      <w:r w:rsidRPr="006C10CA">
        <w:rPr>
          <w:sz w:val="28"/>
          <w:szCs w:val="28"/>
        </w:rPr>
        <w:t>действие монетарных факторов и фактора увеличения доходов;</w:t>
      </w:r>
    </w:p>
    <w:p w:rsidR="000255F5" w:rsidRPr="006C10CA" w:rsidRDefault="000255F5" w:rsidP="00F00DE4">
      <w:pPr>
        <w:numPr>
          <w:ilvl w:val="0"/>
          <w:numId w:val="14"/>
        </w:numPr>
        <w:spacing w:line="360" w:lineRule="auto"/>
        <w:jc w:val="both"/>
        <w:rPr>
          <w:sz w:val="28"/>
          <w:szCs w:val="28"/>
        </w:rPr>
      </w:pPr>
      <w:r w:rsidRPr="006C10CA">
        <w:rPr>
          <w:sz w:val="28"/>
          <w:szCs w:val="28"/>
        </w:rPr>
        <w:t>проявление эффектов локальных монополий;</w:t>
      </w:r>
    </w:p>
    <w:p w:rsidR="000255F5" w:rsidRPr="006C10CA" w:rsidRDefault="000255F5" w:rsidP="00F00DE4">
      <w:pPr>
        <w:numPr>
          <w:ilvl w:val="0"/>
          <w:numId w:val="14"/>
        </w:numPr>
        <w:spacing w:line="360" w:lineRule="auto"/>
        <w:jc w:val="both"/>
        <w:rPr>
          <w:sz w:val="28"/>
          <w:szCs w:val="28"/>
        </w:rPr>
      </w:pPr>
      <w:r w:rsidRPr="006C10CA">
        <w:rPr>
          <w:sz w:val="28"/>
          <w:szCs w:val="28"/>
        </w:rPr>
        <w:t xml:space="preserve">влияние мирового кризиса. </w:t>
      </w:r>
    </w:p>
    <w:p w:rsidR="00E568E7" w:rsidRPr="006C10CA" w:rsidRDefault="00E568E7" w:rsidP="006C10CA">
      <w:pPr>
        <w:spacing w:line="360" w:lineRule="auto"/>
        <w:ind w:firstLine="709"/>
        <w:jc w:val="both"/>
        <w:rPr>
          <w:sz w:val="28"/>
          <w:szCs w:val="28"/>
        </w:rPr>
      </w:pPr>
      <w:r w:rsidRPr="006C10CA">
        <w:rPr>
          <w:sz w:val="28"/>
          <w:szCs w:val="28"/>
        </w:rPr>
        <w:t>Россия почувствовала значительный рост цен в числе первых. Он ощутимо затронул отечественный рынок в конце 2007 года. Как и во всем мире, российские аналитики поспешили дать происходящему объяснение. Оно ничем не отличалось от объяснений, которые с экспертной легкостью стали выдавать экономисты других стран. В качестве источника инфляции большинство аналитиков называли рост цен на продукты питания и энергоносители. Так причиной инфляции оказывалась сама инфляции, ее ценовое выражение. При этом уточнялось, что она не носит системного характера и бороться  с ней нужно исключительно сдерживанием цен на топливо и продовольствие. Виновником проблем объявлялись спекулянты, почему-то решившие заняться перепродажей риса и молока, а не обуви и цветных телевизоров.</w:t>
      </w:r>
    </w:p>
    <w:p w:rsidR="00E568E7" w:rsidRPr="006C10CA" w:rsidRDefault="00E568E7" w:rsidP="006C10CA">
      <w:pPr>
        <w:spacing w:line="360" w:lineRule="auto"/>
        <w:ind w:firstLine="709"/>
        <w:jc w:val="both"/>
        <w:rPr>
          <w:sz w:val="28"/>
          <w:szCs w:val="28"/>
        </w:rPr>
      </w:pPr>
      <w:r w:rsidRPr="006C10CA">
        <w:rPr>
          <w:sz w:val="28"/>
          <w:szCs w:val="28"/>
        </w:rPr>
        <w:t xml:space="preserve"> В первой половине 2008 года правительства принялись командовать ценами. Однако политика административного сдерживания цен на продовольствие пережила крах, еще не успев толком оформиться.</w:t>
      </w:r>
    </w:p>
    <w:p w:rsidR="00BC5551" w:rsidRPr="006C10CA" w:rsidRDefault="00E568E7" w:rsidP="006C10CA">
      <w:pPr>
        <w:spacing w:line="360" w:lineRule="auto"/>
        <w:ind w:firstLine="709"/>
        <w:jc w:val="both"/>
        <w:rPr>
          <w:sz w:val="28"/>
          <w:szCs w:val="28"/>
        </w:rPr>
      </w:pPr>
      <w:r w:rsidRPr="006C10CA">
        <w:rPr>
          <w:sz w:val="28"/>
          <w:szCs w:val="28"/>
        </w:rPr>
        <w:t xml:space="preserve"> Продукты дорожали несмотря ни на что. Неудача в управлении ценами постигла не только власти России. В таком же положении оказались правительства многих держав. Даже когда нефть с июля 2008 года начала дешеветь, рост потребительских цен в мире не прекратился. Наряду со старым неадекватным объяснением появилась новая, монетаристская «разгадка». Оказалось, что виновниками инфляции выступают государства: цены растут из-за больших правительственных расходов, прежде всего чрезмерных социальных статей бюджета. </w:t>
      </w:r>
      <w:r w:rsidR="00F00DE4">
        <w:rPr>
          <w:sz w:val="28"/>
          <w:szCs w:val="28"/>
        </w:rPr>
        <w:t>А</w:t>
      </w:r>
      <w:r w:rsidRPr="006C10CA">
        <w:rPr>
          <w:sz w:val="28"/>
          <w:szCs w:val="28"/>
        </w:rPr>
        <w:t>налитики утверждали, что у населения слишком много денег и высокий платежеспособный спрос толкает цены вверх. На деле все обстояло в точности наоборот. Вверх цены толкал не избыток, а недостаток средств у беднейших слоев потребителей</w:t>
      </w:r>
    </w:p>
    <w:p w:rsidR="00E568E7" w:rsidRPr="006C10CA" w:rsidRDefault="00E568E7" w:rsidP="006C10CA">
      <w:pPr>
        <w:spacing w:line="360" w:lineRule="auto"/>
        <w:ind w:firstLine="709"/>
        <w:jc w:val="both"/>
        <w:rPr>
          <w:sz w:val="28"/>
          <w:szCs w:val="28"/>
        </w:rPr>
      </w:pPr>
      <w:r w:rsidRPr="006C10CA">
        <w:rPr>
          <w:sz w:val="28"/>
          <w:szCs w:val="28"/>
        </w:rPr>
        <w:t>Прежде всего падал потребительский спрос на промышленные товары, более выборочным становился спрос на продукты сельского хозяйства. Людям приходилось все чаще экономить. В результате продажи начинали снижаться. Отток посетителей ощутили кафе, рестораны и развлекательные заведения. Признаваться в проблемах со сбытом многим компаниям пришлось уже летом 2008 года. Некоторые товары попросту начали застревать на полках магазинов. Хуже всего дела шли с автомобилями. В числе первых в «черный список» маловостребованных товаров попали мобильные телефоны.</w:t>
      </w:r>
    </w:p>
    <w:p w:rsidR="00E568E7" w:rsidRPr="006C10CA" w:rsidRDefault="00E568E7" w:rsidP="006C10CA">
      <w:pPr>
        <w:spacing w:line="360" w:lineRule="auto"/>
        <w:ind w:firstLine="709"/>
        <w:jc w:val="both"/>
        <w:rPr>
          <w:sz w:val="28"/>
          <w:szCs w:val="28"/>
        </w:rPr>
      </w:pPr>
      <w:r w:rsidRPr="006C10CA">
        <w:rPr>
          <w:sz w:val="28"/>
          <w:szCs w:val="28"/>
        </w:rPr>
        <w:t>Ослабление потребительского спроса оборачивалось сокращением заказов между предприятиями. В прежнем количестве оказывались ненужными машины, оборудование, сырье, материалы и запасные части. Компании увольняли людей, что в 2008-2009 годах усиливало сокращение сбыта, а значит и инфляцию. Снижалась скорость обращения денег.</w:t>
      </w:r>
    </w:p>
    <w:p w:rsidR="00E568E7" w:rsidRPr="006C10CA" w:rsidRDefault="00E568E7" w:rsidP="006C10CA">
      <w:pPr>
        <w:spacing w:line="360" w:lineRule="auto"/>
        <w:ind w:firstLine="709"/>
        <w:jc w:val="both"/>
        <w:rPr>
          <w:sz w:val="28"/>
          <w:szCs w:val="28"/>
        </w:rPr>
      </w:pPr>
      <w:r w:rsidRPr="006C10CA">
        <w:rPr>
          <w:sz w:val="28"/>
          <w:szCs w:val="28"/>
        </w:rPr>
        <w:t>Трудности с платежами по долгам возникали уже не только у рядовых потребителей, но и у многих компаний. Проблемы банков (еще на исходе 2007 года утопавших в свободных средствах) не удавалось скрыть. Кризис перестал восприниматься как финансовый. Он развернулся в полномасштабный экономический спад.  Лишь предоставление на стыке 2008 и 2009 годов финансовой помощи корпорациям со стороны правительств</w:t>
      </w:r>
      <w:r w:rsidR="00F9002F">
        <w:rPr>
          <w:sz w:val="28"/>
          <w:szCs w:val="28"/>
        </w:rPr>
        <w:t>а</w:t>
      </w:r>
      <w:r w:rsidRPr="006C10CA">
        <w:rPr>
          <w:sz w:val="28"/>
          <w:szCs w:val="28"/>
        </w:rPr>
        <w:t xml:space="preserve"> привело к относительной стабилизации.</w:t>
      </w:r>
    </w:p>
    <w:p w:rsidR="00E568E7" w:rsidRPr="006C10CA" w:rsidRDefault="00E568E7" w:rsidP="006C10CA">
      <w:pPr>
        <w:spacing w:line="360" w:lineRule="auto"/>
        <w:ind w:firstLine="709"/>
        <w:jc w:val="both"/>
        <w:rPr>
          <w:sz w:val="28"/>
          <w:szCs w:val="28"/>
        </w:rPr>
      </w:pPr>
      <w:r w:rsidRPr="006C10CA">
        <w:rPr>
          <w:sz w:val="28"/>
          <w:szCs w:val="28"/>
        </w:rPr>
        <w:t>Падение производства на время замедлилось, рост безработицы сбавил темп. Возобновился спекулятивный рост цен на сырье. Улучшилась ситуация на фондовых рынках. На фоне ослабления реального сектора финансовый сектор вырос. Однако к осени 2009 года экономика не подала признаков завершения кризиса. Породившие его противоречия небыли разрешены. Правительства одно за другим (следуя примеру США) объявляли, что нижняя точка пройдена. В реальности скрыто подготовлялась вторая волна быстрого хозяйственного падения.</w:t>
      </w:r>
    </w:p>
    <w:p w:rsidR="00E568E7" w:rsidRPr="006C10CA" w:rsidRDefault="00E568E7" w:rsidP="006C10CA">
      <w:pPr>
        <w:spacing w:line="360" w:lineRule="auto"/>
        <w:ind w:firstLine="709"/>
        <w:jc w:val="both"/>
        <w:rPr>
          <w:sz w:val="28"/>
          <w:szCs w:val="28"/>
        </w:rPr>
      </w:pPr>
      <w:r w:rsidRPr="006C10CA">
        <w:rPr>
          <w:sz w:val="28"/>
          <w:szCs w:val="28"/>
        </w:rPr>
        <w:t xml:space="preserve"> Кризис не сможет в 2010 году прийти к спонтанному завершен</w:t>
      </w:r>
      <w:r w:rsidR="00F00DE4">
        <w:rPr>
          <w:sz w:val="28"/>
          <w:szCs w:val="28"/>
        </w:rPr>
        <w:t xml:space="preserve">ию, на что рассчитывают многие </w:t>
      </w:r>
      <w:r w:rsidRPr="006C10CA">
        <w:rPr>
          <w:sz w:val="28"/>
          <w:szCs w:val="28"/>
        </w:rPr>
        <w:t xml:space="preserve"> эксперты. Все имевшиеся прежде факторы спада сохранились в период финансовой стабилизации 2009 года. Предоставление огромных средств корпорациям (оцениваемым за год в 5-6 трлн. долларов) лишь позволяло частично замаскировать реальное положение дел. Финансовая накачка больших компаний не имела антикризисного значения, поскольку никак не отменяла причин глобального кризиса.  Падение совокупного мирового спроса не прекращалось, а лишь косвенно сдерживалось за счет временного облегчения положения монополий. Так Китай сократил в апреле 2009 года поставки на экспорт на 22,6% по сравнению с апрелем 2008 года. В стране сокращалось энергопотребление, что указывало на спад в промышленности.</w:t>
      </w:r>
    </w:p>
    <w:p w:rsidR="00F00DE4" w:rsidRPr="006C10CA" w:rsidRDefault="00E568E7" w:rsidP="006C10CA">
      <w:pPr>
        <w:spacing w:line="360" w:lineRule="auto"/>
        <w:ind w:firstLine="709"/>
        <w:jc w:val="both"/>
        <w:rPr>
          <w:sz w:val="28"/>
          <w:szCs w:val="28"/>
        </w:rPr>
      </w:pPr>
      <w:r w:rsidRPr="006C10CA">
        <w:rPr>
          <w:sz w:val="28"/>
          <w:szCs w:val="28"/>
        </w:rPr>
        <w:t xml:space="preserve"> Стабилизация не положила конец инфляции. В России, по данным Росстата, </w:t>
      </w:r>
      <w:r w:rsidR="00F9002F">
        <w:rPr>
          <w:sz w:val="28"/>
          <w:szCs w:val="28"/>
        </w:rPr>
        <w:t xml:space="preserve"> за весь 2009 год цены на продукты питания в России выросли на 4,9%, а в странах Еврозоны снизились на 1%. Лишь везде подорожали сахар, шоколад,</w:t>
      </w:r>
      <w:r w:rsidR="002B2218">
        <w:rPr>
          <w:sz w:val="28"/>
          <w:szCs w:val="28"/>
        </w:rPr>
        <w:t xml:space="preserve"> конфеты</w:t>
      </w:r>
      <w:r w:rsidR="00F9002F">
        <w:rPr>
          <w:sz w:val="28"/>
          <w:szCs w:val="28"/>
        </w:rPr>
        <w:t xml:space="preserve"> 22% в РФ против 1,5 в странах ЕС, а также мясо и мясопродукты 6,2% в России против 0,2% в ЕС. </w:t>
      </w:r>
      <w:r w:rsidRPr="006C10CA">
        <w:rPr>
          <w:sz w:val="28"/>
          <w:szCs w:val="28"/>
        </w:rPr>
        <w:t xml:space="preserve"> Вопреки ожиданиям аналитиков, более чем 30% девальвации рубля привела лишь к повышению цен на местную плодоовощную продукцию. С лета 2008 года по лето 2009 года они поднялись на 22% (годом ранее рост составлял 17%). Фиксировалось существенное сокращение </w:t>
      </w:r>
      <w:r w:rsidR="002B2218">
        <w:rPr>
          <w:sz w:val="28"/>
          <w:szCs w:val="28"/>
        </w:rPr>
        <w:t xml:space="preserve">потребительского </w:t>
      </w:r>
      <w:r w:rsidRPr="006C10CA">
        <w:rPr>
          <w:sz w:val="28"/>
          <w:szCs w:val="28"/>
        </w:rPr>
        <w:t xml:space="preserve">спроса. </w:t>
      </w:r>
    </w:p>
    <w:p w:rsidR="00BC5551" w:rsidRDefault="00BC5551" w:rsidP="006C10CA">
      <w:pPr>
        <w:spacing w:line="360" w:lineRule="auto"/>
        <w:ind w:firstLine="709"/>
        <w:jc w:val="both"/>
        <w:rPr>
          <w:sz w:val="28"/>
          <w:szCs w:val="28"/>
        </w:rPr>
      </w:pPr>
    </w:p>
    <w:p w:rsidR="00802F97" w:rsidRDefault="00802F97" w:rsidP="006C10CA">
      <w:pPr>
        <w:spacing w:line="360" w:lineRule="auto"/>
        <w:ind w:firstLine="709"/>
        <w:jc w:val="both"/>
        <w:rPr>
          <w:sz w:val="28"/>
          <w:szCs w:val="28"/>
        </w:rPr>
      </w:pPr>
    </w:p>
    <w:p w:rsidR="00802F97" w:rsidRDefault="00802F97" w:rsidP="006C10CA">
      <w:pPr>
        <w:spacing w:line="360" w:lineRule="auto"/>
        <w:ind w:firstLine="709"/>
        <w:jc w:val="both"/>
        <w:rPr>
          <w:sz w:val="28"/>
          <w:szCs w:val="28"/>
        </w:rPr>
      </w:pPr>
    </w:p>
    <w:p w:rsidR="00802F97" w:rsidRDefault="00802F97" w:rsidP="006C10CA">
      <w:pPr>
        <w:spacing w:line="360" w:lineRule="auto"/>
        <w:ind w:firstLine="709"/>
        <w:jc w:val="both"/>
        <w:rPr>
          <w:sz w:val="28"/>
          <w:szCs w:val="28"/>
        </w:rPr>
      </w:pPr>
    </w:p>
    <w:p w:rsidR="00802F97" w:rsidRDefault="00802F97" w:rsidP="006C10CA">
      <w:pPr>
        <w:spacing w:line="360" w:lineRule="auto"/>
        <w:ind w:firstLine="709"/>
        <w:jc w:val="both"/>
        <w:rPr>
          <w:sz w:val="28"/>
          <w:szCs w:val="28"/>
        </w:rPr>
      </w:pPr>
    </w:p>
    <w:p w:rsidR="00802F97" w:rsidRDefault="00802F97" w:rsidP="006C10CA">
      <w:pPr>
        <w:spacing w:line="360" w:lineRule="auto"/>
        <w:ind w:firstLine="709"/>
        <w:jc w:val="both"/>
        <w:rPr>
          <w:sz w:val="28"/>
          <w:szCs w:val="28"/>
        </w:rPr>
      </w:pPr>
    </w:p>
    <w:p w:rsidR="00802F97" w:rsidRDefault="00802F97" w:rsidP="006C10CA">
      <w:pPr>
        <w:spacing w:line="360" w:lineRule="auto"/>
        <w:ind w:firstLine="709"/>
        <w:jc w:val="both"/>
        <w:rPr>
          <w:sz w:val="28"/>
          <w:szCs w:val="28"/>
        </w:rPr>
      </w:pPr>
    </w:p>
    <w:p w:rsidR="00802F97" w:rsidRDefault="00802F97" w:rsidP="006C10CA">
      <w:pPr>
        <w:spacing w:line="360" w:lineRule="auto"/>
        <w:ind w:firstLine="709"/>
        <w:jc w:val="both"/>
        <w:rPr>
          <w:sz w:val="28"/>
          <w:szCs w:val="28"/>
        </w:rPr>
      </w:pPr>
    </w:p>
    <w:p w:rsidR="00802F97" w:rsidRDefault="00802F97" w:rsidP="006C10CA">
      <w:pPr>
        <w:spacing w:line="360" w:lineRule="auto"/>
        <w:ind w:firstLine="709"/>
        <w:jc w:val="both"/>
        <w:rPr>
          <w:sz w:val="28"/>
          <w:szCs w:val="28"/>
        </w:rPr>
      </w:pPr>
    </w:p>
    <w:p w:rsidR="00802F97" w:rsidRDefault="00802F97" w:rsidP="006C10CA">
      <w:pPr>
        <w:spacing w:line="360" w:lineRule="auto"/>
        <w:ind w:firstLine="709"/>
        <w:jc w:val="both"/>
        <w:rPr>
          <w:sz w:val="28"/>
          <w:szCs w:val="28"/>
        </w:rPr>
      </w:pPr>
    </w:p>
    <w:p w:rsidR="00F04F3F" w:rsidRDefault="00F04F3F" w:rsidP="006C10CA">
      <w:pPr>
        <w:spacing w:line="360" w:lineRule="auto"/>
        <w:ind w:firstLine="709"/>
        <w:jc w:val="both"/>
        <w:rPr>
          <w:sz w:val="28"/>
          <w:szCs w:val="28"/>
        </w:rPr>
      </w:pPr>
    </w:p>
    <w:p w:rsidR="00F04F3F" w:rsidRDefault="00F04F3F" w:rsidP="006C10CA">
      <w:pPr>
        <w:spacing w:line="360" w:lineRule="auto"/>
        <w:ind w:firstLine="709"/>
        <w:jc w:val="both"/>
        <w:rPr>
          <w:sz w:val="28"/>
          <w:szCs w:val="28"/>
        </w:rPr>
      </w:pPr>
    </w:p>
    <w:p w:rsidR="00F04F3F" w:rsidRDefault="00F04F3F" w:rsidP="006C10CA">
      <w:pPr>
        <w:spacing w:line="360" w:lineRule="auto"/>
        <w:ind w:firstLine="709"/>
        <w:jc w:val="both"/>
        <w:rPr>
          <w:sz w:val="28"/>
          <w:szCs w:val="28"/>
        </w:rPr>
      </w:pPr>
    </w:p>
    <w:p w:rsidR="00F04F3F" w:rsidRDefault="00F04F3F" w:rsidP="006C10CA">
      <w:pPr>
        <w:spacing w:line="360" w:lineRule="auto"/>
        <w:ind w:firstLine="709"/>
        <w:jc w:val="both"/>
        <w:rPr>
          <w:sz w:val="28"/>
          <w:szCs w:val="28"/>
        </w:rPr>
      </w:pPr>
    </w:p>
    <w:p w:rsidR="00F04F3F" w:rsidRDefault="00F04F3F" w:rsidP="006C10CA">
      <w:pPr>
        <w:spacing w:line="360" w:lineRule="auto"/>
        <w:ind w:firstLine="709"/>
        <w:jc w:val="both"/>
        <w:rPr>
          <w:sz w:val="28"/>
          <w:szCs w:val="28"/>
        </w:rPr>
      </w:pPr>
    </w:p>
    <w:p w:rsidR="00F04F3F" w:rsidRDefault="00F04F3F" w:rsidP="006C10CA">
      <w:pPr>
        <w:spacing w:line="360" w:lineRule="auto"/>
        <w:ind w:firstLine="709"/>
        <w:jc w:val="both"/>
        <w:rPr>
          <w:sz w:val="28"/>
          <w:szCs w:val="28"/>
        </w:rPr>
      </w:pPr>
    </w:p>
    <w:p w:rsidR="00802F97" w:rsidRPr="006C10CA" w:rsidRDefault="00802F97" w:rsidP="006C10CA">
      <w:pPr>
        <w:spacing w:line="360" w:lineRule="auto"/>
        <w:ind w:firstLine="709"/>
        <w:jc w:val="both"/>
        <w:rPr>
          <w:sz w:val="28"/>
          <w:szCs w:val="28"/>
        </w:rPr>
      </w:pPr>
    </w:p>
    <w:p w:rsidR="006249D3" w:rsidRPr="002B2218" w:rsidRDefault="006163A7" w:rsidP="00802F97">
      <w:pPr>
        <w:numPr>
          <w:ilvl w:val="0"/>
          <w:numId w:val="29"/>
        </w:numPr>
        <w:spacing w:line="360" w:lineRule="auto"/>
        <w:jc w:val="both"/>
        <w:rPr>
          <w:b/>
          <w:sz w:val="28"/>
          <w:szCs w:val="28"/>
        </w:rPr>
      </w:pPr>
      <w:r w:rsidRPr="002B2218">
        <w:rPr>
          <w:b/>
          <w:sz w:val="28"/>
          <w:szCs w:val="28"/>
        </w:rPr>
        <w:t>Формы и виды инфляции</w:t>
      </w:r>
    </w:p>
    <w:p w:rsidR="00380096" w:rsidRPr="006C10CA" w:rsidRDefault="00FE50E8" w:rsidP="006C10CA">
      <w:pPr>
        <w:spacing w:line="360" w:lineRule="auto"/>
        <w:ind w:firstLine="709"/>
        <w:jc w:val="both"/>
        <w:rPr>
          <w:sz w:val="28"/>
          <w:szCs w:val="28"/>
        </w:rPr>
      </w:pPr>
      <w:r w:rsidRPr="006C10CA">
        <w:rPr>
          <w:sz w:val="28"/>
          <w:szCs w:val="28"/>
        </w:rPr>
        <w:t>Под инфляцией</w:t>
      </w:r>
      <w:bookmarkStart w:id="0" w:name="i01936"/>
      <w:bookmarkEnd w:id="0"/>
      <w:r w:rsidRPr="006C10CA">
        <w:rPr>
          <w:sz w:val="28"/>
          <w:szCs w:val="28"/>
        </w:rPr>
        <w:t xml:space="preserve"> понимается дисбаланс спроса и предложения, который проявляется в росте цен. </w:t>
      </w:r>
    </w:p>
    <w:p w:rsidR="00342203" w:rsidRPr="006C10CA" w:rsidRDefault="00F054CB" w:rsidP="006C10CA">
      <w:pPr>
        <w:spacing w:line="360" w:lineRule="auto"/>
        <w:ind w:firstLine="709"/>
        <w:jc w:val="both"/>
        <w:rPr>
          <w:sz w:val="28"/>
          <w:szCs w:val="28"/>
        </w:rPr>
      </w:pPr>
      <w:r w:rsidRPr="007B59A8">
        <w:rPr>
          <w:b/>
          <w:sz w:val="28"/>
          <w:szCs w:val="28"/>
        </w:rPr>
        <w:t xml:space="preserve"> Инфляция спроса</w:t>
      </w:r>
      <w:r w:rsidRPr="006C10CA">
        <w:rPr>
          <w:sz w:val="28"/>
          <w:szCs w:val="28"/>
        </w:rPr>
        <w:t xml:space="preserve"> (</w:t>
      </w:r>
      <w:r w:rsidR="00380096" w:rsidRPr="006C10CA">
        <w:rPr>
          <w:sz w:val="28"/>
          <w:szCs w:val="28"/>
        </w:rPr>
        <w:t xml:space="preserve"> demand-pull  inflation)  имеет место в том случае, когда доходы населения и предприятий растут быстрее реального объема товаров и услуг. Повышенный избыточный спрос приводит к завышенным ценам на реальный постоянный объем проду</w:t>
      </w:r>
      <w:r w:rsidR="00342203" w:rsidRPr="006C10CA">
        <w:rPr>
          <w:sz w:val="28"/>
          <w:szCs w:val="28"/>
        </w:rPr>
        <w:t>кции и вызывает инфляцию спроса.</w:t>
      </w:r>
    </w:p>
    <w:p w:rsidR="00342203" w:rsidRPr="006C10CA" w:rsidRDefault="00342203" w:rsidP="006C10CA">
      <w:pPr>
        <w:spacing w:line="360" w:lineRule="auto"/>
        <w:ind w:firstLine="709"/>
        <w:jc w:val="both"/>
        <w:rPr>
          <w:sz w:val="28"/>
          <w:szCs w:val="28"/>
        </w:rPr>
      </w:pPr>
      <w:r w:rsidRPr="006C10CA">
        <w:rPr>
          <w:sz w:val="28"/>
          <w:szCs w:val="28"/>
        </w:rPr>
        <w:t>Инфляция спроса- это инфляция, объясняемая повышением доходов потребителей темпами, превышающими рост товарной массы.</w:t>
      </w:r>
      <w:r w:rsidR="00380096" w:rsidRPr="006C10CA">
        <w:rPr>
          <w:sz w:val="28"/>
          <w:szCs w:val="28"/>
        </w:rPr>
        <w:t xml:space="preserve"> </w:t>
      </w:r>
    </w:p>
    <w:p w:rsidR="00380096" w:rsidRPr="006C10CA" w:rsidRDefault="00380096" w:rsidP="006C10CA">
      <w:pPr>
        <w:spacing w:line="360" w:lineRule="auto"/>
        <w:ind w:firstLine="709"/>
        <w:jc w:val="both"/>
        <w:rPr>
          <w:sz w:val="28"/>
          <w:szCs w:val="28"/>
        </w:rPr>
      </w:pPr>
      <w:r w:rsidRPr="006C10CA">
        <w:rPr>
          <w:sz w:val="28"/>
          <w:szCs w:val="28"/>
        </w:rPr>
        <w:t xml:space="preserve">Обратимся к одному из основных равенств макроэкономики: </w:t>
      </w:r>
    </w:p>
    <w:p w:rsidR="00380096" w:rsidRPr="006C10CA" w:rsidRDefault="00380096" w:rsidP="006C10CA">
      <w:pPr>
        <w:spacing w:line="360" w:lineRule="auto"/>
        <w:ind w:firstLine="709"/>
        <w:jc w:val="both"/>
        <w:rPr>
          <w:sz w:val="28"/>
          <w:szCs w:val="28"/>
        </w:rPr>
      </w:pPr>
      <w:r w:rsidRPr="006C10CA">
        <w:rPr>
          <w:position w:val="-10"/>
          <w:sz w:val="28"/>
          <w:szCs w:val="28"/>
        </w:rPr>
        <w:object w:dxaOrig="15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25.5pt" o:ole="">
            <v:imagedata r:id="rId7" o:title=""/>
          </v:shape>
          <o:OLEObject Type="Embed" ProgID="Equation.3" ShapeID="_x0000_i1025" DrawAspect="Content" ObjectID="_1476339095" r:id="rId8"/>
        </w:object>
      </w:r>
      <w:r w:rsidRPr="006C10CA">
        <w:rPr>
          <w:position w:val="-10"/>
          <w:sz w:val="28"/>
          <w:szCs w:val="28"/>
        </w:rPr>
        <w:object w:dxaOrig="180" w:dyaOrig="340">
          <v:shape id="_x0000_i1026" type="#_x0000_t75" style="width:9pt;height:17.25pt" o:ole="">
            <v:imagedata r:id="rId9" o:title=""/>
          </v:shape>
          <o:OLEObject Type="Embed" ProgID="Equation.3" ShapeID="_x0000_i1026" DrawAspect="Content" ObjectID="_1476339096" r:id="rId10"/>
        </w:object>
      </w:r>
    </w:p>
    <w:p w:rsidR="00380096" w:rsidRPr="006C10CA" w:rsidRDefault="00380096" w:rsidP="006C10CA">
      <w:pPr>
        <w:spacing w:line="360" w:lineRule="auto"/>
        <w:ind w:firstLine="709"/>
        <w:jc w:val="both"/>
        <w:rPr>
          <w:sz w:val="28"/>
          <w:szCs w:val="28"/>
        </w:rPr>
      </w:pPr>
      <w:r w:rsidRPr="006C10CA">
        <w:rPr>
          <w:sz w:val="28"/>
          <w:szCs w:val="28"/>
        </w:rPr>
        <w:t xml:space="preserve">Левая часть этого уравнения определяет совокупный спрос (AD), правая дает стоимостную оценку совокупного предложения (AS). Экономика функционирует таким образом, что AD всегда выравнивается с AS. Любое возрастание предложения денег (MS) или скорости обращения (V) приводит к подъему AD. С другой стороны, увеличение AS может обеспечиваться как за счет повышения Q, так и из-за роста общего уровня цен P. </w:t>
      </w:r>
    </w:p>
    <w:p w:rsidR="00695E8A" w:rsidRPr="006C10CA" w:rsidRDefault="00380096" w:rsidP="006C10CA">
      <w:pPr>
        <w:spacing w:line="360" w:lineRule="auto"/>
        <w:ind w:firstLine="709"/>
        <w:jc w:val="both"/>
        <w:rPr>
          <w:sz w:val="28"/>
          <w:szCs w:val="28"/>
        </w:rPr>
      </w:pPr>
      <w:r w:rsidRPr="006C10CA">
        <w:rPr>
          <w:sz w:val="28"/>
          <w:szCs w:val="28"/>
        </w:rPr>
        <w:t>Однако увеличение объема производства (Q) обычно не превышает 4% в год. Развитие этой составляющей замедленно, поэтому рост MS компенсируется подъемом уровня цен (P), что и вызывает инфляцию спроса.</w:t>
      </w:r>
    </w:p>
    <w:p w:rsidR="00380096" w:rsidRPr="006C10CA" w:rsidRDefault="00380096" w:rsidP="006C10CA">
      <w:pPr>
        <w:spacing w:line="360" w:lineRule="auto"/>
        <w:ind w:firstLine="709"/>
        <w:jc w:val="both"/>
        <w:rPr>
          <w:sz w:val="28"/>
          <w:szCs w:val="28"/>
        </w:rPr>
      </w:pPr>
      <w:r w:rsidRPr="006C10CA">
        <w:rPr>
          <w:sz w:val="28"/>
          <w:szCs w:val="28"/>
        </w:rPr>
        <w:t>С учетом занятости можно выделить три ступени развития этих процессов. В первый объем национального продукта и занятость так низки, что с повышением совокупного спроса безработица снизится, объем производства увеличится, а уровень цен возрастет незначительно. Это объясняется тем, что есть огромное количество бездействующих трудовых и материальных ресурсов, которые можно ввести в действие при существующих на них ценах.</w:t>
      </w:r>
    </w:p>
    <w:p w:rsidR="00380096" w:rsidRPr="006C10CA" w:rsidRDefault="00A0094E" w:rsidP="006C10CA">
      <w:pPr>
        <w:spacing w:line="360" w:lineRule="auto"/>
        <w:ind w:firstLine="709"/>
        <w:jc w:val="both"/>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450pt;margin-top:243.3pt;width:9pt;height:8.95pt;z-index:-251659264;mso-wrap-edited:f" wrapcoords="-96 0 -96 21150 21600 21150 21600 0 -96 0" stroked="f">
            <v:textbox style="mso-next-textbox:#_x0000_s1026">
              <w:txbxContent>
                <w:p w:rsidR="00380096" w:rsidRDefault="00380096" w:rsidP="00380096">
                  <w:pPr>
                    <w:pStyle w:val="a6"/>
                    <w:rPr>
                      <w:lang w:val="ru-RU"/>
                    </w:rPr>
                  </w:pPr>
                  <w:r>
                    <w:t xml:space="preserve">Рис. </w:t>
                  </w:r>
                  <w:r>
                    <w:fldChar w:fldCharType="begin"/>
                  </w:r>
                  <w:r>
                    <w:instrText xml:space="preserve"> SEQ Рис. \* ARABIC </w:instrText>
                  </w:r>
                  <w:r>
                    <w:fldChar w:fldCharType="separate"/>
                  </w:r>
                  <w:r w:rsidR="00081188">
                    <w:rPr>
                      <w:noProof/>
                    </w:rPr>
                    <w:t>1</w:t>
                  </w:r>
                  <w:r>
                    <w:fldChar w:fldCharType="end"/>
                  </w:r>
                </w:p>
                <w:p w:rsidR="00380096" w:rsidRDefault="00380096" w:rsidP="00380096">
                  <w:pPr>
                    <w:jc w:val="center"/>
                  </w:pPr>
                </w:p>
              </w:txbxContent>
            </v:textbox>
            <w10:wrap type="square" side="left"/>
          </v:shape>
        </w:pict>
      </w:r>
      <w:r w:rsidR="00380096" w:rsidRPr="006C10CA">
        <w:rPr>
          <w:sz w:val="28"/>
          <w:szCs w:val="28"/>
        </w:rPr>
        <w:t>По мере приближения к полной занятости (вторая ступень) при дальнейшем увеличении спроса уровень цен начинает ощутимо повышаться, что связано с исчезновением в некоторых отраслях промышленности производственных мощностей и невозможности дальнейшего увеличения предложения на увеличение спроса.</w:t>
      </w:r>
    </w:p>
    <w:p w:rsidR="00380096" w:rsidRPr="006C10CA" w:rsidRDefault="00380096" w:rsidP="006C10CA">
      <w:pPr>
        <w:spacing w:line="360" w:lineRule="auto"/>
        <w:ind w:firstLine="709"/>
        <w:jc w:val="both"/>
        <w:rPr>
          <w:sz w:val="28"/>
          <w:szCs w:val="28"/>
        </w:rPr>
      </w:pPr>
      <w:r w:rsidRPr="006C10CA">
        <w:rPr>
          <w:sz w:val="28"/>
          <w:szCs w:val="28"/>
        </w:rPr>
        <w:t>Когда общие расходы достигают третьей ступени, полная занятость распространяется на все секторы экономики. Реальный объем национального продукта достигает своего максимума, и дальнейшее увеличение спроса полностью ведет к инфляции. Здесь инфляция спроса достигает наибольшей силы: рост расходов населения, предприяти</w:t>
      </w:r>
      <w:r w:rsidR="00342203" w:rsidRPr="006C10CA">
        <w:rPr>
          <w:sz w:val="28"/>
          <w:szCs w:val="28"/>
        </w:rPr>
        <w:t>й и государства на потребление увеличивает</w:t>
      </w:r>
      <w:r w:rsidRPr="006C10CA">
        <w:rPr>
          <w:sz w:val="28"/>
          <w:szCs w:val="28"/>
        </w:rPr>
        <w:t xml:space="preserve"> спрос</w:t>
      </w:r>
      <w:r w:rsidR="00AA048D" w:rsidRPr="006C10CA">
        <w:rPr>
          <w:sz w:val="28"/>
          <w:szCs w:val="28"/>
        </w:rPr>
        <w:t xml:space="preserve"> </w:t>
      </w:r>
      <w:r w:rsidRPr="006C10CA">
        <w:rPr>
          <w:sz w:val="28"/>
          <w:szCs w:val="28"/>
        </w:rPr>
        <w:t xml:space="preserve"> все выше вверх, растут цены, предложение же остается постоянным.</w:t>
      </w:r>
    </w:p>
    <w:p w:rsidR="00380096" w:rsidRPr="006C10CA" w:rsidRDefault="00380096" w:rsidP="006C10CA">
      <w:pPr>
        <w:spacing w:line="360" w:lineRule="auto"/>
        <w:ind w:firstLine="709"/>
        <w:jc w:val="both"/>
        <w:rPr>
          <w:sz w:val="28"/>
          <w:szCs w:val="28"/>
        </w:rPr>
      </w:pPr>
      <w:r w:rsidRPr="006C10CA">
        <w:rPr>
          <w:sz w:val="28"/>
          <w:szCs w:val="28"/>
        </w:rPr>
        <w:t xml:space="preserve">Остается отметить, что инфляция спроса известна уже давно, причины и механизм ее достаточно просты, поэтому при своевременном принятии антиинфляционных мер, борьба не составляет большого труда. </w:t>
      </w:r>
    </w:p>
    <w:p w:rsidR="00380096" w:rsidRPr="006C10CA" w:rsidRDefault="00F054CB" w:rsidP="006C10CA">
      <w:pPr>
        <w:spacing w:line="360" w:lineRule="auto"/>
        <w:ind w:firstLine="709"/>
        <w:jc w:val="both"/>
        <w:rPr>
          <w:sz w:val="28"/>
          <w:szCs w:val="28"/>
        </w:rPr>
      </w:pPr>
      <w:r w:rsidRPr="006C10CA">
        <w:rPr>
          <w:sz w:val="28"/>
          <w:szCs w:val="28"/>
        </w:rPr>
        <w:t xml:space="preserve"> </w:t>
      </w:r>
      <w:r w:rsidRPr="007B59A8">
        <w:rPr>
          <w:b/>
          <w:sz w:val="28"/>
          <w:szCs w:val="28"/>
        </w:rPr>
        <w:t>И</w:t>
      </w:r>
      <w:r w:rsidR="00380096" w:rsidRPr="007B59A8">
        <w:rPr>
          <w:b/>
          <w:sz w:val="28"/>
          <w:szCs w:val="28"/>
        </w:rPr>
        <w:t>нфляция предложения</w:t>
      </w:r>
      <w:r w:rsidR="00380096" w:rsidRPr="006C10CA">
        <w:rPr>
          <w:sz w:val="28"/>
          <w:szCs w:val="28"/>
        </w:rPr>
        <w:t xml:space="preserve"> (cost-push inflation)</w:t>
      </w:r>
      <w:r w:rsidR="00380096" w:rsidRPr="006C10CA">
        <w:rPr>
          <w:sz w:val="28"/>
          <w:szCs w:val="28"/>
        </w:rPr>
        <w:footnoteReference w:id="1"/>
      </w:r>
      <w:r w:rsidR="00380096" w:rsidRPr="006C10CA">
        <w:rPr>
          <w:sz w:val="28"/>
          <w:szCs w:val="28"/>
        </w:rPr>
        <w:t xml:space="preserve">  или производителей, где рост цен объясняется возрастанием издержек - это увеличение номинальной заработной платы</w:t>
      </w:r>
      <w:r w:rsidR="00F94668" w:rsidRPr="006C10CA">
        <w:rPr>
          <w:sz w:val="28"/>
          <w:szCs w:val="28"/>
        </w:rPr>
        <w:t>;</w:t>
      </w:r>
      <w:r w:rsidR="00380096" w:rsidRPr="006C10CA">
        <w:rPr>
          <w:sz w:val="28"/>
          <w:szCs w:val="28"/>
        </w:rPr>
        <w:t xml:space="preserve"> цен на сырье и</w:t>
      </w:r>
      <w:r w:rsidR="00F94668" w:rsidRPr="006C10CA">
        <w:rPr>
          <w:sz w:val="28"/>
          <w:szCs w:val="28"/>
        </w:rPr>
        <w:t>ли</w:t>
      </w:r>
      <w:r w:rsidR="00380096" w:rsidRPr="006C10CA">
        <w:rPr>
          <w:sz w:val="28"/>
          <w:szCs w:val="28"/>
        </w:rPr>
        <w:t xml:space="preserve"> энергию. Первый объясняется силой профсоюзов, возрастающей с полной занятостью, и психологией предпринимателей, выбирающих в период подъема не дорогостоящие забастовки и простой производства, а некоторое повышение зарплаты и себестоимости продукции. Второй обычно связан с воздействием </w:t>
      </w:r>
      <w:r w:rsidR="00F94668" w:rsidRPr="006C10CA">
        <w:rPr>
          <w:sz w:val="28"/>
          <w:szCs w:val="28"/>
        </w:rPr>
        <w:t>непрогнозируемых</w:t>
      </w:r>
      <w:r w:rsidR="00380096" w:rsidRPr="006C10CA">
        <w:rPr>
          <w:sz w:val="28"/>
          <w:szCs w:val="28"/>
        </w:rPr>
        <w:t xml:space="preserve"> факторов - неурожаев, стихийных бедствий или, например, подорожанием нефти в 70-х годах, связанным с деятельностью ОПЕК. В результате инфляция издержек сокращает прибыли и объем продукции, которые предприятия намерены предложить при существующем уровне цен. В итоге, через определенное время баланс спроса и предложения опять восстанавливается, но уже при более высокой цене. А повышение цены может вызвать инфляционную спираль "цены - зарплата".</w:t>
      </w:r>
    </w:p>
    <w:p w:rsidR="00380096" w:rsidRDefault="00380096" w:rsidP="006C10CA">
      <w:pPr>
        <w:spacing w:line="360" w:lineRule="auto"/>
        <w:ind w:firstLine="709"/>
        <w:jc w:val="both"/>
        <w:rPr>
          <w:sz w:val="28"/>
          <w:szCs w:val="28"/>
        </w:rPr>
      </w:pPr>
      <w:r w:rsidRPr="006C10CA">
        <w:rPr>
          <w:sz w:val="28"/>
          <w:szCs w:val="28"/>
        </w:rPr>
        <w:t>Инфляция производителей гораздо сложнее инфляции спроса, т.к.</w:t>
      </w:r>
      <w:r w:rsidR="00695E8A" w:rsidRPr="006C10CA">
        <w:rPr>
          <w:sz w:val="28"/>
          <w:szCs w:val="28"/>
        </w:rPr>
        <w:t xml:space="preserve"> государство (в лице правительства и Центрального Банка)</w:t>
      </w:r>
      <w:r w:rsidRPr="006C10CA">
        <w:rPr>
          <w:sz w:val="28"/>
          <w:szCs w:val="28"/>
        </w:rPr>
        <w:t xml:space="preserve"> в данном случае встает перед дилеммой: либо увеличить спрос д</w:t>
      </w:r>
      <w:bookmarkStart w:id="1" w:name="_Hlt478915684"/>
      <w:bookmarkEnd w:id="1"/>
      <w:r w:rsidRPr="006C10CA">
        <w:rPr>
          <w:sz w:val="28"/>
          <w:szCs w:val="28"/>
        </w:rPr>
        <w:t xml:space="preserve">ля стимулирования производства, что чревато еще большим обострением инфляции и скачком цен; либо бездействовать, что приведет к глубокому спаду, который может вернуть к прежнему уровню, но это обернется для экономики значительной потерей реального выпуска.      </w:t>
      </w:r>
    </w:p>
    <w:p w:rsidR="00380096" w:rsidRPr="006C10CA" w:rsidRDefault="00380096" w:rsidP="006C10CA">
      <w:pPr>
        <w:spacing w:line="360" w:lineRule="auto"/>
        <w:ind w:firstLine="709"/>
        <w:jc w:val="both"/>
        <w:rPr>
          <w:sz w:val="28"/>
          <w:szCs w:val="28"/>
        </w:rPr>
      </w:pPr>
      <w:r w:rsidRPr="006C10CA">
        <w:rPr>
          <w:sz w:val="28"/>
          <w:szCs w:val="28"/>
        </w:rPr>
        <w:t>Причинами увеличения издержек могут быть олигополистическая практика ценообразования и финансовая политика государства, рост цен на сырье, действия профсоюзов, требующих повышения заработной платы и др.</w:t>
      </w:r>
    </w:p>
    <w:p w:rsidR="00380096" w:rsidRPr="006C10CA" w:rsidRDefault="00380096" w:rsidP="006C10CA">
      <w:pPr>
        <w:spacing w:line="360" w:lineRule="auto"/>
        <w:ind w:firstLine="709"/>
        <w:jc w:val="both"/>
        <w:rPr>
          <w:sz w:val="28"/>
          <w:szCs w:val="28"/>
        </w:rPr>
      </w:pPr>
      <w:r w:rsidRPr="006C10CA">
        <w:rPr>
          <w:sz w:val="28"/>
          <w:szCs w:val="28"/>
        </w:rPr>
        <w:t>Теория инфляции, обусловленной ростом издержек, объясняет рост цен такими факторами, которые приводят к увеличению издержек на единицу продукции. Издержки на единицу продукции - это средние издержки при данном объеме производства. Такие издержки можно получить, разделив общие затраты на ресурсы на количество произведенной продукции, то есть:</w:t>
      </w:r>
    </w:p>
    <w:p w:rsidR="00380096" w:rsidRPr="006C10CA" w:rsidRDefault="00A0094E" w:rsidP="006C10CA">
      <w:pPr>
        <w:spacing w:line="360" w:lineRule="auto"/>
        <w:ind w:firstLine="709"/>
        <w:jc w:val="both"/>
        <w:rPr>
          <w:sz w:val="28"/>
          <w:szCs w:val="28"/>
        </w:rPr>
      </w:pPr>
      <w:r>
        <w:rPr>
          <w:noProof/>
          <w:sz w:val="28"/>
          <w:szCs w:val="28"/>
        </w:rPr>
        <w:object w:dxaOrig="1440" w:dyaOrig="1440">
          <v:shape id="_x0000_s1027" type="#_x0000_t75" style="position:absolute;left:0;text-align:left;margin-left:37.4pt;margin-top:14.6pt;width:350pt;height:34pt;z-index:251658240" o:allowincell="f">
            <v:imagedata r:id="rId11" o:title=""/>
            <w10:wrap type="topAndBottom"/>
          </v:shape>
          <o:OLEObject Type="Embed" ProgID="Equation.3" ShapeID="_x0000_s1027" DrawAspect="Content" ObjectID="_1476339097" r:id="rId12"/>
        </w:object>
      </w:r>
      <w:r w:rsidR="00380096" w:rsidRPr="006C10CA">
        <w:rPr>
          <w:sz w:val="28"/>
          <w:szCs w:val="28"/>
        </w:rPr>
        <w:t xml:space="preserve">                                                                        </w:t>
      </w:r>
      <w:r w:rsidR="00380096" w:rsidRPr="006C10CA">
        <w:rPr>
          <w:sz w:val="28"/>
          <w:szCs w:val="28"/>
        </w:rPr>
        <w:tab/>
      </w:r>
    </w:p>
    <w:p w:rsidR="00380096" w:rsidRPr="006C10CA" w:rsidRDefault="00380096" w:rsidP="006C10CA">
      <w:pPr>
        <w:spacing w:line="360" w:lineRule="auto"/>
        <w:ind w:firstLine="709"/>
        <w:jc w:val="both"/>
        <w:rPr>
          <w:sz w:val="28"/>
          <w:szCs w:val="28"/>
        </w:rPr>
      </w:pPr>
      <w:r w:rsidRPr="006C10CA">
        <w:rPr>
          <w:sz w:val="28"/>
          <w:szCs w:val="28"/>
        </w:rPr>
        <w:t xml:space="preserve">   Повышение издержек на единицу продукции в экономике сокращает прибыли и объем продукции, который фирмы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по этой схеме издержки, а не спрос взвинчивает цены, как это происходит при инфляции спроса.</w:t>
      </w:r>
    </w:p>
    <w:p w:rsidR="00F94668" w:rsidRPr="006C10CA" w:rsidRDefault="00F94668" w:rsidP="006C10CA">
      <w:pPr>
        <w:spacing w:line="360" w:lineRule="auto"/>
        <w:ind w:firstLine="709"/>
        <w:jc w:val="both"/>
        <w:rPr>
          <w:sz w:val="28"/>
          <w:szCs w:val="28"/>
        </w:rPr>
      </w:pPr>
      <w:r w:rsidRPr="006C10CA">
        <w:rPr>
          <w:sz w:val="28"/>
          <w:szCs w:val="28"/>
        </w:rPr>
        <w:t xml:space="preserve"> При инфляции издержек количество денег с учетом скорости их обращения «подтягивается» к возросшему уровню цен, к торому привело воздействие неденежных факторов со стороны производства и предложения товаров. Если масса денег быстро  не адаптируется к возросшему уровню цен, начинаются проблемы в денежном обороте: дефицит платежных средств; неплатежи по обязательствам, а вслед за этим спад, и остановка производства, сокращение товарной массы. </w:t>
      </w:r>
    </w:p>
    <w:p w:rsidR="00E66893" w:rsidRPr="006C10CA" w:rsidRDefault="00E66893" w:rsidP="006C10CA">
      <w:pPr>
        <w:spacing w:line="360" w:lineRule="auto"/>
        <w:ind w:firstLine="709"/>
        <w:jc w:val="both"/>
        <w:rPr>
          <w:sz w:val="28"/>
          <w:szCs w:val="28"/>
        </w:rPr>
      </w:pPr>
      <w:r w:rsidRPr="006C10CA">
        <w:rPr>
          <w:sz w:val="28"/>
          <w:szCs w:val="28"/>
        </w:rPr>
        <w:t xml:space="preserve"> Инфляция издержек и инфляция спроса тесно взаимосвязаны и взаимообусловлены, их трудно четко разграничить. Избыточная денежная масса в экономике всегда порождает повышенный спрос, вызывая неравновесие рынков в сфере совокупного спроса и предложения, реакцией на которые выступает рост цен. Являясь продуктом разбалансированного денежного рынка, инфляция спроса распространяется дальше, поражая производство и конечное потребление, деформируя потребительский спрос, усиливая диспропорции развития различных сфер хозяйствования, приводя в конечном счете к инфляции издержек. </w:t>
      </w:r>
    </w:p>
    <w:p w:rsidR="00E66893" w:rsidRPr="006C10CA" w:rsidRDefault="00E66893" w:rsidP="006C10CA">
      <w:pPr>
        <w:spacing w:line="360" w:lineRule="auto"/>
        <w:ind w:firstLine="709"/>
        <w:jc w:val="both"/>
        <w:rPr>
          <w:sz w:val="28"/>
          <w:szCs w:val="28"/>
        </w:rPr>
      </w:pPr>
      <w:r w:rsidRPr="006C10CA">
        <w:rPr>
          <w:sz w:val="28"/>
          <w:szCs w:val="28"/>
        </w:rPr>
        <w:t xml:space="preserve"> Любая современная система экономики, независимо от уровня развития, инфляционная, и в ней действуют как факторы, относимые к инфляции спроса, так и к инфляции издержек.</w:t>
      </w:r>
    </w:p>
    <w:p w:rsidR="00380096" w:rsidRPr="006C10CA" w:rsidRDefault="00E66893" w:rsidP="006C10CA">
      <w:pPr>
        <w:spacing w:line="360" w:lineRule="auto"/>
        <w:ind w:firstLine="709"/>
        <w:jc w:val="both"/>
        <w:rPr>
          <w:sz w:val="28"/>
          <w:szCs w:val="28"/>
        </w:rPr>
      </w:pPr>
      <w:r w:rsidRPr="006C10CA">
        <w:rPr>
          <w:sz w:val="28"/>
          <w:szCs w:val="28"/>
        </w:rPr>
        <w:t xml:space="preserve"> </w:t>
      </w:r>
      <w:r w:rsidR="00380096" w:rsidRPr="006C10CA">
        <w:rPr>
          <w:sz w:val="28"/>
          <w:szCs w:val="28"/>
        </w:rPr>
        <w:t>В учебниках по экономической теории инфляцию принято классифицировать по видам</w:t>
      </w:r>
      <w:r w:rsidRPr="006C10CA">
        <w:rPr>
          <w:sz w:val="28"/>
          <w:szCs w:val="28"/>
        </w:rPr>
        <w:t xml:space="preserve">    </w:t>
      </w:r>
      <w:r w:rsidR="00380096" w:rsidRPr="006C10CA">
        <w:rPr>
          <w:sz w:val="28"/>
          <w:szCs w:val="28"/>
        </w:rPr>
        <w:t xml:space="preserve"> и</w:t>
      </w:r>
      <w:r w:rsidRPr="006C10CA">
        <w:rPr>
          <w:sz w:val="28"/>
          <w:szCs w:val="28"/>
        </w:rPr>
        <w:t xml:space="preserve">ли </w:t>
      </w:r>
      <w:r w:rsidR="00380096" w:rsidRPr="006C10CA">
        <w:rPr>
          <w:sz w:val="28"/>
          <w:szCs w:val="28"/>
        </w:rPr>
        <w:t xml:space="preserve">типам в разрезе различных аспектов: темпов нарастания, внезапности появления, однородности и так далее. </w:t>
      </w:r>
    </w:p>
    <w:p w:rsidR="00380096" w:rsidRPr="006C10CA" w:rsidRDefault="00E66893" w:rsidP="006C10CA">
      <w:pPr>
        <w:spacing w:line="360" w:lineRule="auto"/>
        <w:ind w:firstLine="709"/>
        <w:jc w:val="both"/>
        <w:rPr>
          <w:sz w:val="28"/>
          <w:szCs w:val="28"/>
        </w:rPr>
      </w:pPr>
      <w:r w:rsidRPr="006C10CA">
        <w:rPr>
          <w:sz w:val="28"/>
          <w:szCs w:val="28"/>
        </w:rPr>
        <w:t xml:space="preserve"> </w:t>
      </w:r>
      <w:r w:rsidR="00380096" w:rsidRPr="006C10CA">
        <w:rPr>
          <w:sz w:val="28"/>
          <w:szCs w:val="28"/>
        </w:rPr>
        <w:t xml:space="preserve">В зависимости от темпов </w:t>
      </w:r>
      <w:r w:rsidR="00F054CB" w:rsidRPr="006C10CA">
        <w:rPr>
          <w:sz w:val="28"/>
          <w:szCs w:val="28"/>
        </w:rPr>
        <w:t xml:space="preserve">роста принято выделять: </w:t>
      </w:r>
    </w:p>
    <w:p w:rsidR="00B6403D" w:rsidRPr="006C10CA" w:rsidRDefault="00B6403D" w:rsidP="006C10CA">
      <w:pPr>
        <w:spacing w:line="360" w:lineRule="auto"/>
        <w:ind w:firstLine="709"/>
        <w:jc w:val="both"/>
        <w:rPr>
          <w:sz w:val="28"/>
          <w:szCs w:val="28"/>
        </w:rPr>
      </w:pPr>
      <w:r w:rsidRPr="006C10CA">
        <w:rPr>
          <w:sz w:val="28"/>
          <w:szCs w:val="28"/>
        </w:rPr>
        <w:t xml:space="preserve">- </w:t>
      </w:r>
      <w:bookmarkStart w:id="2" w:name="OCRUncertain038"/>
      <w:r w:rsidRPr="007B59A8">
        <w:rPr>
          <w:b/>
          <w:sz w:val="28"/>
          <w:szCs w:val="28"/>
        </w:rPr>
        <w:t>умере</w:t>
      </w:r>
      <w:bookmarkEnd w:id="2"/>
      <w:r w:rsidRPr="007B59A8">
        <w:rPr>
          <w:b/>
          <w:sz w:val="28"/>
          <w:szCs w:val="28"/>
        </w:rPr>
        <w:t>нная</w:t>
      </w:r>
      <w:r w:rsidRPr="006C10CA">
        <w:rPr>
          <w:sz w:val="28"/>
          <w:szCs w:val="28"/>
        </w:rPr>
        <w:t xml:space="preserve"> (ползучая,</w:t>
      </w:r>
      <w:r w:rsidR="00BE336F" w:rsidRPr="006C10CA">
        <w:rPr>
          <w:sz w:val="28"/>
          <w:szCs w:val="28"/>
        </w:rPr>
        <w:t xml:space="preserve"> ползущая, </w:t>
      </w:r>
      <w:r w:rsidR="00DC0323" w:rsidRPr="006C10CA">
        <w:rPr>
          <w:sz w:val="28"/>
          <w:szCs w:val="28"/>
        </w:rPr>
        <w:t>регулируемая,</w:t>
      </w:r>
      <w:r w:rsidRPr="006C10CA">
        <w:rPr>
          <w:sz w:val="28"/>
          <w:szCs w:val="28"/>
        </w:rPr>
        <w:t xml:space="preserve"> </w:t>
      </w:r>
      <w:bookmarkStart w:id="3" w:name="OCRUncertain039"/>
      <w:r w:rsidRPr="006C10CA">
        <w:rPr>
          <w:sz w:val="28"/>
          <w:szCs w:val="28"/>
        </w:rPr>
        <w:t>«стабильные</w:t>
      </w:r>
      <w:bookmarkEnd w:id="3"/>
      <w:r w:rsidRPr="006C10CA">
        <w:rPr>
          <w:sz w:val="28"/>
          <w:szCs w:val="28"/>
        </w:rPr>
        <w:t xml:space="preserve"> </w:t>
      </w:r>
      <w:bookmarkStart w:id="4" w:name="OCRUncertain040"/>
      <w:r w:rsidRPr="006C10CA">
        <w:rPr>
          <w:sz w:val="28"/>
          <w:szCs w:val="28"/>
        </w:rPr>
        <w:t>цены»)</w:t>
      </w:r>
      <w:bookmarkEnd w:id="4"/>
      <w:r w:rsidRPr="006C10CA">
        <w:rPr>
          <w:sz w:val="28"/>
          <w:szCs w:val="28"/>
        </w:rPr>
        <w:t xml:space="preserve"> и</w:t>
      </w:r>
      <w:bookmarkStart w:id="5" w:name="OCRUncertain041"/>
      <w:r w:rsidRPr="006C10CA">
        <w:rPr>
          <w:sz w:val="28"/>
          <w:szCs w:val="28"/>
        </w:rPr>
        <w:t>н</w:t>
      </w:r>
      <w:bookmarkEnd w:id="5"/>
      <w:r w:rsidRPr="006C10CA">
        <w:rPr>
          <w:sz w:val="28"/>
          <w:szCs w:val="28"/>
        </w:rPr>
        <w:t>фляц</w:t>
      </w:r>
      <w:bookmarkStart w:id="6" w:name="OCRUncertain042"/>
      <w:r w:rsidRPr="006C10CA">
        <w:rPr>
          <w:sz w:val="28"/>
          <w:szCs w:val="28"/>
        </w:rPr>
        <w:t>и</w:t>
      </w:r>
      <w:bookmarkEnd w:id="6"/>
      <w:r w:rsidRPr="006C10CA">
        <w:rPr>
          <w:sz w:val="28"/>
          <w:szCs w:val="28"/>
        </w:rPr>
        <w:t>я, когда цены рас</w:t>
      </w:r>
      <w:r w:rsidRPr="006C10CA">
        <w:rPr>
          <w:sz w:val="28"/>
          <w:szCs w:val="28"/>
        </w:rPr>
        <w:softHyphen/>
        <w:t>тут менее</w:t>
      </w:r>
      <w:bookmarkStart w:id="7" w:name="OCRUncertain043"/>
      <w:r w:rsidRPr="006C10CA">
        <w:rPr>
          <w:sz w:val="28"/>
          <w:szCs w:val="28"/>
        </w:rPr>
        <w:t>,</w:t>
      </w:r>
      <w:bookmarkEnd w:id="7"/>
      <w:r w:rsidRPr="006C10CA">
        <w:rPr>
          <w:sz w:val="28"/>
          <w:szCs w:val="28"/>
        </w:rPr>
        <w:t xml:space="preserve"> чем на 10% в год</w:t>
      </w:r>
      <w:r w:rsidR="00BE336F" w:rsidRPr="006C10CA">
        <w:rPr>
          <w:sz w:val="28"/>
          <w:szCs w:val="28"/>
        </w:rPr>
        <w:t xml:space="preserve">. Ее еще называют регулируемой, т.к. правительство, используя различные рычаги, воздействует на конъюнктуру рынка, держит под контролем денежное обращение, иногда умышленно стимулируя или наоборот противодействуя росту цен. При таком уровне инфляции деньги сохраняют свою стоимость, так как их покупательная способность остается относительно устойчивой.  </w:t>
      </w:r>
      <w:r w:rsidRPr="006C10CA">
        <w:rPr>
          <w:sz w:val="28"/>
          <w:szCs w:val="28"/>
        </w:rPr>
        <w:t xml:space="preserve"> На Западе ее рассматривают как элемент нормального развития экономики, который не вызывает особого беспокойства. Для стран Евросоюза </w:t>
      </w:r>
      <w:r w:rsidR="00BE336F" w:rsidRPr="006C10CA">
        <w:rPr>
          <w:sz w:val="28"/>
          <w:szCs w:val="28"/>
        </w:rPr>
        <w:t xml:space="preserve"> характерна </w:t>
      </w:r>
      <w:r w:rsidRPr="006C10CA">
        <w:rPr>
          <w:sz w:val="28"/>
          <w:szCs w:val="28"/>
        </w:rPr>
        <w:t>годовая инфляция в 3-4%</w:t>
      </w:r>
      <w:r w:rsidR="00BE336F" w:rsidRPr="006C10CA">
        <w:rPr>
          <w:sz w:val="28"/>
          <w:szCs w:val="28"/>
        </w:rPr>
        <w:t xml:space="preserve"> -</w:t>
      </w:r>
      <w:r w:rsidRPr="006C10CA">
        <w:rPr>
          <w:sz w:val="28"/>
          <w:szCs w:val="28"/>
        </w:rPr>
        <w:t xml:space="preserve"> это нормальное явление, </w:t>
      </w:r>
      <w:r w:rsidR="00BE336F" w:rsidRPr="006C10CA">
        <w:rPr>
          <w:sz w:val="28"/>
          <w:szCs w:val="28"/>
        </w:rPr>
        <w:t xml:space="preserve">и рассматривается в качестве фактора, способствующего экономическому росту. </w:t>
      </w:r>
    </w:p>
    <w:p w:rsidR="00B6403D" w:rsidRPr="006C10CA" w:rsidRDefault="00B6403D" w:rsidP="006C10CA">
      <w:pPr>
        <w:spacing w:line="360" w:lineRule="auto"/>
        <w:ind w:firstLine="709"/>
        <w:jc w:val="both"/>
        <w:rPr>
          <w:sz w:val="28"/>
          <w:szCs w:val="28"/>
        </w:rPr>
      </w:pPr>
      <w:r w:rsidRPr="006C10CA">
        <w:rPr>
          <w:sz w:val="28"/>
          <w:szCs w:val="28"/>
        </w:rPr>
        <w:t xml:space="preserve">- </w:t>
      </w:r>
      <w:r w:rsidRPr="007B59A8">
        <w:rPr>
          <w:b/>
          <w:sz w:val="28"/>
          <w:szCs w:val="28"/>
        </w:rPr>
        <w:t>галоп</w:t>
      </w:r>
      <w:bookmarkStart w:id="8" w:name="OCRUncertain045"/>
      <w:r w:rsidRPr="007B59A8">
        <w:rPr>
          <w:b/>
          <w:sz w:val="28"/>
          <w:szCs w:val="28"/>
        </w:rPr>
        <w:t>и</w:t>
      </w:r>
      <w:bookmarkEnd w:id="8"/>
      <w:r w:rsidRPr="007B59A8">
        <w:rPr>
          <w:b/>
          <w:sz w:val="28"/>
          <w:szCs w:val="28"/>
        </w:rPr>
        <w:t>рующая</w:t>
      </w:r>
      <w:r w:rsidRPr="006C10CA">
        <w:rPr>
          <w:sz w:val="28"/>
          <w:szCs w:val="28"/>
        </w:rPr>
        <w:t xml:space="preserve"> и</w:t>
      </w:r>
      <w:bookmarkStart w:id="9" w:name="OCRUncertain046"/>
      <w:r w:rsidRPr="006C10CA">
        <w:rPr>
          <w:sz w:val="28"/>
          <w:szCs w:val="28"/>
        </w:rPr>
        <w:t>н</w:t>
      </w:r>
      <w:bookmarkEnd w:id="9"/>
      <w:r w:rsidRPr="006C10CA">
        <w:rPr>
          <w:sz w:val="28"/>
          <w:szCs w:val="28"/>
        </w:rPr>
        <w:t>ф</w:t>
      </w:r>
      <w:bookmarkStart w:id="10" w:name="OCRUncertain047"/>
      <w:r w:rsidRPr="006C10CA">
        <w:rPr>
          <w:sz w:val="28"/>
          <w:szCs w:val="28"/>
        </w:rPr>
        <w:t>л</w:t>
      </w:r>
      <w:bookmarkEnd w:id="10"/>
      <w:r w:rsidRPr="006C10CA">
        <w:rPr>
          <w:sz w:val="28"/>
          <w:szCs w:val="28"/>
        </w:rPr>
        <w:t>яция - рост цен измеря</w:t>
      </w:r>
      <w:bookmarkStart w:id="11" w:name="OCRUncertain048"/>
      <w:r w:rsidRPr="006C10CA">
        <w:rPr>
          <w:sz w:val="28"/>
          <w:szCs w:val="28"/>
        </w:rPr>
        <w:t>ет</w:t>
      </w:r>
      <w:bookmarkEnd w:id="11"/>
      <w:r w:rsidRPr="006C10CA">
        <w:rPr>
          <w:sz w:val="28"/>
          <w:szCs w:val="28"/>
        </w:rPr>
        <w:t>ся двузначными и более цифрами в год,</w:t>
      </w:r>
      <w:r w:rsidR="005A248E" w:rsidRPr="006C10CA">
        <w:rPr>
          <w:sz w:val="28"/>
          <w:szCs w:val="28"/>
        </w:rPr>
        <w:t xml:space="preserve"> условно можно обозначить цифру 10-50%. </w:t>
      </w:r>
      <w:r w:rsidRPr="006C10CA">
        <w:rPr>
          <w:sz w:val="28"/>
          <w:szCs w:val="28"/>
        </w:rPr>
        <w:t xml:space="preserve"> контракты «привязываются» к росту цен, деньги ускоренно материализуются. Считается, что она опасна для народного хозяйства и тре</w:t>
      </w:r>
      <w:r w:rsidRPr="006C10CA">
        <w:rPr>
          <w:sz w:val="28"/>
          <w:szCs w:val="28"/>
        </w:rPr>
        <w:softHyphen/>
        <w:t>бует антиинфляционных мер.</w:t>
      </w:r>
      <w:r w:rsidR="005A248E" w:rsidRPr="006C10CA">
        <w:rPr>
          <w:sz w:val="28"/>
          <w:szCs w:val="28"/>
        </w:rPr>
        <w:t xml:space="preserve"> </w:t>
      </w:r>
    </w:p>
    <w:p w:rsidR="005A248E" w:rsidRPr="006C10CA" w:rsidRDefault="005A248E" w:rsidP="006C10CA">
      <w:pPr>
        <w:spacing w:line="360" w:lineRule="auto"/>
        <w:ind w:firstLine="709"/>
        <w:jc w:val="both"/>
        <w:rPr>
          <w:sz w:val="28"/>
          <w:szCs w:val="28"/>
        </w:rPr>
      </w:pPr>
      <w:r w:rsidRPr="006C10CA">
        <w:rPr>
          <w:sz w:val="28"/>
          <w:szCs w:val="28"/>
        </w:rPr>
        <w:t>Галопирующая инфляция делает бессмысленным денежные накопления с целью приобретения товаров не только длительного пользования и отдаленного спроса, но и непродовольственных товаров повседневного спроса. В результате усиливаются инфляционные ожидания и происходит переориентация покупательского спроса практически полностью на продовольственные товары; подрываются стимулы к денежному накоплению, что провоцирует нарушение функционирования денежно-кредитной системы и возрождает бартер.</w:t>
      </w:r>
      <w:r w:rsidR="00F46477" w:rsidRPr="006C10CA">
        <w:rPr>
          <w:sz w:val="28"/>
          <w:szCs w:val="28"/>
        </w:rPr>
        <w:t xml:space="preserve"> Главная опасность галопирующей инфляции состоит в том, что она может перерасти в наиболее опасную форму инфляции- гиперинфляцию.</w:t>
      </w:r>
      <w:r w:rsidRPr="006C10CA">
        <w:rPr>
          <w:sz w:val="28"/>
          <w:szCs w:val="28"/>
        </w:rPr>
        <w:t xml:space="preserve"> </w:t>
      </w:r>
    </w:p>
    <w:p w:rsidR="00B6403D" w:rsidRPr="006C10CA" w:rsidRDefault="00B6403D" w:rsidP="006C10CA">
      <w:pPr>
        <w:spacing w:line="360" w:lineRule="auto"/>
        <w:ind w:firstLine="709"/>
        <w:jc w:val="both"/>
        <w:rPr>
          <w:sz w:val="28"/>
          <w:szCs w:val="28"/>
        </w:rPr>
      </w:pPr>
      <w:r w:rsidRPr="006C10CA">
        <w:rPr>
          <w:sz w:val="28"/>
          <w:szCs w:val="28"/>
        </w:rPr>
        <w:t xml:space="preserve">- </w:t>
      </w:r>
      <w:r w:rsidRPr="007B59A8">
        <w:rPr>
          <w:b/>
          <w:sz w:val="28"/>
          <w:szCs w:val="28"/>
        </w:rPr>
        <w:t>ги</w:t>
      </w:r>
      <w:bookmarkStart w:id="12" w:name="OCRUncertain049"/>
      <w:r w:rsidRPr="007B59A8">
        <w:rPr>
          <w:b/>
          <w:sz w:val="28"/>
          <w:szCs w:val="28"/>
        </w:rPr>
        <w:t>п</w:t>
      </w:r>
      <w:bookmarkEnd w:id="12"/>
      <w:r w:rsidRPr="007B59A8">
        <w:rPr>
          <w:b/>
          <w:sz w:val="28"/>
          <w:szCs w:val="28"/>
        </w:rPr>
        <w:t xml:space="preserve">еринфляция </w:t>
      </w:r>
      <w:r w:rsidRPr="006C10CA">
        <w:rPr>
          <w:sz w:val="28"/>
          <w:szCs w:val="28"/>
        </w:rPr>
        <w:t>- цены растут астрономическими темпами</w:t>
      </w:r>
      <w:r w:rsidR="00807C43" w:rsidRPr="006C10CA">
        <w:rPr>
          <w:sz w:val="28"/>
          <w:szCs w:val="28"/>
        </w:rPr>
        <w:t xml:space="preserve"> свыше 100</w:t>
      </w:r>
      <w:r w:rsidR="005A248E" w:rsidRPr="006C10CA">
        <w:rPr>
          <w:sz w:val="28"/>
          <w:szCs w:val="28"/>
        </w:rPr>
        <w:t>% в год</w:t>
      </w:r>
      <w:r w:rsidRPr="006C10CA">
        <w:rPr>
          <w:sz w:val="28"/>
          <w:szCs w:val="28"/>
        </w:rPr>
        <w:t xml:space="preserve">, </w:t>
      </w:r>
      <w:r w:rsidR="00807C43" w:rsidRPr="006C10CA">
        <w:rPr>
          <w:sz w:val="28"/>
          <w:szCs w:val="28"/>
        </w:rPr>
        <w:t xml:space="preserve">а иногда превосходит и 1000%; </w:t>
      </w:r>
      <w:r w:rsidRPr="006C10CA">
        <w:rPr>
          <w:sz w:val="28"/>
          <w:szCs w:val="28"/>
        </w:rPr>
        <w:t>расхожде</w:t>
      </w:r>
      <w:r w:rsidRPr="006C10CA">
        <w:rPr>
          <w:sz w:val="28"/>
          <w:szCs w:val="28"/>
        </w:rPr>
        <w:softHyphen/>
        <w:t>ние цен и заработной платы становится катастрофическим, разрушается благосостояние даже наиболее обеспеченных слоев общества, бесприбыль</w:t>
      </w:r>
      <w:r w:rsidRPr="006C10CA">
        <w:rPr>
          <w:sz w:val="28"/>
          <w:szCs w:val="28"/>
        </w:rPr>
        <w:softHyphen/>
        <w:t>ным и убыточным становятся крупнейшие предприятия, она парализует хо</w:t>
      </w:r>
      <w:r w:rsidRPr="006C10CA">
        <w:rPr>
          <w:sz w:val="28"/>
          <w:szCs w:val="28"/>
        </w:rPr>
        <w:softHyphen/>
        <w:t>зяйственный механизм, поскольку резко усиливается эффект б</w:t>
      </w:r>
      <w:bookmarkStart w:id="13" w:name="OCRUncertain050"/>
      <w:r w:rsidRPr="006C10CA">
        <w:rPr>
          <w:sz w:val="28"/>
          <w:szCs w:val="28"/>
        </w:rPr>
        <w:t>е</w:t>
      </w:r>
      <w:bookmarkEnd w:id="13"/>
      <w:r w:rsidRPr="006C10CA">
        <w:rPr>
          <w:sz w:val="28"/>
          <w:szCs w:val="28"/>
        </w:rPr>
        <w:t>гства от де</w:t>
      </w:r>
      <w:r w:rsidRPr="006C10CA">
        <w:rPr>
          <w:sz w:val="28"/>
          <w:szCs w:val="28"/>
        </w:rPr>
        <w:softHyphen/>
        <w:t>нег с целью превращения их в товары. Разрушаются экономические связи, осуществляется переход к бартерному обм</w:t>
      </w:r>
      <w:r w:rsidR="00F46477" w:rsidRPr="006C10CA">
        <w:rPr>
          <w:sz w:val="28"/>
          <w:szCs w:val="28"/>
        </w:rPr>
        <w:t xml:space="preserve">ену, происходит переход от формулы Т-Д-Т к формуле Т-Т. </w:t>
      </w:r>
      <w:r w:rsidR="005A248E" w:rsidRPr="006C10CA">
        <w:rPr>
          <w:sz w:val="28"/>
          <w:szCs w:val="28"/>
        </w:rPr>
        <w:t xml:space="preserve"> </w:t>
      </w:r>
    </w:p>
    <w:p w:rsidR="007B59A8" w:rsidRDefault="00B6403D" w:rsidP="006C10CA">
      <w:pPr>
        <w:spacing w:line="360" w:lineRule="auto"/>
        <w:ind w:firstLine="709"/>
        <w:jc w:val="both"/>
        <w:rPr>
          <w:sz w:val="28"/>
          <w:szCs w:val="28"/>
        </w:rPr>
      </w:pPr>
      <w:r w:rsidRPr="006C10CA">
        <w:rPr>
          <w:sz w:val="28"/>
          <w:szCs w:val="28"/>
        </w:rPr>
        <w:t xml:space="preserve">Вести успешный бизнес в условиях гиперинфляции почти невозможно. </w:t>
      </w:r>
      <w:r w:rsidR="00DC0323" w:rsidRPr="006C10CA">
        <w:rPr>
          <w:sz w:val="28"/>
          <w:szCs w:val="28"/>
        </w:rPr>
        <w:t>Она ускоряет финансовый крах, депрессию и общественно-политические беспорядки. В литературе приводятся впечатляющие примеры гиперинфляции:</w:t>
      </w:r>
    </w:p>
    <w:p w:rsidR="007B59A8" w:rsidRDefault="00DC0323" w:rsidP="007B59A8">
      <w:pPr>
        <w:numPr>
          <w:ilvl w:val="0"/>
          <w:numId w:val="19"/>
        </w:numPr>
        <w:spacing w:line="360" w:lineRule="auto"/>
        <w:jc w:val="both"/>
        <w:rPr>
          <w:sz w:val="28"/>
          <w:szCs w:val="28"/>
        </w:rPr>
      </w:pPr>
      <w:r w:rsidRPr="006C10CA">
        <w:rPr>
          <w:sz w:val="28"/>
          <w:szCs w:val="28"/>
        </w:rPr>
        <w:t>В Германии после Первой мировой войны (1923г) цены возросли в 1,3 трлн. раз (при проведении денежной реформы в тот период 1 новая марка обменивалась на 1 трлн старых марок);</w:t>
      </w:r>
    </w:p>
    <w:p w:rsidR="007B59A8" w:rsidRDefault="00DC0323" w:rsidP="007B59A8">
      <w:pPr>
        <w:numPr>
          <w:ilvl w:val="0"/>
          <w:numId w:val="19"/>
        </w:numPr>
        <w:spacing w:line="360" w:lineRule="auto"/>
        <w:jc w:val="both"/>
        <w:rPr>
          <w:sz w:val="28"/>
          <w:szCs w:val="28"/>
        </w:rPr>
      </w:pPr>
      <w:r w:rsidRPr="006C10CA">
        <w:rPr>
          <w:sz w:val="28"/>
          <w:szCs w:val="28"/>
        </w:rPr>
        <w:t>В Венгрии в 1946 году 1 довоенный форинт приравнивался к 829 октиольонам форинтов (октильон равняется единице с 22 нулями);</w:t>
      </w:r>
    </w:p>
    <w:p w:rsidR="007B59A8" w:rsidRDefault="00823A45" w:rsidP="007B59A8">
      <w:pPr>
        <w:numPr>
          <w:ilvl w:val="0"/>
          <w:numId w:val="19"/>
        </w:numPr>
        <w:spacing w:line="360" w:lineRule="auto"/>
        <w:jc w:val="both"/>
        <w:rPr>
          <w:sz w:val="28"/>
          <w:szCs w:val="28"/>
        </w:rPr>
      </w:pPr>
      <w:r w:rsidRPr="006C10CA">
        <w:rPr>
          <w:sz w:val="28"/>
          <w:szCs w:val="28"/>
        </w:rPr>
        <w:t>В Японии с 1938 по 1948г. цены повысились в 116 раз.</w:t>
      </w:r>
    </w:p>
    <w:p w:rsidR="00823A45" w:rsidRDefault="00823A45" w:rsidP="007B59A8">
      <w:pPr>
        <w:numPr>
          <w:ilvl w:val="0"/>
          <w:numId w:val="19"/>
        </w:numPr>
        <w:spacing w:line="360" w:lineRule="auto"/>
        <w:jc w:val="both"/>
        <w:rPr>
          <w:sz w:val="28"/>
          <w:szCs w:val="28"/>
        </w:rPr>
      </w:pPr>
      <w:r w:rsidRPr="006C10CA">
        <w:rPr>
          <w:sz w:val="28"/>
          <w:szCs w:val="28"/>
        </w:rPr>
        <w:t>В России в 1992 году цены возросли более чем в 26 раз. Общий индекс цен за четыре года к концу 1995 года повысился в 4500 раз.</w:t>
      </w:r>
    </w:p>
    <w:p w:rsidR="00823A45" w:rsidRPr="006C10CA" w:rsidRDefault="00823A45" w:rsidP="006C10CA">
      <w:pPr>
        <w:spacing w:line="360" w:lineRule="auto"/>
        <w:ind w:firstLine="709"/>
        <w:jc w:val="both"/>
        <w:rPr>
          <w:sz w:val="28"/>
          <w:szCs w:val="28"/>
        </w:rPr>
      </w:pPr>
      <w:r w:rsidRPr="006C10CA">
        <w:rPr>
          <w:sz w:val="28"/>
          <w:szCs w:val="28"/>
        </w:rPr>
        <w:t xml:space="preserve"> В зависимости от внезапности появления или предсказуемости выделяют ожидаемую и неожиданную инфляцию. </w:t>
      </w:r>
    </w:p>
    <w:p w:rsidR="00775108" w:rsidRPr="006C10CA" w:rsidRDefault="00823A45" w:rsidP="006C10CA">
      <w:pPr>
        <w:spacing w:line="360" w:lineRule="auto"/>
        <w:ind w:firstLine="709"/>
        <w:jc w:val="both"/>
        <w:rPr>
          <w:sz w:val="28"/>
          <w:szCs w:val="28"/>
        </w:rPr>
      </w:pPr>
      <w:r w:rsidRPr="006C10CA">
        <w:rPr>
          <w:sz w:val="28"/>
          <w:szCs w:val="28"/>
        </w:rPr>
        <w:t xml:space="preserve"> </w:t>
      </w:r>
      <w:bookmarkStart w:id="14" w:name="OCRUncertain062"/>
      <w:r w:rsidRPr="006C10CA">
        <w:rPr>
          <w:sz w:val="28"/>
          <w:szCs w:val="28"/>
        </w:rPr>
        <w:t>П</w:t>
      </w:r>
      <w:bookmarkEnd w:id="14"/>
      <w:r w:rsidRPr="006C10CA">
        <w:rPr>
          <w:sz w:val="28"/>
          <w:szCs w:val="28"/>
        </w:rPr>
        <w:t xml:space="preserve">од </w:t>
      </w:r>
      <w:r w:rsidRPr="007B59A8">
        <w:rPr>
          <w:b/>
          <w:sz w:val="28"/>
          <w:szCs w:val="28"/>
        </w:rPr>
        <w:t>ожидаемой</w:t>
      </w:r>
      <w:r w:rsidRPr="006C10CA">
        <w:rPr>
          <w:sz w:val="28"/>
          <w:szCs w:val="28"/>
        </w:rPr>
        <w:t xml:space="preserve"> инфляцией понимается инфляция, кото</w:t>
      </w:r>
      <w:r w:rsidRPr="006C10CA">
        <w:rPr>
          <w:sz w:val="28"/>
          <w:szCs w:val="28"/>
        </w:rPr>
        <w:softHyphen/>
        <w:t>рая предсказывается и прогнозируется заранее, неожидаемая – наоборот, непредсказуема.</w:t>
      </w:r>
      <w:r w:rsidR="00EA4E7A" w:rsidRPr="006C10CA">
        <w:rPr>
          <w:sz w:val="28"/>
          <w:szCs w:val="28"/>
        </w:rPr>
        <w:t xml:space="preserve"> </w:t>
      </w:r>
      <w:bookmarkStart w:id="15" w:name="OCRUncertain064"/>
      <w:r w:rsidRPr="007B59A8">
        <w:rPr>
          <w:b/>
          <w:sz w:val="28"/>
          <w:szCs w:val="28"/>
        </w:rPr>
        <w:t>Непредвиденная</w:t>
      </w:r>
      <w:bookmarkEnd w:id="15"/>
      <w:r w:rsidRPr="007B59A8">
        <w:rPr>
          <w:b/>
          <w:sz w:val="28"/>
          <w:szCs w:val="28"/>
        </w:rPr>
        <w:t xml:space="preserve"> </w:t>
      </w:r>
      <w:bookmarkStart w:id="16" w:name="OCRUncertain065"/>
      <w:r w:rsidRPr="007B59A8">
        <w:rPr>
          <w:b/>
          <w:sz w:val="28"/>
          <w:szCs w:val="28"/>
        </w:rPr>
        <w:t>(неожидаемая</w:t>
      </w:r>
      <w:r w:rsidRPr="006C10CA">
        <w:rPr>
          <w:sz w:val="28"/>
          <w:szCs w:val="28"/>
        </w:rPr>
        <w:t>)</w:t>
      </w:r>
      <w:bookmarkEnd w:id="16"/>
      <w:r w:rsidRPr="006C10CA">
        <w:rPr>
          <w:sz w:val="28"/>
          <w:szCs w:val="28"/>
        </w:rPr>
        <w:t xml:space="preserve"> инфля</w:t>
      </w:r>
      <w:bookmarkStart w:id="17" w:name="OCRUncertain066"/>
      <w:r w:rsidRPr="006C10CA">
        <w:rPr>
          <w:sz w:val="28"/>
          <w:szCs w:val="28"/>
        </w:rPr>
        <w:t>ц</w:t>
      </w:r>
      <w:bookmarkEnd w:id="17"/>
      <w:r w:rsidRPr="006C10CA">
        <w:rPr>
          <w:sz w:val="28"/>
          <w:szCs w:val="28"/>
        </w:rPr>
        <w:t>ия характеризуется внезапным скачком цен, что негативно сказывается на денежном обращении, системе налогообложения. В такой ситуации, если в экономике существовали ин</w:t>
      </w:r>
      <w:r w:rsidRPr="006C10CA">
        <w:rPr>
          <w:sz w:val="28"/>
          <w:szCs w:val="28"/>
        </w:rPr>
        <w:softHyphen/>
        <w:t>фляционные ожидания, население, опасаясь дальнейшего обесценения сво</w:t>
      </w:r>
      <w:r w:rsidRPr="006C10CA">
        <w:rPr>
          <w:sz w:val="28"/>
          <w:szCs w:val="28"/>
        </w:rPr>
        <w:softHyphen/>
        <w:t>их доходов, резко увеличивает расходы на приобретение товаров и услуг, что само по себе создает трудности в экономике и искажает реальную картину потребностей в обществе. Таким образом, внезапный скачок цен может спровоцировать дальнейшие инфляционные ожидания, которые будут под</w:t>
      </w:r>
      <w:r w:rsidRPr="006C10CA">
        <w:rPr>
          <w:sz w:val="28"/>
          <w:szCs w:val="28"/>
        </w:rPr>
        <w:softHyphen/>
        <w:t>стегивать рост цен.</w:t>
      </w:r>
      <w:r w:rsidR="00802F97">
        <w:rPr>
          <w:sz w:val="28"/>
          <w:szCs w:val="28"/>
        </w:rPr>
        <w:t xml:space="preserve"> </w:t>
      </w:r>
      <w:r w:rsidRPr="006C10CA">
        <w:rPr>
          <w:sz w:val="28"/>
          <w:szCs w:val="28"/>
        </w:rPr>
        <w:t>Однако, если внезапный скачок цен происходит в экономике, где ин</w:t>
      </w:r>
      <w:r w:rsidRPr="006C10CA">
        <w:rPr>
          <w:sz w:val="28"/>
          <w:szCs w:val="28"/>
        </w:rPr>
        <w:softHyphen/>
        <w:t>фляционные ожидания е</w:t>
      </w:r>
      <w:bookmarkStart w:id="18" w:name="OCRUncertain067"/>
      <w:r w:rsidRPr="006C10CA">
        <w:rPr>
          <w:sz w:val="28"/>
          <w:szCs w:val="28"/>
        </w:rPr>
        <w:t>щ</w:t>
      </w:r>
      <w:bookmarkEnd w:id="18"/>
      <w:r w:rsidRPr="006C10CA">
        <w:rPr>
          <w:sz w:val="28"/>
          <w:szCs w:val="28"/>
        </w:rPr>
        <w:t>е не набрали силу, поведение населения и его ре</w:t>
      </w:r>
      <w:r w:rsidRPr="006C10CA">
        <w:rPr>
          <w:sz w:val="28"/>
          <w:szCs w:val="28"/>
        </w:rPr>
        <w:softHyphen/>
        <w:t>акция на рост цен могут быть иными. Ожидая, что этот скачок цен - крат</w:t>
      </w:r>
      <w:r w:rsidRPr="006C10CA">
        <w:rPr>
          <w:sz w:val="28"/>
          <w:szCs w:val="28"/>
        </w:rPr>
        <w:softHyphen/>
        <w:t>ковременное явление и вскоре последует снижение, потребители будут больше сберегать и меньше предъявлять денег на рынке в виде платежеспо</w:t>
      </w:r>
      <w:r w:rsidRPr="006C10CA">
        <w:rPr>
          <w:sz w:val="28"/>
          <w:szCs w:val="28"/>
        </w:rPr>
        <w:softHyphen/>
        <w:t>собного спроса. С уменьшением</w:t>
      </w:r>
      <w:r w:rsidR="00EA4E7A" w:rsidRPr="006C10CA">
        <w:rPr>
          <w:sz w:val="28"/>
          <w:szCs w:val="28"/>
        </w:rPr>
        <w:t xml:space="preserve"> текущего</w:t>
      </w:r>
      <w:r w:rsidRPr="006C10CA">
        <w:rPr>
          <w:sz w:val="28"/>
          <w:szCs w:val="28"/>
        </w:rPr>
        <w:t xml:space="preserve"> спроса начинается давление</w:t>
      </w:r>
      <w:r w:rsidR="00EA4E7A" w:rsidRPr="006C10CA">
        <w:rPr>
          <w:sz w:val="28"/>
          <w:szCs w:val="28"/>
        </w:rPr>
        <w:t xml:space="preserve"> на цены в сто</w:t>
      </w:r>
      <w:r w:rsidR="00EA4E7A" w:rsidRPr="006C10CA">
        <w:rPr>
          <w:sz w:val="28"/>
          <w:szCs w:val="28"/>
        </w:rPr>
        <w:softHyphen/>
        <w:t>рону их снижения, э</w:t>
      </w:r>
      <w:r w:rsidRPr="006C10CA">
        <w:rPr>
          <w:sz w:val="28"/>
          <w:szCs w:val="28"/>
        </w:rPr>
        <w:t xml:space="preserve">кономика вновь возвращается в состояние равновесия. </w:t>
      </w:r>
    </w:p>
    <w:p w:rsidR="00823A45" w:rsidRPr="006C10CA" w:rsidRDefault="00EA4E7A" w:rsidP="006C10CA">
      <w:pPr>
        <w:spacing w:line="360" w:lineRule="auto"/>
        <w:ind w:firstLine="709"/>
        <w:jc w:val="both"/>
        <w:rPr>
          <w:sz w:val="28"/>
          <w:szCs w:val="28"/>
        </w:rPr>
      </w:pPr>
      <w:r w:rsidRPr="006C10CA">
        <w:rPr>
          <w:sz w:val="28"/>
          <w:szCs w:val="28"/>
        </w:rPr>
        <w:t xml:space="preserve"> </w:t>
      </w:r>
      <w:r w:rsidR="00823A45" w:rsidRPr="006C10CA">
        <w:rPr>
          <w:sz w:val="28"/>
          <w:szCs w:val="28"/>
        </w:rPr>
        <w:t xml:space="preserve">С точки зрения проявления, различают </w:t>
      </w:r>
      <w:bookmarkStart w:id="19" w:name="OCRUncertain028"/>
      <w:r w:rsidR="00823A45" w:rsidRPr="006C10CA">
        <w:rPr>
          <w:sz w:val="28"/>
          <w:szCs w:val="28"/>
        </w:rPr>
        <w:t>открытую</w:t>
      </w:r>
      <w:bookmarkEnd w:id="19"/>
      <w:r w:rsidR="00823A45" w:rsidRPr="006C10CA">
        <w:rPr>
          <w:sz w:val="28"/>
          <w:szCs w:val="28"/>
        </w:rPr>
        <w:t xml:space="preserve"> и подавленную ин</w:t>
      </w:r>
      <w:r w:rsidR="00823A45" w:rsidRPr="006C10CA">
        <w:rPr>
          <w:sz w:val="28"/>
          <w:szCs w:val="28"/>
        </w:rPr>
        <w:softHyphen/>
        <w:t>фляцию.</w:t>
      </w:r>
    </w:p>
    <w:p w:rsidR="00823A45" w:rsidRPr="006C10CA" w:rsidRDefault="00823A45" w:rsidP="006C10CA">
      <w:pPr>
        <w:spacing w:line="360" w:lineRule="auto"/>
        <w:ind w:firstLine="709"/>
        <w:jc w:val="both"/>
        <w:rPr>
          <w:sz w:val="28"/>
          <w:szCs w:val="28"/>
        </w:rPr>
      </w:pPr>
      <w:r w:rsidRPr="007B59A8">
        <w:rPr>
          <w:b/>
          <w:sz w:val="28"/>
          <w:szCs w:val="28"/>
        </w:rPr>
        <w:t>Открытая</w:t>
      </w:r>
      <w:r w:rsidRPr="006C10CA">
        <w:rPr>
          <w:sz w:val="28"/>
          <w:szCs w:val="28"/>
        </w:rPr>
        <w:t xml:space="preserve"> инфляция характерна для стран рыночной экономики, где свободное взаимодействие спроса и предложения способствует открытому, ничем не ограниченному росту цен. Хотя открытая инфляция и искажает рыночные процессы, все же она сохраняет за ценами роль сигналов, пока</w:t>
      </w:r>
      <w:r w:rsidRPr="006C10CA">
        <w:rPr>
          <w:sz w:val="28"/>
          <w:szCs w:val="28"/>
        </w:rPr>
        <w:softHyphen/>
        <w:t>зывающих производителям и покупателям сферы выгодного приложения капиталов.</w:t>
      </w:r>
    </w:p>
    <w:p w:rsidR="00823A45" w:rsidRPr="006C10CA" w:rsidRDefault="00823A45" w:rsidP="006C10CA">
      <w:pPr>
        <w:spacing w:line="360" w:lineRule="auto"/>
        <w:ind w:firstLine="709"/>
        <w:jc w:val="both"/>
        <w:rPr>
          <w:sz w:val="28"/>
          <w:szCs w:val="28"/>
        </w:rPr>
      </w:pPr>
      <w:r w:rsidRPr="007B59A8">
        <w:rPr>
          <w:b/>
          <w:sz w:val="28"/>
          <w:szCs w:val="28"/>
        </w:rPr>
        <w:t>Подавлен</w:t>
      </w:r>
      <w:bookmarkStart w:id="20" w:name="OCRUncertain029"/>
      <w:r w:rsidRPr="007B59A8">
        <w:rPr>
          <w:b/>
          <w:sz w:val="28"/>
          <w:szCs w:val="28"/>
        </w:rPr>
        <w:t>н</w:t>
      </w:r>
      <w:bookmarkEnd w:id="20"/>
      <w:r w:rsidRPr="007B59A8">
        <w:rPr>
          <w:b/>
          <w:sz w:val="28"/>
          <w:szCs w:val="28"/>
        </w:rPr>
        <w:t>ая</w:t>
      </w:r>
      <w:r w:rsidRPr="006C10CA">
        <w:rPr>
          <w:sz w:val="28"/>
          <w:szCs w:val="28"/>
        </w:rPr>
        <w:t xml:space="preserve"> инфляция (скрытая инфляция) присуща экономике с ко</w:t>
      </w:r>
      <w:r w:rsidRPr="006C10CA">
        <w:rPr>
          <w:sz w:val="28"/>
          <w:szCs w:val="28"/>
        </w:rPr>
        <w:softHyphen/>
        <w:t>мандно-административным контролем над ценами и доходами. Жесткий контроль над ценами не позволяет открыто проявиться инфляции в росте цен. В такой ситуации инфляция принимает скрытый характер. Внешне це</w:t>
      </w:r>
      <w:r w:rsidRPr="006C10CA">
        <w:rPr>
          <w:sz w:val="28"/>
          <w:szCs w:val="28"/>
        </w:rPr>
        <w:softHyphen/>
        <w:t>ны остаются стабильными, но так как масса денег возрастает, то их избыток вызыва</w:t>
      </w:r>
      <w:bookmarkStart w:id="21" w:name="OCRUncertain030"/>
      <w:r w:rsidRPr="006C10CA">
        <w:rPr>
          <w:sz w:val="28"/>
          <w:szCs w:val="28"/>
        </w:rPr>
        <w:t>ет</w:t>
      </w:r>
      <w:bookmarkEnd w:id="21"/>
      <w:r w:rsidRPr="006C10CA">
        <w:rPr>
          <w:sz w:val="28"/>
          <w:szCs w:val="28"/>
        </w:rPr>
        <w:t xml:space="preserve"> товарный дефицит.</w:t>
      </w:r>
    </w:p>
    <w:p w:rsidR="00823A45" w:rsidRPr="006C10CA" w:rsidRDefault="00823A45" w:rsidP="006C10CA">
      <w:pPr>
        <w:spacing w:line="360" w:lineRule="auto"/>
        <w:ind w:firstLine="709"/>
        <w:jc w:val="both"/>
        <w:rPr>
          <w:sz w:val="28"/>
          <w:szCs w:val="28"/>
        </w:rPr>
      </w:pPr>
      <w:r w:rsidRPr="006C10CA">
        <w:rPr>
          <w:sz w:val="28"/>
          <w:szCs w:val="28"/>
        </w:rPr>
        <w:t>Для экономики СССР длительное время была характерна подавленная инфляция, которая выражалась в росте неудовлетворенного спроса и денеж</w:t>
      </w:r>
      <w:r w:rsidRPr="006C10CA">
        <w:rPr>
          <w:sz w:val="28"/>
          <w:szCs w:val="28"/>
        </w:rPr>
        <w:softHyphen/>
        <w:t>ных сбережений населения, которые не находили реализации. Денежная масса на руках у населения росла быстрее, чем масса товаров и услуг. Нор</w:t>
      </w:r>
      <w:r w:rsidRPr="006C10CA">
        <w:rPr>
          <w:sz w:val="28"/>
          <w:szCs w:val="28"/>
        </w:rPr>
        <w:softHyphen/>
        <w:t>ма сбережений в приросте дохода в 1969 году соста</w:t>
      </w:r>
      <w:bookmarkStart w:id="22" w:name="OCRUncertain031"/>
      <w:r w:rsidRPr="006C10CA">
        <w:rPr>
          <w:sz w:val="28"/>
          <w:szCs w:val="28"/>
        </w:rPr>
        <w:t>в</w:t>
      </w:r>
      <w:bookmarkEnd w:id="22"/>
      <w:r w:rsidRPr="006C10CA">
        <w:rPr>
          <w:sz w:val="28"/>
          <w:szCs w:val="28"/>
        </w:rPr>
        <w:t>ляла 50%, в 1976 - 79%, в 1984 - 100%. Часто сбережения являлись вынужденными, инфляционный разрыв составлял 40% ВНП. Дефицит порождал очереди, спекуляцию, осла</w:t>
      </w:r>
      <w:r w:rsidRPr="006C10CA">
        <w:rPr>
          <w:sz w:val="28"/>
          <w:szCs w:val="28"/>
        </w:rPr>
        <w:softHyphen/>
        <w:t>бевали стимулы к труду.</w:t>
      </w:r>
    </w:p>
    <w:p w:rsidR="00823A45" w:rsidRDefault="00823A45" w:rsidP="006C10CA">
      <w:pPr>
        <w:spacing w:line="360" w:lineRule="auto"/>
        <w:ind w:firstLine="709"/>
        <w:jc w:val="both"/>
        <w:rPr>
          <w:sz w:val="28"/>
          <w:szCs w:val="28"/>
        </w:rPr>
      </w:pPr>
      <w:r w:rsidRPr="006C10CA">
        <w:rPr>
          <w:sz w:val="28"/>
          <w:szCs w:val="28"/>
        </w:rPr>
        <w:t xml:space="preserve">В результате подавленной инфляции товарный дефицит становится видимой стороной </w:t>
      </w:r>
      <w:bookmarkStart w:id="23" w:name="OCRUncertain032"/>
      <w:r w:rsidRPr="006C10CA">
        <w:rPr>
          <w:sz w:val="28"/>
          <w:szCs w:val="28"/>
        </w:rPr>
        <w:t>невидимое</w:t>
      </w:r>
      <w:bookmarkEnd w:id="23"/>
      <w:r w:rsidRPr="006C10CA">
        <w:rPr>
          <w:sz w:val="28"/>
          <w:szCs w:val="28"/>
        </w:rPr>
        <w:t xml:space="preserve"> инфляционного процесса, поскольку на то же количество товаров приходится большее количество денежных знаков. В ры</w:t>
      </w:r>
      <w:r w:rsidRPr="006C10CA">
        <w:rPr>
          <w:sz w:val="28"/>
          <w:szCs w:val="28"/>
        </w:rPr>
        <w:softHyphen/>
        <w:t>ночной экономике диспропорция нашла бы естественный выход в виде рос</w:t>
      </w:r>
      <w:r w:rsidRPr="006C10CA">
        <w:rPr>
          <w:sz w:val="28"/>
          <w:szCs w:val="28"/>
        </w:rPr>
        <w:softHyphen/>
        <w:t>та денежных цен.</w:t>
      </w:r>
      <w:r w:rsidR="00802F97">
        <w:rPr>
          <w:sz w:val="28"/>
          <w:szCs w:val="28"/>
        </w:rPr>
        <w:t xml:space="preserve"> </w:t>
      </w:r>
      <w:r w:rsidRPr="006C10CA">
        <w:rPr>
          <w:sz w:val="28"/>
          <w:szCs w:val="28"/>
        </w:rPr>
        <w:t>Можно сказать, что при подавленной инфляции только часть денежных знаков является деньгами. Покупатели, желая подтвердить значение своих денег, стараются найти дефицитный товар. Появляется «черный рынок» -</w:t>
      </w:r>
      <w:r w:rsidR="00807C43" w:rsidRPr="006C10CA">
        <w:rPr>
          <w:sz w:val="28"/>
          <w:szCs w:val="28"/>
        </w:rPr>
        <w:t xml:space="preserve"> </w:t>
      </w:r>
      <w:r w:rsidRPr="006C10CA">
        <w:rPr>
          <w:sz w:val="28"/>
          <w:szCs w:val="28"/>
        </w:rPr>
        <w:t xml:space="preserve">нелегальная форма инфляции в условиях ее подавления. «Черный рынок» в какой-то мере показывает подлинные цены </w:t>
      </w:r>
      <w:bookmarkStart w:id="24" w:name="OCRUncertain033"/>
      <w:r w:rsidRPr="006C10CA">
        <w:rPr>
          <w:sz w:val="28"/>
          <w:szCs w:val="28"/>
        </w:rPr>
        <w:t>товаров,</w:t>
      </w:r>
      <w:bookmarkEnd w:id="24"/>
      <w:r w:rsidRPr="006C10CA">
        <w:rPr>
          <w:sz w:val="28"/>
          <w:szCs w:val="28"/>
        </w:rPr>
        <w:t xml:space="preserve"> а иллюзия неизменно</w:t>
      </w:r>
      <w:r w:rsidRPr="006C10CA">
        <w:rPr>
          <w:sz w:val="28"/>
          <w:szCs w:val="28"/>
        </w:rPr>
        <w:softHyphen/>
        <w:t>сти цен создает видимость экономического благосостояния, вводя в заблуж</w:t>
      </w:r>
      <w:r w:rsidRPr="006C10CA">
        <w:rPr>
          <w:sz w:val="28"/>
          <w:szCs w:val="28"/>
        </w:rPr>
        <w:softHyphen/>
        <w:t>дение продавцов и покупателей.</w:t>
      </w:r>
    </w:p>
    <w:p w:rsidR="00B6403D" w:rsidRPr="006C10CA" w:rsidRDefault="00807C43" w:rsidP="006C10CA">
      <w:pPr>
        <w:spacing w:line="360" w:lineRule="auto"/>
        <w:ind w:firstLine="709"/>
        <w:jc w:val="both"/>
        <w:rPr>
          <w:sz w:val="28"/>
          <w:szCs w:val="28"/>
        </w:rPr>
      </w:pPr>
      <w:r w:rsidRPr="006C10CA">
        <w:rPr>
          <w:sz w:val="28"/>
          <w:szCs w:val="28"/>
        </w:rPr>
        <w:t xml:space="preserve">В зависимости от степени сбалансированности </w:t>
      </w:r>
      <w:r w:rsidR="00B6403D" w:rsidRPr="006C10CA">
        <w:rPr>
          <w:sz w:val="28"/>
          <w:szCs w:val="28"/>
        </w:rPr>
        <w:t>роста</w:t>
      </w:r>
      <w:r w:rsidRPr="006C10CA">
        <w:rPr>
          <w:sz w:val="28"/>
          <w:szCs w:val="28"/>
        </w:rPr>
        <w:t xml:space="preserve"> </w:t>
      </w:r>
      <w:r w:rsidR="00802F97">
        <w:rPr>
          <w:sz w:val="28"/>
          <w:szCs w:val="28"/>
        </w:rPr>
        <w:t>цен: сбалансированная инфляция и</w:t>
      </w:r>
      <w:r w:rsidRPr="006C10CA">
        <w:rPr>
          <w:sz w:val="28"/>
          <w:szCs w:val="28"/>
        </w:rPr>
        <w:t xml:space="preserve"> </w:t>
      </w:r>
      <w:r w:rsidR="00B6403D" w:rsidRPr="006C10CA">
        <w:rPr>
          <w:sz w:val="28"/>
          <w:szCs w:val="28"/>
        </w:rPr>
        <w:t>несбалансированная инфляция.</w:t>
      </w:r>
      <w:r w:rsidR="00802F97">
        <w:rPr>
          <w:sz w:val="28"/>
          <w:szCs w:val="28"/>
        </w:rPr>
        <w:t xml:space="preserve"> </w:t>
      </w:r>
      <w:r w:rsidR="00B6403D" w:rsidRPr="006C10CA">
        <w:rPr>
          <w:sz w:val="28"/>
          <w:szCs w:val="28"/>
        </w:rPr>
        <w:t xml:space="preserve">При </w:t>
      </w:r>
      <w:r w:rsidR="00B6403D" w:rsidRPr="007B59A8">
        <w:rPr>
          <w:b/>
          <w:sz w:val="28"/>
          <w:szCs w:val="28"/>
        </w:rPr>
        <w:t>сбалансированной</w:t>
      </w:r>
      <w:r w:rsidR="00B6403D" w:rsidRPr="006C10CA">
        <w:rPr>
          <w:sz w:val="28"/>
          <w:szCs w:val="28"/>
        </w:rPr>
        <w:t xml:space="preserve"> инфляции цены различных товарных групп относительно друг друга остаются неизменными, а при несбалансированной -цены различных товаров постоянно изменяются по отношению друг к дру</w:t>
      </w:r>
      <w:r w:rsidR="00B6403D" w:rsidRPr="006C10CA">
        <w:rPr>
          <w:sz w:val="28"/>
          <w:szCs w:val="28"/>
        </w:rPr>
        <w:softHyphen/>
        <w:t>гу, причем в различных пропорциях.</w:t>
      </w:r>
    </w:p>
    <w:p w:rsidR="00B6403D" w:rsidRPr="006C10CA" w:rsidRDefault="00B6403D" w:rsidP="006C10CA">
      <w:pPr>
        <w:spacing w:line="360" w:lineRule="auto"/>
        <w:ind w:firstLine="709"/>
        <w:jc w:val="both"/>
        <w:rPr>
          <w:sz w:val="28"/>
          <w:szCs w:val="28"/>
        </w:rPr>
      </w:pPr>
      <w:r w:rsidRPr="006C10CA">
        <w:rPr>
          <w:sz w:val="28"/>
          <w:szCs w:val="28"/>
        </w:rPr>
        <w:t>Сбалансированная инфляция не страшна для бизнеса. Приходится лишь периодически повышать цены товаров. Риск потери доходности при</w:t>
      </w:r>
      <w:r w:rsidRPr="006C10CA">
        <w:rPr>
          <w:sz w:val="28"/>
          <w:szCs w:val="28"/>
        </w:rPr>
        <w:softHyphen/>
        <w:t>сущ только тем предпринимателям, которые стоят последними в цепочке повышения цен. Это, как правило, производители сложной продукции, ос</w:t>
      </w:r>
      <w:r w:rsidRPr="006C10CA">
        <w:rPr>
          <w:sz w:val="28"/>
          <w:szCs w:val="28"/>
        </w:rPr>
        <w:softHyphen/>
        <w:t>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сверхдорогой продукции конечному потребителю.</w:t>
      </w:r>
    </w:p>
    <w:p w:rsidR="00B6403D" w:rsidRPr="006C10CA" w:rsidRDefault="00B6403D" w:rsidP="006C10CA">
      <w:pPr>
        <w:spacing w:line="360" w:lineRule="auto"/>
        <w:ind w:firstLine="709"/>
        <w:jc w:val="both"/>
        <w:rPr>
          <w:sz w:val="28"/>
          <w:szCs w:val="28"/>
        </w:rPr>
      </w:pPr>
      <w:r w:rsidRPr="006C10CA">
        <w:rPr>
          <w:sz w:val="28"/>
          <w:szCs w:val="28"/>
        </w:rPr>
        <w:t xml:space="preserve">В России и СНГ преобладает </w:t>
      </w:r>
      <w:r w:rsidRPr="007B59A8">
        <w:rPr>
          <w:b/>
          <w:sz w:val="28"/>
          <w:szCs w:val="28"/>
        </w:rPr>
        <w:t xml:space="preserve">несбалансированная </w:t>
      </w:r>
      <w:r w:rsidRPr="006C10CA">
        <w:rPr>
          <w:sz w:val="28"/>
          <w:szCs w:val="28"/>
        </w:rPr>
        <w:t>инфляция. Рост цен на сырье опережает рост цен на конечную продукцию, стоимость комплек</w:t>
      </w:r>
      <w:r w:rsidRPr="006C10CA">
        <w:rPr>
          <w:sz w:val="28"/>
          <w:szCs w:val="28"/>
        </w:rPr>
        <w:softHyphen/>
        <w:t>тующего компонента превышает цену всего сложного прибора и т.п.</w:t>
      </w:r>
      <w:r w:rsidR="00802F97">
        <w:rPr>
          <w:sz w:val="28"/>
          <w:szCs w:val="28"/>
        </w:rPr>
        <w:t xml:space="preserve"> </w:t>
      </w:r>
      <w:r w:rsidRPr="006C10CA">
        <w:rPr>
          <w:sz w:val="28"/>
          <w:szCs w:val="28"/>
        </w:rPr>
        <w:t>Несбалансированность инфляции - большая беда для бизнеса. Но еще хуже, когда нет прогноза на будущее, нет уверенности хотя бы в том, что то</w:t>
      </w:r>
      <w:r w:rsidRPr="006C10CA">
        <w:rPr>
          <w:sz w:val="28"/>
          <w:szCs w:val="28"/>
        </w:rPr>
        <w:softHyphen/>
        <w:t>варные группы - лидеры роста цен останутся лидерами и в б</w:t>
      </w:r>
      <w:bookmarkStart w:id="25" w:name="OCRUncertain058"/>
      <w:r w:rsidRPr="006C10CA">
        <w:rPr>
          <w:sz w:val="28"/>
          <w:szCs w:val="28"/>
        </w:rPr>
        <w:t>л</w:t>
      </w:r>
      <w:bookmarkEnd w:id="25"/>
      <w:r w:rsidRPr="006C10CA">
        <w:rPr>
          <w:sz w:val="28"/>
          <w:szCs w:val="28"/>
        </w:rPr>
        <w:t>ижайшем бу</w:t>
      </w:r>
      <w:r w:rsidRPr="006C10CA">
        <w:rPr>
          <w:sz w:val="28"/>
          <w:szCs w:val="28"/>
        </w:rPr>
        <w:softHyphen/>
        <w:t>дущем. Невозможно рационально выбрать сферы приложения капитала, рассчитать и сравнить доходность вариантов инвестирования.</w:t>
      </w:r>
    </w:p>
    <w:p w:rsidR="009957F1" w:rsidRPr="006C10CA" w:rsidRDefault="00B6403D" w:rsidP="006C10CA">
      <w:pPr>
        <w:spacing w:line="360" w:lineRule="auto"/>
        <w:ind w:firstLine="709"/>
        <w:jc w:val="both"/>
        <w:rPr>
          <w:sz w:val="28"/>
          <w:szCs w:val="28"/>
        </w:rPr>
      </w:pPr>
      <w:r w:rsidRPr="006C10CA">
        <w:rPr>
          <w:sz w:val="28"/>
          <w:szCs w:val="28"/>
        </w:rPr>
        <w:t>Комбинация сбалансированной и ожидаемой инфляции не наносит осо</w:t>
      </w:r>
      <w:r w:rsidRPr="006C10CA">
        <w:rPr>
          <w:sz w:val="28"/>
          <w:szCs w:val="28"/>
        </w:rPr>
        <w:softHyphen/>
        <w:t>бого вреда экономике, а несбалансированная и неожидаемая особо опасна, чревата большими издержками адаптационного плана.</w:t>
      </w:r>
    </w:p>
    <w:p w:rsidR="005D285F" w:rsidRPr="006C10CA" w:rsidRDefault="004D1A27" w:rsidP="006C10CA">
      <w:pPr>
        <w:spacing w:line="360" w:lineRule="auto"/>
        <w:ind w:firstLine="709"/>
        <w:jc w:val="both"/>
        <w:rPr>
          <w:sz w:val="28"/>
          <w:szCs w:val="28"/>
        </w:rPr>
      </w:pPr>
      <w:r w:rsidRPr="006C10CA">
        <w:rPr>
          <w:sz w:val="28"/>
          <w:szCs w:val="28"/>
        </w:rPr>
        <w:t xml:space="preserve"> </w:t>
      </w:r>
      <w:r w:rsidR="005D285F" w:rsidRPr="006C10CA">
        <w:rPr>
          <w:sz w:val="28"/>
          <w:szCs w:val="28"/>
        </w:rPr>
        <w:t xml:space="preserve">В последнее время экономисты стали выделять особый новый вид инфляции - </w:t>
      </w:r>
      <w:r w:rsidR="005D285F" w:rsidRPr="007B59A8">
        <w:rPr>
          <w:b/>
          <w:sz w:val="28"/>
          <w:szCs w:val="28"/>
        </w:rPr>
        <w:t>стагфляцию</w:t>
      </w:r>
      <w:r w:rsidR="005D285F" w:rsidRPr="006C10CA">
        <w:rPr>
          <w:sz w:val="28"/>
          <w:szCs w:val="28"/>
        </w:rPr>
        <w:t>. Как известно стагфляция одновременное возрастание общего уровня цен, сокращение объемов производства и, следовательно, увеличение безработицы.  Стагфляция</w:t>
      </w:r>
      <w:r w:rsidRPr="006C10CA">
        <w:rPr>
          <w:sz w:val="28"/>
          <w:szCs w:val="28"/>
        </w:rPr>
        <w:t xml:space="preserve"> </w:t>
      </w:r>
      <w:r w:rsidR="005D285F" w:rsidRPr="006C10CA">
        <w:rPr>
          <w:sz w:val="28"/>
          <w:szCs w:val="28"/>
        </w:rPr>
        <w:t>- наблюдается на стадии спада экономической активности в условиях инфляции. Стагфляция тесно связана с инфляцией предложения и спроса. А причинами являются структурное несовершенство рынка и отсутствие конкуренции, т. к. у монополий нет стимулов для снижения издержек. Многие исследователи также полагают, что причиной стагфляции могут служить инфляционные ожидания: в условиях инфляционного спроса владельцы факторов производства начинают завышать стоимость своих услуг, ожидая возможное падение доходов из-за инфляции. Это приводит к росту издержек производства и уменьшению совокупного предложения. Наблюдается процесс одновременного роста цен (из-за инфляции спроса) и падение объемов производства.</w:t>
      </w:r>
    </w:p>
    <w:p w:rsidR="005D285F" w:rsidRPr="006C10CA" w:rsidRDefault="005D285F" w:rsidP="006C10CA">
      <w:pPr>
        <w:spacing w:line="360" w:lineRule="auto"/>
        <w:ind w:firstLine="709"/>
        <w:jc w:val="both"/>
        <w:rPr>
          <w:sz w:val="28"/>
          <w:szCs w:val="28"/>
        </w:rPr>
      </w:pPr>
      <w:r w:rsidRPr="006C10CA">
        <w:rPr>
          <w:sz w:val="28"/>
          <w:szCs w:val="28"/>
        </w:rPr>
        <w:t>Таким образом, стагфляция - наихудшее из всех зол инфляции, сочетающее в себе проблемы инфляционного спроса и издержек, поэтому борьба с этим явлением крайне сложна. На практике, часто виды инфляции переплетаются, поэтому многие экономисты, как за рубежом, так и в нашей стране рассматривают инфляцию как многофакторное явление, противостоящее росту производства и полноценному экономическому развитию страны. Борьба с ней не может быть рассчитана на какой-либо конкретный срок, и составлять экономическую программу руководства страны, но является постоянной, повседневной обязанностью правительства.</w:t>
      </w:r>
    </w:p>
    <w:p w:rsidR="005D285F" w:rsidRPr="006C10CA" w:rsidRDefault="00167582" w:rsidP="006C10CA">
      <w:pPr>
        <w:spacing w:line="360" w:lineRule="auto"/>
        <w:ind w:firstLine="709"/>
        <w:jc w:val="both"/>
        <w:rPr>
          <w:sz w:val="28"/>
          <w:szCs w:val="28"/>
        </w:rPr>
      </w:pPr>
      <w:r w:rsidRPr="007B59A8">
        <w:rPr>
          <w:b/>
          <w:sz w:val="28"/>
          <w:szCs w:val="28"/>
        </w:rPr>
        <w:t xml:space="preserve"> </w:t>
      </w:r>
    </w:p>
    <w:p w:rsidR="009B1CB1" w:rsidRDefault="00633C5D" w:rsidP="006C10CA">
      <w:pPr>
        <w:spacing w:line="360" w:lineRule="auto"/>
        <w:ind w:firstLine="709"/>
        <w:jc w:val="both"/>
        <w:rPr>
          <w:sz w:val="28"/>
          <w:szCs w:val="28"/>
        </w:rPr>
      </w:pPr>
      <w:r w:rsidRPr="006C10CA">
        <w:rPr>
          <w:sz w:val="28"/>
          <w:szCs w:val="28"/>
        </w:rPr>
        <w:t xml:space="preserve"> </w:t>
      </w:r>
    </w:p>
    <w:p w:rsidR="009B1CB1" w:rsidRDefault="009B1CB1" w:rsidP="006C10CA">
      <w:pPr>
        <w:spacing w:line="360" w:lineRule="auto"/>
        <w:ind w:firstLine="709"/>
        <w:jc w:val="both"/>
        <w:rPr>
          <w:sz w:val="28"/>
          <w:szCs w:val="28"/>
        </w:rPr>
      </w:pPr>
    </w:p>
    <w:p w:rsidR="009B1CB1" w:rsidRDefault="009B1CB1" w:rsidP="006C10CA">
      <w:pPr>
        <w:spacing w:line="360" w:lineRule="auto"/>
        <w:ind w:firstLine="709"/>
        <w:jc w:val="both"/>
        <w:rPr>
          <w:sz w:val="28"/>
          <w:szCs w:val="28"/>
        </w:rPr>
      </w:pPr>
    </w:p>
    <w:p w:rsidR="009B1CB1" w:rsidRDefault="009B1CB1" w:rsidP="006C10CA">
      <w:pPr>
        <w:spacing w:line="360" w:lineRule="auto"/>
        <w:ind w:firstLine="709"/>
        <w:jc w:val="both"/>
        <w:rPr>
          <w:sz w:val="28"/>
          <w:szCs w:val="28"/>
        </w:rPr>
      </w:pPr>
    </w:p>
    <w:p w:rsidR="00F04F3F" w:rsidRDefault="00F04F3F" w:rsidP="006C10CA">
      <w:pPr>
        <w:spacing w:line="360" w:lineRule="auto"/>
        <w:ind w:firstLine="709"/>
        <w:jc w:val="both"/>
        <w:rPr>
          <w:sz w:val="28"/>
          <w:szCs w:val="28"/>
        </w:rPr>
      </w:pPr>
    </w:p>
    <w:p w:rsidR="00F04F3F" w:rsidRDefault="00F04F3F" w:rsidP="006C10CA">
      <w:pPr>
        <w:spacing w:line="360" w:lineRule="auto"/>
        <w:ind w:firstLine="709"/>
        <w:jc w:val="both"/>
        <w:rPr>
          <w:sz w:val="28"/>
          <w:szCs w:val="28"/>
        </w:rPr>
      </w:pPr>
    </w:p>
    <w:p w:rsidR="009B1CB1" w:rsidRDefault="009B1CB1" w:rsidP="006C10CA">
      <w:pPr>
        <w:spacing w:line="360" w:lineRule="auto"/>
        <w:ind w:firstLine="709"/>
        <w:jc w:val="both"/>
        <w:rPr>
          <w:sz w:val="28"/>
          <w:szCs w:val="28"/>
        </w:rPr>
      </w:pPr>
    </w:p>
    <w:p w:rsidR="006163A7" w:rsidRDefault="006163A7" w:rsidP="00802F97">
      <w:pPr>
        <w:numPr>
          <w:ilvl w:val="0"/>
          <w:numId w:val="29"/>
        </w:numPr>
        <w:spacing w:line="360" w:lineRule="auto"/>
        <w:jc w:val="both"/>
        <w:rPr>
          <w:b/>
          <w:sz w:val="28"/>
          <w:szCs w:val="28"/>
        </w:rPr>
      </w:pPr>
      <w:r w:rsidRPr="002B2218">
        <w:rPr>
          <w:b/>
          <w:sz w:val="28"/>
          <w:szCs w:val="28"/>
        </w:rPr>
        <w:t>Социально-экономические последствия инфляции и антиинфляционные меры.</w:t>
      </w:r>
    </w:p>
    <w:p w:rsidR="00802F97" w:rsidRPr="006C10CA" w:rsidRDefault="00802F97" w:rsidP="00802F97">
      <w:pPr>
        <w:spacing w:line="360" w:lineRule="auto"/>
        <w:ind w:firstLine="709"/>
        <w:jc w:val="both"/>
        <w:rPr>
          <w:sz w:val="28"/>
          <w:szCs w:val="28"/>
        </w:rPr>
      </w:pPr>
      <w:r w:rsidRPr="006C10CA">
        <w:rPr>
          <w:sz w:val="28"/>
          <w:szCs w:val="28"/>
        </w:rPr>
        <w:t>Инфляция – это социально-экономическое явление, порождаемое диспропорциями воспроизводства.</w:t>
      </w:r>
    </w:p>
    <w:p w:rsidR="00371CC7" w:rsidRPr="00371CC7" w:rsidRDefault="00371CC7" w:rsidP="00371CC7">
      <w:pPr>
        <w:spacing w:line="360" w:lineRule="auto"/>
        <w:ind w:firstLine="709"/>
        <w:jc w:val="both"/>
        <w:rPr>
          <w:rFonts w:cs="TimesNewRomanPSMT+1"/>
          <w:bCs/>
          <w:sz w:val="28"/>
        </w:rPr>
      </w:pPr>
      <w:r w:rsidRPr="00371CC7">
        <w:rPr>
          <w:rFonts w:cs="TimesNewRomanPSMT"/>
          <w:bCs/>
          <w:sz w:val="28"/>
        </w:rPr>
        <w:t>Кризис производства сопровождается кризисом в финансово</w:t>
      </w:r>
      <w:r w:rsidRPr="00371CC7">
        <w:rPr>
          <w:rFonts w:cs="TimesNewRomanPSMT+1"/>
          <w:bCs/>
          <w:sz w:val="28"/>
        </w:rPr>
        <w:t>-</w:t>
      </w:r>
      <w:r w:rsidRPr="00371CC7">
        <w:rPr>
          <w:rFonts w:cs="TimesNewRomanPSMT"/>
          <w:bCs/>
          <w:sz w:val="28"/>
        </w:rPr>
        <w:t>кредитной системе</w:t>
      </w:r>
      <w:r w:rsidRPr="00371CC7">
        <w:rPr>
          <w:rFonts w:cs="TimesNewRomanPSMT+1"/>
          <w:bCs/>
          <w:sz w:val="28"/>
        </w:rPr>
        <w:t xml:space="preserve">. </w:t>
      </w:r>
      <w:r w:rsidRPr="00371CC7">
        <w:rPr>
          <w:rFonts w:cs="TimesNewRomanPSMT"/>
          <w:bCs/>
          <w:sz w:val="28"/>
        </w:rPr>
        <w:t>В связи с глубокими структурными деформациями в производстве</w:t>
      </w:r>
      <w:r w:rsidRPr="00371CC7">
        <w:rPr>
          <w:rFonts w:cs="TimesNewRomanPSMT+1"/>
          <w:bCs/>
          <w:sz w:val="28"/>
        </w:rPr>
        <w:t>,</w:t>
      </w:r>
      <w:r>
        <w:rPr>
          <w:rFonts w:cs="TimesNewRomanPSMT+1"/>
          <w:bCs/>
          <w:sz w:val="28"/>
        </w:rPr>
        <w:t xml:space="preserve"> </w:t>
      </w:r>
      <w:r w:rsidRPr="00371CC7">
        <w:rPr>
          <w:rFonts w:cs="TimesNewRomanPSMT"/>
          <w:bCs/>
          <w:sz w:val="28"/>
        </w:rPr>
        <w:t>неразвитостью его сектора</w:t>
      </w:r>
      <w:r w:rsidRPr="00371CC7">
        <w:rPr>
          <w:rFonts w:cs="TimesNewRomanPSMT+1"/>
          <w:bCs/>
          <w:sz w:val="28"/>
        </w:rPr>
        <w:t xml:space="preserve">, </w:t>
      </w:r>
      <w:r w:rsidRPr="00371CC7">
        <w:rPr>
          <w:rFonts w:cs="TimesNewRomanPSMT"/>
          <w:bCs/>
          <w:sz w:val="28"/>
        </w:rPr>
        <w:t>работающего на народное потребление</w:t>
      </w:r>
      <w:r w:rsidRPr="00371CC7">
        <w:rPr>
          <w:rFonts w:cs="TimesNewRomanPSMT+1"/>
          <w:bCs/>
          <w:sz w:val="28"/>
        </w:rPr>
        <w:t xml:space="preserve">, </w:t>
      </w:r>
      <w:r w:rsidRPr="00371CC7">
        <w:rPr>
          <w:rFonts w:cs="TimesNewRomanPSMT"/>
          <w:bCs/>
          <w:sz w:val="28"/>
        </w:rPr>
        <w:t>и низкой</w:t>
      </w:r>
      <w:r>
        <w:rPr>
          <w:rFonts w:cs="TimesNewRomanPSMT"/>
          <w:bCs/>
          <w:sz w:val="28"/>
        </w:rPr>
        <w:t xml:space="preserve"> </w:t>
      </w:r>
      <w:r w:rsidRPr="00371CC7">
        <w:rPr>
          <w:rFonts w:cs="TimesNewRomanPSMT"/>
          <w:bCs/>
          <w:sz w:val="28"/>
        </w:rPr>
        <w:t xml:space="preserve">эффективностью использования ресурсов производства </w:t>
      </w:r>
      <w:r w:rsidRPr="00371CC7">
        <w:rPr>
          <w:rFonts w:cs="TimesNewRomanPSMT+1"/>
          <w:bCs/>
          <w:sz w:val="28"/>
        </w:rPr>
        <w:t xml:space="preserve">- </w:t>
      </w:r>
      <w:r w:rsidRPr="00371CC7">
        <w:rPr>
          <w:rFonts w:cs="TimesNewRomanPSMT"/>
          <w:bCs/>
          <w:sz w:val="28"/>
        </w:rPr>
        <w:t>произошло нарушение</w:t>
      </w:r>
      <w:r>
        <w:rPr>
          <w:rFonts w:cs="TimesNewRomanPSMT"/>
          <w:bCs/>
          <w:sz w:val="28"/>
        </w:rPr>
        <w:t xml:space="preserve"> </w:t>
      </w:r>
      <w:r w:rsidRPr="00371CC7">
        <w:rPr>
          <w:rFonts w:cs="TimesNewRomanPSMT"/>
          <w:bCs/>
          <w:sz w:val="28"/>
        </w:rPr>
        <w:t>таких важных пропорций воспроизводства как соотношение доходов и</w:t>
      </w:r>
      <w:r>
        <w:rPr>
          <w:rFonts w:cs="TimesNewRomanPSMT"/>
          <w:bCs/>
          <w:sz w:val="28"/>
        </w:rPr>
        <w:t xml:space="preserve"> </w:t>
      </w:r>
      <w:r w:rsidRPr="00371CC7">
        <w:rPr>
          <w:rFonts w:cs="TimesNewRomanPSMT"/>
          <w:bCs/>
          <w:sz w:val="28"/>
        </w:rPr>
        <w:t>конечных результатов производства</w:t>
      </w:r>
      <w:r w:rsidRPr="00371CC7">
        <w:rPr>
          <w:rFonts w:cs="TimesNewRomanPSMT+1"/>
          <w:bCs/>
          <w:sz w:val="28"/>
        </w:rPr>
        <w:t xml:space="preserve">, </w:t>
      </w:r>
      <w:r w:rsidRPr="00371CC7">
        <w:rPr>
          <w:rFonts w:cs="TimesNewRomanPSMT"/>
          <w:bCs/>
          <w:sz w:val="28"/>
        </w:rPr>
        <w:t>доходов и расходов населения</w:t>
      </w:r>
      <w:r w:rsidRPr="00371CC7">
        <w:rPr>
          <w:rFonts w:cs="TimesNewRomanPSMT+1"/>
          <w:bCs/>
          <w:sz w:val="28"/>
        </w:rPr>
        <w:t>.</w:t>
      </w:r>
    </w:p>
    <w:p w:rsidR="00FB6643" w:rsidRPr="006C10CA" w:rsidRDefault="00BF3EC9" w:rsidP="006C10CA">
      <w:pPr>
        <w:spacing w:line="360" w:lineRule="auto"/>
        <w:ind w:firstLine="709"/>
        <w:jc w:val="both"/>
        <w:rPr>
          <w:sz w:val="28"/>
          <w:szCs w:val="28"/>
        </w:rPr>
      </w:pPr>
      <w:r w:rsidRPr="006C10CA">
        <w:rPr>
          <w:sz w:val="28"/>
          <w:szCs w:val="28"/>
        </w:rPr>
        <w:t>Последствия инфляции проявляются во всех сферах экономики. Инфляция влияет на темпы роста и пропорции экономического роста, занятость, инвестиции, а более всего на сферу денежного обращения и кредита, а именно:</w:t>
      </w:r>
    </w:p>
    <w:p w:rsidR="00A74FB7" w:rsidRPr="006C10CA" w:rsidRDefault="002B2218" w:rsidP="006C10CA">
      <w:pPr>
        <w:spacing w:line="360" w:lineRule="auto"/>
        <w:ind w:firstLine="709"/>
        <w:jc w:val="both"/>
        <w:rPr>
          <w:sz w:val="28"/>
          <w:szCs w:val="28"/>
        </w:rPr>
      </w:pPr>
      <w:r>
        <w:rPr>
          <w:sz w:val="28"/>
          <w:szCs w:val="28"/>
        </w:rPr>
        <w:t xml:space="preserve">1. </w:t>
      </w:r>
      <w:r w:rsidR="00A74FB7" w:rsidRPr="006C10CA">
        <w:rPr>
          <w:sz w:val="28"/>
          <w:szCs w:val="28"/>
        </w:rPr>
        <w:t>перераспределении доходов между группами населения, сферами производства, регионами, хозяйствующими структурами, государством, фирмами, населением; между дебиторами и кредиторами;</w:t>
      </w:r>
    </w:p>
    <w:p w:rsidR="00A74FB7" w:rsidRPr="006C10CA" w:rsidRDefault="002B2218" w:rsidP="006C10CA">
      <w:pPr>
        <w:spacing w:line="360" w:lineRule="auto"/>
        <w:ind w:firstLine="709"/>
        <w:jc w:val="both"/>
        <w:rPr>
          <w:sz w:val="28"/>
          <w:szCs w:val="28"/>
        </w:rPr>
      </w:pPr>
      <w:r>
        <w:rPr>
          <w:sz w:val="28"/>
          <w:szCs w:val="28"/>
        </w:rPr>
        <w:t xml:space="preserve">2. </w:t>
      </w:r>
      <w:r w:rsidR="00A74FB7" w:rsidRPr="006C10CA">
        <w:rPr>
          <w:sz w:val="28"/>
          <w:szCs w:val="28"/>
        </w:rPr>
        <w:t>обесценении денежных накоплений населения, хозяйствующих субъектов и средств государственного бюджета;</w:t>
      </w:r>
    </w:p>
    <w:p w:rsidR="00A74FB7" w:rsidRPr="006C10CA" w:rsidRDefault="002B2218" w:rsidP="006C10CA">
      <w:pPr>
        <w:spacing w:line="360" w:lineRule="auto"/>
        <w:ind w:firstLine="709"/>
        <w:jc w:val="both"/>
        <w:rPr>
          <w:sz w:val="28"/>
          <w:szCs w:val="28"/>
        </w:rPr>
      </w:pPr>
      <w:r>
        <w:rPr>
          <w:sz w:val="28"/>
          <w:szCs w:val="28"/>
        </w:rPr>
        <w:t xml:space="preserve">3. </w:t>
      </w:r>
      <w:r w:rsidR="00A74FB7" w:rsidRPr="006C10CA">
        <w:rPr>
          <w:sz w:val="28"/>
          <w:szCs w:val="28"/>
        </w:rPr>
        <w:t>неравномерном росте цен, что увеличивает неравенство норм прибылей в разных отраслях и усугубляет диспропорции воспроизводства;</w:t>
      </w:r>
    </w:p>
    <w:p w:rsidR="00A74FB7" w:rsidRPr="006C10CA" w:rsidRDefault="002B2218" w:rsidP="006C10CA">
      <w:pPr>
        <w:spacing w:line="360" w:lineRule="auto"/>
        <w:ind w:firstLine="709"/>
        <w:jc w:val="both"/>
        <w:rPr>
          <w:sz w:val="28"/>
          <w:szCs w:val="28"/>
        </w:rPr>
      </w:pPr>
      <w:r>
        <w:rPr>
          <w:sz w:val="28"/>
          <w:szCs w:val="28"/>
        </w:rPr>
        <w:t xml:space="preserve">4. </w:t>
      </w:r>
      <w:r w:rsidR="00A74FB7" w:rsidRPr="006C10CA">
        <w:rPr>
          <w:sz w:val="28"/>
          <w:szCs w:val="28"/>
        </w:rPr>
        <w:t>искажении структуры потребительского спроса из-за стремления превратить обесценившиеся деньги в товары и валюту. Вследствие этого ускоряется оборачиваемость денежных средств и увеличивается инфляционный процесс;</w:t>
      </w:r>
    </w:p>
    <w:p w:rsidR="00A74FB7" w:rsidRPr="006C10CA" w:rsidRDefault="002B2218" w:rsidP="006C10CA">
      <w:pPr>
        <w:spacing w:line="360" w:lineRule="auto"/>
        <w:ind w:firstLine="709"/>
        <w:jc w:val="both"/>
        <w:rPr>
          <w:sz w:val="28"/>
          <w:szCs w:val="28"/>
        </w:rPr>
      </w:pPr>
      <w:r>
        <w:rPr>
          <w:sz w:val="28"/>
          <w:szCs w:val="28"/>
        </w:rPr>
        <w:t xml:space="preserve">5. </w:t>
      </w:r>
      <w:r w:rsidR="00A74FB7" w:rsidRPr="006C10CA">
        <w:rPr>
          <w:sz w:val="28"/>
          <w:szCs w:val="28"/>
        </w:rPr>
        <w:t>закреплении стагнации, снижении экономической активности, росте безработицы;</w:t>
      </w:r>
    </w:p>
    <w:p w:rsidR="00A74FB7" w:rsidRPr="006C10CA" w:rsidRDefault="002B2218" w:rsidP="006C10CA">
      <w:pPr>
        <w:spacing w:line="360" w:lineRule="auto"/>
        <w:ind w:firstLine="709"/>
        <w:jc w:val="both"/>
        <w:rPr>
          <w:sz w:val="28"/>
          <w:szCs w:val="28"/>
        </w:rPr>
      </w:pPr>
      <w:r>
        <w:rPr>
          <w:sz w:val="28"/>
          <w:szCs w:val="28"/>
        </w:rPr>
        <w:t xml:space="preserve">6. </w:t>
      </w:r>
      <w:r w:rsidR="00A74FB7" w:rsidRPr="006C10CA">
        <w:rPr>
          <w:sz w:val="28"/>
          <w:szCs w:val="28"/>
        </w:rPr>
        <w:t>сокращении инвестиций в народное хозяйство и повышении их риска;</w:t>
      </w:r>
    </w:p>
    <w:p w:rsidR="00A74FB7" w:rsidRPr="006C10CA" w:rsidRDefault="002B2218" w:rsidP="006C10CA">
      <w:pPr>
        <w:spacing w:line="360" w:lineRule="auto"/>
        <w:ind w:firstLine="709"/>
        <w:jc w:val="both"/>
        <w:rPr>
          <w:sz w:val="28"/>
          <w:szCs w:val="28"/>
        </w:rPr>
      </w:pPr>
      <w:r>
        <w:rPr>
          <w:sz w:val="28"/>
          <w:szCs w:val="28"/>
        </w:rPr>
        <w:t xml:space="preserve">7. </w:t>
      </w:r>
      <w:r w:rsidR="00A74FB7" w:rsidRPr="006C10CA">
        <w:rPr>
          <w:sz w:val="28"/>
          <w:szCs w:val="28"/>
        </w:rPr>
        <w:t>обесценении амортизационных фондов, что затрудняет воспроизводственный процесс;</w:t>
      </w:r>
    </w:p>
    <w:p w:rsidR="00A74FB7" w:rsidRPr="006C10CA" w:rsidRDefault="002B2218" w:rsidP="006C10CA">
      <w:pPr>
        <w:spacing w:line="360" w:lineRule="auto"/>
        <w:ind w:firstLine="709"/>
        <w:jc w:val="both"/>
        <w:rPr>
          <w:sz w:val="28"/>
          <w:szCs w:val="28"/>
        </w:rPr>
      </w:pPr>
      <w:r>
        <w:rPr>
          <w:sz w:val="28"/>
          <w:szCs w:val="28"/>
        </w:rPr>
        <w:t xml:space="preserve">8. </w:t>
      </w:r>
      <w:r w:rsidR="00A74FB7" w:rsidRPr="006C10CA">
        <w:rPr>
          <w:sz w:val="28"/>
          <w:szCs w:val="28"/>
        </w:rPr>
        <w:t>возрастании спекулятивной игры на ценах, валюте, процентах;</w:t>
      </w:r>
    </w:p>
    <w:p w:rsidR="00A74FB7" w:rsidRPr="006C10CA" w:rsidRDefault="002B2218" w:rsidP="006C10CA">
      <w:pPr>
        <w:spacing w:line="360" w:lineRule="auto"/>
        <w:ind w:firstLine="709"/>
        <w:jc w:val="both"/>
        <w:rPr>
          <w:sz w:val="28"/>
          <w:szCs w:val="28"/>
        </w:rPr>
      </w:pPr>
      <w:r>
        <w:rPr>
          <w:sz w:val="28"/>
          <w:szCs w:val="28"/>
        </w:rPr>
        <w:t xml:space="preserve">9. </w:t>
      </w:r>
      <w:r w:rsidR="00A74FB7" w:rsidRPr="006C10CA">
        <w:rPr>
          <w:sz w:val="28"/>
          <w:szCs w:val="28"/>
        </w:rPr>
        <w:t>активном развитии теневой экономики, в ее «уходе» от налогообложения;</w:t>
      </w:r>
    </w:p>
    <w:p w:rsidR="00A74FB7" w:rsidRPr="006C10CA" w:rsidRDefault="002B2218" w:rsidP="006C10CA">
      <w:pPr>
        <w:spacing w:line="360" w:lineRule="auto"/>
        <w:ind w:firstLine="709"/>
        <w:jc w:val="both"/>
        <w:rPr>
          <w:sz w:val="28"/>
          <w:szCs w:val="28"/>
        </w:rPr>
      </w:pPr>
      <w:r>
        <w:rPr>
          <w:sz w:val="28"/>
          <w:szCs w:val="28"/>
        </w:rPr>
        <w:t xml:space="preserve">10. </w:t>
      </w:r>
      <w:r w:rsidR="00A74FB7" w:rsidRPr="006C10CA">
        <w:rPr>
          <w:sz w:val="28"/>
          <w:szCs w:val="28"/>
        </w:rPr>
        <w:t>снижении покупательной способности национальной валюты и искажении ее реального курса по отношению к другим валютам;</w:t>
      </w:r>
    </w:p>
    <w:p w:rsidR="00A74FB7" w:rsidRPr="006C10CA" w:rsidRDefault="002B2218" w:rsidP="006C10CA">
      <w:pPr>
        <w:spacing w:line="360" w:lineRule="auto"/>
        <w:ind w:firstLine="709"/>
        <w:jc w:val="both"/>
        <w:rPr>
          <w:sz w:val="28"/>
          <w:szCs w:val="28"/>
        </w:rPr>
      </w:pPr>
      <w:r>
        <w:rPr>
          <w:sz w:val="28"/>
          <w:szCs w:val="28"/>
        </w:rPr>
        <w:t xml:space="preserve">11. </w:t>
      </w:r>
      <w:r w:rsidR="00A74FB7" w:rsidRPr="006C10CA">
        <w:rPr>
          <w:sz w:val="28"/>
          <w:szCs w:val="28"/>
        </w:rPr>
        <w:t xml:space="preserve">социальном расслоении общества и в итоге обострении социальных противоречий. Возникает социальная напряженность в связи с тем, что инфляция перераспределяет национальный доход в ущерб наиболее обеспеченных слоев общества. </w:t>
      </w:r>
    </w:p>
    <w:p w:rsidR="00796ECC" w:rsidRPr="006C10CA" w:rsidRDefault="00D61883" w:rsidP="006C10CA">
      <w:pPr>
        <w:spacing w:line="360" w:lineRule="auto"/>
        <w:ind w:firstLine="709"/>
        <w:jc w:val="both"/>
        <w:rPr>
          <w:sz w:val="28"/>
          <w:szCs w:val="28"/>
        </w:rPr>
      </w:pPr>
      <w:r w:rsidRPr="006C10CA">
        <w:rPr>
          <w:sz w:val="28"/>
          <w:szCs w:val="28"/>
        </w:rPr>
        <w:t>Механизм инфляции представляет собой систему, включающую в себя элементы и устойчивые взаимозависимости между ними,</w:t>
      </w:r>
      <w:r w:rsidR="00E44D27" w:rsidRPr="006C10CA">
        <w:rPr>
          <w:sz w:val="28"/>
          <w:szCs w:val="28"/>
        </w:rPr>
        <w:t xml:space="preserve"> объединяющие инфляционный процесс с макроэкономическим воспроизводством. В условиях структурно- технологической несбалансированности экономики, либерализация цен и открытость экономики обусловили резкое изменение ценовых пропорций, прежде всего – между  энерго -</w:t>
      </w:r>
      <w:r w:rsidR="00001636">
        <w:rPr>
          <w:sz w:val="28"/>
          <w:szCs w:val="28"/>
        </w:rPr>
        <w:t xml:space="preserve"> </w:t>
      </w:r>
      <w:r w:rsidR="00E44D27" w:rsidRPr="006C10CA">
        <w:rPr>
          <w:sz w:val="28"/>
          <w:szCs w:val="28"/>
        </w:rPr>
        <w:t>сырьевыми и обрабатывающими отраслями; промышленностью и сельским хозяйством и т.п.</w:t>
      </w:r>
    </w:p>
    <w:p w:rsidR="00234E24" w:rsidRPr="006C10CA" w:rsidRDefault="00234E24" w:rsidP="006C10CA">
      <w:pPr>
        <w:spacing w:line="360" w:lineRule="auto"/>
        <w:ind w:firstLine="709"/>
        <w:jc w:val="both"/>
        <w:rPr>
          <w:sz w:val="28"/>
          <w:szCs w:val="28"/>
        </w:rPr>
      </w:pPr>
      <w:r w:rsidRPr="006C10CA">
        <w:rPr>
          <w:sz w:val="28"/>
          <w:szCs w:val="28"/>
        </w:rPr>
        <w:t>Инфляция</w:t>
      </w:r>
      <w:bookmarkStart w:id="26" w:name="i02033"/>
      <w:bookmarkEnd w:id="26"/>
      <w:r w:rsidRPr="006C10CA">
        <w:rPr>
          <w:sz w:val="28"/>
          <w:szCs w:val="28"/>
        </w:rPr>
        <w:t>, способствуя повышению цен и нормы прибыли, вначале выступает как фактор оживления конъюнктуры, но по мере углубления она превращается из двигателя в тормоз, усиливая социально-экономическую неустойчивость в стране. Как уже указывалось, в странах с развитой рыночной экономикой ползучая инфляция рассматривается в качестве нормального фактора экономического роста. Однако галопирующая, а тем более гиперинфляция воспринимается как явление негативное, поскольку несет в себе огромные социально-экономические издержки.</w:t>
      </w:r>
    </w:p>
    <w:p w:rsidR="00234E24" w:rsidRPr="006C10CA" w:rsidRDefault="00234E24" w:rsidP="006C10CA">
      <w:pPr>
        <w:spacing w:line="360" w:lineRule="auto"/>
        <w:ind w:firstLine="709"/>
        <w:jc w:val="both"/>
        <w:rPr>
          <w:sz w:val="28"/>
          <w:szCs w:val="28"/>
        </w:rPr>
      </w:pPr>
      <w:r w:rsidRPr="006C10CA">
        <w:rPr>
          <w:sz w:val="28"/>
          <w:szCs w:val="28"/>
        </w:rPr>
        <w:t>Негативное влияние инфляции такого уровня на экономику страны заключается в том, что она:</w:t>
      </w:r>
      <w:r w:rsidR="001C2CC3">
        <w:rPr>
          <w:sz w:val="28"/>
          <w:szCs w:val="28"/>
        </w:rPr>
        <w:t xml:space="preserve"> </w:t>
      </w:r>
      <w:r w:rsidRPr="006C10CA">
        <w:rPr>
          <w:sz w:val="28"/>
          <w:szCs w:val="28"/>
        </w:rPr>
        <w:t>отвлекает капиталы из сферы производства в сферу обращения, где они быстрее оборачиваются и приносят огромные прибыли;</w:t>
      </w:r>
      <w:r w:rsidR="001C2CC3">
        <w:rPr>
          <w:sz w:val="28"/>
          <w:szCs w:val="28"/>
        </w:rPr>
        <w:t xml:space="preserve">  </w:t>
      </w:r>
      <w:r w:rsidRPr="006C10CA">
        <w:rPr>
          <w:sz w:val="28"/>
          <w:szCs w:val="28"/>
        </w:rPr>
        <w:t>приводит в расстройство товарооборот страны в связи с нарушением закона денежного обращения;</w:t>
      </w:r>
      <w:r w:rsidR="001C2CC3">
        <w:rPr>
          <w:sz w:val="28"/>
          <w:szCs w:val="28"/>
        </w:rPr>
        <w:t xml:space="preserve"> </w:t>
      </w:r>
      <w:r w:rsidRPr="006C10CA">
        <w:rPr>
          <w:sz w:val="28"/>
          <w:szCs w:val="28"/>
        </w:rPr>
        <w:t>ведет к деформации потребительского спроса, к «бегству от денег» — стремлению приобрести любые товары, независимо от реальной потребности в них;</w:t>
      </w:r>
      <w:r w:rsidR="001C2CC3">
        <w:rPr>
          <w:sz w:val="28"/>
          <w:szCs w:val="28"/>
        </w:rPr>
        <w:t xml:space="preserve"> </w:t>
      </w:r>
      <w:r w:rsidRPr="006C10CA">
        <w:rPr>
          <w:sz w:val="28"/>
          <w:szCs w:val="28"/>
        </w:rPr>
        <w:t>искажает нормальную структуру соотношения спроса и предложения; усиливает спекулятивную торговлю;</w:t>
      </w:r>
      <w:r w:rsidR="001C2CC3">
        <w:rPr>
          <w:sz w:val="28"/>
          <w:szCs w:val="28"/>
        </w:rPr>
        <w:t xml:space="preserve"> </w:t>
      </w:r>
      <w:r w:rsidRPr="006C10CA">
        <w:rPr>
          <w:sz w:val="28"/>
          <w:szCs w:val="28"/>
        </w:rPr>
        <w:t>отрицательно влияет на кредит и кредитную систему; вызывает глубокое расстройство денежной системы.</w:t>
      </w:r>
      <w:r w:rsidR="0058133B">
        <w:rPr>
          <w:sz w:val="28"/>
          <w:szCs w:val="28"/>
        </w:rPr>
        <w:t xml:space="preserve"> </w:t>
      </w:r>
      <w:r w:rsidRPr="006C10CA">
        <w:rPr>
          <w:sz w:val="28"/>
          <w:szCs w:val="28"/>
        </w:rPr>
        <w:t>Обесценение денег подрывает стимулы к денежным накоплениям. Таким образом, такая инфляция имеет следствием нарушение процесса воспроизводства</w:t>
      </w:r>
      <w:bookmarkStart w:id="27" w:name="i02042"/>
      <w:bookmarkEnd w:id="27"/>
      <w:r w:rsidRPr="006C10CA">
        <w:rPr>
          <w:sz w:val="28"/>
          <w:szCs w:val="28"/>
        </w:rPr>
        <w:t xml:space="preserve"> во всех звеньях — и в сфере </w:t>
      </w:r>
      <w:r w:rsidR="001C2CC3">
        <w:rPr>
          <w:sz w:val="28"/>
          <w:szCs w:val="28"/>
        </w:rPr>
        <w:t xml:space="preserve">самого </w:t>
      </w:r>
      <w:r w:rsidRPr="006C10CA">
        <w:rPr>
          <w:sz w:val="28"/>
          <w:szCs w:val="28"/>
        </w:rPr>
        <w:t>производства, и в сфере обращения.</w:t>
      </w:r>
    </w:p>
    <w:p w:rsidR="00BF3EC9" w:rsidRPr="006C10CA" w:rsidRDefault="00F04F3F" w:rsidP="006C10CA">
      <w:pPr>
        <w:spacing w:line="360" w:lineRule="auto"/>
        <w:ind w:firstLine="709"/>
        <w:jc w:val="both"/>
        <w:rPr>
          <w:sz w:val="28"/>
          <w:szCs w:val="28"/>
        </w:rPr>
      </w:pPr>
      <w:r>
        <w:rPr>
          <w:sz w:val="28"/>
          <w:szCs w:val="28"/>
        </w:rPr>
        <w:t>Для борьбы с последствиями инфляции государствами проводится а</w:t>
      </w:r>
      <w:r w:rsidR="00BF3EC9" w:rsidRPr="006C10CA">
        <w:rPr>
          <w:sz w:val="28"/>
          <w:szCs w:val="28"/>
        </w:rPr>
        <w:t>нтиинфляционная политика- это комплекс мер, направленных на устранение причин инфляции и на смягчение последствий инфляции.  Среди них можно выделить следующие мероприятия:</w:t>
      </w:r>
    </w:p>
    <w:p w:rsidR="00BF3EC9" w:rsidRPr="006C10CA" w:rsidRDefault="00BF3EC9" w:rsidP="006C10CA">
      <w:pPr>
        <w:spacing w:line="360" w:lineRule="auto"/>
        <w:ind w:firstLine="709"/>
        <w:jc w:val="both"/>
        <w:rPr>
          <w:sz w:val="28"/>
          <w:szCs w:val="28"/>
        </w:rPr>
      </w:pPr>
      <w:r w:rsidRPr="006C10CA">
        <w:rPr>
          <w:sz w:val="28"/>
          <w:szCs w:val="28"/>
        </w:rPr>
        <w:t>1.  стимулирование конкуренции;</w:t>
      </w:r>
    </w:p>
    <w:p w:rsidR="00BF3EC9" w:rsidRPr="006C10CA" w:rsidRDefault="00BF3EC9" w:rsidP="006C10CA">
      <w:pPr>
        <w:spacing w:line="360" w:lineRule="auto"/>
        <w:ind w:firstLine="709"/>
        <w:jc w:val="both"/>
        <w:rPr>
          <w:sz w:val="28"/>
          <w:szCs w:val="28"/>
        </w:rPr>
      </w:pPr>
      <w:r w:rsidRPr="006C10CA">
        <w:rPr>
          <w:sz w:val="28"/>
          <w:szCs w:val="28"/>
        </w:rPr>
        <w:t>2. контроль над уровнем заработной платы;</w:t>
      </w:r>
    </w:p>
    <w:p w:rsidR="00BF3EC9" w:rsidRPr="006C10CA" w:rsidRDefault="00BF3EC9" w:rsidP="006C10CA">
      <w:pPr>
        <w:spacing w:line="360" w:lineRule="auto"/>
        <w:ind w:firstLine="709"/>
        <w:jc w:val="both"/>
        <w:rPr>
          <w:sz w:val="28"/>
          <w:szCs w:val="28"/>
        </w:rPr>
      </w:pPr>
      <w:r w:rsidRPr="006C10CA">
        <w:rPr>
          <w:sz w:val="28"/>
          <w:szCs w:val="28"/>
        </w:rPr>
        <w:t>3. контроль над ценами, особенно на стратегические и энергоресурсы;</w:t>
      </w:r>
    </w:p>
    <w:p w:rsidR="00BF3EC9" w:rsidRPr="006C10CA" w:rsidRDefault="00BF3EC9" w:rsidP="006C10CA">
      <w:pPr>
        <w:spacing w:line="360" w:lineRule="auto"/>
        <w:ind w:firstLine="709"/>
        <w:jc w:val="both"/>
        <w:rPr>
          <w:sz w:val="28"/>
          <w:szCs w:val="28"/>
        </w:rPr>
      </w:pPr>
      <w:r w:rsidRPr="006C10CA">
        <w:rPr>
          <w:sz w:val="28"/>
          <w:szCs w:val="28"/>
        </w:rPr>
        <w:t>4. воздействие на инфляционные ожидания;</w:t>
      </w:r>
    </w:p>
    <w:p w:rsidR="00BF3EC9" w:rsidRPr="006C10CA" w:rsidRDefault="00BF3EC9" w:rsidP="006C10CA">
      <w:pPr>
        <w:spacing w:line="360" w:lineRule="auto"/>
        <w:ind w:firstLine="709"/>
        <w:jc w:val="both"/>
        <w:rPr>
          <w:sz w:val="28"/>
          <w:szCs w:val="28"/>
        </w:rPr>
      </w:pPr>
      <w:r w:rsidRPr="006C10CA">
        <w:rPr>
          <w:sz w:val="28"/>
          <w:szCs w:val="28"/>
        </w:rPr>
        <w:t>5. сокращение расходов государственного бюджета;</w:t>
      </w:r>
    </w:p>
    <w:p w:rsidR="00BF3EC9" w:rsidRPr="006C10CA" w:rsidRDefault="00BF3EC9" w:rsidP="006C10CA">
      <w:pPr>
        <w:spacing w:line="360" w:lineRule="auto"/>
        <w:ind w:firstLine="709"/>
        <w:jc w:val="both"/>
        <w:rPr>
          <w:sz w:val="28"/>
          <w:szCs w:val="28"/>
        </w:rPr>
      </w:pPr>
      <w:r w:rsidRPr="006C10CA">
        <w:rPr>
          <w:sz w:val="28"/>
          <w:szCs w:val="28"/>
        </w:rPr>
        <w:t>6. денежно-кредитная политика</w:t>
      </w:r>
      <w:r w:rsidR="0097529A" w:rsidRPr="006C10CA">
        <w:rPr>
          <w:sz w:val="28"/>
          <w:szCs w:val="28"/>
        </w:rPr>
        <w:t>, которая направлена на ограничение денежной массы;</w:t>
      </w:r>
    </w:p>
    <w:p w:rsidR="0097529A" w:rsidRPr="006C10CA" w:rsidRDefault="0097529A" w:rsidP="006C10CA">
      <w:pPr>
        <w:spacing w:line="360" w:lineRule="auto"/>
        <w:ind w:firstLine="709"/>
        <w:jc w:val="both"/>
        <w:rPr>
          <w:sz w:val="28"/>
          <w:szCs w:val="28"/>
        </w:rPr>
      </w:pPr>
      <w:r w:rsidRPr="006C10CA">
        <w:rPr>
          <w:sz w:val="28"/>
          <w:szCs w:val="28"/>
        </w:rPr>
        <w:t>7. индексация (частичная, полная)- компенсация потерь в результате обесценивания денег;</w:t>
      </w:r>
    </w:p>
    <w:p w:rsidR="0097529A" w:rsidRPr="006C10CA" w:rsidRDefault="0097529A" w:rsidP="006C10CA">
      <w:pPr>
        <w:spacing w:line="360" w:lineRule="auto"/>
        <w:ind w:firstLine="709"/>
        <w:jc w:val="both"/>
        <w:rPr>
          <w:sz w:val="28"/>
          <w:szCs w:val="28"/>
        </w:rPr>
      </w:pPr>
      <w:r w:rsidRPr="006C10CA">
        <w:rPr>
          <w:sz w:val="28"/>
          <w:szCs w:val="28"/>
        </w:rPr>
        <w:t>8. стабилизация курса национальной валюты.</w:t>
      </w:r>
    </w:p>
    <w:p w:rsidR="0097529A" w:rsidRPr="006C10CA" w:rsidRDefault="0097529A" w:rsidP="006C10CA">
      <w:pPr>
        <w:spacing w:line="360" w:lineRule="auto"/>
        <w:ind w:firstLine="709"/>
        <w:jc w:val="both"/>
        <w:rPr>
          <w:sz w:val="28"/>
          <w:szCs w:val="28"/>
        </w:rPr>
      </w:pPr>
      <w:r w:rsidRPr="006C10CA">
        <w:rPr>
          <w:sz w:val="28"/>
          <w:szCs w:val="28"/>
        </w:rPr>
        <w:t xml:space="preserve">Денежные реформы также являются частью антиинфляционной политики государства. Денежные реформы- это полное или частичное преобразование денежной системы, проводимое государством с целью стабилизации денежного обращения. </w:t>
      </w:r>
    </w:p>
    <w:p w:rsidR="00AC1591" w:rsidRDefault="00AC1591" w:rsidP="006C10CA">
      <w:pPr>
        <w:spacing w:line="360" w:lineRule="auto"/>
        <w:ind w:firstLine="709"/>
        <w:jc w:val="both"/>
        <w:rPr>
          <w:sz w:val="28"/>
          <w:szCs w:val="28"/>
        </w:rPr>
      </w:pPr>
      <w:r>
        <w:rPr>
          <w:sz w:val="28"/>
          <w:szCs w:val="28"/>
        </w:rPr>
        <w:t xml:space="preserve">Прочитав множество публикаций в газетах и журналах можно сказать, что сейчас </w:t>
      </w:r>
      <w:r w:rsidR="00E33B25">
        <w:rPr>
          <w:sz w:val="28"/>
          <w:szCs w:val="28"/>
        </w:rPr>
        <w:t>Правительством России поручено проблемами инфляции занима</w:t>
      </w:r>
      <w:r>
        <w:rPr>
          <w:sz w:val="28"/>
          <w:szCs w:val="28"/>
        </w:rPr>
        <w:t>т</w:t>
      </w:r>
      <w:r w:rsidR="00E33B25">
        <w:rPr>
          <w:sz w:val="28"/>
          <w:szCs w:val="28"/>
        </w:rPr>
        <w:t>ься следующим</w:t>
      </w:r>
      <w:r>
        <w:rPr>
          <w:sz w:val="28"/>
          <w:szCs w:val="28"/>
        </w:rPr>
        <w:t xml:space="preserve"> </w:t>
      </w:r>
      <w:r w:rsidR="00F42B8C">
        <w:rPr>
          <w:sz w:val="28"/>
          <w:szCs w:val="28"/>
        </w:rPr>
        <w:t>фед</w:t>
      </w:r>
      <w:r w:rsidR="00E33B25">
        <w:rPr>
          <w:sz w:val="28"/>
          <w:szCs w:val="28"/>
        </w:rPr>
        <w:t>еральным</w:t>
      </w:r>
      <w:r w:rsidR="00D71638">
        <w:rPr>
          <w:sz w:val="28"/>
          <w:szCs w:val="28"/>
        </w:rPr>
        <w:t xml:space="preserve"> </w:t>
      </w:r>
      <w:r w:rsidR="00E33B25">
        <w:rPr>
          <w:sz w:val="28"/>
          <w:szCs w:val="28"/>
        </w:rPr>
        <w:t>структурам</w:t>
      </w:r>
      <w:r>
        <w:rPr>
          <w:sz w:val="28"/>
          <w:szCs w:val="28"/>
        </w:rPr>
        <w:t xml:space="preserve">: Министерство финансов (Минфин), Центральный Банк РФ (ЦБ), </w:t>
      </w:r>
      <w:r w:rsidR="00E33B25">
        <w:rPr>
          <w:sz w:val="28"/>
          <w:szCs w:val="28"/>
        </w:rPr>
        <w:t>Министерство экономического развития (МЭРТ)</w:t>
      </w:r>
      <w:r>
        <w:rPr>
          <w:sz w:val="28"/>
          <w:szCs w:val="28"/>
        </w:rPr>
        <w:t>.</w:t>
      </w:r>
    </w:p>
    <w:p w:rsidR="00080BC6" w:rsidRDefault="00AC1591" w:rsidP="0033615E">
      <w:pPr>
        <w:spacing w:line="360" w:lineRule="auto"/>
        <w:ind w:firstLine="709"/>
        <w:jc w:val="both"/>
        <w:rPr>
          <w:sz w:val="28"/>
          <w:szCs w:val="28"/>
        </w:rPr>
      </w:pPr>
      <w:r w:rsidRPr="00AC1591">
        <w:rPr>
          <w:b/>
          <w:sz w:val="28"/>
          <w:szCs w:val="28"/>
        </w:rPr>
        <w:t>Министерство финансов</w:t>
      </w:r>
      <w:r w:rsidR="00E33B25">
        <w:rPr>
          <w:b/>
          <w:sz w:val="28"/>
          <w:szCs w:val="28"/>
        </w:rPr>
        <w:t xml:space="preserve"> </w:t>
      </w:r>
      <w:r w:rsidR="00080BC6">
        <w:rPr>
          <w:sz w:val="28"/>
          <w:szCs w:val="28"/>
        </w:rPr>
        <w:t xml:space="preserve">- орган, обеспечивающий проведение единой финансовой, бюджетной, налоговой, валютной политики, осуществляющий общее руководство организацией финансов в стране. В основном для сглаживания и устранения воздействия инфляции используются методы собирания денежных средств и их рациональное распределение и использование. </w:t>
      </w:r>
    </w:p>
    <w:p w:rsidR="00001636" w:rsidRDefault="00001636" w:rsidP="0033615E">
      <w:pPr>
        <w:spacing w:line="360" w:lineRule="auto"/>
        <w:ind w:firstLine="709"/>
        <w:jc w:val="both"/>
        <w:rPr>
          <w:sz w:val="28"/>
          <w:szCs w:val="28"/>
        </w:rPr>
      </w:pPr>
      <w:r>
        <w:rPr>
          <w:sz w:val="28"/>
          <w:szCs w:val="28"/>
        </w:rPr>
        <w:t>В пакет антикризисных мер, направленных на стабилизацию экономики и борьбу с инфляцией влючается :</w:t>
      </w:r>
    </w:p>
    <w:p w:rsidR="00001636" w:rsidRDefault="00001636" w:rsidP="0033615E">
      <w:pPr>
        <w:spacing w:line="360" w:lineRule="auto"/>
        <w:ind w:firstLine="709"/>
        <w:jc w:val="both"/>
        <w:rPr>
          <w:sz w:val="28"/>
          <w:szCs w:val="28"/>
        </w:rPr>
      </w:pPr>
      <w:r>
        <w:rPr>
          <w:sz w:val="28"/>
          <w:szCs w:val="28"/>
        </w:rPr>
        <w:t>- ограничение денежной массы;</w:t>
      </w:r>
    </w:p>
    <w:p w:rsidR="00001636" w:rsidRDefault="00001636" w:rsidP="0033615E">
      <w:pPr>
        <w:spacing w:line="360" w:lineRule="auto"/>
        <w:ind w:firstLine="709"/>
        <w:jc w:val="both"/>
        <w:rPr>
          <w:sz w:val="28"/>
          <w:szCs w:val="28"/>
        </w:rPr>
      </w:pPr>
      <w:r>
        <w:rPr>
          <w:sz w:val="28"/>
          <w:szCs w:val="28"/>
        </w:rPr>
        <w:t>- снижение ставки рефинансирования;</w:t>
      </w:r>
    </w:p>
    <w:p w:rsidR="00001636" w:rsidRDefault="00001636" w:rsidP="0033615E">
      <w:pPr>
        <w:spacing w:line="360" w:lineRule="auto"/>
        <w:ind w:firstLine="709"/>
        <w:jc w:val="both"/>
        <w:rPr>
          <w:sz w:val="28"/>
          <w:szCs w:val="28"/>
        </w:rPr>
      </w:pPr>
      <w:r>
        <w:rPr>
          <w:sz w:val="28"/>
          <w:szCs w:val="28"/>
        </w:rPr>
        <w:t>- сокращение государственных расходов;</w:t>
      </w:r>
    </w:p>
    <w:p w:rsidR="00613405" w:rsidRDefault="00001636" w:rsidP="0033615E">
      <w:pPr>
        <w:spacing w:line="360" w:lineRule="auto"/>
        <w:ind w:firstLine="709"/>
        <w:jc w:val="both"/>
        <w:rPr>
          <w:sz w:val="28"/>
          <w:szCs w:val="28"/>
        </w:rPr>
      </w:pPr>
      <w:r>
        <w:rPr>
          <w:sz w:val="28"/>
          <w:szCs w:val="28"/>
        </w:rPr>
        <w:t xml:space="preserve">- совершенствование налоговой системы и увеличение налоговых поступлений в бюджет. </w:t>
      </w:r>
      <w:r w:rsidR="00613405">
        <w:rPr>
          <w:sz w:val="28"/>
          <w:szCs w:val="28"/>
        </w:rPr>
        <w:t>Разрабатывается новая программа по налогообложению, поправки в Налоговый кодекс, в частности по Акцизам и НДС.</w:t>
      </w:r>
    </w:p>
    <w:p w:rsidR="00001636" w:rsidRDefault="00001636" w:rsidP="0033615E">
      <w:pPr>
        <w:spacing w:line="360" w:lineRule="auto"/>
        <w:ind w:firstLine="709"/>
        <w:jc w:val="both"/>
        <w:rPr>
          <w:sz w:val="28"/>
          <w:szCs w:val="28"/>
        </w:rPr>
      </w:pPr>
      <w:r>
        <w:rPr>
          <w:sz w:val="28"/>
          <w:szCs w:val="28"/>
        </w:rPr>
        <w:t>- осуществлять систематическое повышение заработной платы работникам бюджетной сферы; выплаты пенсий и пособий социального характера;</w:t>
      </w:r>
    </w:p>
    <w:p w:rsidR="00AC1591" w:rsidRDefault="00AC1591" w:rsidP="006C10CA">
      <w:pPr>
        <w:spacing w:line="360" w:lineRule="auto"/>
        <w:ind w:firstLine="709"/>
        <w:jc w:val="both"/>
        <w:rPr>
          <w:sz w:val="28"/>
          <w:szCs w:val="28"/>
        </w:rPr>
      </w:pPr>
      <w:r w:rsidRPr="00AC1591">
        <w:rPr>
          <w:b/>
          <w:sz w:val="28"/>
          <w:szCs w:val="28"/>
        </w:rPr>
        <w:t>Министерство экономического развития</w:t>
      </w:r>
      <w:r w:rsidR="0078659F">
        <w:rPr>
          <w:sz w:val="28"/>
          <w:szCs w:val="28"/>
        </w:rPr>
        <w:t xml:space="preserve"> совместно с Антимонопольной службой РФ анализируют </w:t>
      </w:r>
      <w:r w:rsidR="0061135F">
        <w:rPr>
          <w:sz w:val="28"/>
          <w:szCs w:val="28"/>
        </w:rPr>
        <w:t xml:space="preserve">экономические результаты деятельности субъектов естественных монополий, принимают меры по ограничению роста цен (тарифов) на их продукцию (услуги).  </w:t>
      </w:r>
      <w:r w:rsidR="0078659F">
        <w:rPr>
          <w:sz w:val="28"/>
          <w:szCs w:val="28"/>
        </w:rPr>
        <w:t>.</w:t>
      </w:r>
    </w:p>
    <w:p w:rsidR="00AA602F" w:rsidRDefault="0061135F" w:rsidP="006C10CA">
      <w:pPr>
        <w:spacing w:line="360" w:lineRule="auto"/>
        <w:ind w:firstLine="709"/>
        <w:jc w:val="both"/>
        <w:rPr>
          <w:sz w:val="28"/>
          <w:szCs w:val="28"/>
        </w:rPr>
      </w:pPr>
      <w:r>
        <w:rPr>
          <w:sz w:val="28"/>
          <w:szCs w:val="28"/>
        </w:rPr>
        <w:t>Министр экономического развития и торговли Герман Греф на рабочей встрече</w:t>
      </w:r>
      <w:r w:rsidR="00AA602F">
        <w:rPr>
          <w:sz w:val="28"/>
          <w:szCs w:val="28"/>
        </w:rPr>
        <w:t xml:space="preserve"> в январе с подчиненными</w:t>
      </w:r>
      <w:r>
        <w:rPr>
          <w:sz w:val="28"/>
          <w:szCs w:val="28"/>
        </w:rPr>
        <w:t xml:space="preserve"> поставил задачу – бороться с инфляцией путем товарных интервенций</w:t>
      </w:r>
      <w:r w:rsidR="00AA602F">
        <w:rPr>
          <w:sz w:val="28"/>
          <w:szCs w:val="28"/>
        </w:rPr>
        <w:t>,</w:t>
      </w:r>
      <w:r w:rsidR="00893B36">
        <w:rPr>
          <w:sz w:val="28"/>
          <w:szCs w:val="28"/>
        </w:rPr>
        <w:t xml:space="preserve"> бороться</w:t>
      </w:r>
      <w:r w:rsidR="00AA602F">
        <w:rPr>
          <w:sz w:val="28"/>
          <w:szCs w:val="28"/>
        </w:rPr>
        <w:t xml:space="preserve">  с ростом безработицы и падением объемов производства. </w:t>
      </w:r>
      <w:r w:rsidR="00F945FD">
        <w:rPr>
          <w:sz w:val="28"/>
          <w:szCs w:val="28"/>
        </w:rPr>
        <w:t xml:space="preserve"> </w:t>
      </w:r>
      <w:r w:rsidR="004A3A4E">
        <w:rPr>
          <w:sz w:val="28"/>
          <w:szCs w:val="28"/>
        </w:rPr>
        <w:t xml:space="preserve">Прогнозируется рост ВВП в пределах 2%- базис для подобных оценок – высокая цена на нефть на мировых рынках </w:t>
      </w:r>
      <w:r w:rsidR="00893B36">
        <w:rPr>
          <w:sz w:val="28"/>
          <w:szCs w:val="28"/>
        </w:rPr>
        <w:t>от 55</w:t>
      </w:r>
      <w:r w:rsidR="00893B36" w:rsidRPr="00893B36">
        <w:rPr>
          <w:sz w:val="28"/>
          <w:szCs w:val="28"/>
        </w:rPr>
        <w:t xml:space="preserve">$ </w:t>
      </w:r>
      <w:r w:rsidR="00893B36">
        <w:rPr>
          <w:sz w:val="28"/>
          <w:szCs w:val="28"/>
        </w:rPr>
        <w:t>до</w:t>
      </w:r>
      <w:r w:rsidR="00893B36" w:rsidRPr="00893B36">
        <w:rPr>
          <w:sz w:val="28"/>
          <w:szCs w:val="28"/>
        </w:rPr>
        <w:t xml:space="preserve"> 60$</w:t>
      </w:r>
      <w:r w:rsidR="00893B36">
        <w:rPr>
          <w:sz w:val="28"/>
          <w:szCs w:val="28"/>
        </w:rPr>
        <w:t xml:space="preserve"> за баррель; а также приток капитала в страну. Однако, основной проблемой стабильного экономического роста предприятий в стране отмечается то, что играет огромную </w:t>
      </w:r>
      <w:r w:rsidR="00D31232">
        <w:rPr>
          <w:sz w:val="28"/>
          <w:szCs w:val="28"/>
        </w:rPr>
        <w:t>роль сырьевая зависимость, а также то, что отечественный бизнес торгует импортными товарами вместо производства собственных; отмечается и влияние роста цен на услуги ЖКХ и топливо.</w:t>
      </w:r>
      <w:r w:rsidR="00893B36">
        <w:rPr>
          <w:sz w:val="28"/>
          <w:szCs w:val="28"/>
        </w:rPr>
        <w:t xml:space="preserve"> Требуется точечно модернизировать ключевые отрасли: улучшать энергосбережение (говорится также об энергосберегающих лампочках); разрабатывать технологии для добывающих предприятий; эффективнее ис</w:t>
      </w:r>
      <w:r w:rsidR="00D31232">
        <w:rPr>
          <w:sz w:val="28"/>
          <w:szCs w:val="28"/>
        </w:rPr>
        <w:t xml:space="preserve">пользовать  транспортный потенциал. </w:t>
      </w:r>
    </w:p>
    <w:p w:rsidR="00E11A53" w:rsidRDefault="00E11A53" w:rsidP="006C10CA">
      <w:pPr>
        <w:spacing w:line="360" w:lineRule="auto"/>
        <w:ind w:firstLine="709"/>
        <w:jc w:val="both"/>
        <w:rPr>
          <w:sz w:val="28"/>
          <w:szCs w:val="28"/>
        </w:rPr>
      </w:pPr>
      <w:r>
        <w:rPr>
          <w:sz w:val="28"/>
          <w:szCs w:val="28"/>
        </w:rPr>
        <w:t>В качес</w:t>
      </w:r>
      <w:r w:rsidR="00183BC3">
        <w:rPr>
          <w:sz w:val="28"/>
          <w:szCs w:val="28"/>
        </w:rPr>
        <w:t>т</w:t>
      </w:r>
      <w:r>
        <w:rPr>
          <w:sz w:val="28"/>
          <w:szCs w:val="28"/>
        </w:rPr>
        <w:t>ве мер</w:t>
      </w:r>
      <w:r w:rsidR="007E6D14">
        <w:rPr>
          <w:sz w:val="28"/>
          <w:szCs w:val="28"/>
        </w:rPr>
        <w:t xml:space="preserve">ы по борьбе с инфляцией </w:t>
      </w:r>
      <w:r w:rsidR="00183BC3">
        <w:rPr>
          <w:sz w:val="28"/>
          <w:szCs w:val="28"/>
        </w:rPr>
        <w:t xml:space="preserve"> предложено ослабить налоговую нагрузку на ииновационные компании - но без существенных потерь д</w:t>
      </w:r>
      <w:r w:rsidR="00E01FFB">
        <w:rPr>
          <w:sz w:val="28"/>
          <w:szCs w:val="28"/>
        </w:rPr>
        <w:t>ля федерального бюджета; индексация</w:t>
      </w:r>
      <w:r w:rsidR="00183BC3">
        <w:rPr>
          <w:sz w:val="28"/>
          <w:szCs w:val="28"/>
        </w:rPr>
        <w:t xml:space="preserve"> пенсий и </w:t>
      </w:r>
      <w:r w:rsidR="00E01FFB">
        <w:rPr>
          <w:sz w:val="28"/>
          <w:szCs w:val="28"/>
        </w:rPr>
        <w:t>других социальных выплат - планируется выделить 10% ВВП</w:t>
      </w:r>
      <w:r w:rsidR="00183BC3">
        <w:rPr>
          <w:sz w:val="28"/>
          <w:szCs w:val="28"/>
        </w:rPr>
        <w:t xml:space="preserve">; </w:t>
      </w:r>
      <w:r w:rsidR="007E6D14">
        <w:rPr>
          <w:sz w:val="28"/>
          <w:szCs w:val="28"/>
        </w:rPr>
        <w:t xml:space="preserve">повышены </w:t>
      </w:r>
      <w:r w:rsidR="00183BC3">
        <w:rPr>
          <w:sz w:val="28"/>
          <w:szCs w:val="28"/>
        </w:rPr>
        <w:t>госпошлины</w:t>
      </w:r>
      <w:r w:rsidR="007E6D14">
        <w:rPr>
          <w:sz w:val="28"/>
          <w:szCs w:val="28"/>
        </w:rPr>
        <w:t xml:space="preserve"> </w:t>
      </w:r>
      <w:r w:rsidR="00183BC3">
        <w:rPr>
          <w:sz w:val="28"/>
          <w:szCs w:val="28"/>
        </w:rPr>
        <w:t>-</w:t>
      </w:r>
      <w:r>
        <w:rPr>
          <w:sz w:val="28"/>
          <w:szCs w:val="28"/>
        </w:rPr>
        <w:t xml:space="preserve"> </w:t>
      </w:r>
      <w:r w:rsidR="00183BC3">
        <w:rPr>
          <w:sz w:val="28"/>
          <w:szCs w:val="28"/>
        </w:rPr>
        <w:t xml:space="preserve">на выдачу загранпаспорта, </w:t>
      </w:r>
      <w:r w:rsidR="007E6D14">
        <w:rPr>
          <w:sz w:val="28"/>
          <w:szCs w:val="28"/>
        </w:rPr>
        <w:t>расторжение брака, выдачу паспорта РФ,  госрегистрацию автомобиля с выдачей номеров, выдачу пр</w:t>
      </w:r>
      <w:r w:rsidR="000D022B">
        <w:rPr>
          <w:sz w:val="28"/>
          <w:szCs w:val="28"/>
        </w:rPr>
        <w:t>ав, на рассмотрение дел в судах</w:t>
      </w:r>
      <w:r w:rsidR="007E6D14">
        <w:rPr>
          <w:sz w:val="28"/>
          <w:szCs w:val="28"/>
        </w:rPr>
        <w:t>; как отмечалось выше,</w:t>
      </w:r>
      <w:r w:rsidR="000D022B">
        <w:rPr>
          <w:sz w:val="28"/>
          <w:szCs w:val="28"/>
        </w:rPr>
        <w:t xml:space="preserve"> товарные интервенции, для регулирования рынков сельскохозяйственной продукции, сырья и продовольствия; привлечение инвестиций</w:t>
      </w:r>
      <w:r w:rsidR="00FC0001">
        <w:rPr>
          <w:sz w:val="28"/>
          <w:szCs w:val="28"/>
        </w:rPr>
        <w:t>;</w:t>
      </w:r>
      <w:r w:rsidR="00E01FFB">
        <w:rPr>
          <w:sz w:val="28"/>
          <w:szCs w:val="28"/>
        </w:rPr>
        <w:t xml:space="preserve"> </w:t>
      </w:r>
      <w:r w:rsidR="00FC0001">
        <w:rPr>
          <w:sz w:val="28"/>
          <w:szCs w:val="28"/>
        </w:rPr>
        <w:t>целевое финансирование отдельных предприятий машиностроения, перерабатывающей и добывающей промышленности</w:t>
      </w:r>
      <w:r w:rsidR="008F0A95">
        <w:rPr>
          <w:sz w:val="28"/>
          <w:szCs w:val="28"/>
        </w:rPr>
        <w:t xml:space="preserve">; например на транспортную отрасль будет выделено около 560 млрд. рублей в 2010 году; на поддержку малого и среднего бизнеса выделят 11 млрд. рублей. </w:t>
      </w:r>
      <w:r w:rsidR="00FC0001">
        <w:rPr>
          <w:sz w:val="28"/>
          <w:szCs w:val="28"/>
        </w:rPr>
        <w:t xml:space="preserve"> </w:t>
      </w:r>
      <w:r w:rsidR="007E6D14">
        <w:rPr>
          <w:sz w:val="28"/>
          <w:szCs w:val="28"/>
        </w:rPr>
        <w:t xml:space="preserve"> </w:t>
      </w:r>
    </w:p>
    <w:p w:rsidR="000D022B" w:rsidRDefault="000D022B" w:rsidP="006C10CA">
      <w:pPr>
        <w:spacing w:line="360" w:lineRule="auto"/>
        <w:ind w:firstLine="709"/>
        <w:jc w:val="both"/>
        <w:rPr>
          <w:sz w:val="28"/>
          <w:szCs w:val="28"/>
        </w:rPr>
      </w:pPr>
      <w:r>
        <w:rPr>
          <w:sz w:val="28"/>
          <w:szCs w:val="28"/>
        </w:rPr>
        <w:t>Свой вклад по снижению</w:t>
      </w:r>
      <w:r w:rsidR="00FC0001">
        <w:rPr>
          <w:sz w:val="28"/>
          <w:szCs w:val="28"/>
        </w:rPr>
        <w:t xml:space="preserve"> роста цен и</w:t>
      </w:r>
      <w:r>
        <w:rPr>
          <w:sz w:val="28"/>
          <w:szCs w:val="28"/>
        </w:rPr>
        <w:t xml:space="preserve"> инфляции внес  Минздравсоцразвития - «заморозив» цены на так называемые «жизнененно- важные» медикаменты, в список включено 500 пунктов и около 5 тысяч торговых наименований. Это сделано для избежания такого огромного роста цен, как отмечалось в 2009 году, с началом сезона вирусных заболеваний.   </w:t>
      </w:r>
    </w:p>
    <w:p w:rsidR="00FC0001" w:rsidRPr="00893B36" w:rsidRDefault="00FC0001" w:rsidP="006C10CA">
      <w:pPr>
        <w:spacing w:line="360" w:lineRule="auto"/>
        <w:ind w:firstLine="709"/>
        <w:jc w:val="both"/>
        <w:rPr>
          <w:sz w:val="28"/>
          <w:szCs w:val="28"/>
        </w:rPr>
      </w:pPr>
      <w:r>
        <w:rPr>
          <w:sz w:val="28"/>
          <w:szCs w:val="28"/>
        </w:rPr>
        <w:t>Свой вклад</w:t>
      </w:r>
      <w:r w:rsidR="00186A94">
        <w:rPr>
          <w:sz w:val="28"/>
          <w:szCs w:val="28"/>
        </w:rPr>
        <w:t xml:space="preserve"> в борьбу с </w:t>
      </w:r>
      <w:r w:rsidR="008F0A95">
        <w:rPr>
          <w:sz w:val="28"/>
          <w:szCs w:val="28"/>
        </w:rPr>
        <w:t xml:space="preserve">топливной </w:t>
      </w:r>
      <w:r w:rsidR="00186A94">
        <w:rPr>
          <w:sz w:val="28"/>
          <w:szCs w:val="28"/>
        </w:rPr>
        <w:t>инфляцией</w:t>
      </w:r>
      <w:r w:rsidR="0033615E">
        <w:rPr>
          <w:sz w:val="28"/>
          <w:szCs w:val="28"/>
        </w:rPr>
        <w:t xml:space="preserve"> внесла</w:t>
      </w:r>
      <w:r>
        <w:rPr>
          <w:sz w:val="28"/>
          <w:szCs w:val="28"/>
        </w:rPr>
        <w:t xml:space="preserve"> антимонопольная служба РФ - ярким примером выступает период, когда цены на ГСМ стали расти буквально каждый день</w:t>
      </w:r>
      <w:r w:rsidR="008F0A95">
        <w:rPr>
          <w:sz w:val="28"/>
          <w:szCs w:val="28"/>
        </w:rPr>
        <w:t xml:space="preserve"> за счет внутренних факторов</w:t>
      </w:r>
      <w:r>
        <w:rPr>
          <w:sz w:val="28"/>
          <w:szCs w:val="28"/>
        </w:rPr>
        <w:t xml:space="preserve">, несмотря на падение мировых цен на нефть. </w:t>
      </w:r>
    </w:p>
    <w:p w:rsidR="006249D3" w:rsidRDefault="0061135F" w:rsidP="006C10CA">
      <w:pPr>
        <w:spacing w:line="360" w:lineRule="auto"/>
        <w:ind w:firstLine="709"/>
        <w:jc w:val="both"/>
        <w:rPr>
          <w:sz w:val="28"/>
          <w:szCs w:val="28"/>
        </w:rPr>
      </w:pPr>
      <w:r>
        <w:rPr>
          <w:sz w:val="28"/>
          <w:szCs w:val="28"/>
        </w:rPr>
        <w:t xml:space="preserve"> </w:t>
      </w:r>
      <w:r w:rsidR="0030020D" w:rsidRPr="00AC1591">
        <w:rPr>
          <w:b/>
          <w:sz w:val="28"/>
          <w:szCs w:val="28"/>
        </w:rPr>
        <w:t>Центральный Банк</w:t>
      </w:r>
      <w:r w:rsidR="005C5FDA">
        <w:rPr>
          <w:b/>
          <w:sz w:val="28"/>
          <w:szCs w:val="28"/>
        </w:rPr>
        <w:t xml:space="preserve"> </w:t>
      </w:r>
      <w:r w:rsidR="005C5FDA">
        <w:rPr>
          <w:sz w:val="28"/>
          <w:szCs w:val="28"/>
        </w:rPr>
        <w:t>Р</w:t>
      </w:r>
      <w:r w:rsidR="0030020D">
        <w:rPr>
          <w:sz w:val="28"/>
          <w:szCs w:val="28"/>
        </w:rPr>
        <w:t>Ф может вести борьбу с инфляцией средствами денежно-кредитной политики. Для этого используются такие инструменты</w:t>
      </w:r>
      <w:r w:rsidR="00353C80">
        <w:rPr>
          <w:sz w:val="28"/>
          <w:szCs w:val="28"/>
        </w:rPr>
        <w:t xml:space="preserve"> монетарного </w:t>
      </w:r>
      <w:r w:rsidR="0030020D">
        <w:rPr>
          <w:sz w:val="28"/>
          <w:szCs w:val="28"/>
        </w:rPr>
        <w:t>регулирования как:</w:t>
      </w:r>
      <w:r w:rsidR="00353C80">
        <w:rPr>
          <w:sz w:val="28"/>
          <w:szCs w:val="28"/>
        </w:rPr>
        <w:t xml:space="preserve"> депозиты, нормы резервирования и операции Ц</w:t>
      </w:r>
      <w:r w:rsidR="00B53DB9">
        <w:rPr>
          <w:sz w:val="28"/>
          <w:szCs w:val="28"/>
        </w:rPr>
        <w:t>Б</w:t>
      </w:r>
      <w:r w:rsidR="00353C80">
        <w:rPr>
          <w:sz w:val="28"/>
          <w:szCs w:val="28"/>
        </w:rPr>
        <w:t xml:space="preserve"> на открытом рынке, когда он выпускает облигации</w:t>
      </w:r>
      <w:r w:rsidR="00B53DB9">
        <w:rPr>
          <w:sz w:val="28"/>
          <w:szCs w:val="28"/>
        </w:rPr>
        <w:t>. В настоящее время ЦБ РФ придерживается политики соотношения ставки рефинансирования и темпов инфляции.</w:t>
      </w:r>
      <w:r w:rsidR="00415B32">
        <w:rPr>
          <w:sz w:val="28"/>
          <w:szCs w:val="28"/>
        </w:rPr>
        <w:t xml:space="preserve"> </w:t>
      </w:r>
    </w:p>
    <w:p w:rsidR="00B53DB9" w:rsidRDefault="00600BF5" w:rsidP="00600BF5">
      <w:pPr>
        <w:spacing w:line="360" w:lineRule="auto"/>
        <w:jc w:val="both"/>
        <w:rPr>
          <w:sz w:val="28"/>
          <w:szCs w:val="28"/>
        </w:rPr>
      </w:pPr>
      <w:r>
        <w:rPr>
          <w:sz w:val="28"/>
          <w:szCs w:val="28"/>
        </w:rPr>
        <w:t xml:space="preserve">        - </w:t>
      </w:r>
      <w:r w:rsidR="00B53DB9">
        <w:rPr>
          <w:sz w:val="28"/>
          <w:szCs w:val="28"/>
        </w:rPr>
        <w:t>Ставка рефинансирования ЦБ</w:t>
      </w:r>
      <w:r>
        <w:rPr>
          <w:sz w:val="28"/>
          <w:szCs w:val="28"/>
        </w:rPr>
        <w:t xml:space="preserve"> </w:t>
      </w:r>
      <w:r w:rsidR="00B53DB9">
        <w:rPr>
          <w:sz w:val="28"/>
          <w:szCs w:val="28"/>
        </w:rPr>
        <w:t>- это индикатор стоимости денег в стране.</w:t>
      </w:r>
      <w:r>
        <w:rPr>
          <w:sz w:val="28"/>
          <w:szCs w:val="28"/>
        </w:rPr>
        <w:t xml:space="preserve"> Так снижение этой ставки поощряет коммерческие банки брать кредиты, увеличивая предложение денег. Снижение ставок стимулирует предпринимательскую деятельность, спрос, инвестиционный процесс и тем самым экономический рост. В случае достаточно низкой инфляции изменение процентной ставки в сторону снижения может использоваться в целях стимулирования роста денежной массы в экономике, что приводит к ее оживлению.</w:t>
      </w:r>
      <w:r w:rsidRPr="00600BF5">
        <w:rPr>
          <w:sz w:val="28"/>
          <w:szCs w:val="28"/>
        </w:rPr>
        <w:t xml:space="preserve"> </w:t>
      </w:r>
      <w:r>
        <w:rPr>
          <w:sz w:val="28"/>
          <w:szCs w:val="28"/>
        </w:rPr>
        <w:t>Повышая ставки по процентам, ЦБ снижает стимулы к получению кредитов коммерческими банками, что снижает количество выдаваемых ими ссуд и соответственно предложение денег.</w:t>
      </w:r>
    </w:p>
    <w:p w:rsidR="002E488A" w:rsidRDefault="002E488A" w:rsidP="00600BF5">
      <w:pPr>
        <w:spacing w:line="360" w:lineRule="auto"/>
        <w:jc w:val="both"/>
        <w:rPr>
          <w:sz w:val="28"/>
          <w:szCs w:val="28"/>
        </w:rPr>
      </w:pPr>
      <w:r>
        <w:rPr>
          <w:sz w:val="28"/>
          <w:szCs w:val="28"/>
        </w:rPr>
        <w:t>С 24.02.2010г. установлена ставка рефинансирования  в размере 8,5%. Снижение ставки произошло в целях стимулирования активности банковского сектора по кредитованию  российской экономики, а следовательно на сдерживание инфляционных процессов.  Следует отметить, что это рекордно низкая ставка, начиная с 1991 года, например, с 15.10.1993-28.04.1994 действовала ставка 210%; с 01.12.2008 до 23.04.2009 - 13%; с 25.12.2009- 8,75%).</w:t>
      </w:r>
    </w:p>
    <w:p w:rsidR="00600BF5" w:rsidRDefault="00600BF5" w:rsidP="00600BF5">
      <w:pPr>
        <w:spacing w:line="360" w:lineRule="auto"/>
        <w:jc w:val="both"/>
        <w:rPr>
          <w:sz w:val="28"/>
          <w:szCs w:val="28"/>
        </w:rPr>
      </w:pPr>
      <w:r>
        <w:rPr>
          <w:sz w:val="28"/>
          <w:szCs w:val="28"/>
        </w:rPr>
        <w:t xml:space="preserve">      - Политика обязательных резервов заключается в </w:t>
      </w:r>
      <w:r w:rsidR="002F14CC">
        <w:rPr>
          <w:sz w:val="28"/>
          <w:szCs w:val="28"/>
        </w:rPr>
        <w:t xml:space="preserve">том, что в </w:t>
      </w:r>
      <w:r>
        <w:rPr>
          <w:sz w:val="28"/>
          <w:szCs w:val="28"/>
        </w:rPr>
        <w:t xml:space="preserve">зависимости от уровня инфляции </w:t>
      </w:r>
      <w:r w:rsidR="002F14CC">
        <w:rPr>
          <w:sz w:val="28"/>
          <w:szCs w:val="28"/>
        </w:rPr>
        <w:t xml:space="preserve">ЦБ может </w:t>
      </w:r>
      <w:r>
        <w:rPr>
          <w:sz w:val="28"/>
          <w:szCs w:val="28"/>
        </w:rPr>
        <w:t>изменять нормы отчислений в Фонд обязательного резервирования. Между нормами резервирования и инфляционным потенциалом экономики существует обратнопроп</w:t>
      </w:r>
      <w:r w:rsidR="002F14CC">
        <w:rPr>
          <w:sz w:val="28"/>
          <w:szCs w:val="28"/>
        </w:rPr>
        <w:t>орциональная связь. То есть, если ЦБ увеличивает</w:t>
      </w:r>
      <w:r>
        <w:rPr>
          <w:sz w:val="28"/>
          <w:szCs w:val="28"/>
        </w:rPr>
        <w:t xml:space="preserve"> норм</w:t>
      </w:r>
      <w:r w:rsidR="002F14CC">
        <w:rPr>
          <w:sz w:val="28"/>
          <w:szCs w:val="28"/>
        </w:rPr>
        <w:t>у</w:t>
      </w:r>
      <w:r>
        <w:rPr>
          <w:sz w:val="28"/>
          <w:szCs w:val="28"/>
        </w:rPr>
        <w:t xml:space="preserve"> резервирования, </w:t>
      </w:r>
      <w:r w:rsidR="002F14CC">
        <w:rPr>
          <w:sz w:val="28"/>
          <w:szCs w:val="28"/>
        </w:rPr>
        <w:t xml:space="preserve">снижается банковская ликвидность, сокращается объем предоставляемых кредитов, и </w:t>
      </w:r>
      <w:r>
        <w:rPr>
          <w:sz w:val="28"/>
          <w:szCs w:val="28"/>
        </w:rPr>
        <w:t xml:space="preserve">тем меньше </w:t>
      </w:r>
      <w:r w:rsidR="002F14CC">
        <w:rPr>
          <w:sz w:val="28"/>
          <w:szCs w:val="28"/>
        </w:rPr>
        <w:t xml:space="preserve">денежных </w:t>
      </w:r>
      <w:r>
        <w:rPr>
          <w:sz w:val="28"/>
          <w:szCs w:val="28"/>
        </w:rPr>
        <w:t xml:space="preserve">средств находится в обороте, тем соответственно ниже </w:t>
      </w:r>
      <w:r w:rsidR="002F14CC">
        <w:rPr>
          <w:sz w:val="28"/>
          <w:szCs w:val="28"/>
        </w:rPr>
        <w:t xml:space="preserve">предложение и </w:t>
      </w:r>
      <w:r>
        <w:rPr>
          <w:sz w:val="28"/>
          <w:szCs w:val="28"/>
        </w:rPr>
        <w:t>темпы роста цен</w:t>
      </w:r>
      <w:r w:rsidR="002F14CC">
        <w:rPr>
          <w:sz w:val="28"/>
          <w:szCs w:val="28"/>
        </w:rPr>
        <w:t xml:space="preserve"> сокращаются</w:t>
      </w:r>
      <w:r w:rsidR="0028789D">
        <w:rPr>
          <w:sz w:val="28"/>
          <w:szCs w:val="28"/>
        </w:rPr>
        <w:t>; и наоборот. Но в настоящее время этот метод регулирования денежной массы не применяется, вследствие непредсказуемости результатов, которые зависят от множества побочных факторов.</w:t>
      </w:r>
    </w:p>
    <w:p w:rsidR="004A3A4E" w:rsidRDefault="004A3A4E" w:rsidP="00600BF5">
      <w:pPr>
        <w:spacing w:line="360" w:lineRule="auto"/>
        <w:jc w:val="both"/>
        <w:rPr>
          <w:sz w:val="28"/>
          <w:szCs w:val="28"/>
        </w:rPr>
      </w:pPr>
      <w:r>
        <w:rPr>
          <w:sz w:val="28"/>
          <w:szCs w:val="28"/>
        </w:rPr>
        <w:t>В 2010 году коммерческие банки делают акцент на экспресс-кредитование, но в урезанном виде, так продажи иномарок по России упали вдвое; новые кредиты население брать не спешит, предпочитает погасить старые; ипотечное кредитование</w:t>
      </w:r>
      <w:r w:rsidR="0033615E">
        <w:rPr>
          <w:sz w:val="28"/>
          <w:szCs w:val="28"/>
        </w:rPr>
        <w:t xml:space="preserve"> замерло, не смотря</w:t>
      </w:r>
      <w:r>
        <w:rPr>
          <w:sz w:val="28"/>
          <w:szCs w:val="28"/>
        </w:rPr>
        <w:t xml:space="preserve">, что на поддержку ипотеки на 2010 год правительство выделило 250 млрд. </w:t>
      </w:r>
      <w:r w:rsidR="0033615E">
        <w:rPr>
          <w:sz w:val="28"/>
          <w:szCs w:val="28"/>
        </w:rPr>
        <w:t>рублей и разрешено использовать материнский капитал для погашения кредитов на покупку и строительства жидлья.</w:t>
      </w:r>
    </w:p>
    <w:p w:rsidR="0078639D" w:rsidRDefault="004A3A4E" w:rsidP="00D378EF">
      <w:pPr>
        <w:spacing w:line="360" w:lineRule="auto"/>
        <w:jc w:val="both"/>
        <w:rPr>
          <w:sz w:val="27"/>
        </w:rPr>
      </w:pPr>
      <w:r>
        <w:rPr>
          <w:sz w:val="28"/>
          <w:szCs w:val="28"/>
        </w:rPr>
        <w:t xml:space="preserve">      - Операции на открытом рынке</w:t>
      </w:r>
      <w:r w:rsidR="00D378EF">
        <w:rPr>
          <w:sz w:val="28"/>
          <w:szCs w:val="28"/>
        </w:rPr>
        <w:t xml:space="preserve"> п</w:t>
      </w:r>
      <w:r w:rsidR="0078639D">
        <w:rPr>
          <w:sz w:val="27"/>
        </w:rPr>
        <w:t>редставляют собой операции по покупке или продаже твердопроцентных ценных бумаг. К основным ценным бумагам, с которыми совершаются операции открытом рынке, относятся: казначейские векселя, беспроцентные казначейские обязательства, облигации государственного займа, промышленные облигации и др. Особенность</w:t>
      </w:r>
      <w:r w:rsidR="00D378EF">
        <w:rPr>
          <w:sz w:val="27"/>
        </w:rPr>
        <w:t xml:space="preserve"> операций</w:t>
      </w:r>
      <w:r w:rsidR="0078639D">
        <w:rPr>
          <w:sz w:val="27"/>
        </w:rPr>
        <w:t xml:space="preserve"> на открытом рынке заключается в том, что они проводятся не по рыночным процентным ставкам, а по заранее установленному курсу.</w:t>
      </w:r>
    </w:p>
    <w:p w:rsidR="0033615E" w:rsidRDefault="0078639D" w:rsidP="00D378EF">
      <w:pPr>
        <w:spacing w:line="360" w:lineRule="auto"/>
        <w:ind w:right="-1"/>
        <w:jc w:val="both"/>
        <w:rPr>
          <w:sz w:val="28"/>
          <w:szCs w:val="28"/>
        </w:rPr>
      </w:pPr>
      <w:r>
        <w:rPr>
          <w:sz w:val="27"/>
        </w:rPr>
        <w:tab/>
        <w:t xml:space="preserve">Воздействие центрального банка на денежный рынок и рынок капитала состоит в том ,что изменяя процентные ставки на открытом рынке, банк создает выгодные условия кредитным институтам по покупке или продаже </w:t>
      </w:r>
      <w:r w:rsidR="00D378EF">
        <w:rPr>
          <w:sz w:val="27"/>
        </w:rPr>
        <w:t>ценных государственных</w:t>
      </w:r>
      <w:r>
        <w:rPr>
          <w:sz w:val="27"/>
        </w:rPr>
        <w:t xml:space="preserve"> бумаг для увеличения своей ликвидности. Операции на открытом рынке - это наиболее гибкий метод регулирования ликвидности и кредитных возможностей банков путем размещений государственного долга.</w:t>
      </w:r>
    </w:p>
    <w:p w:rsidR="00D378EF" w:rsidRDefault="00D378EF" w:rsidP="00D378EF">
      <w:pPr>
        <w:spacing w:line="360" w:lineRule="auto"/>
        <w:ind w:right="-1"/>
        <w:jc w:val="both"/>
        <w:rPr>
          <w:sz w:val="27"/>
        </w:rPr>
      </w:pPr>
      <w:r>
        <w:rPr>
          <w:sz w:val="28"/>
          <w:szCs w:val="28"/>
        </w:rPr>
        <w:t xml:space="preserve">         - </w:t>
      </w:r>
      <w:r w:rsidR="0030020D">
        <w:rPr>
          <w:sz w:val="28"/>
          <w:szCs w:val="28"/>
        </w:rPr>
        <w:t>Валютное регулирование</w:t>
      </w:r>
      <w:r w:rsidR="00415B32">
        <w:rPr>
          <w:sz w:val="28"/>
          <w:szCs w:val="28"/>
        </w:rPr>
        <w:t xml:space="preserve"> -</w:t>
      </w:r>
      <w:r w:rsidRPr="00D378EF">
        <w:rPr>
          <w:sz w:val="27"/>
        </w:rPr>
        <w:t xml:space="preserve"> </w:t>
      </w:r>
      <w:r>
        <w:rPr>
          <w:sz w:val="27"/>
        </w:rPr>
        <w:t>совокупность мероприятий, осуществляемых в сфере международных экономических отношений. Направление и формы валютной политики, проводимой центральным банком, зависят от внутриэкономического положения данной страны.</w:t>
      </w:r>
    </w:p>
    <w:p w:rsidR="00D378EF" w:rsidRDefault="00D378EF" w:rsidP="00D378EF">
      <w:pPr>
        <w:spacing w:line="360" w:lineRule="auto"/>
        <w:ind w:right="-1"/>
        <w:jc w:val="both"/>
        <w:rPr>
          <w:sz w:val="27"/>
        </w:rPr>
      </w:pPr>
      <w:r>
        <w:rPr>
          <w:sz w:val="27"/>
        </w:rPr>
        <w:tab/>
        <w:t>В различные периоды применяются разные формы и методы валютной политики: валютные ограничения, изменение паритетов (девальвации и ревальвации), регулирование степени конвертируемости валюты, режима валютного курса, дисконтная и девизная политика. Одним из средств</w:t>
      </w:r>
      <w:r w:rsidRPr="00D378EF">
        <w:rPr>
          <w:sz w:val="27"/>
        </w:rPr>
        <w:t xml:space="preserve"> </w:t>
      </w:r>
      <w:r>
        <w:rPr>
          <w:sz w:val="27"/>
        </w:rPr>
        <w:t xml:space="preserve">реализации валютной политики является валютное регулирование, направленное на регламентацию международных расчетов и порядка совершения сделок с валютными ценностями. </w:t>
      </w:r>
    </w:p>
    <w:p w:rsidR="00D378EF" w:rsidRDefault="00D378EF" w:rsidP="00D378EF">
      <w:pPr>
        <w:spacing w:line="360" w:lineRule="auto"/>
        <w:ind w:right="-1"/>
        <w:jc w:val="both"/>
        <w:rPr>
          <w:sz w:val="27"/>
        </w:rPr>
      </w:pPr>
      <w:r>
        <w:rPr>
          <w:sz w:val="27"/>
        </w:rPr>
        <w:tab/>
        <w:t>Центральный банк проводит также девизную политику. Это метод воздействия на курс национальной валюты путем купли-продажи иностранной валюты: в целях повышения курса национальной валюты центральный банк продает, а для снижения - скупает иностранную валюту в обмен на национальную. Девизная политика проводится главным образом в форме валютной интервенции, т.е. вмешательства центрального банка в операции на валютном рынке с целью воздействия на курс национальной валюты. Особенностью валютной интервенции является относительно крупные масштабы и короткий период времени.</w:t>
      </w:r>
    </w:p>
    <w:p w:rsidR="0030020D" w:rsidRPr="00D378EF" w:rsidRDefault="004A3A4E" w:rsidP="00D378EF">
      <w:pPr>
        <w:spacing w:line="360" w:lineRule="auto"/>
        <w:ind w:firstLine="709"/>
        <w:jc w:val="both"/>
        <w:rPr>
          <w:sz w:val="28"/>
        </w:rPr>
      </w:pPr>
      <w:r w:rsidRPr="00D378EF">
        <w:rPr>
          <w:sz w:val="28"/>
        </w:rPr>
        <w:t>Дешевый рубль может оживить производство, увеличить внутренний спрос на отечественную продукцию. Но так как импортзамещение в стране не развито,  следовательно, может последовать повышение цен на им</w:t>
      </w:r>
      <w:r w:rsidR="00D378EF" w:rsidRPr="00D378EF">
        <w:rPr>
          <w:sz w:val="28"/>
        </w:rPr>
        <w:t>п</w:t>
      </w:r>
      <w:r w:rsidRPr="00D378EF">
        <w:rPr>
          <w:sz w:val="28"/>
        </w:rPr>
        <w:t xml:space="preserve">ортные товары и рост инфляции.  </w:t>
      </w:r>
    </w:p>
    <w:p w:rsidR="00D378EF" w:rsidRDefault="00537BAF" w:rsidP="008E4269">
      <w:pPr>
        <w:spacing w:line="360" w:lineRule="auto"/>
        <w:jc w:val="both"/>
        <w:rPr>
          <w:sz w:val="27"/>
        </w:rPr>
      </w:pPr>
      <w:r>
        <w:rPr>
          <w:sz w:val="28"/>
          <w:szCs w:val="28"/>
        </w:rPr>
        <w:t xml:space="preserve"> </w:t>
      </w:r>
      <w:r w:rsidR="008E4269">
        <w:rPr>
          <w:sz w:val="28"/>
          <w:szCs w:val="28"/>
        </w:rPr>
        <w:t xml:space="preserve">    </w:t>
      </w:r>
      <w:r w:rsidR="00351EA0">
        <w:rPr>
          <w:sz w:val="28"/>
          <w:szCs w:val="28"/>
        </w:rPr>
        <w:t xml:space="preserve"> </w:t>
      </w:r>
      <w:r w:rsidR="00D378EF">
        <w:rPr>
          <w:sz w:val="27"/>
        </w:rPr>
        <w:t>Банк России и Правительство Российской  Федерации  информируют  друг друга о предполагаемых действиях, имеющих  общегосударственное  значение, координируют свою политику, проводят регулярные консультации.</w:t>
      </w:r>
      <w:r w:rsidR="008E4269">
        <w:rPr>
          <w:sz w:val="27"/>
        </w:rPr>
        <w:t xml:space="preserve"> </w:t>
      </w:r>
      <w:r w:rsidR="00D378EF">
        <w:rPr>
          <w:sz w:val="27"/>
        </w:rPr>
        <w:t xml:space="preserve">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 </w:t>
      </w:r>
    </w:p>
    <w:p w:rsidR="006163A7" w:rsidRDefault="006163A7" w:rsidP="005C5FDA">
      <w:pPr>
        <w:spacing w:line="360" w:lineRule="auto"/>
        <w:jc w:val="both"/>
        <w:rPr>
          <w:b/>
          <w:sz w:val="28"/>
          <w:szCs w:val="28"/>
        </w:rPr>
      </w:pPr>
      <w:r w:rsidRPr="001C2CC3">
        <w:rPr>
          <w:b/>
          <w:sz w:val="28"/>
          <w:szCs w:val="28"/>
        </w:rPr>
        <w:t>Прогноз на развитие инфляционных процессов в России.</w:t>
      </w:r>
    </w:p>
    <w:p w:rsidR="00AC6C16" w:rsidRPr="006C10CA" w:rsidRDefault="00775108" w:rsidP="003F0085">
      <w:pPr>
        <w:spacing w:line="360" w:lineRule="auto"/>
        <w:jc w:val="both"/>
        <w:rPr>
          <w:sz w:val="28"/>
          <w:szCs w:val="28"/>
        </w:rPr>
      </w:pPr>
      <w:r>
        <w:rPr>
          <w:sz w:val="28"/>
          <w:szCs w:val="28"/>
        </w:rPr>
        <w:t xml:space="preserve">          </w:t>
      </w:r>
      <w:r w:rsidR="006E2085" w:rsidRPr="006C10CA">
        <w:rPr>
          <w:sz w:val="28"/>
          <w:szCs w:val="28"/>
        </w:rPr>
        <w:t xml:space="preserve">  </w:t>
      </w:r>
      <w:r w:rsidR="00AC6C16" w:rsidRPr="006C10CA">
        <w:rPr>
          <w:sz w:val="28"/>
          <w:szCs w:val="28"/>
        </w:rPr>
        <w:t>По данным ИНТЕРФАКС:</w:t>
      </w:r>
      <w:r w:rsidR="006E2085" w:rsidRPr="006C10CA">
        <w:rPr>
          <w:sz w:val="28"/>
          <w:szCs w:val="28"/>
        </w:rPr>
        <w:t xml:space="preserve"> </w:t>
      </w:r>
      <w:r w:rsidR="00AC6C16" w:rsidRPr="006C10CA">
        <w:rPr>
          <w:sz w:val="28"/>
          <w:szCs w:val="28"/>
        </w:rPr>
        <w:t>Правительство Российской Федерации снизило верхний уровень прогноза инфляции на 0,5% до 6%. Об этом заявил на заседании правительства глава Минэкономразвития Герман Греф.</w:t>
      </w:r>
    </w:p>
    <w:p w:rsidR="000150FD" w:rsidRDefault="000150FD" w:rsidP="006C10CA">
      <w:pPr>
        <w:spacing w:line="360" w:lineRule="auto"/>
        <w:ind w:firstLine="709"/>
        <w:jc w:val="both"/>
        <w:rPr>
          <w:sz w:val="28"/>
          <w:szCs w:val="28"/>
        </w:rPr>
      </w:pPr>
      <w:r w:rsidRPr="006C10CA">
        <w:rPr>
          <w:sz w:val="28"/>
          <w:szCs w:val="28"/>
        </w:rPr>
        <w:t xml:space="preserve">Минэкономразвития понизило прогноз по инфляции на </w:t>
      </w:r>
      <w:smartTag w:uri="urn:schemas-microsoft-com:office:smarttags" w:element="metricconverter">
        <w:smartTagPr>
          <w:attr w:name="ProductID" w:val="2010 г"/>
        </w:smartTagPr>
        <w:r w:rsidRPr="006C10CA">
          <w:rPr>
            <w:sz w:val="28"/>
            <w:szCs w:val="28"/>
          </w:rPr>
          <w:t>2010 г</w:t>
        </w:r>
      </w:smartTag>
      <w:r w:rsidRPr="006C10CA">
        <w:rPr>
          <w:sz w:val="28"/>
          <w:szCs w:val="28"/>
        </w:rPr>
        <w:t>. до 6,5–7,5 с 9–10%, сообщил замминистра экономического развития Андрей Клепач. По его словам, Минэкономразвития сегодня внесет в правительство уточненные параметры прогноза развития экономики России на 2010 год и плановый период 2011–2012 годов. Прогноз по инфляции на 2011 год, по его словам, снижен до 6–7% против 7–8% ранее, а в 2012 году – до 5–6,5% против</w:t>
      </w:r>
      <w:r>
        <w:rPr>
          <w:sz w:val="28"/>
          <w:szCs w:val="28"/>
        </w:rPr>
        <w:t xml:space="preserve"> </w:t>
      </w:r>
      <w:r w:rsidRPr="006C10CA">
        <w:rPr>
          <w:sz w:val="28"/>
          <w:szCs w:val="28"/>
        </w:rPr>
        <w:t>5–7%</w:t>
      </w:r>
      <w:r>
        <w:rPr>
          <w:sz w:val="28"/>
          <w:szCs w:val="28"/>
        </w:rPr>
        <w:t xml:space="preserve"> </w:t>
      </w:r>
      <w:r w:rsidRPr="006C10CA">
        <w:rPr>
          <w:sz w:val="28"/>
          <w:szCs w:val="28"/>
        </w:rPr>
        <w:t>ранее.</w:t>
      </w:r>
      <w:r>
        <w:rPr>
          <w:sz w:val="28"/>
          <w:szCs w:val="28"/>
        </w:rPr>
        <w:t xml:space="preserve"> </w:t>
      </w:r>
      <w:r w:rsidRPr="006C10CA">
        <w:rPr>
          <w:sz w:val="28"/>
          <w:szCs w:val="28"/>
        </w:rPr>
        <w:t>Корректировка прогноза, по его словам, связана с тем, что Минэкономразвития не ожидает существенного роста доходов в 2010 и 2011 годах. При этом параметры денежной и курсовой политики, по словам Клепача, позволяют достичь цели снижения инфляции.</w:t>
      </w:r>
      <w:r w:rsidRPr="006C10CA">
        <w:rPr>
          <w:sz w:val="28"/>
          <w:szCs w:val="28"/>
        </w:rPr>
        <w:br/>
      </w:r>
      <w:r w:rsidR="003F0085">
        <w:rPr>
          <w:sz w:val="28"/>
          <w:szCs w:val="28"/>
        </w:rPr>
        <w:t xml:space="preserve">          </w:t>
      </w:r>
      <w:r w:rsidRPr="006C10CA">
        <w:rPr>
          <w:sz w:val="28"/>
          <w:szCs w:val="28"/>
        </w:rPr>
        <w:t>Верхняя планка прогноза, по его словам, учитывает риски повышения тарифов на услуги ЖКХ. «Москва и ряд других городов планируют большие повышения»,–</w:t>
      </w:r>
      <w:r>
        <w:rPr>
          <w:sz w:val="28"/>
          <w:szCs w:val="28"/>
        </w:rPr>
        <w:t>с</w:t>
      </w:r>
      <w:r w:rsidRPr="006C10CA">
        <w:rPr>
          <w:sz w:val="28"/>
          <w:szCs w:val="28"/>
        </w:rPr>
        <w:t>ообщил</w:t>
      </w:r>
      <w:r>
        <w:rPr>
          <w:sz w:val="28"/>
          <w:szCs w:val="28"/>
        </w:rPr>
        <w:t xml:space="preserve"> </w:t>
      </w:r>
      <w:r w:rsidRPr="006C10CA">
        <w:rPr>
          <w:sz w:val="28"/>
          <w:szCs w:val="28"/>
        </w:rPr>
        <w:t>Клепач.</w:t>
      </w:r>
      <w:r>
        <w:rPr>
          <w:sz w:val="28"/>
          <w:szCs w:val="28"/>
        </w:rPr>
        <w:t xml:space="preserve"> </w:t>
      </w:r>
      <w:r w:rsidRPr="006C10CA">
        <w:rPr>
          <w:sz w:val="28"/>
          <w:szCs w:val="28"/>
        </w:rPr>
        <w:t>Кроме того, министерство не исключает значительного повышения мировых цен на продовольствие, которое скажется на российском рынке. «У нас есть возможность и предпосылки добиться существенного снижения инфляции и с точки зрения монетарной политики, и с точки зрения снижения спроса. Но есть риски, что оно будет не очень</w:t>
      </w:r>
      <w:r>
        <w:rPr>
          <w:sz w:val="28"/>
          <w:szCs w:val="28"/>
        </w:rPr>
        <w:t xml:space="preserve"> </w:t>
      </w:r>
      <w:r w:rsidRPr="006C10CA">
        <w:rPr>
          <w:sz w:val="28"/>
          <w:szCs w:val="28"/>
        </w:rPr>
        <w:t>значительным»,–сказал</w:t>
      </w:r>
      <w:r>
        <w:rPr>
          <w:sz w:val="28"/>
          <w:szCs w:val="28"/>
        </w:rPr>
        <w:t xml:space="preserve"> </w:t>
      </w:r>
      <w:r w:rsidRPr="006C10CA">
        <w:rPr>
          <w:sz w:val="28"/>
          <w:szCs w:val="28"/>
        </w:rPr>
        <w:t>он.</w:t>
      </w:r>
      <w:r>
        <w:rPr>
          <w:sz w:val="28"/>
          <w:szCs w:val="28"/>
        </w:rPr>
        <w:t xml:space="preserve"> </w:t>
      </w:r>
    </w:p>
    <w:p w:rsidR="00AC6C16" w:rsidRPr="006C10CA" w:rsidRDefault="00AC6C16" w:rsidP="006C10CA">
      <w:pPr>
        <w:spacing w:line="360" w:lineRule="auto"/>
        <w:ind w:firstLine="709"/>
        <w:jc w:val="both"/>
        <w:rPr>
          <w:sz w:val="28"/>
          <w:szCs w:val="28"/>
        </w:rPr>
      </w:pPr>
      <w:r w:rsidRPr="006C10CA">
        <w:rPr>
          <w:sz w:val="28"/>
          <w:szCs w:val="28"/>
        </w:rPr>
        <w:t xml:space="preserve">Г. Греф также сообщил, что </w:t>
      </w:r>
      <w:r w:rsidR="008E4269">
        <w:rPr>
          <w:sz w:val="28"/>
          <w:szCs w:val="28"/>
        </w:rPr>
        <w:t>в 2010</w:t>
      </w:r>
      <w:r w:rsidRPr="006C10CA">
        <w:rPr>
          <w:sz w:val="28"/>
          <w:szCs w:val="28"/>
        </w:rPr>
        <w:t xml:space="preserve">г. уровень социальной пенсии поднимется до прожиточного минимума. По его словам, основной упор в среднесрочной перспективе будет сделан на развитии пенсионной системы и создании законодательной базы для формирования профессиональных пенсионных систем. Г. Греф подчеркнул, что вопросы реформирования пенсионной системы должны быть решены в самое ближайшее время, чтобы снять проблему дисбаланса, который накапливается в настоящее время в данной системе. Такой дисбаланс в долгосрочной перспективе может принести реальную угрозу сбалансированности всей пенсионной системы, добавил глава МЭРТ. </w:t>
      </w:r>
    </w:p>
    <w:p w:rsidR="00AC6C16" w:rsidRPr="00576887" w:rsidRDefault="00AC6C16" w:rsidP="006C10CA">
      <w:pPr>
        <w:spacing w:line="360" w:lineRule="auto"/>
        <w:ind w:firstLine="709"/>
        <w:jc w:val="both"/>
        <w:rPr>
          <w:sz w:val="28"/>
          <w:szCs w:val="28"/>
        </w:rPr>
      </w:pPr>
      <w:r w:rsidRPr="00576887">
        <w:rPr>
          <w:sz w:val="28"/>
          <w:szCs w:val="28"/>
        </w:rPr>
        <w:t xml:space="preserve">Разрыв между </w:t>
      </w:r>
      <w:r w:rsidR="00D37B2C">
        <w:rPr>
          <w:sz w:val="28"/>
          <w:szCs w:val="28"/>
        </w:rPr>
        <w:t xml:space="preserve"> 10% низкодоходных</w:t>
      </w:r>
      <w:r w:rsidRPr="00576887">
        <w:rPr>
          <w:sz w:val="28"/>
          <w:szCs w:val="28"/>
        </w:rPr>
        <w:t xml:space="preserve"> и </w:t>
      </w:r>
      <w:r w:rsidR="00D37B2C">
        <w:rPr>
          <w:sz w:val="28"/>
          <w:szCs w:val="28"/>
        </w:rPr>
        <w:t>10% высокодоходных</w:t>
      </w:r>
      <w:r w:rsidRPr="00576887">
        <w:rPr>
          <w:sz w:val="28"/>
          <w:szCs w:val="28"/>
        </w:rPr>
        <w:t xml:space="preserve"> ка</w:t>
      </w:r>
      <w:r w:rsidR="00D37B2C">
        <w:rPr>
          <w:sz w:val="28"/>
          <w:szCs w:val="28"/>
        </w:rPr>
        <w:t>тегорий населения вырос</w:t>
      </w:r>
      <w:r w:rsidR="008E4269" w:rsidRPr="00576887">
        <w:rPr>
          <w:sz w:val="28"/>
          <w:szCs w:val="28"/>
        </w:rPr>
        <w:t xml:space="preserve"> в 200</w:t>
      </w:r>
      <w:r w:rsidR="00576887" w:rsidRPr="00576887">
        <w:rPr>
          <w:sz w:val="28"/>
          <w:szCs w:val="28"/>
        </w:rPr>
        <w:t>9</w:t>
      </w:r>
      <w:r w:rsidR="00D37B2C">
        <w:rPr>
          <w:sz w:val="28"/>
          <w:szCs w:val="28"/>
        </w:rPr>
        <w:t xml:space="preserve"> году </w:t>
      </w:r>
      <w:r w:rsidR="00576887" w:rsidRPr="00576887">
        <w:rPr>
          <w:sz w:val="28"/>
          <w:szCs w:val="28"/>
        </w:rPr>
        <w:t xml:space="preserve"> до 17,5 раза с 15,8</w:t>
      </w:r>
      <w:r w:rsidR="008E4269" w:rsidRPr="00576887">
        <w:rPr>
          <w:sz w:val="28"/>
          <w:szCs w:val="28"/>
        </w:rPr>
        <w:t xml:space="preserve"> раза в 200</w:t>
      </w:r>
      <w:r w:rsidR="00576887" w:rsidRPr="00576887">
        <w:rPr>
          <w:sz w:val="28"/>
          <w:szCs w:val="28"/>
        </w:rPr>
        <w:t>8</w:t>
      </w:r>
      <w:r w:rsidRPr="00576887">
        <w:rPr>
          <w:sz w:val="28"/>
          <w:szCs w:val="28"/>
        </w:rPr>
        <w:t xml:space="preserve"> году, </w:t>
      </w:r>
      <w:r w:rsidR="00D37B2C">
        <w:rPr>
          <w:sz w:val="28"/>
          <w:szCs w:val="28"/>
        </w:rPr>
        <w:t xml:space="preserve">в 2005- 14,5%, 2006- 14,9%, 2007-15,4%, </w:t>
      </w:r>
      <w:r w:rsidRPr="00576887">
        <w:rPr>
          <w:sz w:val="28"/>
          <w:szCs w:val="28"/>
        </w:rPr>
        <w:t xml:space="preserve">заявил Герман Греф. Министр назвал проблему роста диспропорции доходов разных категорий населения одной из главных в числе нерешенных в минувшем году. </w:t>
      </w:r>
    </w:p>
    <w:p w:rsidR="00C30FB9" w:rsidRDefault="00AC6C16" w:rsidP="006C10CA">
      <w:pPr>
        <w:spacing w:line="360" w:lineRule="auto"/>
        <w:ind w:firstLine="709"/>
        <w:jc w:val="both"/>
        <w:rPr>
          <w:sz w:val="28"/>
          <w:szCs w:val="28"/>
        </w:rPr>
      </w:pPr>
      <w:r w:rsidRPr="006C10CA">
        <w:rPr>
          <w:sz w:val="28"/>
          <w:szCs w:val="28"/>
        </w:rPr>
        <w:t>Г. Греф отметил, что нерешенными в России по-прежнему остаются также проблемы соотношения средних пенсии и зарплаты, медленного роста обрабатывающей промышленности и низкой диверсификации экономики.</w:t>
      </w:r>
    </w:p>
    <w:p w:rsidR="00AC6C16" w:rsidRPr="006C10CA" w:rsidRDefault="00AC6C16" w:rsidP="006C10CA">
      <w:pPr>
        <w:spacing w:line="360" w:lineRule="auto"/>
        <w:ind w:firstLine="709"/>
        <w:jc w:val="both"/>
        <w:rPr>
          <w:sz w:val="28"/>
          <w:szCs w:val="28"/>
        </w:rPr>
      </w:pPr>
      <w:r w:rsidRPr="006C10CA">
        <w:rPr>
          <w:sz w:val="28"/>
          <w:szCs w:val="28"/>
        </w:rPr>
        <w:t>Он также сообщил, что Минэкономразвития считает возможным сохранить темпы роста тарифов на грузовые железнодорожные перевозк</w:t>
      </w:r>
      <w:r w:rsidR="000150FD">
        <w:rPr>
          <w:sz w:val="28"/>
          <w:szCs w:val="28"/>
        </w:rPr>
        <w:t xml:space="preserve">и на уровне выше инфляции в </w:t>
      </w:r>
      <w:r w:rsidRPr="006C10CA">
        <w:rPr>
          <w:sz w:val="28"/>
          <w:szCs w:val="28"/>
        </w:rPr>
        <w:t xml:space="preserve">2010 гг. </w:t>
      </w:r>
    </w:p>
    <w:p w:rsidR="00AC6C16" w:rsidRPr="006C10CA" w:rsidRDefault="00AC6C16" w:rsidP="006C10CA">
      <w:pPr>
        <w:spacing w:line="360" w:lineRule="auto"/>
        <w:ind w:firstLine="709"/>
        <w:jc w:val="both"/>
        <w:rPr>
          <w:sz w:val="28"/>
          <w:szCs w:val="28"/>
        </w:rPr>
      </w:pPr>
      <w:r w:rsidRPr="006C10CA">
        <w:rPr>
          <w:sz w:val="28"/>
          <w:szCs w:val="28"/>
        </w:rPr>
        <w:t xml:space="preserve">Г.Греф напомнил, что темпы роста тарифов на железнодорожные перевозки в 2008г. определены на уровне 7%, в 2009г. - на уровне 6,8%, в 2010г. - 6,5%. "Мы это делали по верхней границе инфляции, сейчас верхняя граница инфляции будет несколько ниже. При этом мы готовы сохранить этот прирост тарифов", - сказал Г. Греф. Он отметил, что сейчас железнодорожники представляют обоснование такого роста тарифов. Г. Греф попросил премьер-министра РФ поручить проработать этот вопрос в течение недели. </w:t>
      </w:r>
    </w:p>
    <w:p w:rsidR="00576887" w:rsidRDefault="00576887" w:rsidP="006C10CA">
      <w:pPr>
        <w:spacing w:line="360" w:lineRule="auto"/>
        <w:ind w:firstLine="709"/>
        <w:jc w:val="both"/>
        <w:rPr>
          <w:sz w:val="28"/>
          <w:szCs w:val="28"/>
        </w:rPr>
      </w:pPr>
      <w:r>
        <w:rPr>
          <w:sz w:val="28"/>
          <w:szCs w:val="28"/>
        </w:rPr>
        <w:t>МЭРТ опасается также дальнейшего роста безработицы, который ставит под угрозу наблюдавшееся в последнее время оживление потребительского сектора российской экономики. По данным Росстата численность безработных выросла за январь 2010 года и составила 6,8 миллиона человека, или 9,2% экономически активного населения страны.</w:t>
      </w:r>
    </w:p>
    <w:p w:rsidR="006813C7" w:rsidRPr="003F0085" w:rsidRDefault="006813C7" w:rsidP="006C10CA">
      <w:pPr>
        <w:spacing w:line="360" w:lineRule="auto"/>
        <w:ind w:firstLine="709"/>
        <w:jc w:val="both"/>
        <w:rPr>
          <w:b/>
          <w:sz w:val="28"/>
          <w:szCs w:val="28"/>
        </w:rPr>
      </w:pPr>
      <w:r w:rsidRPr="003F0085">
        <w:rPr>
          <w:b/>
          <w:sz w:val="28"/>
          <w:szCs w:val="28"/>
        </w:rPr>
        <w:t xml:space="preserve">ЦБ прогнозирует инфляцию в России на 2010 год в </w:t>
      </w:r>
      <w:r w:rsidR="000150FD" w:rsidRPr="003F0085">
        <w:rPr>
          <w:b/>
          <w:sz w:val="28"/>
          <w:szCs w:val="28"/>
        </w:rPr>
        <w:t>7</w:t>
      </w:r>
      <w:r w:rsidRPr="003F0085">
        <w:rPr>
          <w:b/>
          <w:sz w:val="28"/>
          <w:szCs w:val="28"/>
        </w:rPr>
        <w:t>%</w:t>
      </w:r>
    </w:p>
    <w:p w:rsidR="006813C7" w:rsidRDefault="006813C7" w:rsidP="006C10CA">
      <w:pPr>
        <w:spacing w:line="360" w:lineRule="auto"/>
        <w:ind w:firstLine="709"/>
        <w:jc w:val="both"/>
        <w:rPr>
          <w:sz w:val="28"/>
          <w:szCs w:val="28"/>
        </w:rPr>
      </w:pPr>
      <w:r w:rsidRPr="006C10CA">
        <w:rPr>
          <w:sz w:val="28"/>
          <w:szCs w:val="28"/>
        </w:rPr>
        <w:t xml:space="preserve">Прогноз инфляции в </w:t>
      </w:r>
      <w:smartTag w:uri="urn:schemas-microsoft-com:office:smarttags" w:element="metricconverter">
        <w:smartTagPr>
          <w:attr w:name="ProductID" w:val="2010 г"/>
        </w:smartTagPr>
        <w:r w:rsidRPr="006C10CA">
          <w:rPr>
            <w:sz w:val="28"/>
            <w:szCs w:val="28"/>
          </w:rPr>
          <w:t>2010 г</w:t>
        </w:r>
      </w:smartTag>
      <w:r w:rsidRPr="006C10CA">
        <w:rPr>
          <w:sz w:val="28"/>
          <w:szCs w:val="28"/>
        </w:rPr>
        <w:t xml:space="preserve"> составляет </w:t>
      </w:r>
      <w:r w:rsidR="000150FD">
        <w:rPr>
          <w:sz w:val="28"/>
          <w:szCs w:val="28"/>
        </w:rPr>
        <w:t>7</w:t>
      </w:r>
      <w:r w:rsidRPr="006C10CA">
        <w:rPr>
          <w:sz w:val="28"/>
          <w:szCs w:val="28"/>
        </w:rPr>
        <w:t xml:space="preserve">%, но цифра может быть и меньше, сообщаил первый заместитель председателя Банка России Алексей Улюкаев. </w:t>
      </w:r>
      <w:r w:rsidR="000150FD">
        <w:rPr>
          <w:sz w:val="28"/>
          <w:szCs w:val="28"/>
        </w:rPr>
        <w:t>С</w:t>
      </w:r>
      <w:r w:rsidRPr="006C10CA">
        <w:rPr>
          <w:sz w:val="28"/>
          <w:szCs w:val="28"/>
        </w:rPr>
        <w:t>овет директоров Банка России рассмотрел проект Основных направлений денежно-кредитной политики Банка России на 2010 год и 2011-2012 года. Также Улюкаев добавил, что ЦБ в 2010 году продолжит снижать свое присутствие на валютном рынке, но не будет полностью отказываться от вмешательств. «Мы продолжим в 2010 году переход к инфляционному таргетированию и свободному плаванию курса рубля. То есть к еще более свободному плаванию, чем сейчас, будем продолжать снижать нашу вовлеченность в операции. Мы уже сейчас близки к этому, но будем продолжать</w:t>
      </w:r>
      <w:r w:rsidR="000150FD">
        <w:rPr>
          <w:sz w:val="28"/>
          <w:szCs w:val="28"/>
        </w:rPr>
        <w:t xml:space="preserve"> </w:t>
      </w:r>
      <w:r w:rsidRPr="006C10CA">
        <w:rPr>
          <w:sz w:val="28"/>
          <w:szCs w:val="28"/>
        </w:rPr>
        <w:t>движение»,-сказал</w:t>
      </w:r>
      <w:r w:rsidR="000150FD">
        <w:rPr>
          <w:sz w:val="28"/>
          <w:szCs w:val="28"/>
        </w:rPr>
        <w:t xml:space="preserve"> </w:t>
      </w:r>
      <w:r w:rsidRPr="006C10CA">
        <w:rPr>
          <w:sz w:val="28"/>
          <w:szCs w:val="28"/>
        </w:rPr>
        <w:t>он.</w:t>
      </w:r>
      <w:r w:rsidR="000150FD">
        <w:rPr>
          <w:sz w:val="28"/>
          <w:szCs w:val="28"/>
        </w:rPr>
        <w:t xml:space="preserve"> </w:t>
      </w:r>
      <w:r w:rsidRPr="006C10CA">
        <w:rPr>
          <w:sz w:val="28"/>
          <w:szCs w:val="28"/>
        </w:rPr>
        <w:t>По словам Улюкаева, отток капитала в 2010 году будет незначительным, от $</w:t>
      </w:r>
      <w:r w:rsidR="000150FD">
        <w:rPr>
          <w:sz w:val="28"/>
          <w:szCs w:val="28"/>
        </w:rPr>
        <w:t>1</w:t>
      </w:r>
      <w:r w:rsidRPr="006C10CA">
        <w:rPr>
          <w:sz w:val="28"/>
          <w:szCs w:val="28"/>
        </w:rPr>
        <w:t xml:space="preserve">0–20 млрд. </w:t>
      </w:r>
      <w:r w:rsidR="00A0094E">
        <w:rPr>
          <w:sz w:val="28"/>
          <w:szCs w:val="28"/>
        </w:rPr>
        <w:pict>
          <v:shape id="_x0000_i1030" type="#_x0000_t75" style="width:.75pt;height:.75pt">
            <v:imagedata r:id="rId13" o:title=""/>
          </v:shape>
        </w:pict>
      </w:r>
      <w:r w:rsidRPr="006C10CA">
        <w:rPr>
          <w:sz w:val="28"/>
          <w:szCs w:val="28"/>
        </w:rPr>
        <w:t xml:space="preserve">«Прайм-ТАСС» </w:t>
      </w: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3F0085" w:rsidRDefault="003F0085" w:rsidP="006C10CA">
      <w:pPr>
        <w:spacing w:line="360" w:lineRule="auto"/>
        <w:ind w:firstLine="709"/>
        <w:jc w:val="both"/>
        <w:rPr>
          <w:sz w:val="28"/>
          <w:szCs w:val="28"/>
        </w:rPr>
      </w:pPr>
    </w:p>
    <w:p w:rsidR="003F0085" w:rsidRDefault="003F0085" w:rsidP="006C10CA">
      <w:pPr>
        <w:spacing w:line="360" w:lineRule="auto"/>
        <w:ind w:firstLine="709"/>
        <w:jc w:val="both"/>
        <w:rPr>
          <w:sz w:val="28"/>
          <w:szCs w:val="28"/>
        </w:rPr>
      </w:pPr>
    </w:p>
    <w:p w:rsidR="003F0085" w:rsidRDefault="003F0085" w:rsidP="006C10CA">
      <w:pPr>
        <w:spacing w:line="360" w:lineRule="auto"/>
        <w:ind w:firstLine="709"/>
        <w:jc w:val="both"/>
        <w:rPr>
          <w:sz w:val="28"/>
          <w:szCs w:val="28"/>
        </w:rPr>
      </w:pPr>
    </w:p>
    <w:p w:rsidR="0058133B" w:rsidRDefault="0058133B" w:rsidP="006C10CA">
      <w:pPr>
        <w:spacing w:line="360" w:lineRule="auto"/>
        <w:ind w:firstLine="709"/>
        <w:jc w:val="both"/>
        <w:rPr>
          <w:sz w:val="28"/>
          <w:szCs w:val="28"/>
        </w:rPr>
      </w:pPr>
    </w:p>
    <w:p w:rsidR="003F0085" w:rsidRDefault="003F0085" w:rsidP="006C10CA">
      <w:pPr>
        <w:spacing w:line="360" w:lineRule="auto"/>
        <w:ind w:firstLine="709"/>
        <w:jc w:val="both"/>
        <w:rPr>
          <w:sz w:val="28"/>
          <w:szCs w:val="28"/>
        </w:rPr>
      </w:pPr>
    </w:p>
    <w:p w:rsidR="003F0085" w:rsidRDefault="003F0085" w:rsidP="006C10CA">
      <w:pPr>
        <w:spacing w:line="360" w:lineRule="auto"/>
        <w:ind w:firstLine="709"/>
        <w:jc w:val="both"/>
        <w:rPr>
          <w:sz w:val="28"/>
          <w:szCs w:val="28"/>
        </w:rPr>
      </w:pPr>
    </w:p>
    <w:p w:rsidR="00AC6C16" w:rsidRDefault="001C2CC3" w:rsidP="006C10CA">
      <w:pPr>
        <w:spacing w:line="360" w:lineRule="auto"/>
        <w:ind w:firstLine="709"/>
        <w:jc w:val="both"/>
        <w:rPr>
          <w:b/>
          <w:sz w:val="28"/>
          <w:szCs w:val="28"/>
        </w:rPr>
      </w:pPr>
      <w:r w:rsidRPr="001C2CC3">
        <w:rPr>
          <w:b/>
          <w:sz w:val="28"/>
          <w:szCs w:val="28"/>
        </w:rPr>
        <w:t xml:space="preserve">Заключение. </w:t>
      </w:r>
    </w:p>
    <w:p w:rsidR="00627794" w:rsidRDefault="00627794" w:rsidP="006C10CA">
      <w:pPr>
        <w:spacing w:line="360" w:lineRule="auto"/>
        <w:ind w:firstLine="709"/>
        <w:jc w:val="both"/>
        <w:rPr>
          <w:b/>
          <w:sz w:val="28"/>
          <w:szCs w:val="28"/>
        </w:rPr>
      </w:pPr>
    </w:p>
    <w:p w:rsidR="001C2CC3" w:rsidRDefault="001C2CC3" w:rsidP="001C2CC3">
      <w:pPr>
        <w:spacing w:line="360" w:lineRule="auto"/>
        <w:ind w:firstLine="709"/>
        <w:jc w:val="both"/>
        <w:rPr>
          <w:sz w:val="28"/>
        </w:rPr>
      </w:pPr>
      <w:r w:rsidRPr="001C2CC3">
        <w:rPr>
          <w:sz w:val="28"/>
        </w:rPr>
        <w:t>В 2008 году инфляция неожиданно стала всеобщей темой: произошел резкий скачок индекса потребительских цен (ИПЦ). О ней активно заговорили.  Первые попытки борьбы с ней принесли разочарование, остро поставив вопрос о ее причинах. Откуда пришел такой взлет инфляции? Почему дорожают одни и дешевеют другие товары? Куда исчезают деньги, изобилие которых казалось бесконечным? Из-за чего девальвируются валюты практически всех стран? Где лежат пути ослабления инфляции? В чем заложены главные риски? С чем связаны повороты в антиинфляционной политике властей? Возрастет ли инфляция в ближайшие годы?</w:t>
      </w:r>
    </w:p>
    <w:p w:rsidR="00F145C0" w:rsidRPr="007C181C" w:rsidRDefault="00F145C0" w:rsidP="00F145C0">
      <w:pPr>
        <w:suppressAutoHyphens/>
        <w:spacing w:line="360" w:lineRule="auto"/>
        <w:ind w:firstLine="709"/>
        <w:jc w:val="both"/>
        <w:rPr>
          <w:sz w:val="28"/>
          <w:szCs w:val="28"/>
        </w:rPr>
      </w:pPr>
      <w:r w:rsidRPr="007C181C">
        <w:rPr>
          <w:sz w:val="28"/>
          <w:szCs w:val="28"/>
        </w:rPr>
        <w:t>Поэтому важно использовать эффективные меры для стабилизации экономики России</w:t>
      </w:r>
      <w:r>
        <w:rPr>
          <w:sz w:val="28"/>
          <w:szCs w:val="28"/>
        </w:rPr>
        <w:t xml:space="preserve"> </w:t>
      </w:r>
      <w:r w:rsidRPr="007C181C">
        <w:rPr>
          <w:sz w:val="28"/>
          <w:szCs w:val="28"/>
        </w:rPr>
        <w:t>и ее финансовой системы, росту и развитию промышленности.</w:t>
      </w:r>
      <w:r>
        <w:rPr>
          <w:sz w:val="28"/>
          <w:szCs w:val="28"/>
        </w:rPr>
        <w:t xml:space="preserve"> </w:t>
      </w:r>
      <w:r w:rsidRPr="007C181C">
        <w:rPr>
          <w:sz w:val="28"/>
          <w:szCs w:val="28"/>
        </w:rPr>
        <w:t>Но споры по разработке наиболее приемлемой антиинфляционной модели среди экономистов ведутся уже давно.</w:t>
      </w:r>
      <w:r>
        <w:rPr>
          <w:sz w:val="28"/>
          <w:szCs w:val="28"/>
        </w:rPr>
        <w:t xml:space="preserve"> </w:t>
      </w:r>
      <w:r w:rsidRPr="007C181C">
        <w:rPr>
          <w:sz w:val="28"/>
          <w:szCs w:val="28"/>
        </w:rPr>
        <w:t>Важно помнить, что задача антиинфляционной модели – это</w:t>
      </w:r>
      <w:r>
        <w:rPr>
          <w:sz w:val="28"/>
          <w:szCs w:val="28"/>
        </w:rPr>
        <w:t xml:space="preserve"> </w:t>
      </w:r>
      <w:r w:rsidRPr="007C181C">
        <w:rPr>
          <w:sz w:val="28"/>
          <w:szCs w:val="28"/>
        </w:rPr>
        <w:t>управление инфляционным процессом в интересах подъема национального производства и экономики в целом. Как свидетельствует мировой опыт, данное экономическое явление может быть вполне контролируемым и регулируемым.</w:t>
      </w:r>
      <w:r>
        <w:rPr>
          <w:sz w:val="28"/>
          <w:szCs w:val="28"/>
        </w:rPr>
        <w:t xml:space="preserve"> </w:t>
      </w:r>
    </w:p>
    <w:p w:rsidR="00F145C0" w:rsidRDefault="00F145C0" w:rsidP="00F145C0">
      <w:pPr>
        <w:widowControl w:val="0"/>
        <w:suppressAutoHyphens/>
        <w:spacing w:line="360" w:lineRule="auto"/>
        <w:ind w:firstLine="709"/>
        <w:jc w:val="both"/>
        <w:rPr>
          <w:sz w:val="28"/>
          <w:szCs w:val="28"/>
        </w:rPr>
      </w:pPr>
      <w:r w:rsidRPr="007C181C">
        <w:rPr>
          <w:sz w:val="28"/>
          <w:szCs w:val="28"/>
        </w:rPr>
        <w:t>Среди приемлемых способов борьбы являются:</w:t>
      </w:r>
      <w:r>
        <w:rPr>
          <w:sz w:val="28"/>
          <w:szCs w:val="28"/>
        </w:rPr>
        <w:t xml:space="preserve"> </w:t>
      </w:r>
      <w:r w:rsidRPr="007C181C">
        <w:rPr>
          <w:sz w:val="28"/>
          <w:szCs w:val="28"/>
        </w:rPr>
        <w:t>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w:t>
      </w:r>
      <w:r>
        <w:rPr>
          <w:sz w:val="28"/>
          <w:szCs w:val="28"/>
        </w:rPr>
        <w:t xml:space="preserve"> </w:t>
      </w:r>
      <w:r w:rsidRPr="007C181C">
        <w:rPr>
          <w:sz w:val="28"/>
          <w:szCs w:val="28"/>
        </w:rPr>
        <w:t>проведение определенных мер по регулированию цен и доходов. Оценит предпринятые действия время, и одним из основных показателей по оценке эффективности проводимых мер будет понижение уровня инфляции.</w:t>
      </w:r>
    </w:p>
    <w:p w:rsidR="0026522F" w:rsidRDefault="0026522F" w:rsidP="00F145C0">
      <w:pPr>
        <w:widowControl w:val="0"/>
        <w:suppressAutoHyphens/>
        <w:spacing w:line="360" w:lineRule="auto"/>
        <w:ind w:firstLine="709"/>
        <w:jc w:val="both"/>
        <w:rPr>
          <w:sz w:val="28"/>
          <w:szCs w:val="28"/>
        </w:rPr>
      </w:pPr>
      <w:r>
        <w:rPr>
          <w:sz w:val="28"/>
          <w:szCs w:val="28"/>
        </w:rPr>
        <w:t xml:space="preserve">Однако, необходимо понимать, что при проведении политики, направленной на снижение темпов инфляции, важно найти некий баланс между стабилизацией ожиданий экономических агентов и предотвращением чрезмерного сжатия совокупного спроса, т.е. антиинфляционная политика денежных властей должна быть нацелена на поддержание макроэкономической сбалансированности и одновременно на стимулирование развития реального сектора экономики, развитие сельского хозяйства.  </w:t>
      </w:r>
    </w:p>
    <w:p w:rsidR="0026522F" w:rsidRDefault="00F145C0" w:rsidP="00F145C0">
      <w:pPr>
        <w:spacing w:line="360" w:lineRule="auto"/>
        <w:ind w:firstLine="709"/>
        <w:jc w:val="both"/>
        <w:rPr>
          <w:sz w:val="28"/>
          <w:szCs w:val="28"/>
        </w:rPr>
      </w:pPr>
      <w:r w:rsidRPr="000304EC">
        <w:rPr>
          <w:sz w:val="28"/>
          <w:szCs w:val="28"/>
        </w:rPr>
        <w:t>Преодолеть инфляцию можно</w:t>
      </w:r>
      <w:r>
        <w:rPr>
          <w:sz w:val="28"/>
          <w:szCs w:val="28"/>
        </w:rPr>
        <w:t>, но</w:t>
      </w:r>
      <w:r w:rsidRPr="000304EC">
        <w:rPr>
          <w:sz w:val="28"/>
          <w:szCs w:val="28"/>
        </w:rPr>
        <w:t xml:space="preserve"> только перест</w:t>
      </w:r>
      <w:r w:rsidR="0026522F">
        <w:rPr>
          <w:sz w:val="28"/>
          <w:szCs w:val="28"/>
        </w:rPr>
        <w:t>роив весь хозяйственный механизм</w:t>
      </w:r>
      <w:r w:rsidRPr="000304EC">
        <w:rPr>
          <w:sz w:val="28"/>
          <w:szCs w:val="28"/>
        </w:rPr>
        <w:t>, что возможно лишь при стабильной политической ситуации.</w:t>
      </w:r>
      <w:r>
        <w:rPr>
          <w:sz w:val="28"/>
          <w:szCs w:val="28"/>
        </w:rPr>
        <w:t xml:space="preserve"> </w:t>
      </w:r>
    </w:p>
    <w:p w:rsidR="00F145C0" w:rsidRDefault="00F145C0" w:rsidP="003F0085">
      <w:pPr>
        <w:spacing w:line="360" w:lineRule="auto"/>
        <w:ind w:firstLine="709"/>
        <w:jc w:val="both"/>
        <w:rPr>
          <w:sz w:val="28"/>
          <w:szCs w:val="28"/>
        </w:rPr>
      </w:pPr>
      <w:r>
        <w:rPr>
          <w:sz w:val="28"/>
          <w:szCs w:val="28"/>
        </w:rPr>
        <w:t xml:space="preserve">Остается надеяться, что российское Правительство справится с этой задачей, и население страны перестанет </w:t>
      </w:r>
      <w:r w:rsidR="00D37B2C">
        <w:rPr>
          <w:sz w:val="28"/>
          <w:szCs w:val="28"/>
        </w:rPr>
        <w:t>жить в состоянии</w:t>
      </w:r>
      <w:r>
        <w:rPr>
          <w:sz w:val="28"/>
          <w:szCs w:val="28"/>
        </w:rPr>
        <w:t xml:space="preserve"> неопределенности</w:t>
      </w:r>
      <w:r w:rsidR="00D37B2C">
        <w:rPr>
          <w:sz w:val="28"/>
          <w:szCs w:val="28"/>
        </w:rPr>
        <w:t xml:space="preserve"> и не станет такой ужасающей статистики по дифференциации доходов и расслоения в обществе</w:t>
      </w:r>
      <w:r>
        <w:rPr>
          <w:sz w:val="28"/>
          <w:szCs w:val="28"/>
        </w:rPr>
        <w:t>, промышленность поднимется</w:t>
      </w:r>
      <w:r w:rsidR="00D37B2C">
        <w:rPr>
          <w:sz w:val="28"/>
          <w:szCs w:val="28"/>
        </w:rPr>
        <w:t xml:space="preserve"> и будет конкурентоспособной на мировом рынке</w:t>
      </w:r>
      <w:r w:rsidR="003F0085">
        <w:rPr>
          <w:sz w:val="28"/>
          <w:szCs w:val="28"/>
        </w:rPr>
        <w:t>.</w:t>
      </w:r>
    </w:p>
    <w:p w:rsidR="00F145C0" w:rsidRDefault="00F145C0" w:rsidP="00F145C0">
      <w:pPr>
        <w:widowControl w:val="0"/>
        <w:suppressAutoHyphens/>
        <w:spacing w:line="360" w:lineRule="auto"/>
        <w:ind w:firstLine="709"/>
        <w:jc w:val="both"/>
        <w:rPr>
          <w:sz w:val="28"/>
        </w:rPr>
      </w:pPr>
    </w:p>
    <w:p w:rsidR="00F145C0" w:rsidRDefault="00F145C0" w:rsidP="001C2CC3">
      <w:pPr>
        <w:spacing w:line="360" w:lineRule="auto"/>
        <w:ind w:firstLine="709"/>
        <w:jc w:val="both"/>
        <w:rPr>
          <w:sz w:val="28"/>
        </w:rPr>
      </w:pPr>
    </w:p>
    <w:p w:rsidR="00F145C0" w:rsidRDefault="00F145C0" w:rsidP="001C2CC3">
      <w:pPr>
        <w:spacing w:line="360" w:lineRule="auto"/>
        <w:ind w:firstLine="709"/>
        <w:jc w:val="both"/>
        <w:rPr>
          <w:sz w:val="28"/>
        </w:rPr>
      </w:pPr>
    </w:p>
    <w:p w:rsidR="00F145C0" w:rsidRDefault="00F145C0" w:rsidP="001C2CC3">
      <w:pPr>
        <w:spacing w:line="360" w:lineRule="auto"/>
        <w:ind w:firstLine="709"/>
        <w:jc w:val="both"/>
        <w:rPr>
          <w:sz w:val="28"/>
        </w:rPr>
      </w:pPr>
    </w:p>
    <w:p w:rsidR="00F145C0" w:rsidRDefault="00F145C0" w:rsidP="001C2CC3">
      <w:pPr>
        <w:spacing w:line="360" w:lineRule="auto"/>
        <w:ind w:firstLine="709"/>
        <w:jc w:val="both"/>
        <w:rPr>
          <w:sz w:val="28"/>
        </w:rPr>
      </w:pPr>
    </w:p>
    <w:p w:rsidR="00F145C0" w:rsidRPr="001C2CC3" w:rsidRDefault="00F145C0" w:rsidP="001C2CC3">
      <w:pPr>
        <w:spacing w:line="360" w:lineRule="auto"/>
        <w:ind w:firstLine="709"/>
        <w:jc w:val="both"/>
        <w:rPr>
          <w:sz w:val="28"/>
        </w:rPr>
      </w:pPr>
    </w:p>
    <w:p w:rsidR="001C2CC3" w:rsidRPr="001C2CC3" w:rsidRDefault="001C2CC3" w:rsidP="006C10CA">
      <w:pPr>
        <w:spacing w:line="360" w:lineRule="auto"/>
        <w:ind w:firstLine="709"/>
        <w:jc w:val="both"/>
        <w:rPr>
          <w:sz w:val="28"/>
          <w:szCs w:val="28"/>
        </w:rPr>
      </w:pPr>
    </w:p>
    <w:p w:rsidR="00807C43" w:rsidRDefault="00807C43" w:rsidP="006C10CA">
      <w:pPr>
        <w:spacing w:line="360" w:lineRule="auto"/>
        <w:ind w:firstLine="709"/>
        <w:jc w:val="both"/>
        <w:rPr>
          <w:sz w:val="28"/>
          <w:szCs w:val="28"/>
        </w:rPr>
      </w:pPr>
    </w:p>
    <w:p w:rsidR="0026522F" w:rsidRDefault="0026522F" w:rsidP="006C10CA">
      <w:pPr>
        <w:spacing w:line="360" w:lineRule="auto"/>
        <w:ind w:firstLine="709"/>
        <w:jc w:val="both"/>
        <w:rPr>
          <w:sz w:val="28"/>
          <w:szCs w:val="28"/>
        </w:rPr>
      </w:pPr>
    </w:p>
    <w:p w:rsidR="0026522F" w:rsidRDefault="0026522F" w:rsidP="006C10CA">
      <w:pPr>
        <w:spacing w:line="360" w:lineRule="auto"/>
        <w:ind w:firstLine="709"/>
        <w:jc w:val="both"/>
        <w:rPr>
          <w:sz w:val="28"/>
          <w:szCs w:val="28"/>
        </w:rPr>
      </w:pPr>
    </w:p>
    <w:p w:rsidR="0026522F" w:rsidRDefault="0026522F" w:rsidP="006C10CA">
      <w:pPr>
        <w:spacing w:line="360" w:lineRule="auto"/>
        <w:ind w:firstLine="709"/>
        <w:jc w:val="both"/>
        <w:rPr>
          <w:sz w:val="28"/>
          <w:szCs w:val="28"/>
        </w:rPr>
      </w:pPr>
    </w:p>
    <w:p w:rsidR="0026522F" w:rsidRDefault="0026522F" w:rsidP="006C10CA">
      <w:pPr>
        <w:spacing w:line="360" w:lineRule="auto"/>
        <w:ind w:firstLine="709"/>
        <w:jc w:val="both"/>
        <w:rPr>
          <w:sz w:val="28"/>
          <w:szCs w:val="28"/>
        </w:rPr>
      </w:pPr>
    </w:p>
    <w:p w:rsidR="0026522F" w:rsidRDefault="0026522F" w:rsidP="006C10CA">
      <w:pPr>
        <w:spacing w:line="360" w:lineRule="auto"/>
        <w:ind w:firstLine="709"/>
        <w:jc w:val="both"/>
        <w:rPr>
          <w:sz w:val="28"/>
          <w:szCs w:val="28"/>
        </w:rPr>
      </w:pPr>
    </w:p>
    <w:p w:rsidR="003F0085" w:rsidRDefault="003F0085" w:rsidP="006C10CA">
      <w:pPr>
        <w:spacing w:line="360" w:lineRule="auto"/>
        <w:ind w:firstLine="709"/>
        <w:jc w:val="both"/>
        <w:rPr>
          <w:sz w:val="28"/>
          <w:szCs w:val="28"/>
        </w:rPr>
      </w:pPr>
    </w:p>
    <w:p w:rsidR="003F0085" w:rsidRDefault="003F0085" w:rsidP="006C10CA">
      <w:pPr>
        <w:spacing w:line="360" w:lineRule="auto"/>
        <w:ind w:firstLine="709"/>
        <w:jc w:val="both"/>
        <w:rPr>
          <w:sz w:val="28"/>
          <w:szCs w:val="28"/>
        </w:rPr>
      </w:pPr>
    </w:p>
    <w:p w:rsidR="0026522F" w:rsidRPr="006C10CA" w:rsidRDefault="0026522F" w:rsidP="006C10CA">
      <w:pPr>
        <w:spacing w:line="360" w:lineRule="auto"/>
        <w:ind w:firstLine="709"/>
        <w:jc w:val="both"/>
        <w:rPr>
          <w:sz w:val="28"/>
          <w:szCs w:val="28"/>
        </w:rPr>
      </w:pPr>
    </w:p>
    <w:p w:rsidR="00807C43" w:rsidRPr="006C10CA" w:rsidRDefault="00807C43" w:rsidP="006C10CA">
      <w:pPr>
        <w:spacing w:line="360" w:lineRule="auto"/>
        <w:ind w:firstLine="709"/>
        <w:jc w:val="both"/>
        <w:rPr>
          <w:sz w:val="28"/>
          <w:szCs w:val="28"/>
        </w:rPr>
      </w:pPr>
    </w:p>
    <w:p w:rsidR="00807C43" w:rsidRDefault="00B179D2" w:rsidP="00775108">
      <w:pPr>
        <w:spacing w:line="360" w:lineRule="auto"/>
        <w:ind w:firstLine="709"/>
        <w:jc w:val="center"/>
        <w:rPr>
          <w:sz w:val="28"/>
          <w:szCs w:val="28"/>
        </w:rPr>
      </w:pPr>
      <w:r>
        <w:rPr>
          <w:b/>
          <w:sz w:val="28"/>
          <w:szCs w:val="28"/>
        </w:rPr>
        <w:t>Библиографический список</w:t>
      </w:r>
      <w:r w:rsidR="0026522F">
        <w:rPr>
          <w:sz w:val="28"/>
          <w:szCs w:val="28"/>
        </w:rPr>
        <w:t>:</w:t>
      </w:r>
    </w:p>
    <w:p w:rsidR="00775108" w:rsidRDefault="00775108" w:rsidP="006C10CA">
      <w:pPr>
        <w:spacing w:line="360" w:lineRule="auto"/>
        <w:ind w:firstLine="709"/>
        <w:jc w:val="both"/>
        <w:rPr>
          <w:sz w:val="28"/>
          <w:szCs w:val="28"/>
        </w:rPr>
      </w:pPr>
    </w:p>
    <w:p w:rsidR="00A6007F" w:rsidRDefault="00A6007F" w:rsidP="001317C7">
      <w:pPr>
        <w:numPr>
          <w:ilvl w:val="0"/>
          <w:numId w:val="23"/>
        </w:numPr>
        <w:spacing w:line="360" w:lineRule="auto"/>
        <w:jc w:val="both"/>
        <w:rPr>
          <w:sz w:val="28"/>
          <w:szCs w:val="28"/>
        </w:rPr>
      </w:pPr>
      <w:r>
        <w:rPr>
          <w:sz w:val="28"/>
          <w:szCs w:val="28"/>
        </w:rPr>
        <w:t>Большой экономический словарь/ под ред. А.Н. Азрилияна.-М.: Инфра-М,2002</w:t>
      </w:r>
    </w:p>
    <w:p w:rsidR="00182579" w:rsidRDefault="00182579" w:rsidP="001317C7">
      <w:pPr>
        <w:numPr>
          <w:ilvl w:val="0"/>
          <w:numId w:val="23"/>
        </w:numPr>
        <w:spacing w:line="360" w:lineRule="auto"/>
        <w:jc w:val="both"/>
        <w:rPr>
          <w:sz w:val="28"/>
          <w:szCs w:val="28"/>
        </w:rPr>
      </w:pPr>
      <w:r>
        <w:rPr>
          <w:sz w:val="28"/>
          <w:szCs w:val="28"/>
        </w:rPr>
        <w:t>Варвус С.А. Особенности инфляции в России и меры борьбы с ней// Банковские услуги 2009,№3</w:t>
      </w:r>
    </w:p>
    <w:p w:rsidR="001317C7" w:rsidRDefault="001317C7" w:rsidP="001317C7">
      <w:pPr>
        <w:numPr>
          <w:ilvl w:val="0"/>
          <w:numId w:val="23"/>
        </w:numPr>
        <w:spacing w:line="360" w:lineRule="auto"/>
        <w:jc w:val="both"/>
        <w:rPr>
          <w:sz w:val="28"/>
          <w:szCs w:val="28"/>
        </w:rPr>
      </w:pPr>
      <w:r>
        <w:rPr>
          <w:sz w:val="28"/>
          <w:szCs w:val="28"/>
        </w:rPr>
        <w:t>Деньги. Кредит. Банки: учебник для вузов/ под ред. Проф. Е.Ф. Жукова.-М.: Юнити,2001</w:t>
      </w:r>
    </w:p>
    <w:p w:rsidR="00182579" w:rsidRDefault="00182579" w:rsidP="0026522F">
      <w:pPr>
        <w:numPr>
          <w:ilvl w:val="0"/>
          <w:numId w:val="23"/>
        </w:numPr>
        <w:spacing w:line="360" w:lineRule="auto"/>
        <w:jc w:val="both"/>
        <w:rPr>
          <w:sz w:val="28"/>
          <w:szCs w:val="28"/>
        </w:rPr>
      </w:pPr>
      <w:r>
        <w:rPr>
          <w:sz w:val="28"/>
          <w:szCs w:val="28"/>
        </w:rPr>
        <w:t>Деньги. Кредит. Банки: уч. пос./ Борискин А.В. и др.- Спб.: Специальная литература,2000</w:t>
      </w:r>
    </w:p>
    <w:p w:rsidR="00EA376D" w:rsidRDefault="00EA376D" w:rsidP="0026522F">
      <w:pPr>
        <w:numPr>
          <w:ilvl w:val="0"/>
          <w:numId w:val="23"/>
        </w:numPr>
        <w:spacing w:line="360" w:lineRule="auto"/>
        <w:jc w:val="both"/>
        <w:rPr>
          <w:sz w:val="28"/>
          <w:szCs w:val="28"/>
        </w:rPr>
      </w:pPr>
      <w:r>
        <w:rPr>
          <w:sz w:val="28"/>
          <w:szCs w:val="28"/>
        </w:rPr>
        <w:t>Деньги. Кредит. Банки: учебник/под ред. О.И. Лаврушина.-М.: Финансы и статистика,1998</w:t>
      </w:r>
    </w:p>
    <w:p w:rsidR="00182579" w:rsidRDefault="00182579" w:rsidP="0026522F">
      <w:pPr>
        <w:numPr>
          <w:ilvl w:val="0"/>
          <w:numId w:val="23"/>
        </w:numPr>
        <w:spacing w:line="360" w:lineRule="auto"/>
        <w:jc w:val="both"/>
        <w:rPr>
          <w:sz w:val="28"/>
          <w:szCs w:val="28"/>
        </w:rPr>
      </w:pPr>
      <w:r>
        <w:rPr>
          <w:sz w:val="28"/>
          <w:szCs w:val="28"/>
        </w:rPr>
        <w:t>Иохин В.Я. Экономическая теория: учебник. Изд-во: Экономист,2006</w:t>
      </w:r>
    </w:p>
    <w:p w:rsidR="00A6007F" w:rsidRDefault="00182579" w:rsidP="00A6007F">
      <w:pPr>
        <w:numPr>
          <w:ilvl w:val="0"/>
          <w:numId w:val="23"/>
        </w:numPr>
        <w:spacing w:line="360" w:lineRule="auto"/>
        <w:jc w:val="both"/>
        <w:rPr>
          <w:sz w:val="28"/>
          <w:szCs w:val="28"/>
        </w:rPr>
      </w:pPr>
      <w:r>
        <w:rPr>
          <w:sz w:val="28"/>
          <w:szCs w:val="28"/>
        </w:rPr>
        <w:t>Катаранова М. Связь между обменным курсом и инфляцией в России// Вопросы экономики,2010,№1</w:t>
      </w:r>
    </w:p>
    <w:p w:rsidR="00A6007F" w:rsidRDefault="00EA376D" w:rsidP="00A6007F">
      <w:pPr>
        <w:numPr>
          <w:ilvl w:val="0"/>
          <w:numId w:val="23"/>
        </w:numPr>
        <w:spacing w:line="360" w:lineRule="auto"/>
        <w:jc w:val="both"/>
        <w:rPr>
          <w:sz w:val="28"/>
          <w:szCs w:val="28"/>
        </w:rPr>
      </w:pPr>
      <w:r>
        <w:rPr>
          <w:sz w:val="28"/>
          <w:szCs w:val="28"/>
        </w:rPr>
        <w:t>Курьянов А.М. Антиинфляционные аспекты денежно-кредитной и бюджетно-налоговой политики// Финансы,2009, №4</w:t>
      </w:r>
      <w:r w:rsidR="00A6007F" w:rsidRPr="00A6007F">
        <w:rPr>
          <w:sz w:val="28"/>
          <w:szCs w:val="28"/>
        </w:rPr>
        <w:t xml:space="preserve"> </w:t>
      </w:r>
    </w:p>
    <w:p w:rsidR="00182579" w:rsidRDefault="00A6007F" w:rsidP="0026522F">
      <w:pPr>
        <w:numPr>
          <w:ilvl w:val="0"/>
          <w:numId w:val="23"/>
        </w:numPr>
        <w:spacing w:line="360" w:lineRule="auto"/>
        <w:jc w:val="both"/>
        <w:rPr>
          <w:sz w:val="28"/>
          <w:szCs w:val="28"/>
        </w:rPr>
      </w:pPr>
      <w:r w:rsidRPr="006C10CA">
        <w:rPr>
          <w:sz w:val="28"/>
          <w:szCs w:val="28"/>
        </w:rPr>
        <w:t>Лопатников Л.И. Экономико-математический словарь: Словарь современной экономической науки.- 5-е изд., перераб. И доп.- М.: Дело, 2003.</w:t>
      </w:r>
    </w:p>
    <w:p w:rsidR="00EA376D" w:rsidRDefault="00EA376D" w:rsidP="0026522F">
      <w:pPr>
        <w:numPr>
          <w:ilvl w:val="0"/>
          <w:numId w:val="23"/>
        </w:numPr>
        <w:spacing w:line="360" w:lineRule="auto"/>
        <w:jc w:val="both"/>
        <w:rPr>
          <w:sz w:val="28"/>
          <w:szCs w:val="28"/>
        </w:rPr>
      </w:pPr>
      <w:r>
        <w:rPr>
          <w:sz w:val="28"/>
          <w:szCs w:val="28"/>
        </w:rPr>
        <w:t>Лукша Н. Инфляция и денежно-кредитная политика// Институт экономики переходного периода,2009, №11</w:t>
      </w:r>
    </w:p>
    <w:p w:rsidR="00A6007F" w:rsidRDefault="0026522F" w:rsidP="00A6007F">
      <w:pPr>
        <w:numPr>
          <w:ilvl w:val="0"/>
          <w:numId w:val="23"/>
        </w:numPr>
        <w:spacing w:line="360" w:lineRule="auto"/>
        <w:jc w:val="both"/>
        <w:rPr>
          <w:sz w:val="28"/>
          <w:szCs w:val="28"/>
        </w:rPr>
      </w:pPr>
      <w:r>
        <w:rPr>
          <w:sz w:val="28"/>
          <w:szCs w:val="28"/>
        </w:rPr>
        <w:t>Макроэкономика. Учебник. Тарасевич Л.С., Гребенников П.И., Леусский А.И.- 6 изд., исправл. И доп.-М.:</w:t>
      </w:r>
      <w:r w:rsidR="001317C7">
        <w:rPr>
          <w:sz w:val="28"/>
          <w:szCs w:val="28"/>
        </w:rPr>
        <w:t xml:space="preserve"> Высшее образование,2006</w:t>
      </w:r>
    </w:p>
    <w:p w:rsidR="00A6007F" w:rsidRDefault="00A6007F" w:rsidP="0026522F">
      <w:pPr>
        <w:numPr>
          <w:ilvl w:val="0"/>
          <w:numId w:val="23"/>
        </w:numPr>
        <w:spacing w:line="360" w:lineRule="auto"/>
        <w:jc w:val="both"/>
        <w:rPr>
          <w:sz w:val="28"/>
          <w:szCs w:val="28"/>
        </w:rPr>
      </w:pPr>
      <w:r w:rsidRPr="006C10CA">
        <w:rPr>
          <w:sz w:val="28"/>
          <w:szCs w:val="28"/>
        </w:rPr>
        <w:t>Маневич В.Е., Кризис ликвидности в условиях инфляции //Бизнес и банки. - 2008. - № 14</w:t>
      </w:r>
    </w:p>
    <w:p w:rsidR="00A6007F" w:rsidRDefault="00A6007F" w:rsidP="0026522F">
      <w:pPr>
        <w:numPr>
          <w:ilvl w:val="0"/>
          <w:numId w:val="23"/>
        </w:numPr>
        <w:spacing w:line="360" w:lineRule="auto"/>
        <w:jc w:val="both"/>
        <w:rPr>
          <w:sz w:val="28"/>
          <w:szCs w:val="28"/>
        </w:rPr>
      </w:pPr>
      <w:r>
        <w:rPr>
          <w:sz w:val="28"/>
          <w:szCs w:val="28"/>
        </w:rPr>
        <w:t>Мишкин Ф. Экономическая теория денег, банковского дела и финансовых рынков: учебник.-М.: Аспект Пресс,1999</w:t>
      </w:r>
    </w:p>
    <w:p w:rsidR="001317C7" w:rsidRDefault="001317C7" w:rsidP="0026522F">
      <w:pPr>
        <w:numPr>
          <w:ilvl w:val="0"/>
          <w:numId w:val="23"/>
        </w:numPr>
        <w:spacing w:line="360" w:lineRule="auto"/>
        <w:jc w:val="both"/>
        <w:rPr>
          <w:sz w:val="28"/>
          <w:szCs w:val="28"/>
        </w:rPr>
      </w:pPr>
      <w:r>
        <w:rPr>
          <w:sz w:val="28"/>
          <w:szCs w:val="28"/>
        </w:rPr>
        <w:t>Осадчая И. Инфляция: суть, причины, формы проявления.// Наука и жизнь,2008, №4</w:t>
      </w:r>
    </w:p>
    <w:p w:rsidR="00EA376D" w:rsidRDefault="00EA376D" w:rsidP="0026522F">
      <w:pPr>
        <w:numPr>
          <w:ilvl w:val="0"/>
          <w:numId w:val="23"/>
        </w:numPr>
        <w:spacing w:line="360" w:lineRule="auto"/>
        <w:jc w:val="both"/>
        <w:rPr>
          <w:sz w:val="28"/>
          <w:szCs w:val="28"/>
        </w:rPr>
      </w:pPr>
      <w:r>
        <w:rPr>
          <w:sz w:val="28"/>
          <w:szCs w:val="28"/>
        </w:rPr>
        <w:t>Основные направления государственной денежно-кредитной политики на 2009год и период 2010-2011 годов// Валютное регулирование и валютный контроль,2009, №2.</w:t>
      </w:r>
    </w:p>
    <w:p w:rsidR="00182579" w:rsidRDefault="00182579" w:rsidP="0026522F">
      <w:pPr>
        <w:numPr>
          <w:ilvl w:val="0"/>
          <w:numId w:val="23"/>
        </w:numPr>
        <w:spacing w:line="360" w:lineRule="auto"/>
        <w:jc w:val="both"/>
        <w:rPr>
          <w:sz w:val="28"/>
          <w:szCs w:val="28"/>
        </w:rPr>
      </w:pPr>
      <w:r>
        <w:rPr>
          <w:sz w:val="28"/>
          <w:szCs w:val="28"/>
        </w:rPr>
        <w:t>Ставка рефинансирования</w:t>
      </w:r>
      <w:r w:rsidR="00EA376D">
        <w:rPr>
          <w:sz w:val="28"/>
          <w:szCs w:val="28"/>
        </w:rPr>
        <w:t xml:space="preserve"> как антикризисная и антиинфляционная мера: мнения экспертов. С. Хорошев// Банковское дело,2009,№1</w:t>
      </w:r>
    </w:p>
    <w:p w:rsidR="00A6007F" w:rsidRDefault="00A6007F" w:rsidP="0026522F">
      <w:pPr>
        <w:numPr>
          <w:ilvl w:val="0"/>
          <w:numId w:val="23"/>
        </w:numPr>
        <w:spacing w:line="360" w:lineRule="auto"/>
        <w:jc w:val="both"/>
        <w:rPr>
          <w:sz w:val="28"/>
          <w:szCs w:val="28"/>
        </w:rPr>
      </w:pPr>
      <w:r w:rsidRPr="007C181C">
        <w:rPr>
          <w:sz w:val="28"/>
          <w:szCs w:val="28"/>
        </w:rPr>
        <w:t>Экономическая теория</w:t>
      </w:r>
      <w:r>
        <w:rPr>
          <w:sz w:val="28"/>
          <w:szCs w:val="28"/>
        </w:rPr>
        <w:t>: учебник</w:t>
      </w:r>
      <w:r w:rsidRPr="007C181C">
        <w:rPr>
          <w:sz w:val="28"/>
          <w:szCs w:val="28"/>
        </w:rPr>
        <w:t xml:space="preserve"> /Под ред. Булатова А</w:t>
      </w:r>
      <w:r>
        <w:rPr>
          <w:sz w:val="28"/>
          <w:szCs w:val="28"/>
        </w:rPr>
        <w:t>.</w:t>
      </w:r>
      <w:r w:rsidRPr="007C181C">
        <w:rPr>
          <w:sz w:val="28"/>
          <w:szCs w:val="28"/>
        </w:rPr>
        <w:t>С. 2 изд.М.,1999</w:t>
      </w:r>
    </w:p>
    <w:p w:rsidR="00182579" w:rsidRDefault="00182579" w:rsidP="001317C7">
      <w:pPr>
        <w:numPr>
          <w:ilvl w:val="0"/>
          <w:numId w:val="23"/>
        </w:numPr>
        <w:spacing w:line="360" w:lineRule="auto"/>
        <w:jc w:val="both"/>
        <w:rPr>
          <w:sz w:val="28"/>
          <w:szCs w:val="28"/>
        </w:rPr>
      </w:pPr>
      <w:r>
        <w:rPr>
          <w:sz w:val="28"/>
          <w:szCs w:val="28"/>
        </w:rPr>
        <w:t>Экономическая теория: учебник/ под ред. В.И. Видяпина, А.И. Добрынина, Г.П. Журавлевой и др.-изд. исправл. и доп.-М.: Инфра-М,2005</w:t>
      </w:r>
    </w:p>
    <w:p w:rsidR="00182579" w:rsidRDefault="00182579" w:rsidP="00182579">
      <w:pPr>
        <w:numPr>
          <w:ilvl w:val="0"/>
          <w:numId w:val="23"/>
        </w:numPr>
        <w:spacing w:line="360" w:lineRule="auto"/>
        <w:jc w:val="both"/>
        <w:rPr>
          <w:sz w:val="28"/>
          <w:szCs w:val="28"/>
        </w:rPr>
      </w:pPr>
      <w:r>
        <w:rPr>
          <w:sz w:val="28"/>
          <w:szCs w:val="28"/>
        </w:rPr>
        <w:t>Экономическая теория: учебник</w:t>
      </w:r>
      <w:r w:rsidR="00EA376D">
        <w:rPr>
          <w:sz w:val="28"/>
          <w:szCs w:val="28"/>
        </w:rPr>
        <w:t xml:space="preserve"> для вузов</w:t>
      </w:r>
      <w:r>
        <w:rPr>
          <w:sz w:val="28"/>
          <w:szCs w:val="28"/>
        </w:rPr>
        <w:t>/</w:t>
      </w:r>
      <w:r w:rsidRPr="00182579">
        <w:rPr>
          <w:sz w:val="28"/>
          <w:szCs w:val="28"/>
        </w:rPr>
        <w:t xml:space="preserve"> </w:t>
      </w:r>
      <w:r w:rsidR="00EA376D">
        <w:rPr>
          <w:sz w:val="28"/>
          <w:szCs w:val="28"/>
        </w:rPr>
        <w:t>А.Н. Романов,И.П. Николаева, В.В. Клочков и др.; Под ред. И.П. Николаевой</w:t>
      </w:r>
      <w:r>
        <w:rPr>
          <w:sz w:val="28"/>
          <w:szCs w:val="28"/>
        </w:rPr>
        <w:t>.- М</w:t>
      </w:r>
      <w:r w:rsidR="00A6007F">
        <w:rPr>
          <w:sz w:val="28"/>
          <w:szCs w:val="28"/>
        </w:rPr>
        <w:t>.: Финстатинформ,1997</w:t>
      </w:r>
    </w:p>
    <w:p w:rsidR="001317C7" w:rsidRPr="00775108" w:rsidRDefault="00775108" w:rsidP="001317C7">
      <w:pPr>
        <w:numPr>
          <w:ilvl w:val="0"/>
          <w:numId w:val="23"/>
        </w:numPr>
        <w:spacing w:line="360" w:lineRule="auto"/>
        <w:jc w:val="both"/>
        <w:rPr>
          <w:color w:val="000000"/>
          <w:sz w:val="28"/>
          <w:szCs w:val="28"/>
        </w:rPr>
      </w:pPr>
      <w:r w:rsidRPr="00A0094E">
        <w:rPr>
          <w:sz w:val="28"/>
          <w:szCs w:val="28"/>
          <w:lang w:val="en-US"/>
        </w:rPr>
        <w:t>http</w:t>
      </w:r>
      <w:r w:rsidRPr="00A0094E">
        <w:rPr>
          <w:sz w:val="28"/>
          <w:szCs w:val="28"/>
        </w:rPr>
        <w:t>://</w:t>
      </w:r>
      <w:r w:rsidRPr="00A0094E">
        <w:rPr>
          <w:sz w:val="28"/>
          <w:szCs w:val="28"/>
          <w:lang w:val="en-US"/>
        </w:rPr>
        <w:t>www</w:t>
      </w:r>
      <w:r w:rsidRPr="00A0094E">
        <w:rPr>
          <w:sz w:val="28"/>
          <w:szCs w:val="28"/>
        </w:rPr>
        <w:t>.</w:t>
      </w:r>
      <w:r w:rsidRPr="00A0094E">
        <w:rPr>
          <w:sz w:val="28"/>
          <w:szCs w:val="28"/>
          <w:lang w:val="en-US"/>
        </w:rPr>
        <w:t>gks</w:t>
      </w:r>
      <w:r w:rsidRPr="00A0094E">
        <w:rPr>
          <w:sz w:val="28"/>
          <w:szCs w:val="28"/>
        </w:rPr>
        <w:t>.</w:t>
      </w:r>
      <w:r w:rsidRPr="00A0094E">
        <w:rPr>
          <w:sz w:val="28"/>
          <w:szCs w:val="28"/>
          <w:lang w:val="en-US"/>
        </w:rPr>
        <w:t>ru</w:t>
      </w:r>
    </w:p>
    <w:p w:rsidR="00775108" w:rsidRDefault="00775108" w:rsidP="00775108">
      <w:pPr>
        <w:numPr>
          <w:ilvl w:val="0"/>
          <w:numId w:val="23"/>
        </w:numPr>
        <w:spacing w:line="360" w:lineRule="auto"/>
        <w:jc w:val="both"/>
        <w:rPr>
          <w:sz w:val="28"/>
          <w:szCs w:val="28"/>
        </w:rPr>
      </w:pPr>
      <w:r w:rsidRPr="000304EC">
        <w:rPr>
          <w:sz w:val="28"/>
          <w:szCs w:val="28"/>
          <w:lang w:val="en-US"/>
        </w:rPr>
        <w:t>http</w:t>
      </w:r>
      <w:r w:rsidRPr="001317C7">
        <w:rPr>
          <w:sz w:val="28"/>
          <w:szCs w:val="28"/>
        </w:rPr>
        <w:t>://</w:t>
      </w:r>
      <w:r w:rsidRPr="000304EC">
        <w:rPr>
          <w:sz w:val="28"/>
          <w:szCs w:val="28"/>
          <w:lang w:val="en-US"/>
        </w:rPr>
        <w:t>www</w:t>
      </w:r>
      <w:r w:rsidRPr="001317C7">
        <w:rPr>
          <w:sz w:val="28"/>
          <w:szCs w:val="28"/>
        </w:rPr>
        <w:t>.</w:t>
      </w:r>
      <w:r>
        <w:rPr>
          <w:sz w:val="28"/>
          <w:szCs w:val="28"/>
          <w:lang w:val="en-US"/>
        </w:rPr>
        <w:t>kremlin</w:t>
      </w:r>
      <w:r w:rsidRPr="001317C7">
        <w:rPr>
          <w:sz w:val="28"/>
          <w:szCs w:val="28"/>
        </w:rPr>
        <w:t>.</w:t>
      </w:r>
      <w:r>
        <w:rPr>
          <w:sz w:val="28"/>
          <w:szCs w:val="28"/>
          <w:lang w:val="en-US"/>
        </w:rPr>
        <w:t>org</w:t>
      </w:r>
    </w:p>
    <w:p w:rsidR="00775108" w:rsidRPr="001317C7" w:rsidRDefault="00775108" w:rsidP="00775108">
      <w:pPr>
        <w:numPr>
          <w:ilvl w:val="0"/>
          <w:numId w:val="23"/>
        </w:numPr>
        <w:spacing w:line="360" w:lineRule="auto"/>
        <w:jc w:val="both"/>
        <w:rPr>
          <w:sz w:val="28"/>
          <w:szCs w:val="28"/>
        </w:rPr>
      </w:pPr>
      <w:r w:rsidRPr="000304EC">
        <w:rPr>
          <w:sz w:val="28"/>
          <w:szCs w:val="28"/>
          <w:lang w:val="en-US"/>
        </w:rPr>
        <w:t>http</w:t>
      </w:r>
      <w:r w:rsidRPr="001317C7">
        <w:rPr>
          <w:sz w:val="28"/>
          <w:szCs w:val="28"/>
        </w:rPr>
        <w:t>://</w:t>
      </w:r>
      <w:r w:rsidRPr="000304EC">
        <w:rPr>
          <w:sz w:val="28"/>
          <w:szCs w:val="28"/>
          <w:lang w:val="en-US"/>
        </w:rPr>
        <w:t>www</w:t>
      </w:r>
      <w:r w:rsidRPr="001317C7">
        <w:rPr>
          <w:sz w:val="28"/>
          <w:szCs w:val="28"/>
        </w:rPr>
        <w:t>.</w:t>
      </w:r>
      <w:r>
        <w:rPr>
          <w:sz w:val="28"/>
          <w:szCs w:val="28"/>
          <w:lang w:val="en-US"/>
        </w:rPr>
        <w:t>lenta</w:t>
      </w:r>
      <w:r w:rsidR="003F0085">
        <w:rPr>
          <w:sz w:val="28"/>
          <w:szCs w:val="28"/>
        </w:rPr>
        <w:t>.</w:t>
      </w:r>
      <w:r>
        <w:rPr>
          <w:sz w:val="28"/>
          <w:szCs w:val="28"/>
          <w:lang w:val="en-US"/>
        </w:rPr>
        <w:t>ru</w:t>
      </w:r>
    </w:p>
    <w:p w:rsidR="001317C7" w:rsidRPr="001317C7" w:rsidRDefault="001317C7" w:rsidP="001317C7">
      <w:pPr>
        <w:numPr>
          <w:ilvl w:val="0"/>
          <w:numId w:val="23"/>
        </w:numPr>
        <w:spacing w:line="360" w:lineRule="auto"/>
        <w:jc w:val="both"/>
        <w:rPr>
          <w:sz w:val="28"/>
          <w:szCs w:val="28"/>
        </w:rPr>
      </w:pPr>
      <w:r w:rsidRPr="000304EC">
        <w:rPr>
          <w:sz w:val="28"/>
          <w:szCs w:val="28"/>
          <w:lang w:val="en-US"/>
        </w:rPr>
        <w:t>http</w:t>
      </w:r>
      <w:r w:rsidRPr="001317C7">
        <w:rPr>
          <w:sz w:val="28"/>
          <w:szCs w:val="28"/>
        </w:rPr>
        <w:t>://</w:t>
      </w:r>
      <w:r w:rsidRPr="000304EC">
        <w:rPr>
          <w:sz w:val="28"/>
          <w:szCs w:val="28"/>
          <w:lang w:val="en-US"/>
        </w:rPr>
        <w:t>www</w:t>
      </w:r>
      <w:r w:rsidRPr="001317C7">
        <w:rPr>
          <w:sz w:val="28"/>
          <w:szCs w:val="28"/>
        </w:rPr>
        <w:t>.</w:t>
      </w:r>
      <w:r>
        <w:rPr>
          <w:sz w:val="28"/>
          <w:szCs w:val="28"/>
          <w:lang w:val="en-US"/>
        </w:rPr>
        <w:t>min</w:t>
      </w:r>
      <w:r w:rsidRPr="000304EC">
        <w:rPr>
          <w:sz w:val="28"/>
          <w:szCs w:val="28"/>
          <w:lang w:val="en-US"/>
        </w:rPr>
        <w:t>fin</w:t>
      </w:r>
      <w:r w:rsidRPr="001317C7">
        <w:rPr>
          <w:sz w:val="28"/>
          <w:szCs w:val="28"/>
        </w:rPr>
        <w:t>.</w:t>
      </w:r>
      <w:r w:rsidRPr="000304EC">
        <w:rPr>
          <w:sz w:val="28"/>
          <w:szCs w:val="28"/>
          <w:lang w:val="en-US"/>
        </w:rPr>
        <w:t>ru</w:t>
      </w:r>
    </w:p>
    <w:p w:rsidR="001317C7" w:rsidRPr="001317C7" w:rsidRDefault="001317C7" w:rsidP="001317C7">
      <w:pPr>
        <w:numPr>
          <w:ilvl w:val="0"/>
          <w:numId w:val="23"/>
        </w:numPr>
        <w:spacing w:line="360" w:lineRule="auto"/>
        <w:jc w:val="both"/>
        <w:rPr>
          <w:sz w:val="28"/>
          <w:szCs w:val="28"/>
        </w:rPr>
      </w:pPr>
      <w:r w:rsidRPr="000304EC">
        <w:rPr>
          <w:sz w:val="28"/>
          <w:szCs w:val="28"/>
          <w:lang w:val="en-US"/>
        </w:rPr>
        <w:t>http</w:t>
      </w:r>
      <w:r w:rsidRPr="001317C7">
        <w:rPr>
          <w:sz w:val="28"/>
          <w:szCs w:val="28"/>
        </w:rPr>
        <w:t>://</w:t>
      </w:r>
      <w:r w:rsidRPr="000304EC">
        <w:rPr>
          <w:sz w:val="28"/>
          <w:szCs w:val="28"/>
          <w:lang w:val="en-US"/>
        </w:rPr>
        <w:t>www</w:t>
      </w:r>
      <w:r w:rsidRPr="001317C7">
        <w:rPr>
          <w:sz w:val="28"/>
          <w:szCs w:val="28"/>
        </w:rPr>
        <w:t>.</w:t>
      </w:r>
      <w:r>
        <w:rPr>
          <w:sz w:val="28"/>
          <w:szCs w:val="28"/>
          <w:lang w:val="en-US"/>
        </w:rPr>
        <w:t>rg</w:t>
      </w:r>
      <w:r w:rsidRPr="001317C7">
        <w:rPr>
          <w:sz w:val="28"/>
          <w:szCs w:val="28"/>
        </w:rPr>
        <w:t>.</w:t>
      </w:r>
      <w:r w:rsidRPr="000304EC">
        <w:rPr>
          <w:sz w:val="28"/>
          <w:szCs w:val="28"/>
          <w:lang w:val="en-US"/>
        </w:rPr>
        <w:t>ru</w:t>
      </w:r>
    </w:p>
    <w:p w:rsidR="00807C43" w:rsidRPr="006C10CA" w:rsidRDefault="00807C43" w:rsidP="006C10CA">
      <w:pPr>
        <w:spacing w:line="360" w:lineRule="auto"/>
        <w:ind w:firstLine="709"/>
        <w:jc w:val="both"/>
        <w:rPr>
          <w:sz w:val="28"/>
          <w:szCs w:val="28"/>
        </w:rPr>
      </w:pPr>
      <w:bookmarkStart w:id="28" w:name="_GoBack"/>
      <w:bookmarkEnd w:id="28"/>
    </w:p>
    <w:sectPr w:rsidR="00807C43" w:rsidRPr="006C10CA" w:rsidSect="006C10CA">
      <w:footerReference w:type="even" r:id="rId14"/>
      <w:footerReference w:type="default" r:id="rId15"/>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5F" w:rsidRDefault="0009765F">
      <w:r>
        <w:separator/>
      </w:r>
    </w:p>
  </w:endnote>
  <w:endnote w:type="continuationSeparator" w:id="0">
    <w:p w:rsidR="0009765F" w:rsidRDefault="0009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MT+1">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668" w:rsidRDefault="00F94668" w:rsidP="00F95A5F">
    <w:pPr>
      <w:framePr w:wrap="around" w:vAnchor="text" w:hAnchor="margin" w:xAlign="center" w:y="1"/>
    </w:pPr>
    <w:r>
      <w:fldChar w:fldCharType="begin"/>
    </w:r>
    <w:r>
      <w:instrText xml:space="preserve">PAGE  </w:instrText>
    </w:r>
    <w:r>
      <w:fldChar w:fldCharType="end"/>
    </w:r>
  </w:p>
  <w:p w:rsidR="00F94668" w:rsidRDefault="00F946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668" w:rsidRDefault="00F94668" w:rsidP="00F95A5F">
    <w:pPr>
      <w:framePr w:wrap="around" w:vAnchor="text" w:hAnchor="margin" w:xAlign="center" w:y="1"/>
    </w:pPr>
    <w:r>
      <w:fldChar w:fldCharType="begin"/>
    </w:r>
    <w:r>
      <w:instrText xml:space="preserve">PAGE  </w:instrText>
    </w:r>
    <w:r>
      <w:fldChar w:fldCharType="separate"/>
    </w:r>
    <w:r w:rsidR="0009765F">
      <w:rPr>
        <w:noProof/>
      </w:rPr>
      <w:t>3</w:t>
    </w:r>
    <w:r>
      <w:fldChar w:fldCharType="end"/>
    </w:r>
  </w:p>
  <w:p w:rsidR="00F94668" w:rsidRDefault="00F946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5F" w:rsidRDefault="0009765F">
      <w:r>
        <w:separator/>
      </w:r>
    </w:p>
  </w:footnote>
  <w:footnote w:type="continuationSeparator" w:id="0">
    <w:p w:rsidR="0009765F" w:rsidRDefault="0009765F">
      <w:r>
        <w:continuationSeparator/>
      </w:r>
    </w:p>
  </w:footnote>
  <w:footnote w:id="1">
    <w:p w:rsidR="00380096" w:rsidRPr="00380096" w:rsidRDefault="00380096" w:rsidP="00380096">
      <w:pPr>
        <w:pStyle w:val="a8"/>
        <w:rPr>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62A"/>
    <w:multiLevelType w:val="hybridMultilevel"/>
    <w:tmpl w:val="FF585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6F4D50"/>
    <w:multiLevelType w:val="hybridMultilevel"/>
    <w:tmpl w:val="653C04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9E2742"/>
    <w:multiLevelType w:val="multilevel"/>
    <w:tmpl w:val="9E34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31837"/>
    <w:multiLevelType w:val="hybridMultilevel"/>
    <w:tmpl w:val="70DC44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C715E01"/>
    <w:multiLevelType w:val="hybridMultilevel"/>
    <w:tmpl w:val="7B9EF7E8"/>
    <w:lvl w:ilvl="0" w:tplc="085AA7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BF3621"/>
    <w:multiLevelType w:val="hybridMultilevel"/>
    <w:tmpl w:val="78945254"/>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237577CD"/>
    <w:multiLevelType w:val="hybridMultilevel"/>
    <w:tmpl w:val="6FA8F7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9CD5CE3"/>
    <w:multiLevelType w:val="multilevel"/>
    <w:tmpl w:val="CF3E07DE"/>
    <w:lvl w:ilvl="0">
      <w:start w:val="1"/>
      <w:numFmt w:val="upperRoman"/>
      <w:lvlText w:val="%1."/>
      <w:lvlJc w:val="right"/>
      <w:pPr>
        <w:tabs>
          <w:tab w:val="num" w:pos="2649"/>
        </w:tabs>
        <w:ind w:left="2649"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3A3834"/>
    <w:multiLevelType w:val="singleLevel"/>
    <w:tmpl w:val="BB846C4E"/>
    <w:lvl w:ilvl="0">
      <w:start w:val="1"/>
      <w:numFmt w:val="decimal"/>
      <w:lvlText w:val="%1."/>
      <w:lvlJc w:val="left"/>
      <w:pPr>
        <w:tabs>
          <w:tab w:val="num" w:pos="786"/>
        </w:tabs>
        <w:ind w:left="786" w:hanging="360"/>
      </w:pPr>
      <w:rPr>
        <w:rFonts w:hint="default"/>
      </w:rPr>
    </w:lvl>
  </w:abstractNum>
  <w:abstractNum w:abstractNumId="9">
    <w:nsid w:val="2BE95476"/>
    <w:multiLevelType w:val="hybridMultilevel"/>
    <w:tmpl w:val="D85CEC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F93274"/>
    <w:multiLevelType w:val="hybridMultilevel"/>
    <w:tmpl w:val="39C6AD68"/>
    <w:lvl w:ilvl="0" w:tplc="BEEC151C">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9192F3A"/>
    <w:multiLevelType w:val="multilevel"/>
    <w:tmpl w:val="1E72782E"/>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1575"/>
        </w:tabs>
        <w:ind w:left="1575" w:hanging="495"/>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712"/>
        </w:tabs>
        <w:ind w:left="10712" w:hanging="2160"/>
      </w:pPr>
      <w:rPr>
        <w:rFonts w:hint="default"/>
      </w:rPr>
    </w:lvl>
  </w:abstractNum>
  <w:abstractNum w:abstractNumId="12">
    <w:nsid w:val="3C316B7A"/>
    <w:multiLevelType w:val="hybridMultilevel"/>
    <w:tmpl w:val="E36A12FE"/>
    <w:lvl w:ilvl="0" w:tplc="3558BD66">
      <w:start w:val="2"/>
      <w:numFmt w:val="upperRoman"/>
      <w:lvlText w:val="%1."/>
      <w:lvlJc w:val="right"/>
      <w:pPr>
        <w:tabs>
          <w:tab w:val="num" w:pos="1260"/>
        </w:tabs>
        <w:ind w:left="1260" w:hanging="1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8F42A7"/>
    <w:multiLevelType w:val="hybridMultilevel"/>
    <w:tmpl w:val="40965080"/>
    <w:lvl w:ilvl="0" w:tplc="C0D2DD1E">
      <w:start w:val="2"/>
      <w:numFmt w:val="upperRoman"/>
      <w:lvlText w:val="%1."/>
      <w:lvlJc w:val="right"/>
      <w:pPr>
        <w:tabs>
          <w:tab w:val="num" w:pos="1969"/>
        </w:tabs>
        <w:ind w:left="1969" w:hanging="180"/>
      </w:pPr>
      <w:rPr>
        <w:rFonts w:hint="default"/>
      </w:rPr>
    </w:lvl>
    <w:lvl w:ilvl="1" w:tplc="252EB022">
      <w:start w:val="1"/>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910938"/>
    <w:multiLevelType w:val="singleLevel"/>
    <w:tmpl w:val="98BCEC1C"/>
    <w:lvl w:ilvl="0">
      <w:start w:val="1"/>
      <w:numFmt w:val="decimal"/>
      <w:lvlText w:val="%1."/>
      <w:lvlJc w:val="left"/>
      <w:pPr>
        <w:tabs>
          <w:tab w:val="num" w:pos="984"/>
        </w:tabs>
        <w:ind w:left="0" w:firstLine="624"/>
      </w:pPr>
    </w:lvl>
  </w:abstractNum>
  <w:abstractNum w:abstractNumId="15">
    <w:nsid w:val="432B0A91"/>
    <w:multiLevelType w:val="hybridMultilevel"/>
    <w:tmpl w:val="16FE90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DBA1E86"/>
    <w:multiLevelType w:val="multilevel"/>
    <w:tmpl w:val="AC9EA8DC"/>
    <w:lvl w:ilvl="0">
      <w:start w:val="2"/>
      <w:numFmt w:val="upperRoman"/>
      <w:lvlText w:val="%1."/>
      <w:lvlJc w:val="right"/>
      <w:pPr>
        <w:tabs>
          <w:tab w:val="num" w:pos="1969"/>
        </w:tabs>
        <w:ind w:left="1969" w:hanging="180"/>
      </w:pPr>
      <w:rPr>
        <w:rFonts w:hint="default"/>
      </w:rPr>
    </w:lvl>
    <w:lvl w:ilvl="1">
      <w:start w:val="2"/>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0CF48DB"/>
    <w:multiLevelType w:val="multilevel"/>
    <w:tmpl w:val="4552EF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55C41204"/>
    <w:multiLevelType w:val="hybridMultilevel"/>
    <w:tmpl w:val="9524ECA0"/>
    <w:lvl w:ilvl="0" w:tplc="C234F1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D97024"/>
    <w:multiLevelType w:val="multilevel"/>
    <w:tmpl w:val="CA2A4714"/>
    <w:lvl w:ilvl="0">
      <w:start w:val="2"/>
      <w:numFmt w:val="upperRoman"/>
      <w:lvlText w:val="%1."/>
      <w:lvlJc w:val="right"/>
      <w:pPr>
        <w:tabs>
          <w:tab w:val="num" w:pos="2340"/>
        </w:tabs>
        <w:ind w:left="23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97B193C"/>
    <w:multiLevelType w:val="hybridMultilevel"/>
    <w:tmpl w:val="A23209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E6754A3"/>
    <w:multiLevelType w:val="multilevel"/>
    <w:tmpl w:val="D7928D02"/>
    <w:lvl w:ilvl="0">
      <w:start w:val="3"/>
      <w:numFmt w:val="upperRoman"/>
      <w:lvlText w:val="%1."/>
      <w:lvlJc w:val="right"/>
      <w:pPr>
        <w:tabs>
          <w:tab w:val="num" w:pos="1260"/>
        </w:tabs>
        <w:ind w:left="1260" w:hanging="18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22">
    <w:nsid w:val="60200473"/>
    <w:multiLevelType w:val="multilevel"/>
    <w:tmpl w:val="7A22EF30"/>
    <w:lvl w:ilvl="0">
      <w:start w:val="2"/>
      <w:numFmt w:val="upperRoman"/>
      <w:lvlText w:val="%1."/>
      <w:lvlJc w:val="right"/>
      <w:pPr>
        <w:tabs>
          <w:tab w:val="num" w:pos="1969"/>
        </w:tabs>
        <w:ind w:left="1969"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21F12E6"/>
    <w:multiLevelType w:val="hybridMultilevel"/>
    <w:tmpl w:val="6B82D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80531E"/>
    <w:multiLevelType w:val="multilevel"/>
    <w:tmpl w:val="F31048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69582CF5"/>
    <w:multiLevelType w:val="hybridMultilevel"/>
    <w:tmpl w:val="EF3207F0"/>
    <w:lvl w:ilvl="0" w:tplc="858E1B12">
      <w:start w:val="2"/>
      <w:numFmt w:val="upperRoman"/>
      <w:lvlText w:val="%1."/>
      <w:lvlJc w:val="right"/>
      <w:pPr>
        <w:tabs>
          <w:tab w:val="num" w:pos="2340"/>
        </w:tabs>
        <w:ind w:left="2340" w:hanging="180"/>
      </w:pPr>
      <w:rPr>
        <w:rFonts w:hint="default"/>
      </w:rPr>
    </w:lvl>
    <w:lvl w:ilvl="1" w:tplc="858E1B12">
      <w:start w:val="2"/>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310E7B"/>
    <w:multiLevelType w:val="multilevel"/>
    <w:tmpl w:val="518E3052"/>
    <w:lvl w:ilvl="0">
      <w:start w:val="3"/>
      <w:numFmt w:val="decimal"/>
      <w:lvlText w:val="%1"/>
      <w:lvlJc w:val="left"/>
      <w:pPr>
        <w:tabs>
          <w:tab w:val="num" w:pos="510"/>
        </w:tabs>
        <w:ind w:left="510" w:hanging="510"/>
      </w:pPr>
      <w:rPr>
        <w:rFonts w:hint="default"/>
      </w:rPr>
    </w:lvl>
    <w:lvl w:ilvl="1">
      <w:start w:val="4"/>
      <w:numFmt w:val="decimal"/>
      <w:lvlText w:val="%1.%2"/>
      <w:lvlJc w:val="left"/>
      <w:pPr>
        <w:tabs>
          <w:tab w:val="num" w:pos="1219"/>
        </w:tabs>
        <w:ind w:left="1219" w:hanging="51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7">
    <w:nsid w:val="754A6DF5"/>
    <w:multiLevelType w:val="hybridMultilevel"/>
    <w:tmpl w:val="54E8A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68925B6"/>
    <w:multiLevelType w:val="hybridMultilevel"/>
    <w:tmpl w:val="912A9D98"/>
    <w:lvl w:ilvl="0" w:tplc="1C009E5E">
      <w:start w:val="1"/>
      <w:numFmt w:val="upperRoman"/>
      <w:lvlText w:val="%1."/>
      <w:lvlJc w:val="right"/>
      <w:pPr>
        <w:tabs>
          <w:tab w:val="num" w:pos="2649"/>
        </w:tabs>
        <w:ind w:left="2649" w:hanging="180"/>
      </w:pPr>
      <w:rPr>
        <w:rFonts w:hint="default"/>
      </w:rPr>
    </w:lvl>
    <w:lvl w:ilvl="1" w:tplc="2DE867E6">
      <w:start w:val="1"/>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14"/>
  </w:num>
  <w:num w:numId="4">
    <w:abstractNumId w:val="27"/>
  </w:num>
  <w:num w:numId="5">
    <w:abstractNumId w:val="9"/>
  </w:num>
  <w:num w:numId="6">
    <w:abstractNumId w:val="23"/>
  </w:num>
  <w:num w:numId="7">
    <w:abstractNumId w:val="18"/>
  </w:num>
  <w:num w:numId="8">
    <w:abstractNumId w:val="4"/>
  </w:num>
  <w:num w:numId="9">
    <w:abstractNumId w:val="0"/>
  </w:num>
  <w:num w:numId="10">
    <w:abstractNumId w:val="2"/>
  </w:num>
  <w:num w:numId="11">
    <w:abstractNumId w:val="28"/>
  </w:num>
  <w:num w:numId="12">
    <w:abstractNumId w:val="7"/>
  </w:num>
  <w:num w:numId="13">
    <w:abstractNumId w:val="3"/>
  </w:num>
  <w:num w:numId="14">
    <w:abstractNumId w:val="6"/>
  </w:num>
  <w:num w:numId="15">
    <w:abstractNumId w:val="15"/>
  </w:num>
  <w:num w:numId="16">
    <w:abstractNumId w:val="12"/>
  </w:num>
  <w:num w:numId="17">
    <w:abstractNumId w:val="25"/>
  </w:num>
  <w:num w:numId="18">
    <w:abstractNumId w:val="19"/>
  </w:num>
  <w:num w:numId="19">
    <w:abstractNumId w:val="1"/>
  </w:num>
  <w:num w:numId="20">
    <w:abstractNumId w:val="21"/>
  </w:num>
  <w:num w:numId="21">
    <w:abstractNumId w:val="20"/>
  </w:num>
  <w:num w:numId="22">
    <w:abstractNumId w:val="26"/>
  </w:num>
  <w:num w:numId="23">
    <w:abstractNumId w:val="5"/>
  </w:num>
  <w:num w:numId="24">
    <w:abstractNumId w:val="13"/>
  </w:num>
  <w:num w:numId="25">
    <w:abstractNumId w:val="22"/>
  </w:num>
  <w:num w:numId="26">
    <w:abstractNumId w:val="16"/>
  </w:num>
  <w:num w:numId="27">
    <w:abstractNumId w:val="11"/>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B37"/>
    <w:rsid w:val="00001636"/>
    <w:rsid w:val="000150FD"/>
    <w:rsid w:val="00021B30"/>
    <w:rsid w:val="000255F5"/>
    <w:rsid w:val="00054387"/>
    <w:rsid w:val="00080BC6"/>
    <w:rsid w:val="00081188"/>
    <w:rsid w:val="00087B59"/>
    <w:rsid w:val="0009765F"/>
    <w:rsid w:val="000C63BE"/>
    <w:rsid w:val="000D022B"/>
    <w:rsid w:val="000D2BC4"/>
    <w:rsid w:val="000D6749"/>
    <w:rsid w:val="000F1306"/>
    <w:rsid w:val="001317C7"/>
    <w:rsid w:val="00137D3C"/>
    <w:rsid w:val="00141947"/>
    <w:rsid w:val="00167582"/>
    <w:rsid w:val="00170571"/>
    <w:rsid w:val="00176318"/>
    <w:rsid w:val="00182579"/>
    <w:rsid w:val="00183BC3"/>
    <w:rsid w:val="00186A94"/>
    <w:rsid w:val="001C2C14"/>
    <w:rsid w:val="001C2CC3"/>
    <w:rsid w:val="001F5830"/>
    <w:rsid w:val="002058B7"/>
    <w:rsid w:val="00234E24"/>
    <w:rsid w:val="00244A33"/>
    <w:rsid w:val="0026522F"/>
    <w:rsid w:val="0026704A"/>
    <w:rsid w:val="00271ADD"/>
    <w:rsid w:val="0028789D"/>
    <w:rsid w:val="0029527F"/>
    <w:rsid w:val="002B2218"/>
    <w:rsid w:val="002C61D9"/>
    <w:rsid w:val="002E0AF4"/>
    <w:rsid w:val="002E488A"/>
    <w:rsid w:val="002F14CC"/>
    <w:rsid w:val="002F46EF"/>
    <w:rsid w:val="0030020D"/>
    <w:rsid w:val="003004CE"/>
    <w:rsid w:val="00302D43"/>
    <w:rsid w:val="00335EA2"/>
    <w:rsid w:val="0033615E"/>
    <w:rsid w:val="00342203"/>
    <w:rsid w:val="003436DF"/>
    <w:rsid w:val="00351EA0"/>
    <w:rsid w:val="00353C80"/>
    <w:rsid w:val="00363BD9"/>
    <w:rsid w:val="00371CC7"/>
    <w:rsid w:val="00380096"/>
    <w:rsid w:val="00381B32"/>
    <w:rsid w:val="00384228"/>
    <w:rsid w:val="003B449B"/>
    <w:rsid w:val="003E0124"/>
    <w:rsid w:val="003F0085"/>
    <w:rsid w:val="00414DAB"/>
    <w:rsid w:val="00415B32"/>
    <w:rsid w:val="0041715A"/>
    <w:rsid w:val="00427BF0"/>
    <w:rsid w:val="0045172E"/>
    <w:rsid w:val="00474EE9"/>
    <w:rsid w:val="004818D6"/>
    <w:rsid w:val="004910C8"/>
    <w:rsid w:val="0049362C"/>
    <w:rsid w:val="004A3A4E"/>
    <w:rsid w:val="004B515F"/>
    <w:rsid w:val="004D1A27"/>
    <w:rsid w:val="004E0C05"/>
    <w:rsid w:val="004F1730"/>
    <w:rsid w:val="0052452F"/>
    <w:rsid w:val="00537BAF"/>
    <w:rsid w:val="00555C50"/>
    <w:rsid w:val="005612C1"/>
    <w:rsid w:val="00576887"/>
    <w:rsid w:val="0058133B"/>
    <w:rsid w:val="005A21E3"/>
    <w:rsid w:val="005A248E"/>
    <w:rsid w:val="005C5FDA"/>
    <w:rsid w:val="005D285F"/>
    <w:rsid w:val="00600BF5"/>
    <w:rsid w:val="0061135F"/>
    <w:rsid w:val="00613405"/>
    <w:rsid w:val="006163A7"/>
    <w:rsid w:val="006249D3"/>
    <w:rsid w:val="00627794"/>
    <w:rsid w:val="00633C5D"/>
    <w:rsid w:val="00653359"/>
    <w:rsid w:val="006564BF"/>
    <w:rsid w:val="00660584"/>
    <w:rsid w:val="00667B9B"/>
    <w:rsid w:val="00671B37"/>
    <w:rsid w:val="006761DD"/>
    <w:rsid w:val="006800D3"/>
    <w:rsid w:val="006813C7"/>
    <w:rsid w:val="0068580A"/>
    <w:rsid w:val="00687124"/>
    <w:rsid w:val="00695E8A"/>
    <w:rsid w:val="006A53AA"/>
    <w:rsid w:val="006B4406"/>
    <w:rsid w:val="006C01C9"/>
    <w:rsid w:val="006C10CA"/>
    <w:rsid w:val="006C4FEA"/>
    <w:rsid w:val="006C7F2B"/>
    <w:rsid w:val="006D6EE9"/>
    <w:rsid w:val="006E09D3"/>
    <w:rsid w:val="006E2085"/>
    <w:rsid w:val="006F5CE9"/>
    <w:rsid w:val="00714BB4"/>
    <w:rsid w:val="0073392A"/>
    <w:rsid w:val="007567A1"/>
    <w:rsid w:val="00775108"/>
    <w:rsid w:val="007806E8"/>
    <w:rsid w:val="00785C92"/>
    <w:rsid w:val="0078639D"/>
    <w:rsid w:val="0078659F"/>
    <w:rsid w:val="00796ECC"/>
    <w:rsid w:val="007B59A8"/>
    <w:rsid w:val="007E5B83"/>
    <w:rsid w:val="007E6D14"/>
    <w:rsid w:val="00802F97"/>
    <w:rsid w:val="00807C43"/>
    <w:rsid w:val="00823A45"/>
    <w:rsid w:val="00852B1A"/>
    <w:rsid w:val="00876E32"/>
    <w:rsid w:val="00884BCF"/>
    <w:rsid w:val="00893B36"/>
    <w:rsid w:val="008C0338"/>
    <w:rsid w:val="008E4269"/>
    <w:rsid w:val="008E444A"/>
    <w:rsid w:val="008F0A95"/>
    <w:rsid w:val="009216DC"/>
    <w:rsid w:val="009259F5"/>
    <w:rsid w:val="009312A4"/>
    <w:rsid w:val="00961B12"/>
    <w:rsid w:val="0097529A"/>
    <w:rsid w:val="009957F1"/>
    <w:rsid w:val="009B1CB1"/>
    <w:rsid w:val="009D5646"/>
    <w:rsid w:val="009D61CE"/>
    <w:rsid w:val="00A0094E"/>
    <w:rsid w:val="00A05967"/>
    <w:rsid w:val="00A47CB7"/>
    <w:rsid w:val="00A6007F"/>
    <w:rsid w:val="00A74FB7"/>
    <w:rsid w:val="00AA048D"/>
    <w:rsid w:val="00AA35D9"/>
    <w:rsid w:val="00AA602F"/>
    <w:rsid w:val="00AB012E"/>
    <w:rsid w:val="00AB3733"/>
    <w:rsid w:val="00AB5885"/>
    <w:rsid w:val="00AB601D"/>
    <w:rsid w:val="00AC1591"/>
    <w:rsid w:val="00AC6118"/>
    <w:rsid w:val="00AC6C16"/>
    <w:rsid w:val="00AE4BD2"/>
    <w:rsid w:val="00B06864"/>
    <w:rsid w:val="00B179D2"/>
    <w:rsid w:val="00B20CD4"/>
    <w:rsid w:val="00B21C9F"/>
    <w:rsid w:val="00B35EC0"/>
    <w:rsid w:val="00B53DB9"/>
    <w:rsid w:val="00B6403D"/>
    <w:rsid w:val="00B667F4"/>
    <w:rsid w:val="00B80DED"/>
    <w:rsid w:val="00B82E04"/>
    <w:rsid w:val="00B957FB"/>
    <w:rsid w:val="00BB05D5"/>
    <w:rsid w:val="00BB0D97"/>
    <w:rsid w:val="00BB4558"/>
    <w:rsid w:val="00BC5551"/>
    <w:rsid w:val="00BE336F"/>
    <w:rsid w:val="00BE452E"/>
    <w:rsid w:val="00BF3EC9"/>
    <w:rsid w:val="00C03B82"/>
    <w:rsid w:val="00C30FB9"/>
    <w:rsid w:val="00C472FE"/>
    <w:rsid w:val="00C47F75"/>
    <w:rsid w:val="00C90E9D"/>
    <w:rsid w:val="00CA4C90"/>
    <w:rsid w:val="00D05139"/>
    <w:rsid w:val="00D06F80"/>
    <w:rsid w:val="00D10351"/>
    <w:rsid w:val="00D23CEA"/>
    <w:rsid w:val="00D30D57"/>
    <w:rsid w:val="00D31232"/>
    <w:rsid w:val="00D378EF"/>
    <w:rsid w:val="00D37B2C"/>
    <w:rsid w:val="00D61883"/>
    <w:rsid w:val="00D64434"/>
    <w:rsid w:val="00D67B0D"/>
    <w:rsid w:val="00D67FB2"/>
    <w:rsid w:val="00D71638"/>
    <w:rsid w:val="00D8228B"/>
    <w:rsid w:val="00D86782"/>
    <w:rsid w:val="00DC0323"/>
    <w:rsid w:val="00E01FFB"/>
    <w:rsid w:val="00E11A53"/>
    <w:rsid w:val="00E12C43"/>
    <w:rsid w:val="00E33B25"/>
    <w:rsid w:val="00E44D27"/>
    <w:rsid w:val="00E536F4"/>
    <w:rsid w:val="00E55C95"/>
    <w:rsid w:val="00E568E7"/>
    <w:rsid w:val="00E66893"/>
    <w:rsid w:val="00E77358"/>
    <w:rsid w:val="00EA376D"/>
    <w:rsid w:val="00EA4E7A"/>
    <w:rsid w:val="00EA7EF4"/>
    <w:rsid w:val="00EC1A3C"/>
    <w:rsid w:val="00EC3A67"/>
    <w:rsid w:val="00EE208C"/>
    <w:rsid w:val="00EE26B6"/>
    <w:rsid w:val="00EF43A7"/>
    <w:rsid w:val="00F00DE4"/>
    <w:rsid w:val="00F04F3F"/>
    <w:rsid w:val="00F054CB"/>
    <w:rsid w:val="00F145C0"/>
    <w:rsid w:val="00F22B11"/>
    <w:rsid w:val="00F27C40"/>
    <w:rsid w:val="00F35824"/>
    <w:rsid w:val="00F42B8C"/>
    <w:rsid w:val="00F46477"/>
    <w:rsid w:val="00F65BEA"/>
    <w:rsid w:val="00F9002F"/>
    <w:rsid w:val="00F945FD"/>
    <w:rsid w:val="00F94668"/>
    <w:rsid w:val="00F95A5F"/>
    <w:rsid w:val="00FB4417"/>
    <w:rsid w:val="00FB6643"/>
    <w:rsid w:val="00FC0001"/>
    <w:rsid w:val="00FE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E8AC01D9-5871-4A84-B312-7F975DF5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F5830"/>
    <w:pPr>
      <w:keepNext/>
      <w:spacing w:before="240" w:after="60"/>
      <w:outlineLvl w:val="0"/>
    </w:pPr>
    <w:rPr>
      <w:rFonts w:ascii="Arial" w:hAnsi="Arial"/>
      <w:b/>
      <w:kern w:val="28"/>
      <w:sz w:val="28"/>
      <w:szCs w:val="20"/>
    </w:rPr>
  </w:style>
  <w:style w:type="paragraph" w:styleId="3">
    <w:name w:val="heading 3"/>
    <w:basedOn w:val="a"/>
    <w:next w:val="a"/>
    <w:qFormat/>
    <w:rsid w:val="006813C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8659F"/>
    <w:pPr>
      <w:spacing w:before="100" w:beforeAutospacing="1" w:after="100" w:afterAutospacing="1"/>
    </w:pPr>
  </w:style>
  <w:style w:type="character" w:styleId="a4">
    <w:name w:val="Hyperlink"/>
    <w:basedOn w:val="a0"/>
    <w:rsid w:val="001317C7"/>
    <w:rPr>
      <w:color w:val="0000FF"/>
      <w:u w:val="single"/>
    </w:rPr>
  </w:style>
  <w:style w:type="table" w:styleId="a5">
    <w:name w:val="Table Grid"/>
    <w:basedOn w:val="a1"/>
    <w:rsid w:val="0062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заголовок 5"/>
    <w:basedOn w:val="a"/>
    <w:next w:val="a"/>
    <w:rsid w:val="00B179D2"/>
    <w:pPr>
      <w:keepNext/>
      <w:autoSpaceDE w:val="0"/>
      <w:autoSpaceDN w:val="0"/>
      <w:spacing w:line="312" w:lineRule="auto"/>
      <w:ind w:firstLine="426"/>
      <w:jc w:val="center"/>
    </w:pPr>
    <w:rPr>
      <w:sz w:val="28"/>
      <w:szCs w:val="28"/>
    </w:rPr>
  </w:style>
  <w:style w:type="paragraph" w:styleId="a6">
    <w:name w:val="caption"/>
    <w:basedOn w:val="a"/>
    <w:next w:val="a"/>
    <w:qFormat/>
    <w:rsid w:val="00380096"/>
    <w:pPr>
      <w:spacing w:before="120" w:after="120"/>
    </w:pPr>
    <w:rPr>
      <w:b/>
      <w:bCs/>
      <w:sz w:val="20"/>
      <w:szCs w:val="20"/>
      <w:lang w:val="en-US"/>
    </w:rPr>
  </w:style>
  <w:style w:type="character" w:styleId="a7">
    <w:name w:val="footnote reference"/>
    <w:basedOn w:val="a0"/>
    <w:semiHidden/>
    <w:rsid w:val="00380096"/>
    <w:rPr>
      <w:vertAlign w:val="superscript"/>
    </w:rPr>
  </w:style>
  <w:style w:type="paragraph" w:styleId="a8">
    <w:name w:val="footnote text"/>
    <w:basedOn w:val="a"/>
    <w:semiHidden/>
    <w:rsid w:val="00380096"/>
    <w:rPr>
      <w:sz w:val="20"/>
      <w:szCs w:val="20"/>
      <w:lang w:val="en-US"/>
    </w:rPr>
  </w:style>
  <w:style w:type="paragraph" w:styleId="a9">
    <w:name w:val="Body Text Indent"/>
    <w:basedOn w:val="a"/>
    <w:rsid w:val="00B179D2"/>
    <w:pPr>
      <w:autoSpaceDE w:val="0"/>
      <w:autoSpaceDN w:val="0"/>
      <w:spacing w:line="312" w:lineRule="auto"/>
      <w:ind w:firstLine="426"/>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8744</Words>
  <Characters>49843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58471</CharactersWithSpaces>
  <SharedDoc>false</SharedDoc>
  <HLinks>
    <vt:vector size="12" baseType="variant">
      <vt:variant>
        <vt:i4>6422624</vt:i4>
      </vt:variant>
      <vt:variant>
        <vt:i4>12</vt:i4>
      </vt:variant>
      <vt:variant>
        <vt:i4>0</vt:i4>
      </vt:variant>
      <vt:variant>
        <vt:i4>5</vt:i4>
      </vt:variant>
      <vt:variant>
        <vt:lpwstr>http://www.gks.ru/</vt:lpwstr>
      </vt:variant>
      <vt:variant>
        <vt:lpwstr/>
      </vt:variant>
      <vt:variant>
        <vt:i4>720898</vt:i4>
      </vt:variant>
      <vt:variant>
        <vt:i4>9</vt:i4>
      </vt:variant>
      <vt:variant>
        <vt:i4>0</vt:i4>
      </vt:variant>
      <vt:variant>
        <vt:i4>5</vt:i4>
      </vt:variant>
      <vt:variant>
        <vt:lpwstr>http://www.prime-tass.ru/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Irina</cp:lastModifiedBy>
  <cp:revision>2</cp:revision>
  <cp:lastPrinted>2010-03-16T07:14:00Z</cp:lastPrinted>
  <dcterms:created xsi:type="dcterms:W3CDTF">2014-11-01T07:25:00Z</dcterms:created>
  <dcterms:modified xsi:type="dcterms:W3CDTF">2014-11-01T07:25:00Z</dcterms:modified>
</cp:coreProperties>
</file>