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1BB" w:rsidRDefault="003F01BB">
      <w:pPr>
        <w:pStyle w:val="2"/>
        <w:jc w:val="both"/>
      </w:pPr>
    </w:p>
    <w:p w:rsidR="00D42949" w:rsidRDefault="00D42949">
      <w:pPr>
        <w:pStyle w:val="2"/>
        <w:jc w:val="both"/>
      </w:pPr>
      <w:r>
        <w:t>Легко ли быть добрым?</w:t>
      </w:r>
    </w:p>
    <w:p w:rsidR="00D42949" w:rsidRDefault="00D429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D42949" w:rsidRPr="003F01BB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ли быть добрым? Казалось бы совсем простой вопрос. Простой, если не задумываться над тем, что за этим стоит. Веками люди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пытаются понять и описать , что есть любовь ,но любовь не опишешь - это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свойство души человека, а люди такие разные. А доброта? Разве возможно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описать доброту ? А может быть попробовать ? С чего же начать? Пожалуй с того ,как ведет себя добрый человек. Добрый человек никогда не злится.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что же , ведь злость можно запрятать очень глубоко, так глубоко, что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невозможно по внешним проявлениям понять добрый человек или он хорошо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маскирует свою злость. Добрый человек не может испытывать ненависть.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ведь ненавидеть можно молча , с улыбкой на лице. Это зависит от того,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насколько человек умеет управлять своими эмоциями. Добрый человек всегда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прийти на помощь, но ведь и это можно делать из корысти . Так что же такое доброта ? Простой вопрос на который не так то просто найти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ответ. Давайте вернемся к любви . Человек который любит светится, это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красивые слова. Приборы способные фиксировать параметры биополя человека показывают, что любящий человек действительно излучает свет и этот свет способен корректировать полевые отклонения, проще сказать свет любви приводит поле человека к норме, а зачастую вылечивает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тяжелые недуги .Тут все зависит от силы любви ,от силы световых вибраций.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все мировые религии определяют любовь, как свет души. А если доброта ,как и любовь свойство души,значит они родственны.Тогда доброту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определить ,как тепло души , ведь с добрым человеком всегда тепло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уютно. Но мы не ответили на главный вопрос :"Легко ли быть добрым". Не злиться даже глубоко в душе, не испытывать ненависть даже когда тебя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уничтожают,помогать всегда бескорыстно. Это очень тяжело и под силу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многим.Трудно заставить себя работать над очищением своей души -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престижно,не модно ,а жаль! Ведь все просто доброта- это производная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. Учитесь любить и начните с себя.Научитесь любить себя,родителей,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 и конечно же врагов. Полюбите этот мир и свет любви сделает вас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добрее,вы согреете этим теплом чью-то израненную холодную душу,она увидит правильную дорожку , которую вы осветили светом своей любви и в этом мире станет чуть-чуть теплее, чуть-чуть светлее, а это значит ,что </w:t>
      </w:r>
    </w:p>
    <w:p w:rsidR="00D42949" w:rsidRDefault="00D4294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конце пути вы будете знать ,что прожили жизнь не напрасно.</w:t>
      </w:r>
      <w:bookmarkStart w:id="0" w:name="_GoBack"/>
      <w:bookmarkEnd w:id="0"/>
    </w:p>
    <w:sectPr w:rsidR="00D4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1BB"/>
    <w:rsid w:val="003F01BB"/>
    <w:rsid w:val="00CB75F6"/>
    <w:rsid w:val="00D42949"/>
    <w:rsid w:val="00E9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BB0EC-4869-44A5-806F-3812D127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Легко ли быть добрым? - CoolReferat.com</vt:lpstr>
    </vt:vector>
  </TitlesOfParts>
  <Company>*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Легко ли быть добрым? - CoolReferat.com</dc:title>
  <dc:subject/>
  <dc:creator>Admin</dc:creator>
  <cp:keywords/>
  <dc:description/>
  <cp:lastModifiedBy>Irina</cp:lastModifiedBy>
  <cp:revision>2</cp:revision>
  <dcterms:created xsi:type="dcterms:W3CDTF">2014-08-25T04:35:00Z</dcterms:created>
  <dcterms:modified xsi:type="dcterms:W3CDTF">2014-08-25T04:35:00Z</dcterms:modified>
</cp:coreProperties>
</file>