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D4" w:rsidRPr="00A546D4" w:rsidRDefault="00A546D4" w:rsidP="00A546D4">
      <w:pPr>
        <w:keepNext/>
        <w:spacing w:after="0" w:line="240" w:lineRule="auto"/>
        <w:ind w:firstLine="113"/>
        <w:jc w:val="center"/>
        <w:rPr>
          <w:rFonts w:ascii="Times New Roman" w:eastAsia="Times New Roman" w:hAnsi="Times New Roman"/>
          <w:b/>
          <w:kern w:val="16"/>
          <w:sz w:val="28"/>
          <w:szCs w:val="20"/>
          <w:lang w:eastAsia="ru-RU"/>
        </w:rPr>
      </w:pPr>
    </w:p>
    <w:p w:rsidR="00A546D4" w:rsidRPr="00A546D4" w:rsidRDefault="00A546D4" w:rsidP="00A546D4">
      <w:pPr>
        <w:keepNext/>
        <w:spacing w:after="0" w:line="240" w:lineRule="auto"/>
        <w:ind w:firstLine="113"/>
        <w:jc w:val="center"/>
        <w:rPr>
          <w:rFonts w:ascii="Times New Roman" w:eastAsia="Times New Roman" w:hAnsi="Times New Roman"/>
          <w:b/>
          <w:kern w:val="16"/>
          <w:sz w:val="28"/>
          <w:szCs w:val="20"/>
          <w:lang w:eastAsia="ru-RU"/>
        </w:rPr>
      </w:pPr>
      <w:r w:rsidRPr="00A546D4">
        <w:rPr>
          <w:rFonts w:ascii="Times New Roman" w:eastAsia="Times New Roman" w:hAnsi="Times New Roman"/>
          <w:b/>
          <w:kern w:val="16"/>
          <w:sz w:val="28"/>
          <w:szCs w:val="20"/>
          <w:lang w:eastAsia="ru-RU"/>
        </w:rPr>
        <w:t>Федеральное агентство по образованию</w:t>
      </w: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b/>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r w:rsidRPr="00A546D4">
        <w:rPr>
          <w:rFonts w:ascii="Times New Roman" w:eastAsia="Times New Roman" w:hAnsi="Times New Roman"/>
          <w:b/>
          <w:sz w:val="28"/>
          <w:szCs w:val="20"/>
          <w:lang w:eastAsia="ru-RU"/>
        </w:rPr>
        <w:t xml:space="preserve">Государственное образовательное учреждение </w:t>
      </w: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r w:rsidRPr="00A546D4">
        <w:rPr>
          <w:rFonts w:ascii="Times New Roman" w:eastAsia="Times New Roman" w:hAnsi="Times New Roman"/>
          <w:b/>
          <w:sz w:val="28"/>
          <w:szCs w:val="20"/>
          <w:lang w:eastAsia="ru-RU"/>
        </w:rPr>
        <w:t>высшего профессионального образования</w:t>
      </w: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r w:rsidRPr="00A546D4">
        <w:rPr>
          <w:rFonts w:ascii="Times New Roman" w:eastAsia="Times New Roman" w:hAnsi="Times New Roman"/>
          <w:b/>
          <w:sz w:val="28"/>
          <w:szCs w:val="20"/>
          <w:lang w:eastAsia="ru-RU"/>
        </w:rPr>
        <w:t>Тульский государственный университет</w:t>
      </w: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r>
        <w:rPr>
          <w:rFonts w:ascii="Times New Roman" w:eastAsia="Times New Roman" w:hAnsi="Times New Roman"/>
          <w:sz w:val="28"/>
          <w:szCs w:val="20"/>
          <w:lang w:eastAsia="ru-RU"/>
        </w:rPr>
        <w:t>Кафедра «</w:t>
      </w:r>
      <w:r w:rsidR="00B77FD0">
        <w:rPr>
          <w:rFonts w:ascii="Times New Roman" w:eastAsia="Times New Roman" w:hAnsi="Times New Roman"/>
          <w:sz w:val="28"/>
          <w:szCs w:val="20"/>
          <w:lang w:eastAsia="ru-RU"/>
        </w:rPr>
        <w:t>Истории и культурологии</w:t>
      </w:r>
      <w:r w:rsidRPr="00A546D4">
        <w:rPr>
          <w:rFonts w:ascii="Times New Roman" w:eastAsia="Times New Roman" w:hAnsi="Times New Roman"/>
          <w:sz w:val="28"/>
          <w:szCs w:val="20"/>
          <w:lang w:eastAsia="ru-RU"/>
        </w:rPr>
        <w:t>»</w:t>
      </w: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center"/>
        <w:outlineLvl w:val="0"/>
        <w:rPr>
          <w:rFonts w:ascii="Times New Roman" w:eastAsia="Times New Roman" w:hAnsi="Times New Roman"/>
          <w:b/>
          <w:i/>
          <w:sz w:val="48"/>
          <w:szCs w:val="48"/>
          <w:lang w:eastAsia="ru-RU"/>
        </w:rPr>
      </w:pPr>
      <w:r>
        <w:rPr>
          <w:rFonts w:ascii="Times New Roman" w:eastAsia="Times New Roman" w:hAnsi="Times New Roman"/>
          <w:b/>
          <w:i/>
          <w:sz w:val="48"/>
          <w:szCs w:val="48"/>
          <w:lang w:eastAsia="ru-RU"/>
        </w:rPr>
        <w:t>Реферат</w:t>
      </w:r>
    </w:p>
    <w:p w:rsidR="00A546D4" w:rsidRPr="00A546D4" w:rsidRDefault="00A546D4" w:rsidP="00A546D4">
      <w:pPr>
        <w:tabs>
          <w:tab w:val="left" w:pos="10348"/>
        </w:tabs>
        <w:autoSpaceDE w:val="0"/>
        <w:autoSpaceDN w:val="0"/>
        <w:adjustRightInd w:val="0"/>
        <w:spacing w:after="0" w:line="360" w:lineRule="auto"/>
        <w:ind w:left="-360" w:firstLine="567"/>
        <w:jc w:val="center"/>
        <w:outlineLvl w:val="0"/>
        <w:rPr>
          <w:rFonts w:ascii="Times New Roman" w:eastAsia="Times New Roman" w:hAnsi="Times New Roman"/>
          <w:i/>
          <w:sz w:val="28"/>
          <w:szCs w:val="28"/>
          <w:lang w:eastAsia="ru-RU"/>
        </w:rPr>
      </w:pPr>
      <w:r w:rsidRPr="00A546D4">
        <w:rPr>
          <w:rFonts w:ascii="Times New Roman" w:eastAsia="Times New Roman" w:hAnsi="Times New Roman"/>
          <w:i/>
          <w:sz w:val="28"/>
          <w:szCs w:val="28"/>
          <w:lang w:eastAsia="ru-RU"/>
        </w:rPr>
        <w:t xml:space="preserve"> по дисциплине: «</w:t>
      </w:r>
      <w:r>
        <w:rPr>
          <w:rFonts w:ascii="Times New Roman" w:eastAsia="Times New Roman" w:hAnsi="Times New Roman"/>
          <w:i/>
          <w:sz w:val="28"/>
          <w:szCs w:val="28"/>
          <w:lang w:eastAsia="ru-RU"/>
        </w:rPr>
        <w:t>Культурное наследие Тульского края</w:t>
      </w:r>
      <w:r w:rsidRPr="00A546D4">
        <w:rPr>
          <w:rFonts w:ascii="Times New Roman" w:eastAsia="Times New Roman" w:hAnsi="Times New Roman"/>
          <w:i/>
          <w:sz w:val="28"/>
          <w:szCs w:val="28"/>
          <w:lang w:eastAsia="ru-RU"/>
        </w:rPr>
        <w:t>»</w:t>
      </w:r>
    </w:p>
    <w:p w:rsidR="00A546D4" w:rsidRPr="00A546D4" w:rsidRDefault="00A546D4" w:rsidP="00A546D4">
      <w:pPr>
        <w:tabs>
          <w:tab w:val="left" w:pos="10348"/>
        </w:tabs>
        <w:autoSpaceDE w:val="0"/>
        <w:autoSpaceDN w:val="0"/>
        <w:adjustRightInd w:val="0"/>
        <w:spacing w:after="0" w:line="360" w:lineRule="auto"/>
        <w:ind w:left="-360" w:firstLine="567"/>
        <w:jc w:val="center"/>
        <w:outlineLvl w:val="0"/>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на тему: «Тульский край в Смутное время»</w:t>
      </w: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sz w:val="28"/>
          <w:szCs w:val="28"/>
          <w:lang w:eastAsia="ru-RU"/>
        </w:rPr>
      </w:pP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i/>
          <w:sz w:val="28"/>
          <w:szCs w:val="28"/>
          <w:lang w:eastAsia="ru-RU"/>
        </w:rPr>
      </w:pPr>
      <w:r w:rsidRPr="00A546D4">
        <w:rPr>
          <w:rFonts w:ascii="Times New Roman" w:eastAsia="Times New Roman" w:hAnsi="Times New Roman"/>
          <w:sz w:val="28"/>
          <w:szCs w:val="28"/>
          <w:lang w:eastAsia="ru-RU"/>
        </w:rPr>
        <w:t xml:space="preserve">Выполнил: ст. гр. 621951                         </w:t>
      </w:r>
      <w:r w:rsidR="001C5B67">
        <w:rPr>
          <w:rFonts w:ascii="Times New Roman" w:eastAsia="Times New Roman" w:hAnsi="Times New Roman"/>
          <w:sz w:val="28"/>
          <w:szCs w:val="28"/>
          <w:lang w:eastAsia="ru-RU"/>
        </w:rPr>
        <w:t xml:space="preserve">                          </w:t>
      </w:r>
      <w:r w:rsidRPr="00A546D4">
        <w:rPr>
          <w:rFonts w:ascii="Times New Roman" w:eastAsia="Times New Roman" w:hAnsi="Times New Roman"/>
          <w:sz w:val="28"/>
          <w:szCs w:val="28"/>
          <w:lang w:eastAsia="ru-RU"/>
        </w:rPr>
        <w:t xml:space="preserve">Запонкина А.Е.                                                                                             </w:t>
      </w:r>
    </w:p>
    <w:p w:rsidR="00A546D4" w:rsidRPr="00A546D4" w:rsidRDefault="00A546D4" w:rsidP="00A546D4">
      <w:pPr>
        <w:tabs>
          <w:tab w:val="left" w:pos="10348"/>
        </w:tabs>
        <w:autoSpaceDE w:val="0"/>
        <w:autoSpaceDN w:val="0"/>
        <w:adjustRightInd w:val="0"/>
        <w:spacing w:after="0" w:line="360" w:lineRule="auto"/>
        <w:ind w:left="-360" w:firstLine="567"/>
        <w:jc w:val="both"/>
        <w:outlineLvl w:val="0"/>
        <w:rPr>
          <w:rFonts w:ascii="Times New Roman" w:eastAsia="Times New Roman" w:hAnsi="Times New Roman"/>
          <w:i/>
          <w:sz w:val="28"/>
          <w:szCs w:val="28"/>
          <w:lang w:eastAsia="ru-RU"/>
        </w:rPr>
      </w:pPr>
      <w:r w:rsidRPr="00A546D4">
        <w:rPr>
          <w:rFonts w:ascii="Times New Roman" w:eastAsia="Times New Roman" w:hAnsi="Times New Roman"/>
          <w:sz w:val="28"/>
          <w:szCs w:val="28"/>
          <w:lang w:eastAsia="ru-RU"/>
        </w:rPr>
        <w:t xml:space="preserve">Проверил: преподаватель                   </w:t>
      </w:r>
      <w:r w:rsidR="001C5B6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Болтовская Э.Н.</w:t>
      </w:r>
      <w:r w:rsidRPr="00A546D4">
        <w:rPr>
          <w:rFonts w:ascii="Times New Roman" w:eastAsia="Times New Roman" w:hAnsi="Times New Roman"/>
          <w:sz w:val="28"/>
          <w:szCs w:val="28"/>
          <w:lang w:eastAsia="ru-RU"/>
        </w:rPr>
        <w:t xml:space="preserve">       </w:t>
      </w:r>
    </w:p>
    <w:p w:rsidR="00A546D4" w:rsidRPr="00A546D4" w:rsidRDefault="00A546D4" w:rsidP="00A546D4">
      <w:pPr>
        <w:tabs>
          <w:tab w:val="left" w:pos="10348"/>
        </w:tabs>
        <w:autoSpaceDE w:val="0"/>
        <w:autoSpaceDN w:val="0"/>
        <w:adjustRightInd w:val="0"/>
        <w:spacing w:after="0" w:line="360" w:lineRule="auto"/>
        <w:ind w:firstLine="567"/>
        <w:jc w:val="center"/>
        <w:rPr>
          <w:rFonts w:ascii="Times New Roman" w:eastAsia="Times New Roman" w:hAnsi="Times New Roman"/>
          <w:sz w:val="28"/>
          <w:szCs w:val="28"/>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p>
    <w:p w:rsidR="00A546D4" w:rsidRPr="00A546D4" w:rsidRDefault="00A546D4" w:rsidP="00A546D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p>
    <w:p w:rsidR="004E65D6" w:rsidRDefault="004E65D6" w:rsidP="00917361">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p>
    <w:p w:rsidR="00917361" w:rsidRDefault="00A546D4" w:rsidP="00917361">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r w:rsidRPr="00A546D4">
        <w:rPr>
          <w:rFonts w:ascii="Times New Roman" w:eastAsia="Times New Roman" w:hAnsi="Times New Roman"/>
          <w:sz w:val="28"/>
          <w:szCs w:val="20"/>
          <w:lang w:eastAsia="ru-RU"/>
        </w:rPr>
        <w:t>Тула 2009 г.</w:t>
      </w:r>
    </w:p>
    <w:p w:rsidR="00917361" w:rsidRPr="00BE30B5" w:rsidRDefault="00917361" w:rsidP="00B0236E">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eastAsia="ru-RU"/>
        </w:rPr>
      </w:pPr>
      <w:r w:rsidRPr="00BE30B5">
        <w:rPr>
          <w:b/>
          <w:bCs/>
          <w:sz w:val="32"/>
          <w:szCs w:val="32"/>
        </w:rPr>
        <w:t>План</w:t>
      </w:r>
    </w:p>
    <w:p w:rsidR="00917361" w:rsidRDefault="00917361" w:rsidP="00B0236E">
      <w:pPr>
        <w:pStyle w:val="a3"/>
        <w:spacing w:line="360" w:lineRule="auto"/>
        <w:ind w:left="0" w:right="0"/>
        <w:jc w:val="both"/>
        <w:rPr>
          <w:b w:val="0"/>
          <w:bCs w:val="0"/>
          <w:sz w:val="28"/>
          <w:szCs w:val="28"/>
        </w:rPr>
      </w:pPr>
    </w:p>
    <w:p w:rsidR="00917361" w:rsidRDefault="00654561" w:rsidP="00B0236E">
      <w:pPr>
        <w:pStyle w:val="a3"/>
        <w:spacing w:line="360" w:lineRule="auto"/>
        <w:ind w:left="567" w:right="0" w:firstLine="0"/>
        <w:jc w:val="both"/>
        <w:rPr>
          <w:b w:val="0"/>
          <w:bCs w:val="0"/>
          <w:sz w:val="28"/>
          <w:szCs w:val="28"/>
        </w:rPr>
      </w:pPr>
      <w:r>
        <w:rPr>
          <w:b w:val="0"/>
          <w:bCs w:val="0"/>
          <w:sz w:val="28"/>
          <w:szCs w:val="28"/>
        </w:rPr>
        <w:t xml:space="preserve">     </w:t>
      </w:r>
      <w:r w:rsidR="00917361">
        <w:rPr>
          <w:b w:val="0"/>
          <w:bCs w:val="0"/>
          <w:sz w:val="28"/>
          <w:szCs w:val="28"/>
        </w:rPr>
        <w:t>В</w:t>
      </w:r>
      <w:r w:rsidR="006E603D">
        <w:rPr>
          <w:b w:val="0"/>
          <w:bCs w:val="0"/>
          <w:sz w:val="28"/>
          <w:szCs w:val="28"/>
        </w:rPr>
        <w:t>ведение……………………………………………………...</w:t>
      </w:r>
      <w:r w:rsidR="00B61E5E">
        <w:rPr>
          <w:b w:val="0"/>
          <w:bCs w:val="0"/>
          <w:sz w:val="28"/>
          <w:szCs w:val="28"/>
        </w:rPr>
        <w:t>3</w:t>
      </w:r>
    </w:p>
    <w:p w:rsidR="00917361" w:rsidRPr="00917361" w:rsidRDefault="00917361" w:rsidP="00B0236E">
      <w:pPr>
        <w:pStyle w:val="a3"/>
        <w:numPr>
          <w:ilvl w:val="0"/>
          <w:numId w:val="1"/>
        </w:numPr>
        <w:spacing w:line="360" w:lineRule="auto"/>
        <w:ind w:right="0"/>
        <w:jc w:val="both"/>
        <w:rPr>
          <w:b w:val="0"/>
          <w:bCs w:val="0"/>
          <w:sz w:val="28"/>
          <w:szCs w:val="28"/>
        </w:rPr>
      </w:pPr>
      <w:r>
        <w:rPr>
          <w:b w:val="0"/>
          <w:bCs w:val="0"/>
          <w:sz w:val="28"/>
          <w:szCs w:val="28"/>
        </w:rPr>
        <w:t xml:space="preserve">Причины и </w:t>
      </w:r>
      <w:r w:rsidR="006E603D">
        <w:rPr>
          <w:b w:val="0"/>
          <w:bCs w:val="0"/>
          <w:sz w:val="28"/>
          <w:szCs w:val="28"/>
        </w:rPr>
        <w:t>предпосылки смуты……………………………</w:t>
      </w:r>
      <w:r w:rsidR="00B61E5E">
        <w:rPr>
          <w:b w:val="0"/>
          <w:bCs w:val="0"/>
          <w:sz w:val="28"/>
          <w:szCs w:val="28"/>
        </w:rPr>
        <w:t>4</w:t>
      </w:r>
    </w:p>
    <w:p w:rsidR="00A546D4" w:rsidRDefault="00917361" w:rsidP="00B0236E">
      <w:pPr>
        <w:pStyle w:val="a3"/>
        <w:numPr>
          <w:ilvl w:val="0"/>
          <w:numId w:val="1"/>
        </w:numPr>
        <w:spacing w:line="360" w:lineRule="auto"/>
        <w:ind w:right="0"/>
        <w:jc w:val="both"/>
        <w:rPr>
          <w:b w:val="0"/>
          <w:bCs w:val="0"/>
          <w:sz w:val="28"/>
          <w:szCs w:val="28"/>
        </w:rPr>
      </w:pPr>
      <w:r>
        <w:rPr>
          <w:b w:val="0"/>
          <w:bCs w:val="0"/>
          <w:sz w:val="28"/>
          <w:szCs w:val="28"/>
        </w:rPr>
        <w:t>На</w:t>
      </w:r>
      <w:r>
        <w:rPr>
          <w:b w:val="0"/>
          <w:bCs w:val="0"/>
          <w:sz w:val="28"/>
          <w:szCs w:val="28"/>
        </w:rPr>
        <w:softHyphen/>
        <w:t xml:space="preserve">родный вождь </w:t>
      </w:r>
      <w:r w:rsidR="006E603D">
        <w:rPr>
          <w:b w:val="0"/>
          <w:bCs w:val="0"/>
          <w:sz w:val="28"/>
          <w:szCs w:val="28"/>
        </w:rPr>
        <w:t>Иван Исаевич Болотников……………...</w:t>
      </w:r>
      <w:r w:rsidR="00B61E5E">
        <w:rPr>
          <w:b w:val="0"/>
          <w:bCs w:val="0"/>
          <w:sz w:val="28"/>
          <w:szCs w:val="28"/>
        </w:rPr>
        <w:t>8</w:t>
      </w:r>
    </w:p>
    <w:p w:rsidR="00917361" w:rsidRDefault="00917361" w:rsidP="00B0236E">
      <w:pPr>
        <w:pStyle w:val="a3"/>
        <w:numPr>
          <w:ilvl w:val="0"/>
          <w:numId w:val="1"/>
        </w:numPr>
        <w:spacing w:line="360" w:lineRule="auto"/>
        <w:ind w:right="0"/>
        <w:jc w:val="both"/>
        <w:rPr>
          <w:b w:val="0"/>
          <w:bCs w:val="0"/>
          <w:sz w:val="28"/>
          <w:szCs w:val="28"/>
        </w:rPr>
      </w:pPr>
      <w:r>
        <w:rPr>
          <w:b w:val="0"/>
          <w:bCs w:val="0"/>
          <w:sz w:val="28"/>
          <w:szCs w:val="28"/>
        </w:rPr>
        <w:t>Оборона Тул</w:t>
      </w:r>
      <w:r w:rsidR="00B0236E">
        <w:rPr>
          <w:b w:val="0"/>
          <w:bCs w:val="0"/>
          <w:sz w:val="28"/>
          <w:szCs w:val="28"/>
        </w:rPr>
        <w:t>ы…</w:t>
      </w:r>
      <w:r w:rsidR="006E603D">
        <w:rPr>
          <w:b w:val="0"/>
          <w:bCs w:val="0"/>
          <w:sz w:val="28"/>
          <w:szCs w:val="28"/>
        </w:rPr>
        <w:t>……………………………………………</w:t>
      </w:r>
      <w:r w:rsidR="00B61E5E">
        <w:rPr>
          <w:b w:val="0"/>
          <w:bCs w:val="0"/>
          <w:sz w:val="28"/>
          <w:szCs w:val="28"/>
        </w:rPr>
        <w:t>10</w:t>
      </w:r>
    </w:p>
    <w:p w:rsidR="004E65D6" w:rsidRDefault="004E65D6" w:rsidP="00B0236E">
      <w:pPr>
        <w:spacing w:line="360" w:lineRule="auto"/>
        <w:ind w:left="567"/>
        <w:jc w:val="both"/>
        <w:rPr>
          <w:rFonts w:ascii="Times New Roman" w:hAnsi="Times New Roman"/>
          <w:sz w:val="28"/>
          <w:szCs w:val="28"/>
        </w:rPr>
      </w:pPr>
      <w:r>
        <w:rPr>
          <w:rFonts w:ascii="Times New Roman" w:hAnsi="Times New Roman"/>
          <w:i/>
          <w:sz w:val="28"/>
          <w:szCs w:val="28"/>
        </w:rPr>
        <w:tab/>
      </w:r>
      <w:r>
        <w:rPr>
          <w:rFonts w:ascii="Times New Roman" w:hAnsi="Times New Roman"/>
          <w:i/>
          <w:sz w:val="28"/>
          <w:szCs w:val="28"/>
        </w:rPr>
        <w:tab/>
      </w:r>
      <w:r w:rsidRPr="004E65D6">
        <w:rPr>
          <w:rFonts w:ascii="Times New Roman" w:hAnsi="Times New Roman"/>
          <w:i/>
          <w:sz w:val="28"/>
          <w:szCs w:val="28"/>
        </w:rPr>
        <w:t>3.1. Неудачи повстанцев под Москвой и появление «царевича Петра»</w:t>
      </w:r>
      <w:r>
        <w:rPr>
          <w:rFonts w:ascii="Times New Roman" w:hAnsi="Times New Roman"/>
          <w:sz w:val="28"/>
          <w:szCs w:val="28"/>
        </w:rPr>
        <w:t>..........................................................................</w:t>
      </w:r>
      <w:r w:rsidR="006E603D">
        <w:rPr>
          <w:rFonts w:ascii="Times New Roman" w:hAnsi="Times New Roman"/>
          <w:sz w:val="28"/>
          <w:szCs w:val="28"/>
        </w:rPr>
        <w:t>...........</w:t>
      </w:r>
      <w:r w:rsidR="009326F1">
        <w:rPr>
          <w:rFonts w:ascii="Times New Roman" w:hAnsi="Times New Roman"/>
          <w:sz w:val="28"/>
          <w:szCs w:val="28"/>
        </w:rPr>
        <w:t>10</w:t>
      </w:r>
    </w:p>
    <w:p w:rsidR="009326F1" w:rsidRPr="009326F1" w:rsidRDefault="004E65D6" w:rsidP="00B0236E">
      <w:pPr>
        <w:spacing w:line="360" w:lineRule="auto"/>
        <w:ind w:left="567"/>
        <w:jc w:val="both"/>
        <w:rPr>
          <w:rFonts w:ascii="Times New Roman" w:hAnsi="Times New Roman"/>
          <w:sz w:val="28"/>
          <w:szCs w:val="28"/>
        </w:rPr>
      </w:pPr>
      <w:r>
        <w:rPr>
          <w:rFonts w:ascii="Times New Roman" w:hAnsi="Times New Roman"/>
          <w:i/>
          <w:sz w:val="28"/>
          <w:szCs w:val="28"/>
        </w:rPr>
        <w:tab/>
      </w:r>
      <w:r>
        <w:rPr>
          <w:rFonts w:ascii="Times New Roman" w:hAnsi="Times New Roman"/>
          <w:i/>
          <w:sz w:val="28"/>
          <w:szCs w:val="28"/>
        </w:rPr>
        <w:tab/>
      </w:r>
      <w:r w:rsidR="009326F1" w:rsidRPr="009326F1">
        <w:rPr>
          <w:rFonts w:ascii="Times New Roman" w:hAnsi="Times New Roman"/>
          <w:i/>
          <w:sz w:val="28"/>
          <w:szCs w:val="28"/>
        </w:rPr>
        <w:t>3.2. Сражение на реке Восьме</w:t>
      </w:r>
      <w:r w:rsidR="009326F1">
        <w:rPr>
          <w:rFonts w:ascii="Times New Roman" w:hAnsi="Times New Roman"/>
          <w:sz w:val="28"/>
          <w:szCs w:val="28"/>
        </w:rPr>
        <w:t>………………………</w:t>
      </w:r>
      <w:r w:rsidR="006E603D">
        <w:rPr>
          <w:rFonts w:ascii="Times New Roman" w:hAnsi="Times New Roman"/>
          <w:sz w:val="28"/>
          <w:szCs w:val="28"/>
        </w:rPr>
        <w:t>...</w:t>
      </w:r>
      <w:r w:rsidR="009326F1">
        <w:rPr>
          <w:rFonts w:ascii="Times New Roman" w:hAnsi="Times New Roman"/>
          <w:sz w:val="28"/>
          <w:szCs w:val="28"/>
        </w:rPr>
        <w:t>11</w:t>
      </w:r>
    </w:p>
    <w:p w:rsidR="009326F1" w:rsidRPr="009326F1" w:rsidRDefault="009326F1" w:rsidP="00B0236E">
      <w:pPr>
        <w:spacing w:line="360" w:lineRule="auto"/>
        <w:jc w:val="both"/>
        <w:rPr>
          <w:rFonts w:ascii="Times New Roman" w:hAnsi="Times New Roman"/>
          <w:sz w:val="28"/>
          <w:szCs w:val="28"/>
        </w:rPr>
      </w:pPr>
      <w:r>
        <w:rPr>
          <w:rFonts w:ascii="Times New Roman" w:hAnsi="Times New Roman"/>
          <w:i/>
          <w:sz w:val="28"/>
          <w:szCs w:val="28"/>
        </w:rPr>
        <w:tab/>
      </w:r>
      <w:r>
        <w:rPr>
          <w:rFonts w:ascii="Times New Roman" w:hAnsi="Times New Roman"/>
          <w:i/>
          <w:sz w:val="28"/>
          <w:szCs w:val="28"/>
        </w:rPr>
        <w:tab/>
      </w:r>
      <w:r w:rsidRPr="004E65D6">
        <w:rPr>
          <w:rFonts w:ascii="Times New Roman" w:hAnsi="Times New Roman"/>
          <w:i/>
          <w:sz w:val="28"/>
          <w:szCs w:val="28"/>
        </w:rPr>
        <w:t>3.3. Голгофа</w:t>
      </w:r>
      <w:r>
        <w:rPr>
          <w:rFonts w:ascii="Times New Roman" w:hAnsi="Times New Roman"/>
          <w:i/>
          <w:sz w:val="28"/>
          <w:szCs w:val="28"/>
        </w:rPr>
        <w:t xml:space="preserve"> для пленников</w:t>
      </w:r>
      <w:r>
        <w:rPr>
          <w:rFonts w:ascii="Times New Roman" w:hAnsi="Times New Roman"/>
          <w:sz w:val="28"/>
          <w:szCs w:val="28"/>
        </w:rPr>
        <w:t>……………………………</w:t>
      </w:r>
      <w:r w:rsidR="006E603D">
        <w:rPr>
          <w:rFonts w:ascii="Times New Roman" w:hAnsi="Times New Roman"/>
          <w:sz w:val="28"/>
          <w:szCs w:val="28"/>
        </w:rPr>
        <w:t>.</w:t>
      </w:r>
      <w:r>
        <w:rPr>
          <w:rFonts w:ascii="Times New Roman" w:hAnsi="Times New Roman"/>
          <w:sz w:val="28"/>
          <w:szCs w:val="28"/>
        </w:rPr>
        <w:t>13</w:t>
      </w:r>
    </w:p>
    <w:p w:rsidR="009326F1" w:rsidRPr="009326F1" w:rsidRDefault="009326F1" w:rsidP="00B0236E">
      <w:pPr>
        <w:spacing w:line="360" w:lineRule="auto"/>
        <w:jc w:val="both"/>
        <w:rPr>
          <w:rFonts w:ascii="Times New Roman" w:hAnsi="Times New Roman"/>
          <w:sz w:val="28"/>
          <w:szCs w:val="28"/>
        </w:rPr>
      </w:pPr>
      <w:r>
        <w:rPr>
          <w:rFonts w:ascii="Times New Roman" w:hAnsi="Times New Roman"/>
          <w:i/>
          <w:sz w:val="28"/>
          <w:szCs w:val="28"/>
        </w:rPr>
        <w:tab/>
      </w:r>
      <w:r>
        <w:rPr>
          <w:rFonts w:ascii="Times New Roman" w:hAnsi="Times New Roman"/>
          <w:i/>
          <w:sz w:val="28"/>
          <w:szCs w:val="28"/>
        </w:rPr>
        <w:tab/>
      </w:r>
      <w:r w:rsidRPr="004E65D6">
        <w:rPr>
          <w:rFonts w:ascii="Times New Roman" w:hAnsi="Times New Roman"/>
          <w:i/>
          <w:sz w:val="28"/>
          <w:szCs w:val="28"/>
        </w:rPr>
        <w:t>3.4. Потопление Тулы</w:t>
      </w:r>
      <w:r>
        <w:rPr>
          <w:rFonts w:ascii="Times New Roman" w:hAnsi="Times New Roman"/>
          <w:sz w:val="28"/>
          <w:szCs w:val="28"/>
        </w:rPr>
        <w:t>…………………………………</w:t>
      </w:r>
      <w:r w:rsidR="00B0236E">
        <w:rPr>
          <w:rFonts w:ascii="Times New Roman" w:hAnsi="Times New Roman"/>
          <w:sz w:val="28"/>
          <w:szCs w:val="28"/>
        </w:rPr>
        <w:t>.</w:t>
      </w:r>
      <w:r w:rsidR="006E603D">
        <w:rPr>
          <w:rFonts w:ascii="Times New Roman" w:hAnsi="Times New Roman"/>
          <w:sz w:val="28"/>
          <w:szCs w:val="28"/>
        </w:rPr>
        <w:t>.</w:t>
      </w:r>
      <w:r>
        <w:rPr>
          <w:rFonts w:ascii="Times New Roman" w:hAnsi="Times New Roman"/>
          <w:sz w:val="28"/>
          <w:szCs w:val="28"/>
        </w:rPr>
        <w:t>15</w:t>
      </w:r>
    </w:p>
    <w:p w:rsidR="00A546D4" w:rsidRDefault="00917361" w:rsidP="00B0236E">
      <w:pPr>
        <w:pStyle w:val="a3"/>
        <w:numPr>
          <w:ilvl w:val="0"/>
          <w:numId w:val="1"/>
        </w:numPr>
        <w:spacing w:line="360" w:lineRule="auto"/>
        <w:ind w:right="0"/>
        <w:jc w:val="both"/>
        <w:rPr>
          <w:b w:val="0"/>
          <w:bCs w:val="0"/>
          <w:sz w:val="28"/>
          <w:szCs w:val="28"/>
        </w:rPr>
      </w:pPr>
      <w:r w:rsidRPr="00917361">
        <w:rPr>
          <w:b w:val="0"/>
          <w:bCs w:val="0"/>
          <w:sz w:val="28"/>
          <w:szCs w:val="28"/>
        </w:rPr>
        <w:t>Предательство и бессмертие</w:t>
      </w:r>
      <w:r w:rsidR="006E603D">
        <w:rPr>
          <w:b w:val="0"/>
          <w:bCs w:val="0"/>
          <w:sz w:val="28"/>
          <w:szCs w:val="28"/>
        </w:rPr>
        <w:t>………………………………..</w:t>
      </w:r>
      <w:r w:rsidR="00494882">
        <w:rPr>
          <w:b w:val="0"/>
          <w:bCs w:val="0"/>
          <w:sz w:val="28"/>
          <w:szCs w:val="28"/>
        </w:rPr>
        <w:t>18</w:t>
      </w:r>
    </w:p>
    <w:p w:rsidR="00654561" w:rsidRDefault="00654561" w:rsidP="00B0236E">
      <w:pPr>
        <w:pStyle w:val="a3"/>
        <w:spacing w:line="360" w:lineRule="auto"/>
        <w:ind w:left="567" w:right="0" w:firstLine="0"/>
        <w:jc w:val="both"/>
        <w:rPr>
          <w:b w:val="0"/>
          <w:bCs w:val="0"/>
          <w:sz w:val="28"/>
          <w:szCs w:val="28"/>
        </w:rPr>
      </w:pPr>
      <w:r>
        <w:rPr>
          <w:b w:val="0"/>
          <w:bCs w:val="0"/>
          <w:sz w:val="28"/>
          <w:szCs w:val="28"/>
        </w:rPr>
        <w:t xml:space="preserve">     </w:t>
      </w:r>
      <w:r w:rsidR="006E603D">
        <w:rPr>
          <w:b w:val="0"/>
          <w:bCs w:val="0"/>
          <w:sz w:val="28"/>
          <w:szCs w:val="28"/>
        </w:rPr>
        <w:t>Заключение…………………………………………………...</w:t>
      </w:r>
      <w:r w:rsidR="00494882">
        <w:rPr>
          <w:b w:val="0"/>
          <w:bCs w:val="0"/>
          <w:sz w:val="28"/>
          <w:szCs w:val="28"/>
        </w:rPr>
        <w:t>21</w:t>
      </w:r>
    </w:p>
    <w:p w:rsidR="00917361" w:rsidRPr="00917361" w:rsidRDefault="00654561" w:rsidP="00B0236E">
      <w:pPr>
        <w:pStyle w:val="a3"/>
        <w:spacing w:line="360" w:lineRule="auto"/>
        <w:ind w:left="567" w:right="0" w:firstLine="0"/>
        <w:jc w:val="both"/>
        <w:rPr>
          <w:b w:val="0"/>
          <w:bCs w:val="0"/>
          <w:sz w:val="28"/>
          <w:szCs w:val="28"/>
        </w:rPr>
      </w:pPr>
      <w:r>
        <w:rPr>
          <w:b w:val="0"/>
          <w:bCs w:val="0"/>
          <w:sz w:val="28"/>
          <w:szCs w:val="28"/>
        </w:rPr>
        <w:t xml:space="preserve">     </w:t>
      </w:r>
      <w:r w:rsidR="00917361">
        <w:rPr>
          <w:b w:val="0"/>
          <w:bCs w:val="0"/>
          <w:sz w:val="28"/>
          <w:szCs w:val="28"/>
        </w:rPr>
        <w:t>Список исполь</w:t>
      </w:r>
      <w:r w:rsidR="006E603D">
        <w:rPr>
          <w:b w:val="0"/>
          <w:bCs w:val="0"/>
          <w:sz w:val="28"/>
          <w:szCs w:val="28"/>
        </w:rPr>
        <w:t>зованной литературы………………………</w:t>
      </w:r>
      <w:r w:rsidR="00494882">
        <w:rPr>
          <w:b w:val="0"/>
          <w:bCs w:val="0"/>
          <w:sz w:val="28"/>
          <w:szCs w:val="28"/>
        </w:rPr>
        <w:t>23</w:t>
      </w:r>
    </w:p>
    <w:p w:rsidR="00A546D4" w:rsidRDefault="00A546D4" w:rsidP="00B0236E">
      <w:pPr>
        <w:pStyle w:val="a3"/>
        <w:spacing w:line="360" w:lineRule="auto"/>
        <w:ind w:left="0" w:right="0"/>
        <w:jc w:val="both"/>
        <w:rPr>
          <w:b w:val="0"/>
          <w:bCs w:val="0"/>
          <w:sz w:val="28"/>
          <w:szCs w:val="28"/>
          <w:u w:val="single"/>
        </w:rPr>
      </w:pPr>
    </w:p>
    <w:p w:rsidR="00A546D4" w:rsidRDefault="00A546D4" w:rsidP="00B0236E">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A546D4" w:rsidRDefault="00A546D4" w:rsidP="003E5625">
      <w:pPr>
        <w:pStyle w:val="a3"/>
        <w:spacing w:line="360" w:lineRule="auto"/>
        <w:ind w:left="0" w:right="0"/>
        <w:jc w:val="both"/>
        <w:rPr>
          <w:b w:val="0"/>
          <w:bCs w:val="0"/>
          <w:sz w:val="28"/>
          <w:szCs w:val="28"/>
          <w:u w:val="single"/>
        </w:rPr>
      </w:pPr>
    </w:p>
    <w:p w:rsidR="009326F1" w:rsidRDefault="009326F1" w:rsidP="00E34CE4">
      <w:pPr>
        <w:pStyle w:val="a3"/>
        <w:spacing w:line="360" w:lineRule="auto"/>
        <w:ind w:left="0" w:right="0"/>
        <w:jc w:val="center"/>
        <w:rPr>
          <w:bCs w:val="0"/>
          <w:sz w:val="32"/>
          <w:szCs w:val="32"/>
        </w:rPr>
      </w:pPr>
    </w:p>
    <w:p w:rsidR="009326F1" w:rsidRDefault="009326F1" w:rsidP="00E34CE4">
      <w:pPr>
        <w:pStyle w:val="a3"/>
        <w:spacing w:line="360" w:lineRule="auto"/>
        <w:ind w:left="0" w:right="0"/>
        <w:jc w:val="center"/>
        <w:rPr>
          <w:bCs w:val="0"/>
          <w:sz w:val="32"/>
          <w:szCs w:val="32"/>
        </w:rPr>
      </w:pPr>
    </w:p>
    <w:p w:rsidR="009326F1" w:rsidRDefault="009326F1" w:rsidP="00E34CE4">
      <w:pPr>
        <w:pStyle w:val="a3"/>
        <w:spacing w:line="360" w:lineRule="auto"/>
        <w:ind w:left="0" w:right="0"/>
        <w:jc w:val="center"/>
        <w:rPr>
          <w:bCs w:val="0"/>
          <w:sz w:val="32"/>
          <w:szCs w:val="32"/>
        </w:rPr>
      </w:pPr>
    </w:p>
    <w:p w:rsidR="0091539D" w:rsidRDefault="0091539D" w:rsidP="00E34CE4">
      <w:pPr>
        <w:pStyle w:val="a3"/>
        <w:spacing w:line="360" w:lineRule="auto"/>
        <w:ind w:left="0" w:right="0"/>
        <w:jc w:val="center"/>
        <w:rPr>
          <w:bCs w:val="0"/>
          <w:sz w:val="32"/>
          <w:szCs w:val="32"/>
        </w:rPr>
      </w:pPr>
    </w:p>
    <w:p w:rsidR="00A546D4" w:rsidRDefault="00E34CE4" w:rsidP="00E34CE4">
      <w:pPr>
        <w:pStyle w:val="a3"/>
        <w:spacing w:line="360" w:lineRule="auto"/>
        <w:ind w:left="0" w:right="0"/>
        <w:jc w:val="center"/>
        <w:rPr>
          <w:b w:val="0"/>
          <w:bCs w:val="0"/>
          <w:sz w:val="32"/>
          <w:szCs w:val="32"/>
        </w:rPr>
      </w:pPr>
      <w:r w:rsidRPr="00E34CE4">
        <w:rPr>
          <w:bCs w:val="0"/>
          <w:sz w:val="32"/>
          <w:szCs w:val="32"/>
        </w:rPr>
        <w:t>Введение</w:t>
      </w:r>
    </w:p>
    <w:p w:rsidR="00E34CE4" w:rsidRDefault="00E34CE4" w:rsidP="00E34CE4">
      <w:pPr>
        <w:pStyle w:val="a3"/>
        <w:spacing w:line="360" w:lineRule="auto"/>
        <w:ind w:left="0" w:right="0"/>
        <w:jc w:val="both"/>
        <w:rPr>
          <w:b w:val="0"/>
          <w:bCs w:val="0"/>
          <w:sz w:val="32"/>
          <w:szCs w:val="32"/>
        </w:rPr>
      </w:pPr>
    </w:p>
    <w:p w:rsidR="00E34CE4" w:rsidRDefault="00E34CE4" w:rsidP="00E34CE4">
      <w:pPr>
        <w:pStyle w:val="a3"/>
        <w:spacing w:line="360" w:lineRule="auto"/>
        <w:ind w:left="0" w:right="0"/>
        <w:jc w:val="both"/>
        <w:rPr>
          <w:b w:val="0"/>
          <w:bCs w:val="0"/>
          <w:sz w:val="28"/>
          <w:szCs w:val="28"/>
        </w:rPr>
      </w:pPr>
      <w:r>
        <w:rPr>
          <w:b w:val="0"/>
          <w:bCs w:val="0"/>
          <w:sz w:val="28"/>
          <w:szCs w:val="28"/>
        </w:rPr>
        <w:t xml:space="preserve">После увиденного фильма «Хроники Смутного времени» мне захотелось освежить свои знания по истории об этом. Оказывается значительную </w:t>
      </w:r>
      <w:r w:rsidR="002F6013">
        <w:rPr>
          <w:b w:val="0"/>
          <w:bCs w:val="0"/>
          <w:sz w:val="28"/>
          <w:szCs w:val="28"/>
        </w:rPr>
        <w:t>роль,</w:t>
      </w:r>
      <w:r>
        <w:rPr>
          <w:b w:val="0"/>
          <w:bCs w:val="0"/>
          <w:sz w:val="28"/>
          <w:szCs w:val="28"/>
        </w:rPr>
        <w:t xml:space="preserve"> сыграл Тульский край в период </w:t>
      </w:r>
      <w:r w:rsidR="002F6013">
        <w:rPr>
          <w:b w:val="0"/>
          <w:bCs w:val="0"/>
          <w:sz w:val="28"/>
          <w:szCs w:val="28"/>
        </w:rPr>
        <w:t>социальной смуты (1606-1610 гг.). Меня поразила судьба И.И. Болотникова, который из простых холопов сумел возвысится до смелого военачальника благодаря своим незаурядным способностям</w:t>
      </w:r>
      <w:r w:rsidR="000F1313">
        <w:rPr>
          <w:b w:val="0"/>
          <w:bCs w:val="0"/>
          <w:sz w:val="28"/>
          <w:szCs w:val="28"/>
        </w:rPr>
        <w:t>: умению вести переговоры;</w:t>
      </w:r>
      <w:r w:rsidR="002F6013">
        <w:rPr>
          <w:b w:val="0"/>
          <w:bCs w:val="0"/>
          <w:sz w:val="28"/>
          <w:szCs w:val="28"/>
        </w:rPr>
        <w:t xml:space="preserve"> убеждать; быстро осваиваться среди чужого </w:t>
      </w:r>
      <w:r w:rsidR="000F1313">
        <w:rPr>
          <w:b w:val="0"/>
          <w:bCs w:val="0"/>
          <w:sz w:val="28"/>
          <w:szCs w:val="28"/>
        </w:rPr>
        <w:t>населения, как в случае его поведения за границей, и конечно же он был стратегом и знатоком военных действий.</w:t>
      </w:r>
    </w:p>
    <w:p w:rsidR="003E04BE" w:rsidRPr="003E04BE" w:rsidRDefault="003E04BE" w:rsidP="003E04BE">
      <w:pPr>
        <w:spacing w:line="360" w:lineRule="auto"/>
        <w:jc w:val="both"/>
        <w:rPr>
          <w:rFonts w:ascii="Times New Roman" w:hAnsi="Times New Roman"/>
          <w:sz w:val="28"/>
          <w:szCs w:val="28"/>
        </w:rPr>
      </w:pPr>
      <w:r>
        <w:rPr>
          <w:rFonts w:ascii="Times New Roman" w:hAnsi="Times New Roman"/>
          <w:bCs/>
          <w:sz w:val="28"/>
          <w:szCs w:val="28"/>
        </w:rPr>
        <w:tab/>
      </w:r>
      <w:r w:rsidR="000F1313" w:rsidRPr="003E04BE">
        <w:rPr>
          <w:rFonts w:ascii="Times New Roman" w:hAnsi="Times New Roman"/>
          <w:bCs/>
          <w:sz w:val="28"/>
          <w:szCs w:val="28"/>
        </w:rPr>
        <w:t xml:space="preserve">Несмотря на то, что Тула - город мастеров </w:t>
      </w:r>
      <w:r w:rsidR="00875CA7" w:rsidRPr="003E04BE">
        <w:rPr>
          <w:rFonts w:ascii="Times New Roman" w:hAnsi="Times New Roman"/>
          <w:bCs/>
          <w:sz w:val="28"/>
          <w:szCs w:val="28"/>
        </w:rPr>
        <w:t>и,</w:t>
      </w:r>
      <w:r w:rsidR="000F1313" w:rsidRPr="003E04BE">
        <w:rPr>
          <w:rFonts w:ascii="Times New Roman" w:hAnsi="Times New Roman"/>
          <w:bCs/>
          <w:sz w:val="28"/>
          <w:szCs w:val="28"/>
        </w:rPr>
        <w:t xml:space="preserve"> казалось </w:t>
      </w:r>
      <w:r w:rsidR="00875CA7" w:rsidRPr="003E04BE">
        <w:rPr>
          <w:rFonts w:ascii="Times New Roman" w:hAnsi="Times New Roman"/>
          <w:bCs/>
          <w:sz w:val="28"/>
          <w:szCs w:val="28"/>
        </w:rPr>
        <w:t>бы,</w:t>
      </w:r>
      <w:r w:rsidR="000F1313" w:rsidRPr="003E04BE">
        <w:rPr>
          <w:rFonts w:ascii="Times New Roman" w:hAnsi="Times New Roman"/>
          <w:bCs/>
          <w:sz w:val="28"/>
          <w:szCs w:val="28"/>
        </w:rPr>
        <w:t xml:space="preserve"> в нём всё должно быть правильно сделано </w:t>
      </w:r>
      <w:r w:rsidR="00875CA7">
        <w:rPr>
          <w:rFonts w:ascii="Times New Roman" w:hAnsi="Times New Roman"/>
          <w:bCs/>
          <w:sz w:val="28"/>
          <w:szCs w:val="28"/>
        </w:rPr>
        <w:t>и возведено, но строители</w:t>
      </w:r>
      <w:r w:rsidR="000F1313" w:rsidRPr="003E04BE">
        <w:rPr>
          <w:rFonts w:ascii="Times New Roman" w:hAnsi="Times New Roman"/>
          <w:bCs/>
          <w:sz w:val="28"/>
          <w:szCs w:val="28"/>
        </w:rPr>
        <w:t xml:space="preserve"> упустили самое главное. Они построили его в низине</w:t>
      </w:r>
      <w:r>
        <w:rPr>
          <w:rFonts w:ascii="Times New Roman" w:hAnsi="Times New Roman"/>
          <w:b/>
          <w:bCs/>
          <w:sz w:val="28"/>
          <w:szCs w:val="28"/>
        </w:rPr>
        <w:t xml:space="preserve">, </w:t>
      </w:r>
      <w:r>
        <w:rPr>
          <w:rFonts w:ascii="Times New Roman" w:hAnsi="Times New Roman"/>
          <w:sz w:val="28"/>
          <w:szCs w:val="28"/>
        </w:rPr>
        <w:t>топком месте</w:t>
      </w:r>
      <w:r w:rsidRPr="003E04BE">
        <w:rPr>
          <w:rFonts w:ascii="Times New Roman" w:hAnsi="Times New Roman"/>
          <w:sz w:val="28"/>
          <w:szCs w:val="28"/>
        </w:rPr>
        <w:t>, выбран</w:t>
      </w:r>
      <w:r w:rsidRPr="003E04BE">
        <w:rPr>
          <w:rFonts w:ascii="Times New Roman" w:hAnsi="Times New Roman"/>
          <w:sz w:val="28"/>
          <w:szCs w:val="28"/>
        </w:rPr>
        <w:softHyphen/>
        <w:t>ное для сооружения крепости,— вот в чем слабость нашего кремля.</w:t>
      </w:r>
      <w:r w:rsidR="00875CA7">
        <w:rPr>
          <w:rFonts w:ascii="Times New Roman" w:hAnsi="Times New Roman"/>
          <w:sz w:val="28"/>
          <w:szCs w:val="28"/>
        </w:rPr>
        <w:t xml:space="preserve"> Это-то и погубило Болотникова и его казаков при осаде города войсками Шуйского.</w:t>
      </w:r>
    </w:p>
    <w:p w:rsidR="000F1313" w:rsidRDefault="000F1313"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875CA7" w:rsidRDefault="00875CA7" w:rsidP="00E34CE4">
      <w:pPr>
        <w:pStyle w:val="a3"/>
        <w:spacing w:line="360" w:lineRule="auto"/>
        <w:ind w:left="0" w:right="0"/>
        <w:jc w:val="both"/>
        <w:rPr>
          <w:b w:val="0"/>
          <w:bCs w:val="0"/>
          <w:sz w:val="28"/>
          <w:szCs w:val="28"/>
        </w:rPr>
      </w:pPr>
    </w:p>
    <w:p w:rsidR="00BE30B5" w:rsidRDefault="00BE30B5" w:rsidP="00A546D4">
      <w:pPr>
        <w:pStyle w:val="a3"/>
        <w:spacing w:line="360" w:lineRule="auto"/>
        <w:ind w:left="0" w:right="0"/>
        <w:jc w:val="center"/>
        <w:rPr>
          <w:bCs w:val="0"/>
          <w:sz w:val="32"/>
          <w:szCs w:val="32"/>
        </w:rPr>
      </w:pPr>
    </w:p>
    <w:p w:rsidR="00BE30B5" w:rsidRDefault="00BE30B5" w:rsidP="00A546D4">
      <w:pPr>
        <w:pStyle w:val="a3"/>
        <w:spacing w:line="360" w:lineRule="auto"/>
        <w:ind w:left="0" w:right="0"/>
        <w:jc w:val="center"/>
        <w:rPr>
          <w:bCs w:val="0"/>
          <w:sz w:val="32"/>
          <w:szCs w:val="32"/>
        </w:rPr>
      </w:pPr>
    </w:p>
    <w:p w:rsidR="003E5625" w:rsidRPr="00917361" w:rsidRDefault="003E5625" w:rsidP="00654561">
      <w:pPr>
        <w:pStyle w:val="a3"/>
        <w:numPr>
          <w:ilvl w:val="0"/>
          <w:numId w:val="6"/>
        </w:numPr>
        <w:spacing w:line="360" w:lineRule="auto"/>
        <w:ind w:right="0"/>
        <w:jc w:val="center"/>
        <w:rPr>
          <w:bCs w:val="0"/>
          <w:sz w:val="32"/>
          <w:szCs w:val="32"/>
        </w:rPr>
      </w:pPr>
      <w:r w:rsidRPr="00917361">
        <w:rPr>
          <w:bCs w:val="0"/>
          <w:sz w:val="32"/>
          <w:szCs w:val="32"/>
        </w:rPr>
        <w:t>Причины и предпосылки смуты.</w:t>
      </w:r>
    </w:p>
    <w:p w:rsidR="00A546D4" w:rsidRDefault="00A546D4" w:rsidP="003E5625">
      <w:pPr>
        <w:pStyle w:val="a3"/>
        <w:spacing w:line="360" w:lineRule="auto"/>
        <w:ind w:left="0" w:right="0"/>
        <w:jc w:val="both"/>
        <w:rPr>
          <w:b w:val="0"/>
          <w:bCs w:val="0"/>
          <w:sz w:val="28"/>
          <w:szCs w:val="28"/>
        </w:rPr>
      </w:pP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 xml:space="preserve">Конец </w:t>
      </w:r>
      <w:r w:rsidRPr="00BB1BAF">
        <w:rPr>
          <w:b w:val="0"/>
          <w:bCs w:val="0"/>
          <w:sz w:val="28"/>
          <w:szCs w:val="28"/>
          <w:lang w:val="en-US"/>
        </w:rPr>
        <w:t>XVI</w:t>
      </w:r>
      <w:r w:rsidRPr="00BB1BAF">
        <w:rPr>
          <w:b w:val="0"/>
          <w:bCs w:val="0"/>
          <w:sz w:val="28"/>
          <w:szCs w:val="28"/>
        </w:rPr>
        <w:t xml:space="preserve"> и начало </w:t>
      </w:r>
      <w:r w:rsidRPr="00BB1BAF">
        <w:rPr>
          <w:b w:val="0"/>
          <w:bCs w:val="0"/>
          <w:sz w:val="28"/>
          <w:szCs w:val="28"/>
          <w:lang w:val="en-US"/>
        </w:rPr>
        <w:t>XVII</w:t>
      </w:r>
      <w:r w:rsidRPr="00BB1BAF">
        <w:rPr>
          <w:b w:val="0"/>
          <w:bCs w:val="0"/>
          <w:sz w:val="28"/>
          <w:szCs w:val="28"/>
        </w:rPr>
        <w:t xml:space="preserve"> в. ознаменованы в русской истории смутой. Начавшаяся вверху, она быстро спустилась вниз, захватила все слои московского общества и поставила государство на край гибели.</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Смута продолжалась более четверти века – со смерти Ивана Грозного до избрания на царство Михаила Федоровича (1584 – 1613). Продолжительность и интенсивность смуты ясно говорят о том, что она явилась не извне и не случайно, что корни ее таились глубоко в г</w:t>
      </w:r>
      <w:r w:rsidR="00CD7E29">
        <w:rPr>
          <w:b w:val="0"/>
          <w:bCs w:val="0"/>
          <w:sz w:val="28"/>
          <w:szCs w:val="28"/>
        </w:rPr>
        <w:t>осударственном организме. Однако</w:t>
      </w:r>
      <w:r w:rsidRPr="00BB1BAF">
        <w:rPr>
          <w:b w:val="0"/>
          <w:bCs w:val="0"/>
          <w:sz w:val="28"/>
          <w:szCs w:val="28"/>
        </w:rPr>
        <w:t xml:space="preserve"> Смутное время поражает своей неясностью, неопределенностью. </w:t>
      </w:r>
      <w:r w:rsidR="0037730C">
        <w:rPr>
          <w:b w:val="0"/>
          <w:bCs w:val="0"/>
          <w:sz w:val="28"/>
          <w:szCs w:val="28"/>
        </w:rPr>
        <w:tab/>
      </w:r>
      <w:r w:rsidRPr="00BB1BAF">
        <w:rPr>
          <w:b w:val="0"/>
          <w:bCs w:val="0"/>
          <w:sz w:val="28"/>
          <w:szCs w:val="28"/>
        </w:rPr>
        <w:t>Главных противоречий, которые вызвали Смутное время, было два. Первое из них было политическое, которое можно определить словами профессора Ключевского: «московский государь, которого ход истории вел к демократическому полновластию, должен был действовать посредством очень аристократической администрации»; обе эти силы, выросшие вместе благодаря государственному объединению Руси и вместе работавшие над ним, прониклись взаимным недоверием и враждой.</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Второе противоречие можно назвать социальным: московское правительство вынуждено было напрягать все свои силы для лучшего устройства высшей обороны государства и «под давлением этих высших потребностей приносить в жертву интересы промышленного и землевладельческого классов, труд которых служил основанием народного хозяйства, интересам служилых землевладельцев», последствием чего явилось массовое бегство тяглового населения из центра на окраины, усилившееся с расширением государственной территории, пригодной для земледелия. Первое противоречие явилось результатом собирания уделов Москвой. Присоединение уделов не носило характера насильственной, истребительной войны. Московское правительство оставляло удел в управлении его прежнего князя и довольствовалось тем, что последний признавал власть московского государя, становился его слугой. Власть московского государя, по выражению Ключевского, становилась не на место удельных князей, а над ними; «новый государственный порядок ложился поверх действовавшего прежде, не разрушая его, а только возлагая на него новые обязанности, указывая ему новые задачи». Новое княжеское боярство, оттеснив старинное боярство московское, заняло первые места по степени своего родословного старшинства, приняв только очень немногих из московских бояр в свою среду на равных с собой правах.</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Таким образом, вокруг московского государя образовался замкнутый круг князей-бояр, которые стали вершиной его администрации, его главным советом в управлении страной. Власти прежде правили государством поодиночке и по частям, а теперь стали править всей землей, занимая положение по старшинству своего рода. Московское правительство признало за ними это право, поддерживало его, способствовало его развитию в форме местничества и тем самым впадало в вышеуказанное противоречие.</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Власть московских князей возникла на почве вотчинного права. Великий московский князь был вотчинником своего удела; все жители его территории были его «холопами». Весь предшествовавший ход истории вел к развитию этого взгляда на территорию и население. Признанием прав боярства великий князь изменял своим старинным традициям, которых в действительности не мог заменить другими.</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Первый понял это противоречие Иоанн Грозный. Московские бояре были сильны главным образом своими земельными родовыми владениями. Иоанн Грозный задумал провести полную мобилизацию боярского землевладения, отняв у бояр их насиженные родовые удельные гнезда, предоставив им взамен другие земли, чтобы порвать их связь с землей, лишить их прежнего значения. Боярство было разбито; на смену ему выдвинулся нижний придворный строй. Простые боярские роды, как Годуновы и Захарьины, захватили первенство при дворе. Уцелевшие остатки боярства озлоблялись и готовились к смуте.</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 xml:space="preserve">С другой стороны, </w:t>
      </w:r>
      <w:r w:rsidRPr="00BB1BAF">
        <w:rPr>
          <w:b w:val="0"/>
          <w:bCs w:val="0"/>
          <w:sz w:val="28"/>
          <w:szCs w:val="28"/>
          <w:lang w:val="en-US"/>
        </w:rPr>
        <w:t>XVI</w:t>
      </w:r>
      <w:r w:rsidRPr="00BB1BAF">
        <w:rPr>
          <w:b w:val="0"/>
          <w:bCs w:val="0"/>
          <w:sz w:val="28"/>
          <w:szCs w:val="28"/>
        </w:rPr>
        <w:t xml:space="preserve"> в. был эпохой внешних войн, окончившийся приобретением громадных пространств на востоке, юго-востоке и западе. Для завоевания их и для закрепления новых приобретений потребовалось громадное количество военных сил, которых правительство набирало отовсюду, в трудных случаях не брезгуя услугами холопов. Служилый класс в Московском государстве получал в виде жалованья землю в поместье – а земля без рабочих рук не имела никакой ценности. Земля, далеко отстоявшая от границ военной обороны, тоже не имела значения, так как служилый человек с нее не мог служить. Поэтому правительство вынуждено было передать в служилые руки громадное количество земель в центральной и южной частях государства. Дворцовая и черная крестьянские волости теряли свою самостоятельность и переходили под управление служилых людей. Прежнее деление на волости неминуемо должно было разрушаться при мелком помещении. Процесс «окняжения» земель вышеуказанной мобилизацией земель, явившейся результатом гонений против боярства. Массовые выселения разоряли служилых людей, но еще больше разоряли тяглецов. Начинается массовое переселение крестьянства на окраины. В то же время крестьянству открывается для переселения громадная площадь заокского чернозема. Само правительство, заботясь об укреплении вновь приобретенных границ, поддерживало переселение на окраины.</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В результате к концу царствования Грозного выселение принимает характер общего бегства, усиливаемого недородами, эпидемиями, татарскими набегами. Большая часть служилых земель остается «впусте»; наступает резкий экономический кризис.… В этом кризисе идет борьба за рабочие руки. Выигрывают более сильные – бояре и церковь. Страдают при этом служилый класс и крестьянство, которое не только потеряло право на свободное землепользование, но при помощи кабальной записи, ссуд и вновь возникшего института старожильства начинает терять и свободу личную, приближаясь к крепостному. В этой борьбе вырастает вражда между отдельными классами – между крупными владельцами-боярами и церковью, с одной стороны, и служилым классом – с другой. Тягловое население таило ненависть к угнетающим его сословиям и, раздражаясь против государственных помещений, было готово к открытому восстанию; оно бежит к казакам, которые уже давно отделили свои интересы от интересов государства. Один только север, где земля сохранилась в руках черных волостей, остается спокойным во время наступающей государственной «разрухи»</w:t>
      </w:r>
      <w:r w:rsidR="00CD7E29">
        <w:rPr>
          <w:b w:val="0"/>
          <w:bCs w:val="0"/>
          <w:sz w:val="28"/>
          <w:szCs w:val="28"/>
        </w:rPr>
        <w:t>.</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В развитии смуты в Московском государстве исследователи различают обычно три периода: династический, во время которого происходит борьба за московский престол между различными претендентами (до 19 мая 1606 г.); социальный – время классовой борьбы, осложненной вмешательством в русские дела других государств (до июля 1610 г.); национальный – борьба с иноземными элементами и выбор национального государя (до 21 февраля 1613 г.).</w:t>
      </w:r>
    </w:p>
    <w:p w:rsidR="003E5625" w:rsidRPr="00BB1BAF" w:rsidRDefault="003E5625" w:rsidP="003E5625">
      <w:pPr>
        <w:pStyle w:val="a3"/>
        <w:spacing w:line="360" w:lineRule="auto"/>
        <w:ind w:left="0" w:right="0"/>
        <w:jc w:val="both"/>
        <w:rPr>
          <w:b w:val="0"/>
          <w:bCs w:val="0"/>
          <w:sz w:val="28"/>
          <w:szCs w:val="28"/>
        </w:rPr>
      </w:pPr>
      <w:r w:rsidRPr="00BB1BAF">
        <w:rPr>
          <w:b w:val="0"/>
          <w:bCs w:val="0"/>
          <w:sz w:val="28"/>
          <w:szCs w:val="28"/>
        </w:rPr>
        <w:t xml:space="preserve">Со смертью Грозного (18 марта 1584 г.) сразу открылось поприще для смуты. Не было власти, которая могла бы остановить, сдержать надвигающееся бедствие. Наследник Иоанна </w:t>
      </w:r>
      <w:r w:rsidRPr="00BB1BAF">
        <w:rPr>
          <w:b w:val="0"/>
          <w:bCs w:val="0"/>
          <w:sz w:val="28"/>
          <w:szCs w:val="28"/>
          <w:lang w:val="en-US"/>
        </w:rPr>
        <w:t>IV</w:t>
      </w:r>
      <w:r w:rsidRPr="00BB1BAF">
        <w:rPr>
          <w:b w:val="0"/>
          <w:bCs w:val="0"/>
          <w:sz w:val="28"/>
          <w:szCs w:val="28"/>
        </w:rPr>
        <w:t>, Федор Иоаннович, был не способен к делам правления; царевич Дмитрий был еще в младенчестве. Правление должно было попасть в руки бояр. На сцену выдвигалось боярство второстепенное – Юрьевы, Годуновы, - но сохранились еще остатки князей-бояр (князья Мстиславские, Шуйские, Воротынские и др.).</w:t>
      </w:r>
    </w:p>
    <w:p w:rsidR="00BE30B5" w:rsidRDefault="00BE30B5" w:rsidP="00C718A2">
      <w:pPr>
        <w:spacing w:line="360" w:lineRule="auto"/>
        <w:jc w:val="center"/>
        <w:rPr>
          <w:rFonts w:ascii="Times New Roman" w:hAnsi="Times New Roman"/>
          <w:b/>
          <w:bCs/>
          <w:sz w:val="32"/>
          <w:szCs w:val="32"/>
        </w:rPr>
      </w:pPr>
    </w:p>
    <w:p w:rsidR="00BE30B5" w:rsidRDefault="00BE30B5" w:rsidP="00C718A2">
      <w:pPr>
        <w:spacing w:line="360" w:lineRule="auto"/>
        <w:jc w:val="center"/>
        <w:rPr>
          <w:rFonts w:ascii="Times New Roman" w:hAnsi="Times New Roman"/>
          <w:b/>
          <w:bCs/>
          <w:sz w:val="32"/>
          <w:szCs w:val="32"/>
        </w:rPr>
      </w:pPr>
    </w:p>
    <w:p w:rsidR="00BE30B5" w:rsidRDefault="00BE30B5" w:rsidP="00C718A2">
      <w:pPr>
        <w:spacing w:line="360" w:lineRule="auto"/>
        <w:jc w:val="center"/>
        <w:rPr>
          <w:rFonts w:ascii="Times New Roman" w:hAnsi="Times New Roman"/>
          <w:b/>
          <w:bCs/>
          <w:sz w:val="32"/>
          <w:szCs w:val="32"/>
        </w:rPr>
      </w:pPr>
    </w:p>
    <w:p w:rsidR="00C718A2" w:rsidRPr="004870B4" w:rsidRDefault="00917361" w:rsidP="00654561">
      <w:pPr>
        <w:numPr>
          <w:ilvl w:val="0"/>
          <w:numId w:val="6"/>
        </w:numPr>
        <w:spacing w:line="360" w:lineRule="auto"/>
        <w:jc w:val="center"/>
        <w:rPr>
          <w:rFonts w:ascii="Times New Roman" w:hAnsi="Times New Roman"/>
          <w:sz w:val="32"/>
          <w:szCs w:val="32"/>
        </w:rPr>
      </w:pPr>
      <w:r>
        <w:rPr>
          <w:rFonts w:ascii="Times New Roman" w:hAnsi="Times New Roman"/>
          <w:b/>
          <w:bCs/>
          <w:sz w:val="32"/>
          <w:szCs w:val="32"/>
        </w:rPr>
        <w:t>Народный вождь Иван Исаевич Болотников</w:t>
      </w:r>
    </w:p>
    <w:p w:rsidR="00875CA7" w:rsidRDefault="00C718A2" w:rsidP="00C718A2">
      <w:pPr>
        <w:spacing w:line="360" w:lineRule="auto"/>
        <w:jc w:val="both"/>
        <w:rPr>
          <w:rFonts w:ascii="Times New Roman" w:hAnsi="Times New Roman"/>
          <w:sz w:val="28"/>
          <w:szCs w:val="28"/>
        </w:rPr>
      </w:pPr>
      <w:r>
        <w:rPr>
          <w:rFonts w:ascii="Times New Roman" w:hAnsi="Times New Roman"/>
          <w:sz w:val="28"/>
          <w:szCs w:val="28"/>
        </w:rPr>
        <w:tab/>
      </w:r>
    </w:p>
    <w:p w:rsidR="00C718A2" w:rsidRDefault="00875CA7" w:rsidP="00C718A2">
      <w:pPr>
        <w:spacing w:line="360" w:lineRule="auto"/>
        <w:jc w:val="both"/>
        <w:rPr>
          <w:rFonts w:ascii="Times New Roman" w:hAnsi="Times New Roman"/>
          <w:sz w:val="28"/>
          <w:szCs w:val="28"/>
        </w:rPr>
      </w:pPr>
      <w:r>
        <w:rPr>
          <w:rFonts w:ascii="Times New Roman" w:hAnsi="Times New Roman"/>
          <w:sz w:val="28"/>
          <w:szCs w:val="28"/>
        </w:rPr>
        <w:tab/>
      </w:r>
      <w:r w:rsidR="00C718A2" w:rsidRPr="004870B4">
        <w:rPr>
          <w:rFonts w:ascii="Times New Roman" w:hAnsi="Times New Roman"/>
          <w:sz w:val="28"/>
          <w:szCs w:val="28"/>
        </w:rPr>
        <w:t>По некоторым свидетельствам Иван Болотников слу</w:t>
      </w:r>
      <w:r w:rsidR="00C718A2" w:rsidRPr="004870B4">
        <w:rPr>
          <w:rFonts w:ascii="Times New Roman" w:hAnsi="Times New Roman"/>
          <w:sz w:val="28"/>
          <w:szCs w:val="28"/>
        </w:rPr>
        <w:softHyphen/>
        <w:t>жил у калужского боярина А. А. Телятевского в холопах. Другие источники говорят, что числился он «слугой», ина</w:t>
      </w:r>
      <w:r w:rsidR="00C718A2" w:rsidRPr="004870B4">
        <w:rPr>
          <w:rFonts w:ascii="Times New Roman" w:hAnsi="Times New Roman"/>
          <w:sz w:val="28"/>
          <w:szCs w:val="28"/>
        </w:rPr>
        <w:softHyphen/>
        <w:t>че говоря, принадлежал к числу вооруженной боярской свиты — это тоже холопы, только привилегированные, «боевые».</w:t>
      </w:r>
      <w:r w:rsidR="00C718A2">
        <w:rPr>
          <w:rFonts w:ascii="Times New Roman" w:hAnsi="Times New Roman"/>
          <w:sz w:val="28"/>
          <w:szCs w:val="28"/>
        </w:rPr>
        <w:tab/>
      </w:r>
      <w:r w:rsidR="00C718A2" w:rsidRPr="004870B4">
        <w:rPr>
          <w:rFonts w:ascii="Times New Roman" w:hAnsi="Times New Roman"/>
          <w:sz w:val="28"/>
          <w:szCs w:val="28"/>
        </w:rPr>
        <w:t>И подобно другим холопам, не выдержавшим тяжкой службы у помещика или чем-то обиженным, или сильно провинившимся перед хозяином, Болотников бежал от боя</w:t>
      </w:r>
      <w:r w:rsidR="00C718A2" w:rsidRPr="004870B4">
        <w:rPr>
          <w:rFonts w:ascii="Times New Roman" w:hAnsi="Times New Roman"/>
          <w:sz w:val="28"/>
          <w:szCs w:val="28"/>
        </w:rPr>
        <w:softHyphen/>
        <w:t>рина и нашел прибежище на вольных казачьих окраинах. В исторической литературе давно установилось мнение, что Иван Исаевич бежал на Дон и даже стал донским ка</w:t>
      </w:r>
      <w:r w:rsidR="00C718A2" w:rsidRPr="004870B4">
        <w:rPr>
          <w:rFonts w:ascii="Times New Roman" w:hAnsi="Times New Roman"/>
          <w:sz w:val="28"/>
          <w:szCs w:val="28"/>
        </w:rPr>
        <w:softHyphen/>
        <w:t xml:space="preserve">зачьим атаманом. </w:t>
      </w:r>
    </w:p>
    <w:p w:rsidR="00C718A2" w:rsidRDefault="00C718A2" w:rsidP="00C718A2">
      <w:pPr>
        <w:spacing w:line="360" w:lineRule="auto"/>
        <w:jc w:val="both"/>
        <w:rPr>
          <w:rFonts w:ascii="Times New Roman" w:hAnsi="Times New Roman"/>
          <w:sz w:val="28"/>
          <w:szCs w:val="28"/>
        </w:rPr>
      </w:pPr>
      <w:r>
        <w:rPr>
          <w:rFonts w:ascii="Times New Roman" w:hAnsi="Times New Roman"/>
          <w:sz w:val="28"/>
          <w:szCs w:val="28"/>
        </w:rPr>
        <w:tab/>
      </w:r>
      <w:r w:rsidRPr="004870B4">
        <w:rPr>
          <w:rFonts w:ascii="Times New Roman" w:hAnsi="Times New Roman"/>
          <w:sz w:val="28"/>
          <w:szCs w:val="28"/>
        </w:rPr>
        <w:t>Довольно подробные свед</w:t>
      </w:r>
      <w:r>
        <w:rPr>
          <w:rFonts w:ascii="Times New Roman" w:hAnsi="Times New Roman"/>
          <w:sz w:val="28"/>
          <w:szCs w:val="28"/>
        </w:rPr>
        <w:t>ения об Иване Исаевиче сооб</w:t>
      </w:r>
      <w:r>
        <w:rPr>
          <w:rFonts w:ascii="Times New Roman" w:hAnsi="Times New Roman"/>
          <w:sz w:val="28"/>
          <w:szCs w:val="28"/>
        </w:rPr>
        <w:softHyphen/>
        <w:t>щает иностранный автор Конрад Буссов. Он</w:t>
      </w:r>
      <w:r w:rsidRPr="00431C6E">
        <w:rPr>
          <w:rFonts w:ascii="Times New Roman" w:hAnsi="Times New Roman"/>
          <w:sz w:val="28"/>
          <w:szCs w:val="28"/>
        </w:rPr>
        <w:t xml:space="preserve"> лично знал Болотникова, служил при нем в Калуге в 1606—1607 годах, вместе с ним провел несколько месяцев в осажденной Туле. По мнению авторитетного исследователя истории Крестьянской войны 1606—1607 годов Р. Г. Скр</w:t>
      </w:r>
      <w:r>
        <w:rPr>
          <w:rFonts w:ascii="Times New Roman" w:hAnsi="Times New Roman"/>
          <w:sz w:val="28"/>
          <w:szCs w:val="28"/>
        </w:rPr>
        <w:t xml:space="preserve">ынникова, Буссов является </w:t>
      </w:r>
      <w:r w:rsidRPr="00431C6E">
        <w:rPr>
          <w:rFonts w:ascii="Times New Roman" w:hAnsi="Times New Roman"/>
          <w:sz w:val="28"/>
          <w:szCs w:val="28"/>
        </w:rPr>
        <w:t>надежным источником информации.</w:t>
      </w:r>
    </w:p>
    <w:p w:rsidR="00C718A2" w:rsidRPr="00431C6E" w:rsidRDefault="00C718A2" w:rsidP="00C718A2">
      <w:pPr>
        <w:spacing w:line="360" w:lineRule="auto"/>
        <w:jc w:val="both"/>
        <w:rPr>
          <w:rFonts w:ascii="Times New Roman" w:hAnsi="Times New Roman"/>
          <w:sz w:val="28"/>
          <w:szCs w:val="28"/>
        </w:rPr>
      </w:pPr>
      <w:r>
        <w:rPr>
          <w:rFonts w:ascii="Times New Roman" w:hAnsi="Times New Roman"/>
          <w:sz w:val="28"/>
          <w:szCs w:val="28"/>
        </w:rPr>
        <w:tab/>
        <w:t>По</w:t>
      </w:r>
      <w:r w:rsidRPr="00431C6E">
        <w:rPr>
          <w:rFonts w:ascii="Times New Roman" w:hAnsi="Times New Roman"/>
          <w:sz w:val="28"/>
          <w:szCs w:val="28"/>
        </w:rPr>
        <w:t xml:space="preserve"> сведениям</w:t>
      </w:r>
      <w:r w:rsidRPr="00321158">
        <w:rPr>
          <w:rFonts w:ascii="Times New Roman" w:hAnsi="Times New Roman"/>
          <w:sz w:val="28"/>
          <w:szCs w:val="28"/>
        </w:rPr>
        <w:t xml:space="preserve"> </w:t>
      </w:r>
      <w:r w:rsidRPr="00431C6E">
        <w:rPr>
          <w:rFonts w:ascii="Times New Roman" w:hAnsi="Times New Roman"/>
          <w:sz w:val="28"/>
          <w:szCs w:val="28"/>
        </w:rPr>
        <w:t>Конрад</w:t>
      </w:r>
      <w:r>
        <w:rPr>
          <w:rFonts w:ascii="Times New Roman" w:hAnsi="Times New Roman"/>
          <w:sz w:val="28"/>
          <w:szCs w:val="28"/>
        </w:rPr>
        <w:t>а</w:t>
      </w:r>
      <w:r w:rsidRPr="00431C6E">
        <w:rPr>
          <w:rFonts w:ascii="Times New Roman" w:hAnsi="Times New Roman"/>
          <w:sz w:val="28"/>
          <w:szCs w:val="28"/>
        </w:rPr>
        <w:t xml:space="preserve"> Буссов</w:t>
      </w:r>
      <w:r>
        <w:rPr>
          <w:rFonts w:ascii="Times New Roman" w:hAnsi="Times New Roman"/>
          <w:sz w:val="28"/>
          <w:szCs w:val="28"/>
        </w:rPr>
        <w:t>а</w:t>
      </w:r>
      <w:r w:rsidRPr="00431C6E">
        <w:rPr>
          <w:rFonts w:ascii="Times New Roman" w:hAnsi="Times New Roman"/>
          <w:sz w:val="28"/>
          <w:szCs w:val="28"/>
        </w:rPr>
        <w:t>, во время одной неудачной схватки с крымскими татарами Болотников попал к ним в плен, а ба</w:t>
      </w:r>
      <w:r w:rsidRPr="00431C6E">
        <w:rPr>
          <w:rFonts w:ascii="Times New Roman" w:hAnsi="Times New Roman"/>
          <w:sz w:val="28"/>
          <w:szCs w:val="28"/>
        </w:rPr>
        <w:softHyphen/>
        <w:t xml:space="preserve">сурмане продали неудачливого казака в </w:t>
      </w:r>
      <w:r>
        <w:rPr>
          <w:rFonts w:ascii="Times New Roman" w:hAnsi="Times New Roman"/>
          <w:sz w:val="28"/>
          <w:szCs w:val="28"/>
        </w:rPr>
        <w:t>рабство туркам. Болотников был</w:t>
      </w:r>
      <w:r w:rsidRPr="00431C6E">
        <w:rPr>
          <w:rFonts w:ascii="Times New Roman" w:hAnsi="Times New Roman"/>
          <w:sz w:val="28"/>
          <w:szCs w:val="28"/>
        </w:rPr>
        <w:t xml:space="preserve"> в плену, на самых трудных работах, а именно: гребцом-не</w:t>
      </w:r>
      <w:r w:rsidRPr="00431C6E">
        <w:rPr>
          <w:rFonts w:ascii="Times New Roman" w:hAnsi="Times New Roman"/>
          <w:sz w:val="28"/>
          <w:szCs w:val="28"/>
        </w:rPr>
        <w:softHyphen/>
        <w:t>вольником на галере. В таком качестве пленный казак уча</w:t>
      </w:r>
      <w:r w:rsidRPr="00431C6E">
        <w:rPr>
          <w:rFonts w:ascii="Times New Roman" w:hAnsi="Times New Roman"/>
          <w:sz w:val="28"/>
          <w:szCs w:val="28"/>
        </w:rPr>
        <w:softHyphen/>
        <w:t>ствовал во многих морских сражениях. Но одно из них за</w:t>
      </w:r>
      <w:r w:rsidRPr="00431C6E">
        <w:rPr>
          <w:rFonts w:ascii="Times New Roman" w:hAnsi="Times New Roman"/>
          <w:sz w:val="28"/>
          <w:szCs w:val="28"/>
        </w:rPr>
        <w:softHyphen/>
        <w:t>кончилось для турок совсем неудачно: их флотилия была разбита итальянцами, они-то и освободили из плена Болот</w:t>
      </w:r>
      <w:r w:rsidRPr="00431C6E">
        <w:rPr>
          <w:rFonts w:ascii="Times New Roman" w:hAnsi="Times New Roman"/>
          <w:sz w:val="28"/>
          <w:szCs w:val="28"/>
        </w:rPr>
        <w:softHyphen/>
        <w:t>никова. Так калужский крестьянин оказался в Венеции.</w:t>
      </w:r>
    </w:p>
    <w:p w:rsidR="00C718A2" w:rsidRPr="00431C6E" w:rsidRDefault="00C718A2" w:rsidP="00C718A2">
      <w:pPr>
        <w:spacing w:line="360" w:lineRule="auto"/>
        <w:jc w:val="both"/>
        <w:rPr>
          <w:rFonts w:ascii="Times New Roman" w:hAnsi="Times New Roman"/>
          <w:sz w:val="28"/>
          <w:szCs w:val="28"/>
        </w:rPr>
      </w:pPr>
      <w:r>
        <w:rPr>
          <w:rFonts w:ascii="Times New Roman" w:hAnsi="Times New Roman"/>
          <w:sz w:val="28"/>
          <w:szCs w:val="28"/>
        </w:rPr>
        <w:tab/>
      </w:r>
      <w:r w:rsidRPr="00431C6E">
        <w:rPr>
          <w:rFonts w:ascii="Times New Roman" w:hAnsi="Times New Roman"/>
          <w:sz w:val="28"/>
          <w:szCs w:val="28"/>
        </w:rPr>
        <w:t>Путь Болотникова на родину был извилистым: сначала, пройдя из Венеции через многочисленные итальянские владения Австрии, он попал в Венгрию, потом ему при</w:t>
      </w:r>
      <w:r w:rsidRPr="00431C6E">
        <w:rPr>
          <w:rFonts w:ascii="Times New Roman" w:hAnsi="Times New Roman"/>
          <w:sz w:val="28"/>
          <w:szCs w:val="28"/>
        </w:rPr>
        <w:softHyphen/>
        <w:t>шлось побывать в Германии и уже оттуда он прибыл в Польшу, в город Самбор, где встретился с бывшим прибли</w:t>
      </w:r>
      <w:r w:rsidRPr="00431C6E">
        <w:rPr>
          <w:rFonts w:ascii="Times New Roman" w:hAnsi="Times New Roman"/>
          <w:sz w:val="28"/>
          <w:szCs w:val="28"/>
        </w:rPr>
        <w:softHyphen/>
        <w:t xml:space="preserve">женным Лжедмитрия </w:t>
      </w:r>
      <w:r w:rsidRPr="00431C6E">
        <w:rPr>
          <w:rFonts w:ascii="Times New Roman" w:hAnsi="Times New Roman"/>
          <w:sz w:val="28"/>
          <w:szCs w:val="28"/>
          <w:lang w:val="en-US"/>
        </w:rPr>
        <w:t>I</w:t>
      </w:r>
      <w:r w:rsidRPr="00431C6E">
        <w:rPr>
          <w:rFonts w:ascii="Times New Roman" w:hAnsi="Times New Roman"/>
          <w:sz w:val="28"/>
          <w:szCs w:val="28"/>
        </w:rPr>
        <w:t>, беглым московским дворянином Михаилом Молчановым. В Самбор же Болотникова при</w:t>
      </w:r>
      <w:r w:rsidRPr="00431C6E">
        <w:rPr>
          <w:rFonts w:ascii="Times New Roman" w:hAnsi="Times New Roman"/>
          <w:sz w:val="28"/>
          <w:szCs w:val="28"/>
        </w:rPr>
        <w:softHyphen/>
        <w:t>влекли слухи о чудесном спасении «Дмитрия».</w:t>
      </w:r>
      <w:r>
        <w:rPr>
          <w:rFonts w:ascii="Times New Roman" w:hAnsi="Times New Roman"/>
          <w:sz w:val="28"/>
          <w:szCs w:val="28"/>
        </w:rPr>
        <w:tab/>
      </w:r>
      <w:r w:rsidRPr="00431C6E">
        <w:rPr>
          <w:rFonts w:ascii="Times New Roman" w:hAnsi="Times New Roman"/>
          <w:sz w:val="28"/>
          <w:szCs w:val="28"/>
        </w:rPr>
        <w:t>Болотников был пленником, пробиравшимся с чужбины в отечество, он прибыл в Польшу после многих лет скита</w:t>
      </w:r>
      <w:r w:rsidRPr="00431C6E">
        <w:rPr>
          <w:rFonts w:ascii="Times New Roman" w:hAnsi="Times New Roman"/>
          <w:sz w:val="28"/>
          <w:szCs w:val="28"/>
        </w:rPr>
        <w:softHyphen/>
        <w:t>ний и не имел никакого представления о подноготной тех событий, что произошли в России в его отсутствие. Да надо полагать, что не только подробностей, он и самих-то событий, скорее всего не знал. Болотников никогда не видел Гришку Отрепьева, самозванца, первого Лжедмитрия, по</w:t>
      </w:r>
      <w:r w:rsidRPr="00431C6E">
        <w:rPr>
          <w:rFonts w:ascii="Times New Roman" w:hAnsi="Times New Roman"/>
          <w:sz w:val="28"/>
          <w:szCs w:val="28"/>
        </w:rPr>
        <w:softHyphen/>
        <w:t>этому обмануть его было нетрудно. Вот почему Михаиле Молчанов (один из убийц Федора Годунова, сына Борисо</w:t>
      </w:r>
      <w:r w:rsidRPr="00431C6E">
        <w:rPr>
          <w:rFonts w:ascii="Times New Roman" w:hAnsi="Times New Roman"/>
          <w:sz w:val="28"/>
          <w:szCs w:val="28"/>
        </w:rPr>
        <w:softHyphen/>
        <w:t>ва), сам решивший попытать счастья на «должности» само</w:t>
      </w:r>
      <w:r w:rsidRPr="00431C6E">
        <w:rPr>
          <w:rFonts w:ascii="Times New Roman" w:hAnsi="Times New Roman"/>
          <w:sz w:val="28"/>
          <w:szCs w:val="28"/>
        </w:rPr>
        <w:softHyphen/>
        <w:t>званца, постарался привлечь Болотникова к осуществле</w:t>
      </w:r>
      <w:r w:rsidRPr="00431C6E">
        <w:rPr>
          <w:rFonts w:ascii="Times New Roman" w:hAnsi="Times New Roman"/>
          <w:sz w:val="28"/>
          <w:szCs w:val="28"/>
        </w:rPr>
        <w:softHyphen/>
        <w:t>нию задуманного им плана.</w:t>
      </w:r>
    </w:p>
    <w:p w:rsidR="00C718A2" w:rsidRPr="007501FB" w:rsidRDefault="00C718A2" w:rsidP="00C718A2">
      <w:pPr>
        <w:spacing w:line="360" w:lineRule="auto"/>
        <w:jc w:val="both"/>
        <w:rPr>
          <w:rFonts w:ascii="Times New Roman" w:hAnsi="Times New Roman"/>
          <w:sz w:val="28"/>
          <w:szCs w:val="28"/>
        </w:rPr>
      </w:pPr>
      <w:r>
        <w:rPr>
          <w:rFonts w:ascii="Times New Roman" w:hAnsi="Times New Roman"/>
          <w:sz w:val="28"/>
          <w:szCs w:val="28"/>
        </w:rPr>
        <w:tab/>
      </w:r>
      <w:r w:rsidRPr="00431C6E">
        <w:rPr>
          <w:rFonts w:ascii="Times New Roman" w:hAnsi="Times New Roman"/>
          <w:sz w:val="28"/>
          <w:szCs w:val="28"/>
        </w:rPr>
        <w:t>«Большой воевода» Болотников получил от Молчанова мизерную сумму в 60 дукатов вместе с заверениями, что в Путивле князь Шаховский выдаст ему деньги из царской</w:t>
      </w:r>
      <w:r>
        <w:rPr>
          <w:rFonts w:ascii="Times New Roman" w:hAnsi="Times New Roman"/>
          <w:sz w:val="28"/>
          <w:szCs w:val="28"/>
        </w:rPr>
        <w:t xml:space="preserve"> </w:t>
      </w:r>
      <w:r w:rsidRPr="007501FB">
        <w:rPr>
          <w:rFonts w:ascii="Times New Roman" w:hAnsi="Times New Roman"/>
          <w:sz w:val="28"/>
          <w:szCs w:val="28"/>
        </w:rPr>
        <w:t xml:space="preserve">казны и определит под начальство несколько тысяч воинов. </w:t>
      </w:r>
    </w:p>
    <w:p w:rsidR="00E936B3" w:rsidRDefault="00C718A2" w:rsidP="00E936B3">
      <w:pPr>
        <w:spacing w:line="360" w:lineRule="auto"/>
        <w:jc w:val="both"/>
        <w:rPr>
          <w:rFonts w:ascii="Times New Roman" w:hAnsi="Times New Roman"/>
          <w:sz w:val="28"/>
          <w:szCs w:val="28"/>
        </w:rPr>
      </w:pPr>
      <w:r>
        <w:rPr>
          <w:rFonts w:ascii="Times New Roman" w:hAnsi="Times New Roman"/>
          <w:sz w:val="28"/>
          <w:szCs w:val="28"/>
        </w:rPr>
        <w:tab/>
      </w:r>
      <w:r w:rsidRPr="007501FB">
        <w:rPr>
          <w:rFonts w:ascii="Times New Roman" w:hAnsi="Times New Roman"/>
          <w:sz w:val="28"/>
          <w:szCs w:val="28"/>
        </w:rPr>
        <w:t>Документы той поры свидетельствуют, что в течение всего лета 1606 года Болотников руководил дейст</w:t>
      </w:r>
      <w:r w:rsidRPr="007501FB">
        <w:rPr>
          <w:rFonts w:ascii="Times New Roman" w:hAnsi="Times New Roman"/>
          <w:sz w:val="28"/>
          <w:szCs w:val="28"/>
        </w:rPr>
        <w:softHyphen/>
        <w:t>виями повстанцев не только в Путивле и под Кромами, но и в других населенных пунктах Северской Украины. Его воины сожгли не один десяток усадеб и лишили жизни не</w:t>
      </w:r>
      <w:r w:rsidRPr="007501FB">
        <w:rPr>
          <w:rFonts w:ascii="Times New Roman" w:hAnsi="Times New Roman"/>
          <w:sz w:val="28"/>
          <w:szCs w:val="28"/>
        </w:rPr>
        <w:softHyphen/>
        <w:t>мало дворян; как писал хронист, их «...убили на государе</w:t>
      </w:r>
      <w:r w:rsidRPr="007501FB">
        <w:rPr>
          <w:rFonts w:ascii="Times New Roman" w:hAnsi="Times New Roman"/>
          <w:sz w:val="28"/>
          <w:szCs w:val="28"/>
        </w:rPr>
        <w:softHyphen/>
        <w:t>вой службе ростригины воровские осадные сидельцы под Новым городком в те поры, как, де, сидел в Новегородке Северском вор Иван Болотников». Сведения о гибели бли</w:t>
      </w:r>
      <w:r w:rsidRPr="007501FB">
        <w:rPr>
          <w:rFonts w:ascii="Times New Roman" w:hAnsi="Times New Roman"/>
          <w:sz w:val="28"/>
          <w:szCs w:val="28"/>
        </w:rPr>
        <w:softHyphen/>
        <w:t>жайших родственников, содержащиеся в дворянских чело</w:t>
      </w:r>
      <w:r w:rsidRPr="007501FB">
        <w:rPr>
          <w:rFonts w:ascii="Times New Roman" w:hAnsi="Times New Roman"/>
          <w:sz w:val="28"/>
          <w:szCs w:val="28"/>
        </w:rPr>
        <w:softHyphen/>
        <w:t>битных, отличались достоверностью. Так, челобитная Д. И. Матова существенно дополняет раннюю биографию И. И. Болотникова. Одержав победу под Кромами, Болот</w:t>
      </w:r>
      <w:r w:rsidRPr="007501FB">
        <w:rPr>
          <w:rFonts w:ascii="Times New Roman" w:hAnsi="Times New Roman"/>
          <w:sz w:val="28"/>
          <w:szCs w:val="28"/>
        </w:rPr>
        <w:softHyphen/>
        <w:t>ников на исходе лета ушел к Москве и никогда более не возвращался в Северскую землю.</w:t>
      </w:r>
    </w:p>
    <w:p w:rsidR="001D70C2" w:rsidRDefault="001D70C2" w:rsidP="00654561">
      <w:pPr>
        <w:numPr>
          <w:ilvl w:val="0"/>
          <w:numId w:val="6"/>
        </w:numPr>
        <w:spacing w:line="360" w:lineRule="auto"/>
        <w:jc w:val="center"/>
        <w:rPr>
          <w:rFonts w:ascii="Times New Roman" w:hAnsi="Times New Roman"/>
          <w:b/>
          <w:bCs/>
          <w:sz w:val="32"/>
          <w:szCs w:val="32"/>
        </w:rPr>
      </w:pPr>
      <w:r w:rsidRPr="007501FB">
        <w:rPr>
          <w:rFonts w:ascii="Times New Roman" w:hAnsi="Times New Roman"/>
          <w:b/>
          <w:bCs/>
          <w:sz w:val="32"/>
          <w:szCs w:val="32"/>
        </w:rPr>
        <w:t>Оборона Тулы</w:t>
      </w:r>
    </w:p>
    <w:p w:rsidR="00875CA7" w:rsidRDefault="00875CA7" w:rsidP="001D70C2">
      <w:pPr>
        <w:spacing w:line="360" w:lineRule="auto"/>
        <w:jc w:val="both"/>
        <w:rPr>
          <w:rFonts w:ascii="Times New Roman" w:hAnsi="Times New Roman"/>
          <w:sz w:val="28"/>
          <w:szCs w:val="28"/>
        </w:rPr>
      </w:pPr>
    </w:p>
    <w:p w:rsidR="004E65D6" w:rsidRPr="004E65D6" w:rsidRDefault="004E65D6" w:rsidP="004E65D6">
      <w:pPr>
        <w:spacing w:line="360" w:lineRule="auto"/>
        <w:jc w:val="center"/>
        <w:rPr>
          <w:rFonts w:ascii="Times New Roman" w:hAnsi="Times New Roman"/>
          <w:i/>
          <w:sz w:val="28"/>
          <w:szCs w:val="28"/>
        </w:rPr>
      </w:pPr>
      <w:r w:rsidRPr="004E65D6">
        <w:rPr>
          <w:rFonts w:ascii="Times New Roman" w:hAnsi="Times New Roman"/>
          <w:i/>
          <w:sz w:val="28"/>
          <w:szCs w:val="28"/>
        </w:rPr>
        <w:t>3.1. Неудачи повстанцев под Москвой и появление «царевича Петра»</w:t>
      </w:r>
    </w:p>
    <w:p w:rsidR="001D70C2" w:rsidRPr="007501FB" w:rsidRDefault="00875CA7" w:rsidP="001D70C2">
      <w:pPr>
        <w:spacing w:line="360" w:lineRule="auto"/>
        <w:jc w:val="both"/>
        <w:rPr>
          <w:rFonts w:ascii="Times New Roman" w:hAnsi="Times New Roman"/>
          <w:sz w:val="28"/>
          <w:szCs w:val="28"/>
        </w:rPr>
      </w:pPr>
      <w:r>
        <w:rPr>
          <w:rFonts w:ascii="Times New Roman" w:hAnsi="Times New Roman"/>
          <w:sz w:val="28"/>
          <w:szCs w:val="28"/>
        </w:rPr>
        <w:tab/>
      </w:r>
      <w:r w:rsidR="001D70C2" w:rsidRPr="007501FB">
        <w:rPr>
          <w:rFonts w:ascii="Times New Roman" w:hAnsi="Times New Roman"/>
          <w:sz w:val="28"/>
          <w:szCs w:val="28"/>
        </w:rPr>
        <w:t>Под Москвой повстанцам не повезло, они были разбиты и отошли к Калуге. В это же время Тулу заняли казачьи отряды атамана Ильи Горчакова, но, узнав о неудаче Бо</w:t>
      </w:r>
      <w:r w:rsidR="001D70C2" w:rsidRPr="007501FB">
        <w:rPr>
          <w:rFonts w:ascii="Times New Roman" w:hAnsi="Times New Roman"/>
          <w:sz w:val="28"/>
          <w:szCs w:val="28"/>
        </w:rPr>
        <w:softHyphen/>
        <w:t>лотникова, кинулись ему на выручку. 3 ма</w:t>
      </w:r>
      <w:r w:rsidR="00812BC5">
        <w:rPr>
          <w:rFonts w:ascii="Times New Roman" w:hAnsi="Times New Roman"/>
          <w:sz w:val="28"/>
          <w:szCs w:val="28"/>
        </w:rPr>
        <w:t>я 1607 года совместивши силы</w:t>
      </w:r>
      <w:r w:rsidR="001D70C2" w:rsidRPr="007501FB">
        <w:rPr>
          <w:rFonts w:ascii="Times New Roman" w:hAnsi="Times New Roman"/>
          <w:sz w:val="28"/>
          <w:szCs w:val="28"/>
        </w:rPr>
        <w:t xml:space="preserve"> повстанцы разбили государевы войска на речке Пчельне, затем отошли к Туле и сели в оборону. 21 мая 1607 года царь Василий Шуйский выступил из Москвы в Серпухов с тем, чтобы идти «на свое государево и земское дело, на воров» под Тулу. Сбор дворянского ополчения, ратных и посошных людей был проведен по всему государству. В Серпухове царя поджидали самые преданные воеводы, в том чи</w:t>
      </w:r>
      <w:r w:rsidR="00812BC5">
        <w:rPr>
          <w:rFonts w:ascii="Times New Roman" w:hAnsi="Times New Roman"/>
          <w:sz w:val="28"/>
          <w:szCs w:val="28"/>
        </w:rPr>
        <w:t>сле князья Ф. И. Мстислав</w:t>
      </w:r>
      <w:r w:rsidR="00812BC5">
        <w:rPr>
          <w:rFonts w:ascii="Times New Roman" w:hAnsi="Times New Roman"/>
          <w:sz w:val="28"/>
          <w:szCs w:val="28"/>
        </w:rPr>
        <w:softHyphen/>
        <w:t>ский,</w:t>
      </w:r>
      <w:r w:rsidR="001D70C2" w:rsidRPr="007501FB">
        <w:rPr>
          <w:rFonts w:ascii="Times New Roman" w:hAnsi="Times New Roman"/>
          <w:sz w:val="28"/>
          <w:szCs w:val="28"/>
        </w:rPr>
        <w:t xml:space="preserve"> И. И. Шуйский, отступившие со своими полками из-под Калуги. Сильные вооруженные отряды заняли так</w:t>
      </w:r>
      <w:r w:rsidR="001D70C2" w:rsidRPr="007501FB">
        <w:rPr>
          <w:rFonts w:ascii="Times New Roman" w:hAnsi="Times New Roman"/>
          <w:sz w:val="28"/>
          <w:szCs w:val="28"/>
        </w:rPr>
        <w:softHyphen/>
        <w:t>же позиции к юго-западу от столицы в Брянске и на юго-востоке в Кашире. Но царь и его главные воеводы про</w:t>
      </w:r>
      <w:r w:rsidR="001D70C2" w:rsidRPr="007501FB">
        <w:rPr>
          <w:rFonts w:ascii="Times New Roman" w:hAnsi="Times New Roman"/>
          <w:sz w:val="28"/>
          <w:szCs w:val="28"/>
        </w:rPr>
        <w:softHyphen/>
        <w:t>стояли в Серпухове две недели, не предпринимая реши</w:t>
      </w:r>
      <w:r w:rsidR="001D70C2" w:rsidRPr="007501FB">
        <w:rPr>
          <w:rFonts w:ascii="Times New Roman" w:hAnsi="Times New Roman"/>
          <w:sz w:val="28"/>
          <w:szCs w:val="28"/>
        </w:rPr>
        <w:softHyphen/>
        <w:t>тельных действий. Воспользовавшись их пассивностью, восставшие попытались перехватить инициативу.</w:t>
      </w:r>
    </w:p>
    <w:p w:rsidR="001D70C2"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7501FB">
        <w:rPr>
          <w:rFonts w:ascii="Times New Roman" w:hAnsi="Times New Roman"/>
          <w:sz w:val="28"/>
          <w:szCs w:val="28"/>
        </w:rPr>
        <w:t>К тому времени Иван Исаевич утратил чин «большого воеводы» — главнокомандующего повстанческими войсками, и главенство перешло к очередному самозванцу, так назы</w:t>
      </w:r>
      <w:r w:rsidRPr="007501FB">
        <w:rPr>
          <w:rFonts w:ascii="Times New Roman" w:hAnsi="Times New Roman"/>
          <w:sz w:val="28"/>
          <w:szCs w:val="28"/>
        </w:rPr>
        <w:softHyphen/>
        <w:t>ваемому «царевичу Петру». Этот, с позволения сказать, ца</w:t>
      </w:r>
      <w:r w:rsidRPr="007501FB">
        <w:rPr>
          <w:rFonts w:ascii="Times New Roman" w:hAnsi="Times New Roman"/>
          <w:sz w:val="28"/>
          <w:szCs w:val="28"/>
        </w:rPr>
        <w:softHyphen/>
        <w:t>ревич, на самом деле был терским казаком по имени Илейка Коровин. Он поднял восстание на Тереке еще весной 1606 года, а, потерпев неудачу, бежал на Дон и скрывался там полгода, отказываясь поначалу присоединяться к сто</w:t>
      </w:r>
      <w:r w:rsidRPr="007501FB">
        <w:rPr>
          <w:rFonts w:ascii="Times New Roman" w:hAnsi="Times New Roman"/>
          <w:sz w:val="28"/>
          <w:szCs w:val="28"/>
        </w:rPr>
        <w:softHyphen/>
        <w:t>ронникам «Дмитрия». Некоторое время «Петр» с казаками держался в Монастырском городке под Азовом, а затем на стругах подался на Северский Донец. Здесь его настигла грамота «от князя Григория Шаховского да от путивлцов всех». «Все» жители Путивля настойчиво просили «Петра» идти «наспех в Путимль, а царь Дмитрий жив, идет со мно</w:t>
      </w:r>
      <w:r w:rsidRPr="007501FB">
        <w:rPr>
          <w:rFonts w:ascii="Times New Roman" w:hAnsi="Times New Roman"/>
          <w:sz w:val="28"/>
          <w:szCs w:val="28"/>
        </w:rPr>
        <w:softHyphen/>
        <w:t>гими людьми в Путимль». Вот там-то, в Путивле, вольное казачество превратилось в руководящую силу народного движения, а «царевич Петр» выдвинулся в вожди.</w:t>
      </w:r>
      <w:r>
        <w:rPr>
          <w:rFonts w:ascii="Times New Roman" w:hAnsi="Times New Roman"/>
          <w:sz w:val="28"/>
          <w:szCs w:val="28"/>
        </w:rPr>
        <w:tab/>
      </w:r>
      <w:r w:rsidRPr="00A7152A">
        <w:rPr>
          <w:rFonts w:ascii="Times New Roman" w:hAnsi="Times New Roman"/>
          <w:sz w:val="28"/>
          <w:szCs w:val="28"/>
        </w:rPr>
        <w:t>При дворе «царевича Петра» образовалась своя чи</w:t>
      </w:r>
      <w:r w:rsidRPr="00A7152A">
        <w:rPr>
          <w:rFonts w:ascii="Times New Roman" w:hAnsi="Times New Roman"/>
          <w:sz w:val="28"/>
          <w:szCs w:val="28"/>
        </w:rPr>
        <w:softHyphen/>
        <w:t>новная иерархия, на вершине которой стоял Телятевский, бывший господин беглого холопа Ивашки Болотникова. По</w:t>
      </w:r>
      <w:r w:rsidRPr="00A7152A">
        <w:rPr>
          <w:rFonts w:ascii="Times New Roman" w:hAnsi="Times New Roman"/>
          <w:sz w:val="28"/>
          <w:szCs w:val="28"/>
        </w:rPr>
        <w:softHyphen/>
        <w:t>следнему пришлось довольствоваться, по крайней мере, формально, более скромными постами, невзирая на исклю</w:t>
      </w:r>
      <w:r w:rsidRPr="00A7152A">
        <w:rPr>
          <w:rFonts w:ascii="Times New Roman" w:hAnsi="Times New Roman"/>
          <w:sz w:val="28"/>
          <w:szCs w:val="28"/>
        </w:rPr>
        <w:softHyphen/>
        <w:t>чительные заслуги перед повстанческим движением. Повстанцы решили напасть на квартировавший под Каширой полк князя Голицына до его соединения с главной царской ратью. Попытка разгромить царские войска по частям имела шансы на успех. Однако воевода был бди</w:t>
      </w:r>
      <w:r w:rsidRPr="00A7152A">
        <w:rPr>
          <w:rFonts w:ascii="Times New Roman" w:hAnsi="Times New Roman"/>
          <w:sz w:val="28"/>
          <w:szCs w:val="28"/>
        </w:rPr>
        <w:softHyphen/>
        <w:t>телен, сам вышел навстречу повстанцам и одновременно по</w:t>
      </w:r>
      <w:r w:rsidRPr="00A7152A">
        <w:rPr>
          <w:rFonts w:ascii="Times New Roman" w:hAnsi="Times New Roman"/>
          <w:sz w:val="28"/>
          <w:szCs w:val="28"/>
        </w:rPr>
        <w:softHyphen/>
        <w:t>слал гонца к Василию Шуйскому. Тот дал ему в помощь не</w:t>
      </w:r>
      <w:r w:rsidRPr="00A7152A">
        <w:rPr>
          <w:rFonts w:ascii="Times New Roman" w:hAnsi="Times New Roman"/>
          <w:sz w:val="28"/>
          <w:szCs w:val="28"/>
        </w:rPr>
        <w:softHyphen/>
        <w:t>сколько сотен отборной дворянской конницы, а из Рязани успели подойти отряды князя Б. М. Лыкова, Ф. Булгакова и П. Ляпунова. По свидетельству «Карамзинского хроногра</w:t>
      </w:r>
      <w:r w:rsidRPr="00A7152A">
        <w:rPr>
          <w:rFonts w:ascii="Times New Roman" w:hAnsi="Times New Roman"/>
          <w:sz w:val="28"/>
          <w:szCs w:val="28"/>
        </w:rPr>
        <w:softHyphen/>
        <w:t>фа», в составе армии Телятевского было «казаков донских, и терских, и волских, и еицких, и украинных людей путимцов и елчан с товарищи с тритцеть тысечь». Примерно такие же силы смог выставить А. В. Голицын.</w:t>
      </w:r>
    </w:p>
    <w:p w:rsidR="00654561" w:rsidRPr="004E65D6" w:rsidRDefault="00654561" w:rsidP="00654561">
      <w:pPr>
        <w:spacing w:line="360" w:lineRule="auto"/>
        <w:jc w:val="center"/>
        <w:rPr>
          <w:rFonts w:ascii="Times New Roman" w:hAnsi="Times New Roman"/>
          <w:i/>
          <w:sz w:val="28"/>
          <w:szCs w:val="28"/>
        </w:rPr>
      </w:pPr>
      <w:r w:rsidRPr="004E65D6">
        <w:rPr>
          <w:rFonts w:ascii="Times New Roman" w:hAnsi="Times New Roman"/>
          <w:i/>
          <w:sz w:val="28"/>
          <w:szCs w:val="28"/>
        </w:rPr>
        <w:t>3.2. Сражение на реке Восьме</w:t>
      </w:r>
    </w:p>
    <w:p w:rsidR="001D70C2" w:rsidRPr="00A7152A"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4E65D6">
        <w:rPr>
          <w:rFonts w:ascii="Times New Roman" w:hAnsi="Times New Roman"/>
          <w:sz w:val="28"/>
          <w:szCs w:val="28"/>
        </w:rPr>
        <w:t>Сражение развернулось 5 июля 1607 года в пределах Каширского уезда на обеих берегах речки Вос</w:t>
      </w:r>
      <w:r w:rsidR="00812BC5" w:rsidRPr="004E65D6">
        <w:rPr>
          <w:rFonts w:ascii="Times New Roman" w:hAnsi="Times New Roman"/>
          <w:sz w:val="28"/>
          <w:szCs w:val="28"/>
        </w:rPr>
        <w:t>ь</w:t>
      </w:r>
      <w:r w:rsidRPr="004E65D6">
        <w:rPr>
          <w:rFonts w:ascii="Times New Roman" w:hAnsi="Times New Roman"/>
          <w:sz w:val="28"/>
          <w:szCs w:val="28"/>
        </w:rPr>
        <w:t>мы.</w:t>
      </w:r>
      <w:r w:rsidRPr="00A7152A">
        <w:rPr>
          <w:rFonts w:ascii="Times New Roman" w:hAnsi="Times New Roman"/>
          <w:sz w:val="28"/>
          <w:szCs w:val="28"/>
        </w:rPr>
        <w:t xml:space="preserve"> В ходе боя казацкие отряды, составлявшие ядро повстанческой армии, переправились через реку и вклинились в располо</w:t>
      </w:r>
      <w:r w:rsidRPr="00A7152A">
        <w:rPr>
          <w:rFonts w:ascii="Times New Roman" w:hAnsi="Times New Roman"/>
          <w:sz w:val="28"/>
          <w:szCs w:val="28"/>
        </w:rPr>
        <w:softHyphen/>
        <w:t>жение вражеских полков. Заняв овраг на северном берегу реки, казаки стали поражать меткой пальбой конных ря</w:t>
      </w:r>
      <w:r w:rsidRPr="00A7152A">
        <w:rPr>
          <w:rFonts w:ascii="Times New Roman" w:hAnsi="Times New Roman"/>
          <w:sz w:val="28"/>
          <w:szCs w:val="28"/>
        </w:rPr>
        <w:softHyphen/>
        <w:t>занских дворян из отряда Ф. Булгакова и П. Ляпунова.</w:t>
      </w:r>
      <w:r>
        <w:rPr>
          <w:rFonts w:ascii="Times New Roman" w:hAnsi="Times New Roman"/>
          <w:sz w:val="28"/>
          <w:szCs w:val="28"/>
        </w:rPr>
        <w:t xml:space="preserve"> </w:t>
      </w:r>
      <w:r w:rsidRPr="00A7152A">
        <w:rPr>
          <w:rFonts w:ascii="Times New Roman" w:hAnsi="Times New Roman"/>
          <w:sz w:val="28"/>
          <w:szCs w:val="28"/>
        </w:rPr>
        <w:t>Конница не смогла выбить казаков из оврага, дворянские сотни теряли людей и лошадей. Дерзкая атака казаков ед</w:t>
      </w:r>
      <w:r w:rsidRPr="00A7152A">
        <w:rPr>
          <w:rFonts w:ascii="Times New Roman" w:hAnsi="Times New Roman"/>
          <w:sz w:val="28"/>
          <w:szCs w:val="28"/>
        </w:rPr>
        <w:softHyphen/>
        <w:t>ва не решила исход дела. В сражении «начата воры мос</w:t>
      </w:r>
      <w:r w:rsidRPr="00A7152A">
        <w:rPr>
          <w:rFonts w:ascii="Times New Roman" w:hAnsi="Times New Roman"/>
          <w:sz w:val="28"/>
          <w:szCs w:val="28"/>
        </w:rPr>
        <w:softHyphen/>
        <w:t>ковских людей осиливати». Страшась надвигающегося по</w:t>
      </w:r>
      <w:r w:rsidRPr="00A7152A">
        <w:rPr>
          <w:rFonts w:ascii="Times New Roman" w:hAnsi="Times New Roman"/>
          <w:sz w:val="28"/>
          <w:szCs w:val="28"/>
        </w:rPr>
        <w:softHyphen/>
        <w:t>ражения, главные воеводы отправились в полки и со сле</w:t>
      </w:r>
      <w:r w:rsidRPr="00A7152A">
        <w:rPr>
          <w:rFonts w:ascii="Times New Roman" w:hAnsi="Times New Roman"/>
          <w:sz w:val="28"/>
          <w:szCs w:val="28"/>
        </w:rPr>
        <w:softHyphen/>
        <w:t>зами на глазах убеждали ратников: «Где суть нам бежати? Лучше нам здеся померети...» В конце концов, князю Голи</w:t>
      </w:r>
      <w:r w:rsidRPr="00A7152A">
        <w:rPr>
          <w:rFonts w:ascii="Times New Roman" w:hAnsi="Times New Roman"/>
          <w:sz w:val="28"/>
          <w:szCs w:val="28"/>
        </w:rPr>
        <w:softHyphen/>
        <w:t>цыну удалось перебраться за Восму и потеснить отряды Телятевского и Болотникова. П. Ляпунов хорошо знал сильные и слабые стороны руководителей повстанческих отрядов, поскольку сам какое-то время примыкал к ним. Оценив ситуацию, Ляпунов снял рязанские сотни с пози</w:t>
      </w:r>
      <w:r w:rsidRPr="00A7152A">
        <w:rPr>
          <w:rFonts w:ascii="Times New Roman" w:hAnsi="Times New Roman"/>
          <w:sz w:val="28"/>
          <w:szCs w:val="28"/>
        </w:rPr>
        <w:softHyphen/>
        <w:t>ций и, оставив казаков у себя в тылу, ринулся на помощь Голицыну. Отряд Болотникова не выдержал обрушившего</w:t>
      </w:r>
      <w:r w:rsidRPr="00A7152A">
        <w:rPr>
          <w:rFonts w:ascii="Times New Roman" w:hAnsi="Times New Roman"/>
          <w:sz w:val="28"/>
          <w:szCs w:val="28"/>
        </w:rPr>
        <w:softHyphen/>
        <w:t>ся на него удара тяжеловооруженной конницы и обратился в бегство. Воеводы преследовали их на протяжении трид</w:t>
      </w:r>
      <w:r w:rsidRPr="00A7152A">
        <w:rPr>
          <w:rFonts w:ascii="Times New Roman" w:hAnsi="Times New Roman"/>
          <w:sz w:val="28"/>
          <w:szCs w:val="28"/>
        </w:rPr>
        <w:softHyphen/>
        <w:t>цати верст.</w:t>
      </w:r>
    </w:p>
    <w:p w:rsidR="001D70C2"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7152A">
        <w:rPr>
          <w:rFonts w:ascii="Times New Roman" w:hAnsi="Times New Roman"/>
          <w:sz w:val="28"/>
          <w:szCs w:val="28"/>
        </w:rPr>
        <w:t>Казаки же, об</w:t>
      </w:r>
      <w:r>
        <w:rPr>
          <w:rFonts w:ascii="Times New Roman" w:hAnsi="Times New Roman"/>
          <w:sz w:val="28"/>
          <w:szCs w:val="28"/>
        </w:rPr>
        <w:t>оронявшиеся на северном берегу В</w:t>
      </w:r>
      <w:r w:rsidRPr="00A7152A">
        <w:rPr>
          <w:rFonts w:ascii="Times New Roman" w:hAnsi="Times New Roman"/>
          <w:sz w:val="28"/>
          <w:szCs w:val="28"/>
        </w:rPr>
        <w:t>ос</w:t>
      </w:r>
      <w:r w:rsidR="00812BC5">
        <w:rPr>
          <w:rFonts w:ascii="Times New Roman" w:hAnsi="Times New Roman"/>
          <w:sz w:val="28"/>
          <w:szCs w:val="28"/>
        </w:rPr>
        <w:t>ь</w:t>
      </w:r>
      <w:r w:rsidRPr="00A7152A">
        <w:rPr>
          <w:rFonts w:ascii="Times New Roman" w:hAnsi="Times New Roman"/>
          <w:sz w:val="28"/>
          <w:szCs w:val="28"/>
        </w:rPr>
        <w:t>мы, и не помышляли о сдаче. Пока воеводы преследовали Болотникова и Телятевского, они выстроили себе укрепле</w:t>
      </w:r>
      <w:r w:rsidRPr="00A7152A">
        <w:rPr>
          <w:rFonts w:ascii="Times New Roman" w:hAnsi="Times New Roman"/>
          <w:sz w:val="28"/>
          <w:szCs w:val="28"/>
        </w:rPr>
        <w:softHyphen/>
        <w:t xml:space="preserve">ния — «достальные воры и </w:t>
      </w:r>
      <w:r w:rsidR="00654561" w:rsidRPr="00A7152A">
        <w:rPr>
          <w:rFonts w:ascii="Times New Roman" w:hAnsi="Times New Roman"/>
          <w:sz w:val="28"/>
          <w:szCs w:val="28"/>
        </w:rPr>
        <w:t>лучшие</w:t>
      </w:r>
      <w:r w:rsidRPr="00A7152A">
        <w:rPr>
          <w:rFonts w:ascii="Times New Roman" w:hAnsi="Times New Roman"/>
          <w:sz w:val="28"/>
          <w:szCs w:val="28"/>
        </w:rPr>
        <w:t xml:space="preserve"> их промышленники — терские и яицкие, волские и донские, и путивльские, и рыльские атаманы и казаки сели в баяраке и городок себе сделали». Два дня воеводы держали казаков в осаде, ожи</w:t>
      </w:r>
      <w:r w:rsidRPr="00A7152A">
        <w:rPr>
          <w:rFonts w:ascii="Times New Roman" w:hAnsi="Times New Roman"/>
          <w:sz w:val="28"/>
          <w:szCs w:val="28"/>
        </w:rPr>
        <w:softHyphen/>
        <w:t>дая, когда у них кончится продовольствие. Именем царя бояре предложили окруженным сложить оружие, обещая сохранить им жизнь. Но казаки решили биться до послед</w:t>
      </w:r>
      <w:r w:rsidRPr="00A7152A">
        <w:rPr>
          <w:rFonts w:ascii="Times New Roman" w:hAnsi="Times New Roman"/>
          <w:sz w:val="28"/>
          <w:szCs w:val="28"/>
        </w:rPr>
        <w:softHyphen/>
        <w:t>него человека: «Злодеи воры упрямились, что им помереть, а не здатца». На третий день бояре «велели всем полком и всеми ратными людьми к тем ворам приступать, конным и пешим; и те воры билися насмерть, стреляли из ружья до тех мест, что у них зелья не стало». Большинство казаков были перебиты в бою, а взятых в плен воеводы повесили на другой день. Из всех плененных были помилованы толь</w:t>
      </w:r>
      <w:r w:rsidRPr="00A7152A">
        <w:rPr>
          <w:rFonts w:ascii="Times New Roman" w:hAnsi="Times New Roman"/>
          <w:sz w:val="28"/>
          <w:szCs w:val="28"/>
        </w:rPr>
        <w:softHyphen/>
        <w:t>ко семь человек. За них вступились нижегородские дети боярские, так как годом раньше семь терских казаков, сле</w:t>
      </w:r>
      <w:r w:rsidRPr="00A7152A">
        <w:rPr>
          <w:rFonts w:ascii="Times New Roman" w:hAnsi="Times New Roman"/>
          <w:sz w:val="28"/>
          <w:szCs w:val="28"/>
        </w:rPr>
        <w:softHyphen/>
        <w:t>довавших с «царевичем Петром» по Волге, спасли этим ни</w:t>
      </w:r>
      <w:r w:rsidRPr="00A7152A">
        <w:rPr>
          <w:rFonts w:ascii="Times New Roman" w:hAnsi="Times New Roman"/>
          <w:sz w:val="28"/>
          <w:szCs w:val="28"/>
        </w:rPr>
        <w:softHyphen/>
        <w:t>жегородцам жизнь.</w:t>
      </w:r>
    </w:p>
    <w:p w:rsidR="004E65D6" w:rsidRPr="004E65D6" w:rsidRDefault="004E65D6" w:rsidP="004E65D6">
      <w:pPr>
        <w:spacing w:line="360" w:lineRule="auto"/>
        <w:jc w:val="center"/>
        <w:rPr>
          <w:rFonts w:ascii="Times New Roman" w:hAnsi="Times New Roman"/>
          <w:i/>
          <w:sz w:val="28"/>
          <w:szCs w:val="28"/>
        </w:rPr>
      </w:pPr>
      <w:r w:rsidRPr="004E65D6">
        <w:rPr>
          <w:rFonts w:ascii="Times New Roman" w:hAnsi="Times New Roman"/>
          <w:i/>
          <w:sz w:val="28"/>
          <w:szCs w:val="28"/>
        </w:rPr>
        <w:t>3.3. Голгофа</w:t>
      </w:r>
      <w:r>
        <w:rPr>
          <w:rFonts w:ascii="Times New Roman" w:hAnsi="Times New Roman"/>
          <w:i/>
          <w:sz w:val="28"/>
          <w:szCs w:val="28"/>
        </w:rPr>
        <w:t xml:space="preserve"> для пленников</w:t>
      </w:r>
    </w:p>
    <w:p w:rsidR="001D70C2"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7152A">
        <w:rPr>
          <w:rFonts w:ascii="Times New Roman" w:hAnsi="Times New Roman"/>
          <w:sz w:val="28"/>
          <w:szCs w:val="28"/>
        </w:rPr>
        <w:t>После сражения на Вос</w:t>
      </w:r>
      <w:r w:rsidR="00812BC5">
        <w:rPr>
          <w:rFonts w:ascii="Times New Roman" w:hAnsi="Times New Roman"/>
          <w:sz w:val="28"/>
          <w:szCs w:val="28"/>
        </w:rPr>
        <w:t>ь</w:t>
      </w:r>
      <w:r w:rsidRPr="00A7152A">
        <w:rPr>
          <w:rFonts w:ascii="Times New Roman" w:hAnsi="Times New Roman"/>
          <w:sz w:val="28"/>
          <w:szCs w:val="28"/>
        </w:rPr>
        <w:t>ме царь Василий Шуйский вновь не решился двинуть к Туле все силы, а направил туда вой</w:t>
      </w:r>
      <w:r w:rsidRPr="00A7152A">
        <w:rPr>
          <w:rFonts w:ascii="Times New Roman" w:hAnsi="Times New Roman"/>
          <w:sz w:val="28"/>
          <w:szCs w:val="28"/>
        </w:rPr>
        <w:softHyphen/>
        <w:t>ска А. Голицына и три по</w:t>
      </w:r>
      <w:r>
        <w:rPr>
          <w:rFonts w:ascii="Times New Roman" w:hAnsi="Times New Roman"/>
          <w:sz w:val="28"/>
          <w:szCs w:val="28"/>
        </w:rPr>
        <w:t>лка под командованием М. В. Ско</w:t>
      </w:r>
      <w:r w:rsidRPr="00A7152A">
        <w:rPr>
          <w:rFonts w:ascii="Times New Roman" w:hAnsi="Times New Roman"/>
          <w:sz w:val="28"/>
          <w:szCs w:val="28"/>
        </w:rPr>
        <w:t xml:space="preserve">пина-Шуйского. При себе царь Василий оставил в качестве дворового воеводы брата Ивана Шуйского с частью сил и со всей артиллерией. В 20—30 верстах от </w:t>
      </w:r>
      <w:r>
        <w:rPr>
          <w:rFonts w:ascii="Times New Roman" w:hAnsi="Times New Roman"/>
          <w:sz w:val="28"/>
          <w:szCs w:val="28"/>
        </w:rPr>
        <w:t>Тулы полки Голицы</w:t>
      </w:r>
      <w:r w:rsidRPr="00C5111E">
        <w:rPr>
          <w:rFonts w:ascii="Times New Roman" w:hAnsi="Times New Roman"/>
          <w:sz w:val="28"/>
          <w:szCs w:val="28"/>
        </w:rPr>
        <w:t>на и Скопина соединились. Местом их встречи стало село Павшино, что до сих пор стоит на калужской дороге к севе</w:t>
      </w:r>
      <w:r w:rsidRPr="00C5111E">
        <w:rPr>
          <w:rFonts w:ascii="Times New Roman" w:hAnsi="Times New Roman"/>
          <w:sz w:val="28"/>
          <w:szCs w:val="28"/>
        </w:rPr>
        <w:softHyphen/>
        <w:t>ро-западу от Тулы. Калужскую дорогу прикрывали пов</w:t>
      </w:r>
      <w:r w:rsidRPr="00C5111E">
        <w:rPr>
          <w:rFonts w:ascii="Times New Roman" w:hAnsi="Times New Roman"/>
          <w:sz w:val="28"/>
          <w:szCs w:val="28"/>
        </w:rPr>
        <w:softHyphen/>
        <w:t>станцы под командованием Болотникова, и, хотя силы их были невелики, воеводы не решились вступить в драку по той причине, что в руках повстанцев остались три важные крепости — Тула, Калуга и Алексин. Болотников пытался обороняться, опираясь на этот треугольник. Он занял пози</w:t>
      </w:r>
      <w:r w:rsidRPr="00C5111E">
        <w:rPr>
          <w:rFonts w:ascii="Times New Roman" w:hAnsi="Times New Roman"/>
          <w:sz w:val="28"/>
          <w:szCs w:val="28"/>
        </w:rPr>
        <w:softHyphen/>
        <w:t>ции на рубеже реки Воронки, «пешие воровские люди сто</w:t>
      </w:r>
      <w:r w:rsidRPr="00C5111E">
        <w:rPr>
          <w:rFonts w:ascii="Times New Roman" w:hAnsi="Times New Roman"/>
          <w:sz w:val="28"/>
          <w:szCs w:val="28"/>
        </w:rPr>
        <w:softHyphen/>
        <w:t>яли подле речки в крепостях (деревянных острогах), а речка топка и грязна, и по речке крепости — леса», так комменти</w:t>
      </w:r>
      <w:r w:rsidRPr="00C5111E">
        <w:rPr>
          <w:rFonts w:ascii="Times New Roman" w:hAnsi="Times New Roman"/>
          <w:sz w:val="28"/>
          <w:szCs w:val="28"/>
        </w:rPr>
        <w:softHyphen/>
        <w:t>ровал обстановку летописец. Повстанцы недолго держали оборону, конные сотни вс</w:t>
      </w:r>
      <w:r>
        <w:rPr>
          <w:rFonts w:ascii="Times New Roman" w:hAnsi="Times New Roman"/>
          <w:sz w:val="28"/>
          <w:szCs w:val="28"/>
        </w:rPr>
        <w:t>коре прорвались через реку, Ско</w:t>
      </w:r>
      <w:r w:rsidRPr="00C5111E">
        <w:rPr>
          <w:rFonts w:ascii="Times New Roman" w:hAnsi="Times New Roman"/>
          <w:sz w:val="28"/>
          <w:szCs w:val="28"/>
        </w:rPr>
        <w:t>пин тут же ввел в бой главные силы, и повстанцы побежали, неся большие потери, убитых и пленных оказалось четыре с половиной тысячи человек. Следующее поражение восстав</w:t>
      </w:r>
      <w:r w:rsidRPr="00C5111E">
        <w:rPr>
          <w:rFonts w:ascii="Times New Roman" w:hAnsi="Times New Roman"/>
          <w:sz w:val="28"/>
          <w:szCs w:val="28"/>
        </w:rPr>
        <w:softHyphen/>
        <w:t>шие потерпели под Алексином. 28 июня 1607 года Шуйский известил страну, что «взял город с Божьей помощью». Побе</w:t>
      </w:r>
      <w:r w:rsidRPr="00C5111E">
        <w:rPr>
          <w:rFonts w:ascii="Times New Roman" w:hAnsi="Times New Roman"/>
          <w:sz w:val="28"/>
          <w:szCs w:val="28"/>
        </w:rPr>
        <w:softHyphen/>
        <w:t>ду полкам царя принесла многочисленная артиллерия, а ко</w:t>
      </w:r>
      <w:r w:rsidRPr="00C5111E">
        <w:rPr>
          <w:rFonts w:ascii="Times New Roman" w:hAnsi="Times New Roman"/>
          <w:sz w:val="28"/>
          <w:szCs w:val="28"/>
        </w:rPr>
        <w:softHyphen/>
        <w:t xml:space="preserve">мандовал ею один из лучших в русской </w:t>
      </w:r>
      <w:r>
        <w:rPr>
          <w:rFonts w:ascii="Times New Roman" w:hAnsi="Times New Roman"/>
          <w:sz w:val="28"/>
          <w:szCs w:val="28"/>
        </w:rPr>
        <w:t>армии воевод боя</w:t>
      </w:r>
      <w:r>
        <w:rPr>
          <w:rFonts w:ascii="Times New Roman" w:hAnsi="Times New Roman"/>
          <w:sz w:val="28"/>
          <w:szCs w:val="28"/>
        </w:rPr>
        <w:softHyphen/>
        <w:t>рин И. Ф. Клык-</w:t>
      </w:r>
      <w:r w:rsidRPr="00C5111E">
        <w:rPr>
          <w:rFonts w:ascii="Times New Roman" w:hAnsi="Times New Roman"/>
          <w:sz w:val="28"/>
          <w:szCs w:val="28"/>
        </w:rPr>
        <w:t>Колычев. Теперь уже ничто не мешало ца</w:t>
      </w:r>
      <w:r w:rsidRPr="00C5111E">
        <w:rPr>
          <w:rFonts w:ascii="Times New Roman" w:hAnsi="Times New Roman"/>
          <w:sz w:val="28"/>
          <w:szCs w:val="28"/>
        </w:rPr>
        <w:softHyphen/>
        <w:t>рю Шуйскому идти непосредственно на Тулу, и 30 июня он прибыл в окрестности города. Через несколько дней была подтянута артиллерия, «пушки большие и огненные» и «меньшой наряд». Царь разбил ставку в сельце помещика Вельяминова на реке Воронке, а главные силы армии заня</w:t>
      </w:r>
      <w:r w:rsidRPr="00C5111E">
        <w:rPr>
          <w:rFonts w:ascii="Times New Roman" w:hAnsi="Times New Roman"/>
          <w:sz w:val="28"/>
          <w:szCs w:val="28"/>
        </w:rPr>
        <w:softHyphen/>
        <w:t>ли позиции на левом берегу Упы. Большой, сторожевой и передовые полки, а также «прибылной» полк князя Лыкова и Ляпунова окружили тульский острог с трех сторон, пере</w:t>
      </w:r>
      <w:r w:rsidRPr="00C5111E">
        <w:rPr>
          <w:rFonts w:ascii="Times New Roman" w:hAnsi="Times New Roman"/>
          <w:sz w:val="28"/>
          <w:szCs w:val="28"/>
        </w:rPr>
        <w:softHyphen/>
        <w:t>крыв подходы к городу с</w:t>
      </w:r>
      <w:r>
        <w:rPr>
          <w:rFonts w:ascii="Times New Roman" w:hAnsi="Times New Roman"/>
          <w:sz w:val="28"/>
          <w:szCs w:val="28"/>
        </w:rPr>
        <w:t>о стороны Калуги, Одоева и Кара</w:t>
      </w:r>
      <w:r w:rsidRPr="00C5111E">
        <w:rPr>
          <w:rFonts w:ascii="Times New Roman" w:hAnsi="Times New Roman"/>
          <w:sz w:val="28"/>
          <w:szCs w:val="28"/>
        </w:rPr>
        <w:t>чева. Сравнительно небольшой заслон — Каширский полк князя Голицына — стал з</w:t>
      </w:r>
      <w:r>
        <w:rPr>
          <w:rFonts w:ascii="Times New Roman" w:hAnsi="Times New Roman"/>
          <w:sz w:val="28"/>
          <w:szCs w:val="28"/>
        </w:rPr>
        <w:t>а Упой напротив Тулы «на Червле</w:t>
      </w:r>
      <w:r w:rsidRPr="00C5111E">
        <w:rPr>
          <w:rFonts w:ascii="Times New Roman" w:hAnsi="Times New Roman"/>
          <w:sz w:val="28"/>
          <w:szCs w:val="28"/>
        </w:rPr>
        <w:t>ной горе», так называлось место в Заречье чуть выше со</w:t>
      </w:r>
      <w:r w:rsidRPr="00C5111E">
        <w:rPr>
          <w:rFonts w:ascii="Times New Roman" w:hAnsi="Times New Roman"/>
          <w:sz w:val="28"/>
          <w:szCs w:val="28"/>
        </w:rPr>
        <w:softHyphen/>
        <w:t>временной улицы Горького. Там же расположились вспомо</w:t>
      </w:r>
      <w:r w:rsidRPr="00C5111E">
        <w:rPr>
          <w:rFonts w:ascii="Times New Roman" w:hAnsi="Times New Roman"/>
          <w:sz w:val="28"/>
          <w:szCs w:val="28"/>
        </w:rPr>
        <w:softHyphen/>
        <w:t>гательные татарские отряды во главе с князем П. Урусовым («мурзы и татарва, и чуваша, и черемиса многие люди»). Ба</w:t>
      </w:r>
      <w:r w:rsidRPr="00C5111E">
        <w:rPr>
          <w:rFonts w:ascii="Times New Roman" w:hAnsi="Times New Roman"/>
          <w:sz w:val="28"/>
          <w:szCs w:val="28"/>
        </w:rPr>
        <w:softHyphen/>
        <w:t>тареи, поставленные по обе стороны реки, простреливали город кинжальным огнем. Осаждавшие начали саперные ра</w:t>
      </w:r>
      <w:r w:rsidRPr="00C5111E">
        <w:rPr>
          <w:rFonts w:ascii="Times New Roman" w:hAnsi="Times New Roman"/>
          <w:sz w:val="28"/>
          <w:szCs w:val="28"/>
        </w:rPr>
        <w:softHyphen/>
        <w:t>боты, но «с Тулы вылозки были на все стороны во всякий день по трижды и по четырежды, а все выходили пешие люди с огненным боем и многих московских людей ранили и побивали». Вооруженные пищалями воины Ивана Болотни</w:t>
      </w:r>
      <w:r w:rsidRPr="00C5111E">
        <w:rPr>
          <w:rFonts w:ascii="Times New Roman" w:hAnsi="Times New Roman"/>
          <w:sz w:val="28"/>
          <w:szCs w:val="28"/>
        </w:rPr>
        <w:softHyphen/>
        <w:t>кова защищали Тулу с такой же отвагой, с какой когда-то туляки отбивались от крымских татар Девлет-Гирея.</w:t>
      </w:r>
    </w:p>
    <w:p w:rsidR="008F2D3C"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460BB">
        <w:rPr>
          <w:rFonts w:ascii="Times New Roman" w:hAnsi="Times New Roman"/>
          <w:sz w:val="28"/>
          <w:szCs w:val="28"/>
        </w:rPr>
        <w:t>Василий Шуйский был царедворцем, но никак не пол</w:t>
      </w:r>
      <w:r w:rsidRPr="00A460BB">
        <w:rPr>
          <w:rFonts w:ascii="Times New Roman" w:hAnsi="Times New Roman"/>
          <w:sz w:val="28"/>
          <w:szCs w:val="28"/>
        </w:rPr>
        <w:softHyphen/>
        <w:t>ководцем, и под Тулой его не покидала растерянность: «Стоял немало времени недомыслющася, что сотворить граду Туле и в нем вору названному и ложному царевичу Петрушке». Гарнизон осажденной Тулы значительно усту</w:t>
      </w:r>
      <w:r w:rsidRPr="00A460BB">
        <w:rPr>
          <w:rFonts w:ascii="Times New Roman" w:hAnsi="Times New Roman"/>
          <w:sz w:val="28"/>
          <w:szCs w:val="28"/>
        </w:rPr>
        <w:softHyphen/>
        <w:t>пал осадной армии, насчитывая примерно двадцать тысяч воинов против примерно 50—60 тысяч у Шуйского. Во гла</w:t>
      </w:r>
      <w:r w:rsidRPr="00A460BB">
        <w:rPr>
          <w:rFonts w:ascii="Times New Roman" w:hAnsi="Times New Roman"/>
          <w:sz w:val="28"/>
          <w:szCs w:val="28"/>
        </w:rPr>
        <w:softHyphen/>
        <w:t>ве повстанцев оставался «царевич Петр», «думой» руково</w:t>
      </w:r>
      <w:r w:rsidRPr="00A460BB">
        <w:rPr>
          <w:rFonts w:ascii="Times New Roman" w:hAnsi="Times New Roman"/>
          <w:sz w:val="28"/>
          <w:szCs w:val="28"/>
        </w:rPr>
        <w:softHyphen/>
        <w:t>дил Телятевский, при «царевичи» находились также титу</w:t>
      </w:r>
      <w:r w:rsidRPr="00A460BB">
        <w:rPr>
          <w:rFonts w:ascii="Times New Roman" w:hAnsi="Times New Roman"/>
          <w:sz w:val="28"/>
          <w:szCs w:val="28"/>
        </w:rPr>
        <w:softHyphen/>
        <w:t>лованные лица князья Шаховской и Засекин. В Туле сидел в осаде отряд иноземных наемников под командой литовца И. Старовского да отряд немцев, служивших раньше в ох</w:t>
      </w:r>
      <w:r w:rsidRPr="00A460BB">
        <w:rPr>
          <w:rFonts w:ascii="Times New Roman" w:hAnsi="Times New Roman"/>
          <w:sz w:val="28"/>
          <w:szCs w:val="28"/>
        </w:rPr>
        <w:softHyphen/>
        <w:t xml:space="preserve">ране Лжедмитрия </w:t>
      </w:r>
      <w:r w:rsidRPr="00A460BB">
        <w:rPr>
          <w:rFonts w:ascii="Times New Roman" w:hAnsi="Times New Roman"/>
          <w:sz w:val="28"/>
          <w:szCs w:val="28"/>
          <w:lang w:val="en-US"/>
        </w:rPr>
        <w:t>I</w:t>
      </w:r>
      <w:r w:rsidRPr="00A460BB">
        <w:rPr>
          <w:rFonts w:ascii="Times New Roman" w:hAnsi="Times New Roman"/>
          <w:sz w:val="28"/>
          <w:szCs w:val="28"/>
        </w:rPr>
        <w:t>, но главной военной силой оставались казаки, а потому их атаманы играли основную роль в обо</w:t>
      </w:r>
      <w:r w:rsidRPr="00A460BB">
        <w:rPr>
          <w:rFonts w:ascii="Times New Roman" w:hAnsi="Times New Roman"/>
          <w:sz w:val="28"/>
          <w:szCs w:val="28"/>
        </w:rPr>
        <w:softHyphen/>
        <w:t>роне города. Атаман Болотников не входил в состав «думы», но его авторитет среди повстанцев был исключитель</w:t>
      </w:r>
      <w:r w:rsidRPr="00A460BB">
        <w:rPr>
          <w:rFonts w:ascii="Times New Roman" w:hAnsi="Times New Roman"/>
          <w:sz w:val="28"/>
          <w:szCs w:val="28"/>
        </w:rPr>
        <w:softHyphen/>
        <w:t>но высок. На особом положении находился отряд казаков, которых привел в Путивль сам «царевич Петр»; они взяли себе столько воли, что, по меткому выражению, не «Петр» вел казаков, а казаки «Петра». Казаки продолжали чинить расправу над дворянами, отказавшимися присягать на вер</w:t>
      </w:r>
      <w:r w:rsidRPr="00A460BB">
        <w:rPr>
          <w:rFonts w:ascii="Times New Roman" w:hAnsi="Times New Roman"/>
          <w:sz w:val="28"/>
          <w:szCs w:val="28"/>
        </w:rPr>
        <w:softHyphen/>
        <w:t>ность их «царевичу». Одоевские дети боярские Колупаевы вспоминали, что «отец их служил по Одоеву, и отца их во</w:t>
      </w:r>
      <w:r w:rsidRPr="00A460BB">
        <w:rPr>
          <w:rFonts w:ascii="Times New Roman" w:hAnsi="Times New Roman"/>
          <w:sz w:val="28"/>
          <w:szCs w:val="28"/>
        </w:rPr>
        <w:softHyphen/>
        <w:t>ры казаки в Одоеве убили с башни за крестное целование, что он вору Петрушке креста не целовал». Князь Н. Ме</w:t>
      </w:r>
      <w:r w:rsidRPr="00A460BB">
        <w:rPr>
          <w:rFonts w:ascii="Times New Roman" w:hAnsi="Times New Roman"/>
          <w:sz w:val="28"/>
          <w:szCs w:val="28"/>
        </w:rPr>
        <w:softHyphen/>
        <w:t>щерский писал в своей грамоте на имя царя, что отца его князя Федора «убил на Туле вор Петрушка за православ</w:t>
      </w:r>
      <w:r w:rsidRPr="00A460BB">
        <w:rPr>
          <w:rFonts w:ascii="Times New Roman" w:hAnsi="Times New Roman"/>
          <w:sz w:val="28"/>
          <w:szCs w:val="28"/>
        </w:rPr>
        <w:softHyphen/>
        <w:t>ную веру». Также и Б. Милославский утверждал, что отца его «убил вор Петрушка на Туле».</w:t>
      </w:r>
    </w:p>
    <w:p w:rsidR="001D70C2"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460BB">
        <w:rPr>
          <w:rFonts w:ascii="Times New Roman" w:hAnsi="Times New Roman"/>
          <w:sz w:val="28"/>
          <w:szCs w:val="28"/>
        </w:rPr>
        <w:t>Со всех сторон присылали в Тулу на расправу дворян, взятых в городах и на поле боя. Тула стала новой Голгофой для пленников. Дело доходило до того, что «царевич» велел «иных живьем отдавать на съедение зверям». Частенько пленных просто сбрасывали вниз с кремлевских башен.</w:t>
      </w:r>
    </w:p>
    <w:p w:rsidR="004E65D6" w:rsidRPr="004E65D6" w:rsidRDefault="004E65D6" w:rsidP="004E65D6">
      <w:pPr>
        <w:spacing w:line="360" w:lineRule="auto"/>
        <w:jc w:val="center"/>
        <w:rPr>
          <w:rFonts w:ascii="Times New Roman" w:hAnsi="Times New Roman"/>
          <w:i/>
          <w:sz w:val="28"/>
          <w:szCs w:val="28"/>
        </w:rPr>
      </w:pPr>
      <w:r w:rsidRPr="004E65D6">
        <w:rPr>
          <w:rFonts w:ascii="Times New Roman" w:hAnsi="Times New Roman"/>
          <w:i/>
          <w:sz w:val="28"/>
          <w:szCs w:val="28"/>
        </w:rPr>
        <w:t>3.4. Потопление Тулы</w:t>
      </w:r>
    </w:p>
    <w:p w:rsidR="008F2D3C"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460BB">
        <w:rPr>
          <w:rFonts w:ascii="Times New Roman" w:hAnsi="Times New Roman"/>
          <w:sz w:val="28"/>
          <w:szCs w:val="28"/>
        </w:rPr>
        <w:t>«Царевич Петр» с Болотниковым и Телятевским ус</w:t>
      </w:r>
      <w:r w:rsidRPr="00A460BB">
        <w:rPr>
          <w:rFonts w:ascii="Times New Roman" w:hAnsi="Times New Roman"/>
          <w:sz w:val="28"/>
          <w:szCs w:val="28"/>
        </w:rPr>
        <w:softHyphen/>
        <w:t>пешно обороняли город все лето, и осаждавшие ничего не могли сделать — то ли не хватало сил, то ли умения, то ли просто злости. Однако осаждавшие все-таки нашли самое уязвимое место в обороне повстанцев.</w:t>
      </w:r>
    </w:p>
    <w:p w:rsidR="0021529A" w:rsidRPr="00393952" w:rsidRDefault="0021529A" w:rsidP="0021529A">
      <w:pPr>
        <w:spacing w:line="360" w:lineRule="auto"/>
        <w:jc w:val="both"/>
        <w:rPr>
          <w:rFonts w:ascii="Times New Roman" w:hAnsi="Times New Roman"/>
          <w:sz w:val="28"/>
          <w:szCs w:val="28"/>
        </w:rPr>
      </w:pPr>
      <w:r>
        <w:rPr>
          <w:rFonts w:ascii="Times New Roman" w:hAnsi="Times New Roman"/>
          <w:sz w:val="28"/>
          <w:szCs w:val="28"/>
        </w:rPr>
        <w:tab/>
      </w:r>
      <w:r w:rsidRPr="0021529A">
        <w:rPr>
          <w:rFonts w:ascii="Times New Roman" w:hAnsi="Times New Roman"/>
          <w:sz w:val="28"/>
          <w:szCs w:val="28"/>
        </w:rPr>
        <w:t>Однажды к царю Василию пришел</w:t>
      </w:r>
      <w:r w:rsidRPr="00A460BB">
        <w:rPr>
          <w:rFonts w:ascii="Times New Roman" w:hAnsi="Times New Roman"/>
          <w:sz w:val="28"/>
          <w:szCs w:val="28"/>
        </w:rPr>
        <w:t xml:space="preserve"> сын боярский Иван Сумин сын Кровков и предложил ни </w:t>
      </w:r>
      <w:r>
        <w:rPr>
          <w:rFonts w:ascii="Times New Roman" w:hAnsi="Times New Roman"/>
          <w:sz w:val="28"/>
          <w:szCs w:val="28"/>
        </w:rPr>
        <w:t>много ни мало, а зато</w:t>
      </w:r>
      <w:r>
        <w:rPr>
          <w:rFonts w:ascii="Times New Roman" w:hAnsi="Times New Roman"/>
          <w:sz w:val="28"/>
          <w:szCs w:val="28"/>
        </w:rPr>
        <w:softHyphen/>
        <w:t>пить Тулу.</w:t>
      </w:r>
      <w:r w:rsidRPr="00393952">
        <w:rPr>
          <w:rFonts w:ascii="Times New Roman" w:hAnsi="Times New Roman"/>
          <w:sz w:val="28"/>
          <w:szCs w:val="28"/>
        </w:rPr>
        <w:t xml:space="preserve"> В </w:t>
      </w:r>
      <w:r>
        <w:rPr>
          <w:rFonts w:ascii="Times New Roman" w:hAnsi="Times New Roman"/>
          <w:sz w:val="28"/>
          <w:szCs w:val="28"/>
        </w:rPr>
        <w:t>его челобитной</w:t>
      </w:r>
      <w:r w:rsidRPr="00393952">
        <w:rPr>
          <w:rFonts w:ascii="Times New Roman" w:hAnsi="Times New Roman"/>
          <w:sz w:val="28"/>
          <w:szCs w:val="28"/>
        </w:rPr>
        <w:t xml:space="preserve"> предлагалось устроить на р. Упе, ниже впадения в нее Тулицы и Воронки, запруду, отчего «вода де будет в остроге и городе и дворы потопит и людям будет нужа ве</w:t>
      </w:r>
      <w:r w:rsidRPr="00393952">
        <w:rPr>
          <w:rFonts w:ascii="Times New Roman" w:hAnsi="Times New Roman"/>
          <w:sz w:val="28"/>
          <w:szCs w:val="28"/>
        </w:rPr>
        <w:softHyphen/>
        <w:t>ликая и сидети им в осаде не уметь...»</w:t>
      </w:r>
    </w:p>
    <w:p w:rsidR="0021529A" w:rsidRPr="00393952" w:rsidRDefault="0021529A" w:rsidP="0021529A">
      <w:pPr>
        <w:spacing w:line="360" w:lineRule="auto"/>
        <w:jc w:val="both"/>
        <w:rPr>
          <w:rFonts w:ascii="Times New Roman" w:hAnsi="Times New Roman"/>
          <w:sz w:val="28"/>
          <w:szCs w:val="28"/>
        </w:rPr>
      </w:pPr>
      <w:r>
        <w:rPr>
          <w:rFonts w:ascii="Times New Roman" w:hAnsi="Times New Roman"/>
          <w:sz w:val="28"/>
          <w:szCs w:val="28"/>
        </w:rPr>
        <w:tab/>
      </w:r>
      <w:r w:rsidRPr="00393952">
        <w:rPr>
          <w:rFonts w:ascii="Times New Roman" w:hAnsi="Times New Roman"/>
          <w:sz w:val="28"/>
          <w:szCs w:val="28"/>
        </w:rPr>
        <w:t>Близилась осень. Штурмы осажденного города, а их бы</w:t>
      </w:r>
      <w:r w:rsidRPr="00393952">
        <w:rPr>
          <w:rFonts w:ascii="Times New Roman" w:hAnsi="Times New Roman"/>
          <w:sz w:val="28"/>
          <w:szCs w:val="28"/>
        </w:rPr>
        <w:softHyphen/>
        <w:t>ло уже до двадцати, успеха не приносили. Среди царских войск шло брожение и ропот. Многие самовольно покидали эту тяжкую и беспросветную царскую службу, бежали в родные края. С Тулой надо было кончать и скорее.</w:t>
      </w:r>
    </w:p>
    <w:p w:rsidR="0021529A" w:rsidRPr="00393952" w:rsidRDefault="0021529A" w:rsidP="0021529A">
      <w:pPr>
        <w:spacing w:line="360" w:lineRule="auto"/>
        <w:jc w:val="both"/>
        <w:rPr>
          <w:rFonts w:ascii="Times New Roman" w:hAnsi="Times New Roman"/>
          <w:sz w:val="28"/>
          <w:szCs w:val="28"/>
        </w:rPr>
      </w:pPr>
      <w:r>
        <w:rPr>
          <w:rFonts w:ascii="Times New Roman" w:hAnsi="Times New Roman"/>
          <w:sz w:val="28"/>
          <w:szCs w:val="28"/>
        </w:rPr>
        <w:tab/>
      </w:r>
      <w:r w:rsidRPr="00393952">
        <w:rPr>
          <w:rFonts w:ascii="Times New Roman" w:hAnsi="Times New Roman"/>
          <w:sz w:val="28"/>
          <w:szCs w:val="28"/>
        </w:rPr>
        <w:t>С августа начались работы по возведению плотины под Тулой. Их вели и войска, и специально принудительно со</w:t>
      </w:r>
      <w:r w:rsidRPr="00393952">
        <w:rPr>
          <w:rFonts w:ascii="Times New Roman" w:hAnsi="Times New Roman"/>
          <w:sz w:val="28"/>
          <w:szCs w:val="28"/>
        </w:rPr>
        <w:softHyphen/>
        <w:t>бранные для этого дела из крестьян — «даточные люди». «На пособ» Кровкову были привлечены опытные мельники, под присмотром которых и «вели плотину по обе стороны реки Упы». Работа была немалая: валили лес, рубили сру</w:t>
      </w:r>
      <w:r w:rsidRPr="00393952">
        <w:rPr>
          <w:rFonts w:ascii="Times New Roman" w:hAnsi="Times New Roman"/>
          <w:sz w:val="28"/>
          <w:szCs w:val="28"/>
        </w:rPr>
        <w:softHyphen/>
        <w:t>бы, клали солому и землю «в мешках рагозинных» и т. д. Плотина была сооружена за два месяца. Замысел удался: огромные массы воды запруженной Упы и ее притоков за</w:t>
      </w:r>
      <w:r w:rsidRPr="00393952">
        <w:rPr>
          <w:rFonts w:ascii="Times New Roman" w:hAnsi="Times New Roman"/>
          <w:sz w:val="28"/>
          <w:szCs w:val="28"/>
        </w:rPr>
        <w:softHyphen/>
        <w:t>топили не только прилегающую речную пойму, но и стали заливать город.</w:t>
      </w:r>
    </w:p>
    <w:p w:rsidR="0021529A" w:rsidRPr="002A3C8D" w:rsidRDefault="0021529A" w:rsidP="0021529A">
      <w:pPr>
        <w:spacing w:line="360" w:lineRule="auto"/>
        <w:jc w:val="both"/>
        <w:rPr>
          <w:rFonts w:ascii="Times New Roman" w:hAnsi="Times New Roman"/>
          <w:sz w:val="28"/>
          <w:szCs w:val="28"/>
        </w:rPr>
      </w:pPr>
      <w:r>
        <w:rPr>
          <w:rFonts w:ascii="Times New Roman" w:hAnsi="Times New Roman"/>
          <w:sz w:val="28"/>
          <w:szCs w:val="28"/>
        </w:rPr>
        <w:tab/>
      </w:r>
      <w:r w:rsidRPr="00393952">
        <w:rPr>
          <w:rFonts w:ascii="Times New Roman" w:hAnsi="Times New Roman"/>
          <w:sz w:val="28"/>
          <w:szCs w:val="28"/>
        </w:rPr>
        <w:t>Положение осажде</w:t>
      </w:r>
      <w:r>
        <w:rPr>
          <w:rFonts w:ascii="Times New Roman" w:hAnsi="Times New Roman"/>
          <w:sz w:val="28"/>
          <w:szCs w:val="28"/>
        </w:rPr>
        <w:t>нных еще более осложнилось. «Лю</w:t>
      </w:r>
      <w:r w:rsidRPr="00393952">
        <w:rPr>
          <w:rFonts w:ascii="Times New Roman" w:hAnsi="Times New Roman"/>
          <w:sz w:val="28"/>
          <w:szCs w:val="28"/>
        </w:rPr>
        <w:t>дем от воды учала быть ну</w:t>
      </w:r>
      <w:r>
        <w:rPr>
          <w:rFonts w:ascii="Times New Roman" w:hAnsi="Times New Roman"/>
          <w:sz w:val="28"/>
          <w:szCs w:val="28"/>
        </w:rPr>
        <w:t>жа большая, а хлеб и соль в оса</w:t>
      </w:r>
      <w:r w:rsidRPr="002A3C8D">
        <w:rPr>
          <w:rFonts w:ascii="Times New Roman" w:hAnsi="Times New Roman"/>
          <w:sz w:val="28"/>
          <w:szCs w:val="28"/>
        </w:rPr>
        <w:t>де был дорог, да и не стало». Вдохновляемые Болотнико</w:t>
      </w:r>
      <w:r w:rsidRPr="002A3C8D">
        <w:rPr>
          <w:rFonts w:ascii="Times New Roman" w:hAnsi="Times New Roman"/>
          <w:sz w:val="28"/>
          <w:szCs w:val="28"/>
        </w:rPr>
        <w:softHyphen/>
        <w:t>вым его сподвижники и в этой сложнейшей обстановке не сдавались и продолжали упорную борьбу, «надеясь,— как писал современник-иностранец,— что вода спадет, и тогда они смогут вновь попытать счастья — пробиться через вра</w:t>
      </w:r>
      <w:r w:rsidRPr="002A3C8D">
        <w:rPr>
          <w:rFonts w:ascii="Times New Roman" w:hAnsi="Times New Roman"/>
          <w:sz w:val="28"/>
          <w:szCs w:val="28"/>
        </w:rPr>
        <w:softHyphen/>
        <w:t>жеские войска и вырваться из осады».</w:t>
      </w:r>
    </w:p>
    <w:p w:rsidR="0021529A" w:rsidRPr="002A3C8D" w:rsidRDefault="0021529A" w:rsidP="0021529A">
      <w:pPr>
        <w:spacing w:line="360" w:lineRule="auto"/>
        <w:jc w:val="both"/>
        <w:rPr>
          <w:rFonts w:ascii="Times New Roman" w:hAnsi="Times New Roman"/>
          <w:sz w:val="28"/>
          <w:szCs w:val="28"/>
        </w:rPr>
      </w:pPr>
      <w:r>
        <w:rPr>
          <w:rFonts w:ascii="Times New Roman" w:hAnsi="Times New Roman"/>
          <w:sz w:val="28"/>
          <w:szCs w:val="28"/>
        </w:rPr>
        <w:tab/>
      </w:r>
      <w:r w:rsidRPr="002A3C8D">
        <w:rPr>
          <w:rFonts w:ascii="Times New Roman" w:hAnsi="Times New Roman"/>
          <w:sz w:val="28"/>
          <w:szCs w:val="28"/>
        </w:rPr>
        <w:t>О внутренней жизни осажденной Тулы сведений почти нет, но и те, весьма немногие, которые дошли до нас, доволь</w:t>
      </w:r>
      <w:r w:rsidRPr="002A3C8D">
        <w:rPr>
          <w:rFonts w:ascii="Times New Roman" w:hAnsi="Times New Roman"/>
          <w:sz w:val="28"/>
          <w:szCs w:val="28"/>
        </w:rPr>
        <w:softHyphen/>
        <w:t>но красноречивы. Они свидетельствуют о фактах власти в ней «мужиков», о суде их над помещиками, прятавшими хлеб и т. д. Так, один помещик, побывавший в плену у вос</w:t>
      </w:r>
      <w:r w:rsidRPr="002A3C8D">
        <w:rPr>
          <w:rFonts w:ascii="Times New Roman" w:hAnsi="Times New Roman"/>
          <w:sz w:val="28"/>
          <w:szCs w:val="28"/>
        </w:rPr>
        <w:softHyphen/>
        <w:t>ставших, писал в челобитной царю, что его, «приведчи в Ту</w:t>
      </w:r>
      <w:r w:rsidRPr="002A3C8D">
        <w:rPr>
          <w:rFonts w:ascii="Times New Roman" w:hAnsi="Times New Roman"/>
          <w:sz w:val="28"/>
          <w:szCs w:val="28"/>
        </w:rPr>
        <w:softHyphen/>
        <w:t>лу, били кнутом, и медведем травили, и на башню взводили, и в тюрьму сажали, и голод и нужду терпел...» Другой — тульский помещик Иван Фуников в составленном им «По</w:t>
      </w:r>
      <w:r w:rsidRPr="002A3C8D">
        <w:rPr>
          <w:rFonts w:ascii="Times New Roman" w:hAnsi="Times New Roman"/>
          <w:sz w:val="28"/>
          <w:szCs w:val="28"/>
        </w:rPr>
        <w:softHyphen/>
        <w:t>слании дворянина к дворянину» повествует, как восставшие мужики «вкинули» его в Туле в тюрьму и тщетно пытались от него добиться, где он спрятал хлеб. «Седел 19 недель, а вон ис тюрьмы глядел. А мужики, что ляхи, дважды приво</w:t>
      </w:r>
      <w:r w:rsidRPr="002A3C8D">
        <w:rPr>
          <w:rFonts w:ascii="Times New Roman" w:hAnsi="Times New Roman"/>
          <w:sz w:val="28"/>
          <w:szCs w:val="28"/>
        </w:rPr>
        <w:softHyphen/>
        <w:t>дили к плахе, за старые шашни хотели скинуть с башни. А на пытках пытают, а правды не знают... А яз им божился... немного у меня ржи, нет во мне лжи... И учинили надо мной путем, мазали кожу дважды кнутом».</w:t>
      </w:r>
    </w:p>
    <w:p w:rsidR="0021529A" w:rsidRDefault="0021529A" w:rsidP="001D70C2">
      <w:pPr>
        <w:spacing w:line="360" w:lineRule="auto"/>
        <w:jc w:val="both"/>
        <w:rPr>
          <w:rFonts w:ascii="Times New Roman" w:hAnsi="Times New Roman"/>
          <w:sz w:val="28"/>
          <w:szCs w:val="28"/>
        </w:rPr>
      </w:pPr>
      <w:r>
        <w:rPr>
          <w:rFonts w:ascii="Times New Roman" w:hAnsi="Times New Roman"/>
          <w:sz w:val="28"/>
          <w:szCs w:val="28"/>
        </w:rPr>
        <w:tab/>
      </w:r>
      <w:r w:rsidRPr="002A3C8D">
        <w:rPr>
          <w:rFonts w:ascii="Times New Roman" w:hAnsi="Times New Roman"/>
          <w:sz w:val="28"/>
          <w:szCs w:val="28"/>
        </w:rPr>
        <w:t>Долго сохранялась горячая надежда восставших, в том числе Болотникова, на непременную помощь осажденной Туле извне, со стороны «царя Дмитрия». Но, как оказа</w:t>
      </w:r>
      <w:r w:rsidRPr="002A3C8D">
        <w:rPr>
          <w:rFonts w:ascii="Times New Roman" w:hAnsi="Times New Roman"/>
          <w:sz w:val="28"/>
          <w:szCs w:val="28"/>
        </w:rPr>
        <w:softHyphen/>
        <w:t>лось, расчеты эти были несбыточны, как и заветная кресть</w:t>
      </w:r>
      <w:r w:rsidRPr="002A3C8D">
        <w:rPr>
          <w:rFonts w:ascii="Times New Roman" w:hAnsi="Times New Roman"/>
          <w:sz w:val="28"/>
          <w:szCs w:val="28"/>
        </w:rPr>
        <w:softHyphen/>
        <w:t>янская мечта о «хорошем царе».</w:t>
      </w:r>
    </w:p>
    <w:p w:rsidR="001D70C2" w:rsidRDefault="0021529A" w:rsidP="001D70C2">
      <w:pPr>
        <w:spacing w:line="360" w:lineRule="auto"/>
        <w:jc w:val="both"/>
        <w:rPr>
          <w:rFonts w:ascii="Times New Roman" w:hAnsi="Times New Roman"/>
          <w:sz w:val="28"/>
          <w:szCs w:val="28"/>
        </w:rPr>
      </w:pPr>
      <w:r>
        <w:rPr>
          <w:rFonts w:ascii="Times New Roman" w:hAnsi="Times New Roman"/>
          <w:sz w:val="28"/>
          <w:szCs w:val="28"/>
        </w:rPr>
        <w:tab/>
      </w:r>
      <w:r w:rsidR="001D70C2" w:rsidRPr="000369AE">
        <w:rPr>
          <w:rFonts w:ascii="Times New Roman" w:hAnsi="Times New Roman"/>
          <w:sz w:val="28"/>
          <w:szCs w:val="28"/>
        </w:rPr>
        <w:t>Появление «Дмитрия» вновь грозило свести на нет да</w:t>
      </w:r>
      <w:r w:rsidR="001D70C2" w:rsidRPr="000369AE">
        <w:rPr>
          <w:rFonts w:ascii="Times New Roman" w:hAnsi="Times New Roman"/>
          <w:sz w:val="28"/>
          <w:szCs w:val="28"/>
        </w:rPr>
        <w:softHyphen/>
        <w:t>же те незначительные успехи, которых добился Василий Шуйский, пытаясь восстановить в России ее национальную власть, уберечь страну от захвата чужеземцами, а народ от насильственного окатоличевания. Но не только в низах, даже в дворянской среде не прекращалось брожение. Не</w:t>
      </w:r>
      <w:r w:rsidR="001D70C2" w:rsidRPr="000369AE">
        <w:rPr>
          <w:rFonts w:ascii="Times New Roman" w:hAnsi="Times New Roman"/>
          <w:sz w:val="28"/>
          <w:szCs w:val="28"/>
        </w:rPr>
        <w:softHyphen/>
        <w:t>ожиданно изменил князь Петр Урусов, близкий родствен</w:t>
      </w:r>
      <w:r w:rsidR="001D70C2" w:rsidRPr="000369AE">
        <w:rPr>
          <w:rFonts w:ascii="Times New Roman" w:hAnsi="Times New Roman"/>
          <w:sz w:val="28"/>
          <w:szCs w:val="28"/>
        </w:rPr>
        <w:softHyphen/>
        <w:t>ник Шуйских — это был явный признак того, что при дворе царили неуверенность и разброд.</w:t>
      </w:r>
    </w:p>
    <w:p w:rsidR="001D70C2" w:rsidRPr="00065B8A"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AE023C">
        <w:rPr>
          <w:rFonts w:ascii="Times New Roman" w:hAnsi="Times New Roman"/>
          <w:sz w:val="28"/>
          <w:szCs w:val="28"/>
        </w:rPr>
        <w:t>Осадная армия испытывала большие трудности, но по</w:t>
      </w:r>
      <w:r w:rsidRPr="00AE023C">
        <w:rPr>
          <w:rFonts w:ascii="Times New Roman" w:hAnsi="Times New Roman"/>
          <w:sz w:val="28"/>
          <w:szCs w:val="28"/>
        </w:rPr>
        <w:softHyphen/>
        <w:t>ложение осажденного гарнизона было еще хуже. К концу четырехмесячной осады запасы продовольствия в городе подошли к концу. Наступила осень, зачастили дожди, на</w:t>
      </w:r>
      <w:r w:rsidRPr="00AE023C">
        <w:rPr>
          <w:rFonts w:ascii="Times New Roman" w:hAnsi="Times New Roman"/>
          <w:sz w:val="28"/>
          <w:szCs w:val="28"/>
        </w:rPr>
        <w:softHyphen/>
        <w:t>чался осенний паводок. Как свидетельствовали очевидцы, «реку Упу загатили, и вода стала большая, и в острог и в</w:t>
      </w:r>
      <w:r>
        <w:rPr>
          <w:rFonts w:ascii="Times New Roman" w:hAnsi="Times New Roman"/>
          <w:sz w:val="28"/>
          <w:szCs w:val="28"/>
        </w:rPr>
        <w:t xml:space="preserve"> </w:t>
      </w:r>
      <w:r w:rsidRPr="00065B8A">
        <w:rPr>
          <w:rFonts w:ascii="Times New Roman" w:hAnsi="Times New Roman"/>
          <w:sz w:val="28"/>
          <w:szCs w:val="28"/>
        </w:rPr>
        <w:t xml:space="preserve">город вошла, и многие места во дворех потопила, </w:t>
      </w:r>
      <w:r w:rsidRPr="00065B8A">
        <w:rPr>
          <w:rFonts w:ascii="Times New Roman" w:hAnsi="Times New Roman"/>
          <w:bCs/>
          <w:sz w:val="28"/>
          <w:szCs w:val="28"/>
        </w:rPr>
        <w:t>и</w:t>
      </w:r>
      <w:r w:rsidRPr="00065B8A">
        <w:rPr>
          <w:rFonts w:ascii="Times New Roman" w:hAnsi="Times New Roman"/>
          <w:b/>
          <w:bCs/>
          <w:sz w:val="28"/>
          <w:szCs w:val="28"/>
        </w:rPr>
        <w:t xml:space="preserve"> </w:t>
      </w:r>
      <w:r w:rsidRPr="00065B8A">
        <w:rPr>
          <w:rFonts w:ascii="Times New Roman" w:hAnsi="Times New Roman"/>
          <w:sz w:val="28"/>
          <w:szCs w:val="28"/>
        </w:rPr>
        <w:t xml:space="preserve">людям от воды учала быть </w:t>
      </w:r>
      <w:r w:rsidRPr="00065B8A">
        <w:rPr>
          <w:rFonts w:ascii="Times New Roman" w:hAnsi="Times New Roman"/>
          <w:bCs/>
          <w:sz w:val="28"/>
          <w:szCs w:val="28"/>
        </w:rPr>
        <w:t xml:space="preserve">нужа </w:t>
      </w:r>
      <w:r w:rsidRPr="00065B8A">
        <w:rPr>
          <w:rFonts w:ascii="Times New Roman" w:hAnsi="Times New Roman"/>
          <w:sz w:val="28"/>
          <w:szCs w:val="28"/>
        </w:rPr>
        <w:t>большая, а хлеб и соль у них в осаде был дорог, а теперь и вовсе не стало». После пере</w:t>
      </w:r>
      <w:r w:rsidRPr="00065B8A">
        <w:rPr>
          <w:rFonts w:ascii="Times New Roman" w:hAnsi="Times New Roman"/>
          <w:sz w:val="28"/>
          <w:szCs w:val="28"/>
        </w:rPr>
        <w:softHyphen/>
        <w:t>крытия Упы плотиной в Туле началось наводнение, при</w:t>
      </w:r>
      <w:r w:rsidRPr="00065B8A">
        <w:rPr>
          <w:rFonts w:ascii="Times New Roman" w:hAnsi="Times New Roman"/>
          <w:sz w:val="28"/>
          <w:szCs w:val="28"/>
        </w:rPr>
        <w:softHyphen/>
        <w:t>несшее населению не виданные дотоле бедствия. Запасы соли были уничтожены мгновенно, хлеб в амбарах так под</w:t>
      </w:r>
      <w:r w:rsidRPr="00065B8A">
        <w:rPr>
          <w:rFonts w:ascii="Times New Roman" w:hAnsi="Times New Roman"/>
          <w:sz w:val="28"/>
          <w:szCs w:val="28"/>
        </w:rPr>
        <w:softHyphen/>
        <w:t>мочило, что его почти невозможно было спасти. Через не</w:t>
      </w:r>
      <w:r w:rsidRPr="00065B8A">
        <w:rPr>
          <w:rFonts w:ascii="Times New Roman" w:hAnsi="Times New Roman"/>
          <w:sz w:val="28"/>
          <w:szCs w:val="28"/>
        </w:rPr>
        <w:softHyphen/>
        <w:t>сколько дней в городе начался голод. Уже цитированный мною Конрад Буссов писал, что кадь ржи стоила 100 поль</w:t>
      </w:r>
      <w:r w:rsidRPr="00065B8A">
        <w:rPr>
          <w:rFonts w:ascii="Times New Roman" w:hAnsi="Times New Roman"/>
          <w:sz w:val="28"/>
          <w:szCs w:val="28"/>
        </w:rPr>
        <w:softHyphen/>
        <w:t>ских флоринов, а ложка соли — полтораста, но и то ку</w:t>
      </w:r>
      <w:r w:rsidRPr="00065B8A">
        <w:rPr>
          <w:rFonts w:ascii="Times New Roman" w:hAnsi="Times New Roman"/>
          <w:sz w:val="28"/>
          <w:szCs w:val="28"/>
        </w:rPr>
        <w:softHyphen/>
        <w:t>пить их было практически невозможно. Начались перегово</w:t>
      </w:r>
      <w:r w:rsidRPr="00065B8A">
        <w:rPr>
          <w:rFonts w:ascii="Times New Roman" w:hAnsi="Times New Roman"/>
          <w:sz w:val="28"/>
          <w:szCs w:val="28"/>
        </w:rPr>
        <w:softHyphen/>
        <w:t>ры о сдаче гарнизона на милость победителям.</w:t>
      </w:r>
    </w:p>
    <w:p w:rsidR="001D70C2" w:rsidRDefault="001D70C2" w:rsidP="00654561">
      <w:pPr>
        <w:numPr>
          <w:ilvl w:val="0"/>
          <w:numId w:val="6"/>
        </w:numPr>
        <w:spacing w:line="360" w:lineRule="auto"/>
        <w:jc w:val="center"/>
        <w:rPr>
          <w:rFonts w:ascii="Times New Roman" w:hAnsi="Times New Roman"/>
          <w:b/>
          <w:bCs/>
          <w:sz w:val="32"/>
          <w:szCs w:val="32"/>
        </w:rPr>
      </w:pPr>
      <w:r w:rsidRPr="00065B8A">
        <w:rPr>
          <w:rFonts w:ascii="Times New Roman" w:hAnsi="Times New Roman"/>
          <w:b/>
          <w:bCs/>
          <w:sz w:val="32"/>
          <w:szCs w:val="32"/>
        </w:rPr>
        <w:t>Предательство и бессмертие</w:t>
      </w:r>
    </w:p>
    <w:p w:rsidR="00875CA7" w:rsidRPr="00065B8A" w:rsidRDefault="00875CA7" w:rsidP="001D70C2">
      <w:pPr>
        <w:spacing w:line="360" w:lineRule="auto"/>
        <w:jc w:val="center"/>
        <w:rPr>
          <w:rFonts w:ascii="Times New Roman" w:hAnsi="Times New Roman"/>
          <w:sz w:val="32"/>
          <w:szCs w:val="32"/>
        </w:rPr>
      </w:pPr>
    </w:p>
    <w:p w:rsidR="001D70C2" w:rsidRPr="00065B8A"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065B8A">
        <w:rPr>
          <w:rFonts w:ascii="Times New Roman" w:hAnsi="Times New Roman"/>
          <w:sz w:val="28"/>
          <w:szCs w:val="28"/>
        </w:rPr>
        <w:t>Теперь уже никто и никогда не установит, что именно обещал Василий Шуйский Болотникову, добиваясь сдачи крепости. Ясно лишь одно — он вновь прибег к хитрости и вероломству, как это уже случилось во время переговоров в Коломенском, когда Болотников со своими повстанцами осаждал Москву. Во время коломенских переговоров Шуй</w:t>
      </w:r>
      <w:r w:rsidRPr="00065B8A">
        <w:rPr>
          <w:rFonts w:ascii="Times New Roman" w:hAnsi="Times New Roman"/>
          <w:sz w:val="28"/>
          <w:szCs w:val="28"/>
        </w:rPr>
        <w:softHyphen/>
        <w:t>ский установил тайную связь с Ляпуновым и другими про</w:t>
      </w:r>
      <w:r w:rsidRPr="00065B8A">
        <w:rPr>
          <w:rFonts w:ascii="Times New Roman" w:hAnsi="Times New Roman"/>
          <w:sz w:val="28"/>
          <w:szCs w:val="28"/>
        </w:rPr>
        <w:softHyphen/>
        <w:t xml:space="preserve">тивниками Ивана Исаевича и перетянул их на свою сторону. По-видимому, аналогичным способом он действовал и во время тульских переговоров. Почва для предательства была подготовлена многими обстоятельствами. Во-первых, народ </w:t>
      </w:r>
      <w:r w:rsidRPr="00065B8A">
        <w:rPr>
          <w:rFonts w:ascii="Times New Roman" w:hAnsi="Times New Roman"/>
          <w:bCs/>
          <w:sz w:val="28"/>
          <w:szCs w:val="28"/>
        </w:rPr>
        <w:t>был</w:t>
      </w:r>
      <w:r w:rsidRPr="00065B8A">
        <w:rPr>
          <w:rFonts w:ascii="Times New Roman" w:hAnsi="Times New Roman"/>
          <w:b/>
          <w:bCs/>
          <w:sz w:val="28"/>
          <w:szCs w:val="28"/>
        </w:rPr>
        <w:t xml:space="preserve"> </w:t>
      </w:r>
      <w:r w:rsidRPr="00065B8A">
        <w:rPr>
          <w:rFonts w:ascii="Times New Roman" w:hAnsi="Times New Roman"/>
          <w:sz w:val="28"/>
          <w:szCs w:val="28"/>
        </w:rPr>
        <w:t>доведен до отчаяния бедствиями голода. Даже самые стойкие приверженцы «Дмитрия» не скрывали своего разо</w:t>
      </w:r>
      <w:r w:rsidRPr="00065B8A">
        <w:rPr>
          <w:rFonts w:ascii="Times New Roman" w:hAnsi="Times New Roman"/>
          <w:sz w:val="28"/>
          <w:szCs w:val="28"/>
        </w:rPr>
        <w:softHyphen/>
        <w:t>чарования в «добром царе». Они знали, что «Дмитрий» уже с июля находится в пред</w:t>
      </w:r>
      <w:r>
        <w:rPr>
          <w:rFonts w:ascii="Times New Roman" w:hAnsi="Times New Roman"/>
          <w:sz w:val="28"/>
          <w:szCs w:val="28"/>
        </w:rPr>
        <w:t>елах России, но не спешит на по</w:t>
      </w:r>
      <w:r w:rsidRPr="00065B8A">
        <w:rPr>
          <w:rFonts w:ascii="Times New Roman" w:hAnsi="Times New Roman"/>
          <w:sz w:val="28"/>
          <w:szCs w:val="28"/>
        </w:rPr>
        <w:t>мощь своему гибнущему в Туле войску. С первых же дней восстания связь с мнимым Дмитрием повстанцы поддержи</w:t>
      </w:r>
      <w:r w:rsidRPr="00065B8A">
        <w:rPr>
          <w:rFonts w:ascii="Times New Roman" w:hAnsi="Times New Roman"/>
          <w:sz w:val="28"/>
          <w:szCs w:val="28"/>
        </w:rPr>
        <w:softHyphen/>
        <w:t>вали через князя Шаховского. Поскольку толку от этих сно</w:t>
      </w:r>
      <w:r w:rsidRPr="00065B8A">
        <w:rPr>
          <w:rFonts w:ascii="Times New Roman" w:hAnsi="Times New Roman"/>
          <w:sz w:val="28"/>
          <w:szCs w:val="28"/>
        </w:rPr>
        <w:softHyphen/>
        <w:t>шений не было никакого, недовольные туляки потребовали ареста Шаховского, а заодно и Болотникова, чтобы таким образом оказать давление на лжецаря. Сдержав слово, они действительно арестовали Шаховского, посадили его в тюрьму и заявили, что не выпустят оттуда, пока государь не окажет Туле обещанной помощи. Во-вторых, с началом наводнения в Туле река поднялась так высоко, что весь го</w:t>
      </w:r>
      <w:r w:rsidRPr="00065B8A">
        <w:rPr>
          <w:rFonts w:ascii="Times New Roman" w:hAnsi="Times New Roman"/>
          <w:sz w:val="28"/>
          <w:szCs w:val="28"/>
        </w:rPr>
        <w:softHyphen/>
        <w:t>род стоял в воде, и нужно было ездить на плотах. Из-за это</w:t>
      </w:r>
      <w:r w:rsidRPr="00065B8A">
        <w:rPr>
          <w:rFonts w:ascii="Times New Roman" w:hAnsi="Times New Roman"/>
          <w:sz w:val="28"/>
          <w:szCs w:val="28"/>
        </w:rPr>
        <w:softHyphen/>
        <w:t>го части гарнизона, расположенные в разных концах города, оказались разобщены между собой. В последние дни осады Болотников фактически утратил контроль над войсками и</w:t>
      </w:r>
      <w:r>
        <w:rPr>
          <w:rFonts w:ascii="Times New Roman" w:hAnsi="Times New Roman"/>
          <w:sz w:val="28"/>
          <w:szCs w:val="28"/>
        </w:rPr>
        <w:t xml:space="preserve"> </w:t>
      </w:r>
      <w:r w:rsidRPr="00065B8A">
        <w:rPr>
          <w:rFonts w:ascii="Times New Roman" w:hAnsi="Times New Roman"/>
          <w:sz w:val="28"/>
          <w:szCs w:val="28"/>
        </w:rPr>
        <w:t>над положением в городе. Не подчиняясь приказам руко</w:t>
      </w:r>
      <w:r>
        <w:rPr>
          <w:rFonts w:ascii="Times New Roman" w:hAnsi="Times New Roman"/>
          <w:sz w:val="28"/>
          <w:szCs w:val="28"/>
        </w:rPr>
        <w:t>во</w:t>
      </w:r>
      <w:r w:rsidRPr="00065B8A">
        <w:rPr>
          <w:rFonts w:ascii="Times New Roman" w:hAnsi="Times New Roman"/>
          <w:sz w:val="28"/>
          <w:szCs w:val="28"/>
        </w:rPr>
        <w:t>дителей обороны, из Тулы «в полк</w:t>
      </w:r>
      <w:r>
        <w:rPr>
          <w:rFonts w:ascii="Times New Roman" w:hAnsi="Times New Roman"/>
          <w:sz w:val="28"/>
          <w:szCs w:val="28"/>
        </w:rPr>
        <w:t xml:space="preserve">и учали выходить всякие люди по </w:t>
      </w:r>
      <w:r w:rsidRPr="00065B8A">
        <w:rPr>
          <w:rFonts w:ascii="Times New Roman" w:hAnsi="Times New Roman"/>
          <w:sz w:val="28"/>
          <w:szCs w:val="28"/>
        </w:rPr>
        <w:t>сту, и по двести, и по триста в день». В таких усло</w:t>
      </w:r>
      <w:r w:rsidRPr="00065B8A">
        <w:rPr>
          <w:rFonts w:ascii="Times New Roman" w:hAnsi="Times New Roman"/>
          <w:sz w:val="28"/>
          <w:szCs w:val="28"/>
        </w:rPr>
        <w:softHyphen/>
        <w:t>виях Шуйскому не составляло труда найти людей, которые согласились бы выступить против Болотникова. Долгое вре</w:t>
      </w:r>
      <w:r w:rsidRPr="00065B8A">
        <w:rPr>
          <w:rFonts w:ascii="Times New Roman" w:hAnsi="Times New Roman"/>
          <w:sz w:val="28"/>
          <w:szCs w:val="28"/>
        </w:rPr>
        <w:softHyphen/>
        <w:t>мя считалось, что «капитулянтов» возглавила знать, входив</w:t>
      </w:r>
      <w:r w:rsidRPr="00065B8A">
        <w:rPr>
          <w:rFonts w:ascii="Times New Roman" w:hAnsi="Times New Roman"/>
          <w:sz w:val="28"/>
          <w:szCs w:val="28"/>
        </w:rPr>
        <w:softHyphen/>
        <w:t>шая в «думу царевича Петра», то есть Телятевский и Ша</w:t>
      </w:r>
      <w:r w:rsidRPr="00065B8A">
        <w:rPr>
          <w:rFonts w:ascii="Times New Roman" w:hAnsi="Times New Roman"/>
          <w:sz w:val="28"/>
          <w:szCs w:val="28"/>
        </w:rPr>
        <w:softHyphen/>
        <w:t>ховской. Но это, наверное, не так, поскольку и тот и другой были выданы царю вместе с Болотниковым. Из всех руково</w:t>
      </w:r>
      <w:r w:rsidRPr="00065B8A">
        <w:rPr>
          <w:rFonts w:ascii="Times New Roman" w:hAnsi="Times New Roman"/>
          <w:sz w:val="28"/>
          <w:szCs w:val="28"/>
        </w:rPr>
        <w:softHyphen/>
        <w:t>дителей тульской обороны никто не избежал наказания, кроме путивльского сотника сына боярского Ю. Беззубцева. Доверие к нему было столь велико, что Шуйский послал его в Калугу, чтобы уговорить тамошних повстанцев последо</w:t>
      </w:r>
      <w:r w:rsidRPr="00065B8A">
        <w:rPr>
          <w:rFonts w:ascii="Times New Roman" w:hAnsi="Times New Roman"/>
          <w:sz w:val="28"/>
          <w:szCs w:val="28"/>
        </w:rPr>
        <w:softHyphen/>
        <w:t>вать примеру туляков. А не доказывает ли эта царская ми</w:t>
      </w:r>
      <w:r w:rsidRPr="00065B8A">
        <w:rPr>
          <w:rFonts w:ascii="Times New Roman" w:hAnsi="Times New Roman"/>
          <w:sz w:val="28"/>
          <w:szCs w:val="28"/>
        </w:rPr>
        <w:softHyphen/>
        <w:t>лость, хотя бы косвенно, что, скор</w:t>
      </w:r>
      <w:r>
        <w:rPr>
          <w:rFonts w:ascii="Times New Roman" w:hAnsi="Times New Roman"/>
          <w:sz w:val="28"/>
          <w:szCs w:val="28"/>
        </w:rPr>
        <w:t>ее всего, этот самый Без</w:t>
      </w:r>
      <w:r w:rsidRPr="00065B8A">
        <w:rPr>
          <w:rFonts w:ascii="Times New Roman" w:hAnsi="Times New Roman"/>
          <w:sz w:val="28"/>
          <w:szCs w:val="28"/>
        </w:rPr>
        <w:t>зубцев и был инициатором заговора против Ивана Исаеви</w:t>
      </w:r>
      <w:r w:rsidRPr="00065B8A">
        <w:rPr>
          <w:rFonts w:ascii="Times New Roman" w:hAnsi="Times New Roman"/>
          <w:sz w:val="28"/>
          <w:szCs w:val="28"/>
        </w:rPr>
        <w:softHyphen/>
        <w:t>ча? Дело в том, что старший сын Юрия Беззубцева Дмитрий еще в сражении под Коломенским попал в плен, и московские власти получили возможность шантажировать отца. Ведь принципы вербовки стары как мир, и нового в этом деле никто не придумал.</w:t>
      </w:r>
    </w:p>
    <w:p w:rsidR="001D70C2" w:rsidRPr="00065B8A"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065B8A">
        <w:rPr>
          <w:rFonts w:ascii="Times New Roman" w:hAnsi="Times New Roman"/>
          <w:sz w:val="28"/>
          <w:szCs w:val="28"/>
        </w:rPr>
        <w:t>Наиболее достоверные сведения о сдаче Тулы, не назы</w:t>
      </w:r>
      <w:r w:rsidRPr="00065B8A">
        <w:rPr>
          <w:rFonts w:ascii="Times New Roman" w:hAnsi="Times New Roman"/>
          <w:sz w:val="28"/>
          <w:szCs w:val="28"/>
        </w:rPr>
        <w:softHyphen/>
        <w:t>вая, впрочем, имен, приводит «Карамзинский хронограф». По его словам, за два-три дня до капитуляции тульские «осадные люди» стали присылать к царю «бити челом и вину свою приносити, чтоб их пожаловал, вину им отдал, и оне вора Петрушку, Ивашку Болотникова и их воров из</w:t>
      </w:r>
      <w:r w:rsidRPr="00065B8A">
        <w:rPr>
          <w:rFonts w:ascii="Times New Roman" w:hAnsi="Times New Roman"/>
          <w:sz w:val="28"/>
          <w:szCs w:val="28"/>
        </w:rPr>
        <w:softHyphen/>
        <w:t>менников отдадут», а государевых воевод пустят в кре</w:t>
      </w:r>
      <w:r w:rsidRPr="00065B8A">
        <w:rPr>
          <w:rFonts w:ascii="Times New Roman" w:hAnsi="Times New Roman"/>
          <w:sz w:val="28"/>
          <w:szCs w:val="28"/>
        </w:rPr>
        <w:softHyphen/>
        <w:t>пость». Один из участников осады Тулы свидетельствовал, что «осадные люди», составившие заговор против Болотни</w:t>
      </w:r>
      <w:r w:rsidRPr="00065B8A">
        <w:rPr>
          <w:rFonts w:ascii="Times New Roman" w:hAnsi="Times New Roman"/>
          <w:sz w:val="28"/>
          <w:szCs w:val="28"/>
        </w:rPr>
        <w:softHyphen/>
        <w:t>кова, открыли ворота крепости перед воеводой И. Ф. Крю</w:t>
      </w:r>
      <w:r w:rsidRPr="00065B8A">
        <w:rPr>
          <w:rFonts w:ascii="Times New Roman" w:hAnsi="Times New Roman"/>
          <w:sz w:val="28"/>
          <w:szCs w:val="28"/>
        </w:rPr>
        <w:softHyphen/>
        <w:t>ком-Колычевым и тут</w:t>
      </w:r>
      <w:r>
        <w:rPr>
          <w:rFonts w:ascii="Times New Roman" w:hAnsi="Times New Roman"/>
          <w:sz w:val="28"/>
          <w:szCs w:val="28"/>
        </w:rPr>
        <w:t xml:space="preserve"> же выдали ему «Петра», Телятев</w:t>
      </w:r>
      <w:r w:rsidRPr="00065B8A">
        <w:rPr>
          <w:rFonts w:ascii="Times New Roman" w:hAnsi="Times New Roman"/>
          <w:sz w:val="28"/>
          <w:szCs w:val="28"/>
        </w:rPr>
        <w:t>ского и Болотникова. Мирные переговоры усыпили бди</w:t>
      </w:r>
      <w:r w:rsidRPr="00065B8A">
        <w:rPr>
          <w:rFonts w:ascii="Times New Roman" w:hAnsi="Times New Roman"/>
          <w:sz w:val="28"/>
          <w:szCs w:val="28"/>
        </w:rPr>
        <w:softHyphen/>
        <w:t>тельность Ивана Исаевича, и заговорщики, опираясь на помощь Шуйского, осуществили свои замыслы.</w:t>
      </w:r>
    </w:p>
    <w:p w:rsidR="00022F76"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065B8A">
        <w:rPr>
          <w:rFonts w:ascii="Times New Roman" w:hAnsi="Times New Roman"/>
          <w:sz w:val="28"/>
          <w:szCs w:val="28"/>
        </w:rPr>
        <w:t>Разобщенный наводнением и доведенный до крайности голодом, гарнизон Тулы сложил оружие, не оказав сопро</w:t>
      </w:r>
      <w:r w:rsidRPr="00065B8A">
        <w:rPr>
          <w:rFonts w:ascii="Times New Roman" w:hAnsi="Times New Roman"/>
          <w:sz w:val="28"/>
          <w:szCs w:val="28"/>
        </w:rPr>
        <w:softHyphen/>
        <w:t xml:space="preserve">тивления и не выступив на защиту своих вождей. Этот трагический финал подтверждает старинную </w:t>
      </w:r>
      <w:r w:rsidRPr="00022F76">
        <w:rPr>
          <w:rFonts w:ascii="Times New Roman" w:hAnsi="Times New Roman"/>
          <w:sz w:val="28"/>
          <w:szCs w:val="28"/>
        </w:rPr>
        <w:t>мудрость:</w:t>
      </w:r>
      <w:r w:rsidRPr="00022F76">
        <w:rPr>
          <w:rFonts w:ascii="Times New Roman" w:hAnsi="Times New Roman"/>
          <w:b/>
          <w:i/>
          <w:sz w:val="28"/>
          <w:szCs w:val="28"/>
        </w:rPr>
        <w:t xml:space="preserve"> по</w:t>
      </w:r>
      <w:r w:rsidRPr="00022F76">
        <w:rPr>
          <w:rFonts w:ascii="Times New Roman" w:hAnsi="Times New Roman"/>
          <w:b/>
          <w:i/>
          <w:sz w:val="28"/>
          <w:szCs w:val="28"/>
        </w:rPr>
        <w:softHyphen/>
        <w:t>беда принадлежит всем, поражение — только вождю.</w:t>
      </w:r>
      <w:r w:rsidRPr="00065B8A">
        <w:rPr>
          <w:rFonts w:ascii="Times New Roman" w:hAnsi="Times New Roman"/>
          <w:sz w:val="28"/>
          <w:szCs w:val="28"/>
        </w:rPr>
        <w:t xml:space="preserve"> Царь Василий, учитывая обстоятельства, сохранил жизнь тем, кто добровольно покинул крепость. </w:t>
      </w:r>
      <w:r w:rsidRPr="00B522D5">
        <w:rPr>
          <w:rFonts w:ascii="Times New Roman" w:hAnsi="Times New Roman"/>
          <w:sz w:val="28"/>
          <w:szCs w:val="28"/>
        </w:rPr>
        <w:t>Тульские сидельцы были «приведены к крестн</w:t>
      </w:r>
      <w:r w:rsidR="00022F76">
        <w:rPr>
          <w:rFonts w:ascii="Times New Roman" w:hAnsi="Times New Roman"/>
          <w:sz w:val="28"/>
          <w:szCs w:val="28"/>
        </w:rPr>
        <w:t>ому целованию за ца</w:t>
      </w:r>
      <w:r w:rsidR="00022F76">
        <w:rPr>
          <w:rFonts w:ascii="Times New Roman" w:hAnsi="Times New Roman"/>
          <w:sz w:val="28"/>
          <w:szCs w:val="28"/>
        </w:rPr>
        <w:softHyphen/>
        <w:t>ря Василия».</w:t>
      </w:r>
    </w:p>
    <w:p w:rsidR="00875CA7"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B522D5">
        <w:rPr>
          <w:rFonts w:ascii="Times New Roman" w:hAnsi="Times New Roman"/>
          <w:sz w:val="28"/>
          <w:szCs w:val="28"/>
        </w:rPr>
        <w:t>Весть о падении Тулы вызвала панику в войске Лже</w:t>
      </w:r>
      <w:r w:rsidRPr="00B522D5">
        <w:rPr>
          <w:rFonts w:ascii="Times New Roman" w:hAnsi="Times New Roman"/>
          <w:sz w:val="28"/>
          <w:szCs w:val="28"/>
        </w:rPr>
        <w:softHyphen/>
        <w:t xml:space="preserve">дмитрия </w:t>
      </w:r>
      <w:r w:rsidRPr="00B522D5">
        <w:rPr>
          <w:rFonts w:ascii="Times New Roman" w:hAnsi="Times New Roman"/>
          <w:sz w:val="28"/>
          <w:szCs w:val="28"/>
          <w:lang w:val="en-US"/>
        </w:rPr>
        <w:t>II</w:t>
      </w:r>
      <w:r w:rsidRPr="00B522D5">
        <w:rPr>
          <w:rFonts w:ascii="Times New Roman" w:hAnsi="Times New Roman"/>
          <w:sz w:val="28"/>
          <w:szCs w:val="28"/>
        </w:rPr>
        <w:t>. Пробыв в Волхове (ныне Орловская губерния) чуть больше суток, «царик» 17 октября спешно отступил ближе к границе, в Карачев, где его покинуло запорожское войско. Одновременно вспыхнул бунт среди иностранных наемников. Завладев добычей, захваченной под Козель</w:t>
      </w:r>
      <w:r w:rsidRPr="00B522D5">
        <w:rPr>
          <w:rFonts w:ascii="Times New Roman" w:hAnsi="Times New Roman"/>
          <w:sz w:val="28"/>
          <w:szCs w:val="28"/>
        </w:rPr>
        <w:softHyphen/>
        <w:t>ском, ландскнехты решили покинуть пределы России. Обу</w:t>
      </w:r>
      <w:r w:rsidRPr="00B522D5">
        <w:rPr>
          <w:rFonts w:ascii="Times New Roman" w:hAnsi="Times New Roman"/>
          <w:sz w:val="28"/>
          <w:szCs w:val="28"/>
        </w:rPr>
        <w:softHyphen/>
        <w:t xml:space="preserve">янный страхом, Лжедмитрий </w:t>
      </w:r>
      <w:r w:rsidRPr="00B522D5">
        <w:rPr>
          <w:rFonts w:ascii="Times New Roman" w:hAnsi="Times New Roman"/>
          <w:sz w:val="28"/>
          <w:szCs w:val="28"/>
          <w:lang w:val="en-US"/>
        </w:rPr>
        <w:t>II</w:t>
      </w:r>
      <w:r w:rsidRPr="00B522D5">
        <w:rPr>
          <w:rFonts w:ascii="Times New Roman" w:hAnsi="Times New Roman"/>
          <w:sz w:val="28"/>
          <w:szCs w:val="28"/>
        </w:rPr>
        <w:t xml:space="preserve"> тайно бросил лагерь и ушел с тридцатью верными русскими сторонниками. Даже польский гетман Меховецкий не знал, куда он исчез. Но оказалось, что «царик», путая следы, остановился непода</w:t>
      </w:r>
      <w:r w:rsidRPr="00B522D5">
        <w:rPr>
          <w:rFonts w:ascii="Times New Roman" w:hAnsi="Times New Roman"/>
          <w:sz w:val="28"/>
          <w:szCs w:val="28"/>
        </w:rPr>
        <w:softHyphen/>
        <w:t>леку, в Сомовской волости под Орлом, где и остался зимо</w:t>
      </w:r>
      <w:r w:rsidRPr="00B522D5">
        <w:rPr>
          <w:rFonts w:ascii="Times New Roman" w:hAnsi="Times New Roman"/>
          <w:sz w:val="28"/>
          <w:szCs w:val="28"/>
        </w:rPr>
        <w:softHyphen/>
        <w:t>вать. Там он получил из Польши подкрепление, обдирая всех крестьян в округе, пополнил запасы продовольствия, и в самом начале 1608 года объявился в Орле. Это был яв</w:t>
      </w:r>
      <w:r w:rsidRPr="00B522D5">
        <w:rPr>
          <w:rFonts w:ascii="Times New Roman" w:hAnsi="Times New Roman"/>
          <w:sz w:val="28"/>
          <w:szCs w:val="28"/>
        </w:rPr>
        <w:softHyphen/>
        <w:t>но политический ход, как бы предупреждавший Шуйского: скоро де жди на Москве. Угроза нового наступления пов</w:t>
      </w:r>
      <w:r w:rsidRPr="00B522D5">
        <w:rPr>
          <w:rFonts w:ascii="Times New Roman" w:hAnsi="Times New Roman"/>
          <w:sz w:val="28"/>
          <w:szCs w:val="28"/>
        </w:rPr>
        <w:softHyphen/>
        <w:t>станцев на Москву немедлен</w:t>
      </w:r>
      <w:r>
        <w:rPr>
          <w:rFonts w:ascii="Times New Roman" w:hAnsi="Times New Roman"/>
          <w:sz w:val="28"/>
          <w:szCs w:val="28"/>
        </w:rPr>
        <w:t>но отозвалась на судьбе туль</w:t>
      </w:r>
      <w:r w:rsidRPr="00B522D5">
        <w:rPr>
          <w:rFonts w:ascii="Times New Roman" w:hAnsi="Times New Roman"/>
          <w:sz w:val="28"/>
          <w:szCs w:val="28"/>
        </w:rPr>
        <w:t xml:space="preserve">ских пленников. </w:t>
      </w:r>
    </w:p>
    <w:p w:rsidR="00875CA7" w:rsidRDefault="00875CA7" w:rsidP="001D70C2">
      <w:pPr>
        <w:spacing w:line="360" w:lineRule="auto"/>
        <w:jc w:val="both"/>
        <w:rPr>
          <w:rFonts w:ascii="Times New Roman" w:hAnsi="Times New Roman"/>
          <w:sz w:val="28"/>
          <w:szCs w:val="28"/>
        </w:rPr>
      </w:pPr>
    </w:p>
    <w:p w:rsidR="00875CA7" w:rsidRDefault="00875CA7" w:rsidP="001D70C2">
      <w:pPr>
        <w:spacing w:line="360" w:lineRule="auto"/>
        <w:jc w:val="both"/>
        <w:rPr>
          <w:rFonts w:ascii="Times New Roman" w:hAnsi="Times New Roman"/>
          <w:sz w:val="28"/>
          <w:szCs w:val="28"/>
        </w:rPr>
      </w:pPr>
    </w:p>
    <w:p w:rsidR="00875CA7" w:rsidRDefault="00875CA7" w:rsidP="001D70C2">
      <w:pPr>
        <w:spacing w:line="360" w:lineRule="auto"/>
        <w:jc w:val="both"/>
        <w:rPr>
          <w:rFonts w:ascii="Times New Roman" w:hAnsi="Times New Roman"/>
          <w:sz w:val="28"/>
          <w:szCs w:val="28"/>
        </w:rPr>
      </w:pPr>
    </w:p>
    <w:p w:rsidR="00875CA7" w:rsidRDefault="00875CA7" w:rsidP="001D70C2">
      <w:pPr>
        <w:spacing w:line="360" w:lineRule="auto"/>
        <w:jc w:val="both"/>
        <w:rPr>
          <w:rFonts w:ascii="Times New Roman" w:hAnsi="Times New Roman"/>
          <w:sz w:val="28"/>
          <w:szCs w:val="28"/>
        </w:rPr>
      </w:pPr>
    </w:p>
    <w:p w:rsidR="00875CA7" w:rsidRPr="00875CA7" w:rsidRDefault="00875CA7" w:rsidP="00875CA7">
      <w:pPr>
        <w:spacing w:line="360" w:lineRule="auto"/>
        <w:jc w:val="center"/>
        <w:rPr>
          <w:rFonts w:ascii="Times New Roman" w:hAnsi="Times New Roman"/>
          <w:b/>
          <w:sz w:val="32"/>
          <w:szCs w:val="32"/>
        </w:rPr>
      </w:pPr>
      <w:r>
        <w:rPr>
          <w:rFonts w:ascii="Times New Roman" w:hAnsi="Times New Roman"/>
          <w:b/>
          <w:sz w:val="32"/>
          <w:szCs w:val="32"/>
        </w:rPr>
        <w:t>Заключение</w:t>
      </w:r>
    </w:p>
    <w:p w:rsidR="00875CA7" w:rsidRDefault="00875CA7" w:rsidP="001D70C2">
      <w:pPr>
        <w:spacing w:line="360" w:lineRule="auto"/>
        <w:jc w:val="both"/>
        <w:rPr>
          <w:rFonts w:ascii="Times New Roman" w:hAnsi="Times New Roman"/>
          <w:sz w:val="28"/>
          <w:szCs w:val="28"/>
        </w:rPr>
      </w:pPr>
    </w:p>
    <w:p w:rsidR="001D70C2" w:rsidRPr="00B522D5" w:rsidRDefault="00875CA7" w:rsidP="001D70C2">
      <w:pPr>
        <w:spacing w:line="360" w:lineRule="auto"/>
        <w:jc w:val="both"/>
        <w:rPr>
          <w:rFonts w:ascii="Times New Roman" w:hAnsi="Times New Roman"/>
          <w:sz w:val="28"/>
          <w:szCs w:val="28"/>
        </w:rPr>
      </w:pPr>
      <w:r>
        <w:rPr>
          <w:rFonts w:ascii="Times New Roman" w:hAnsi="Times New Roman"/>
          <w:sz w:val="28"/>
          <w:szCs w:val="28"/>
        </w:rPr>
        <w:tab/>
      </w:r>
      <w:r w:rsidR="001D70C2" w:rsidRPr="00B522D5">
        <w:rPr>
          <w:rFonts w:ascii="Times New Roman" w:hAnsi="Times New Roman"/>
          <w:sz w:val="28"/>
          <w:szCs w:val="28"/>
        </w:rPr>
        <w:t>В феврале 1608 года Шуйский повелел со</w:t>
      </w:r>
      <w:r w:rsidR="001D70C2" w:rsidRPr="00B522D5">
        <w:rPr>
          <w:rFonts w:ascii="Times New Roman" w:hAnsi="Times New Roman"/>
          <w:sz w:val="28"/>
          <w:szCs w:val="28"/>
        </w:rPr>
        <w:softHyphen/>
        <w:t>слать Болотникова в Каргополь. Везли его через Ярос</w:t>
      </w:r>
      <w:r w:rsidR="001D70C2" w:rsidRPr="00B522D5">
        <w:rPr>
          <w:rFonts w:ascii="Times New Roman" w:hAnsi="Times New Roman"/>
          <w:sz w:val="28"/>
          <w:szCs w:val="28"/>
        </w:rPr>
        <w:softHyphen/>
        <w:t>лавль, где содержались пленные поляки. Слуга Мнишека записал любопытные п</w:t>
      </w:r>
      <w:r w:rsidR="001D70C2">
        <w:rPr>
          <w:rFonts w:ascii="Times New Roman" w:hAnsi="Times New Roman"/>
          <w:sz w:val="28"/>
          <w:szCs w:val="28"/>
        </w:rPr>
        <w:t>одробности поведения Ивана Исае</w:t>
      </w:r>
      <w:r w:rsidR="001D70C2" w:rsidRPr="00B522D5">
        <w:rPr>
          <w:rFonts w:ascii="Times New Roman" w:hAnsi="Times New Roman"/>
          <w:sz w:val="28"/>
          <w:szCs w:val="28"/>
        </w:rPr>
        <w:t>вича. Прежде всего, ярославские дети боярские были пора</w:t>
      </w:r>
      <w:r w:rsidR="001D70C2" w:rsidRPr="00B522D5">
        <w:rPr>
          <w:rFonts w:ascii="Times New Roman" w:hAnsi="Times New Roman"/>
          <w:sz w:val="28"/>
          <w:szCs w:val="28"/>
        </w:rPr>
        <w:softHyphen/>
        <w:t>жены тем, что главного «воровского воеводу» везли несвя</w:t>
      </w:r>
      <w:r w:rsidR="001D70C2" w:rsidRPr="00B522D5">
        <w:rPr>
          <w:rFonts w:ascii="Times New Roman" w:hAnsi="Times New Roman"/>
          <w:sz w:val="28"/>
          <w:szCs w:val="28"/>
        </w:rPr>
        <w:softHyphen/>
        <w:t>занным и без оков. По этой причине они стали допыты</w:t>
      </w:r>
      <w:r w:rsidR="001D70C2" w:rsidRPr="00B522D5">
        <w:rPr>
          <w:rFonts w:ascii="Times New Roman" w:hAnsi="Times New Roman"/>
          <w:sz w:val="28"/>
          <w:szCs w:val="28"/>
        </w:rPr>
        <w:softHyphen/>
        <w:t>ваться у приставов, почему мятежник содержится так свободно, почему он не закован в колодки. Отвечая им, Бо</w:t>
      </w:r>
      <w:r w:rsidR="001D70C2" w:rsidRPr="00B522D5">
        <w:rPr>
          <w:rFonts w:ascii="Times New Roman" w:hAnsi="Times New Roman"/>
          <w:sz w:val="28"/>
          <w:szCs w:val="28"/>
        </w:rPr>
        <w:softHyphen/>
        <w:t>лотников разразился угрозами: «Я скоро вас самих буду</w:t>
      </w:r>
      <w:r w:rsidR="001D70C2">
        <w:rPr>
          <w:rFonts w:ascii="Times New Roman" w:hAnsi="Times New Roman"/>
          <w:sz w:val="28"/>
          <w:szCs w:val="28"/>
        </w:rPr>
        <w:t xml:space="preserve"> </w:t>
      </w:r>
      <w:r w:rsidR="001D70C2" w:rsidRPr="00B522D5">
        <w:rPr>
          <w:rFonts w:ascii="Times New Roman" w:hAnsi="Times New Roman"/>
          <w:sz w:val="28"/>
          <w:szCs w:val="28"/>
        </w:rPr>
        <w:t>ковать в кандалы и в медвежьи шкуры зашивать!» Конеч</w:t>
      </w:r>
      <w:r w:rsidR="001D70C2" w:rsidRPr="00B522D5">
        <w:rPr>
          <w:rFonts w:ascii="Times New Roman" w:hAnsi="Times New Roman"/>
          <w:sz w:val="28"/>
          <w:szCs w:val="28"/>
        </w:rPr>
        <w:softHyphen/>
        <w:t>но, грозно говорил воевода, но, кажется, он уже и сам не верил в такую возможность.</w:t>
      </w:r>
    </w:p>
    <w:p w:rsidR="001D70C2" w:rsidRPr="00B522D5"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B522D5">
        <w:rPr>
          <w:rFonts w:ascii="Times New Roman" w:hAnsi="Times New Roman"/>
          <w:sz w:val="28"/>
          <w:szCs w:val="28"/>
        </w:rPr>
        <w:t>С казацким «царевичем» Петрушкой власти расправи</w:t>
      </w:r>
      <w:r w:rsidRPr="00B522D5">
        <w:rPr>
          <w:rFonts w:ascii="Times New Roman" w:hAnsi="Times New Roman"/>
          <w:sz w:val="28"/>
          <w:szCs w:val="28"/>
        </w:rPr>
        <w:softHyphen/>
        <w:t>лись еще до высылки Болотникова из Москвы. Царь Васи</w:t>
      </w:r>
      <w:r w:rsidRPr="00B522D5">
        <w:rPr>
          <w:rFonts w:ascii="Times New Roman" w:hAnsi="Times New Roman"/>
          <w:sz w:val="28"/>
          <w:szCs w:val="28"/>
        </w:rPr>
        <w:softHyphen/>
        <w:t>лий, по замечанию лето</w:t>
      </w:r>
      <w:r>
        <w:rPr>
          <w:rFonts w:ascii="Times New Roman" w:hAnsi="Times New Roman"/>
          <w:sz w:val="28"/>
          <w:szCs w:val="28"/>
        </w:rPr>
        <w:t>писца, «Петрушку вора велел каз</w:t>
      </w:r>
      <w:r w:rsidRPr="00B522D5">
        <w:rPr>
          <w:rFonts w:ascii="Times New Roman" w:hAnsi="Times New Roman"/>
          <w:sz w:val="28"/>
          <w:szCs w:val="28"/>
        </w:rPr>
        <w:t>нити по совету всей земли». Явление было незаурядное — собирать общероссийский совет для вынесения приговора «вору» и разбойнику. И тем не менее собор такой созвали, дабы показать всем потенциальным самозванцам, что впредь российские власти церемониться с ними не будут.</w:t>
      </w:r>
    </w:p>
    <w:p w:rsidR="001D70C2" w:rsidRPr="00B522D5"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B522D5">
        <w:rPr>
          <w:rFonts w:ascii="Times New Roman" w:hAnsi="Times New Roman"/>
          <w:sz w:val="28"/>
          <w:szCs w:val="28"/>
        </w:rPr>
        <w:t>В «Карамзинском хронографе» можно обна</w:t>
      </w:r>
      <w:r w:rsidRPr="00B522D5">
        <w:rPr>
          <w:rFonts w:ascii="Times New Roman" w:hAnsi="Times New Roman"/>
          <w:sz w:val="28"/>
          <w:szCs w:val="28"/>
        </w:rPr>
        <w:softHyphen/>
        <w:t>ружить любопытную приписку к тексту о сдаче Тулы: «Вора Петрушку царь велел повесить под Даниловым мо</w:t>
      </w:r>
      <w:r w:rsidRPr="00B522D5">
        <w:rPr>
          <w:rFonts w:ascii="Times New Roman" w:hAnsi="Times New Roman"/>
          <w:sz w:val="28"/>
          <w:szCs w:val="28"/>
        </w:rPr>
        <w:softHyphen/>
        <w:t>настырем по серпуховской дороге...»</w:t>
      </w:r>
    </w:p>
    <w:p w:rsidR="001D70C2" w:rsidRPr="00B522D5"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B522D5">
        <w:rPr>
          <w:rFonts w:ascii="Times New Roman" w:hAnsi="Times New Roman"/>
          <w:sz w:val="28"/>
          <w:szCs w:val="28"/>
        </w:rPr>
        <w:t>Незавидна судьба остальных сподвижников «царевича Петра». Г. Шаховского сослали в монастырь «на Камен</w:t>
      </w:r>
      <w:r w:rsidRPr="00B522D5">
        <w:rPr>
          <w:rFonts w:ascii="Times New Roman" w:hAnsi="Times New Roman"/>
          <w:sz w:val="28"/>
          <w:szCs w:val="28"/>
        </w:rPr>
        <w:softHyphen/>
        <w:t>ное», С. Кахановского — в Казань, атамана Федора Нагибу, воспитателя и покровителя «царевича», и некоторых дру</w:t>
      </w:r>
      <w:r w:rsidRPr="00B522D5">
        <w:rPr>
          <w:rFonts w:ascii="Times New Roman" w:hAnsi="Times New Roman"/>
          <w:sz w:val="28"/>
          <w:szCs w:val="28"/>
        </w:rPr>
        <w:softHyphen/>
        <w:t>гих атаманов — в «поморские города», то есть на север, ближе к Ледовитому океану. Но этим не кончилось. Не</w:t>
      </w:r>
      <w:r w:rsidRPr="00B522D5">
        <w:rPr>
          <w:rFonts w:ascii="Times New Roman" w:hAnsi="Times New Roman"/>
          <w:sz w:val="28"/>
          <w:szCs w:val="28"/>
        </w:rPr>
        <w:softHyphen/>
        <w:t xml:space="preserve">сколько позже, когда набравший силу Лжедмитрий </w:t>
      </w:r>
      <w:r w:rsidRPr="00B522D5">
        <w:rPr>
          <w:rFonts w:ascii="Times New Roman" w:hAnsi="Times New Roman"/>
          <w:sz w:val="28"/>
          <w:szCs w:val="28"/>
          <w:lang w:val="en-US"/>
        </w:rPr>
        <w:t>II</w:t>
      </w:r>
      <w:r w:rsidRPr="00B522D5">
        <w:rPr>
          <w:rFonts w:ascii="Times New Roman" w:hAnsi="Times New Roman"/>
          <w:sz w:val="28"/>
          <w:szCs w:val="28"/>
        </w:rPr>
        <w:t xml:space="preserve"> под</w:t>
      </w:r>
      <w:r w:rsidRPr="00B522D5">
        <w:rPr>
          <w:rFonts w:ascii="Times New Roman" w:hAnsi="Times New Roman"/>
          <w:sz w:val="28"/>
          <w:szCs w:val="28"/>
        </w:rPr>
        <w:softHyphen/>
        <w:t>ступил к Москве и захватил почти половину государства, царь Шуйский был напуган вконец. А испугавшись, он ве</w:t>
      </w:r>
      <w:r w:rsidRPr="00B522D5">
        <w:rPr>
          <w:rFonts w:ascii="Times New Roman" w:hAnsi="Times New Roman"/>
          <w:sz w:val="28"/>
          <w:szCs w:val="28"/>
        </w:rPr>
        <w:softHyphen/>
        <w:t>лел сначала ослепить, а затем и утопить («посадить в во</w:t>
      </w:r>
      <w:r w:rsidRPr="00B522D5">
        <w:rPr>
          <w:rFonts w:ascii="Times New Roman" w:hAnsi="Times New Roman"/>
          <w:sz w:val="28"/>
          <w:szCs w:val="28"/>
        </w:rPr>
        <w:softHyphen/>
        <w:t>ду») замечательного человека, бунтаря, военачальника, на</w:t>
      </w:r>
      <w:r w:rsidRPr="00B522D5">
        <w:rPr>
          <w:rFonts w:ascii="Times New Roman" w:hAnsi="Times New Roman"/>
          <w:sz w:val="28"/>
          <w:szCs w:val="28"/>
        </w:rPr>
        <w:softHyphen/>
        <w:t>родного вождя Ивана Исаевича Болотникова. Вслед за ним были перебиты все его сподвижники, казачьи атаманы, ра</w:t>
      </w:r>
      <w:r w:rsidRPr="00B522D5">
        <w:rPr>
          <w:rFonts w:ascii="Times New Roman" w:hAnsi="Times New Roman"/>
          <w:sz w:val="28"/>
          <w:szCs w:val="28"/>
        </w:rPr>
        <w:softHyphen/>
        <w:t>нее находившиеся в ссылке.</w:t>
      </w:r>
    </w:p>
    <w:p w:rsidR="001D70C2" w:rsidRPr="00C5111E" w:rsidRDefault="001D70C2" w:rsidP="001D70C2">
      <w:pPr>
        <w:spacing w:line="360" w:lineRule="auto"/>
        <w:jc w:val="both"/>
        <w:rPr>
          <w:rFonts w:ascii="Times New Roman" w:hAnsi="Times New Roman"/>
          <w:sz w:val="28"/>
          <w:szCs w:val="28"/>
        </w:rPr>
      </w:pPr>
      <w:r>
        <w:rPr>
          <w:rFonts w:ascii="Times New Roman" w:hAnsi="Times New Roman"/>
          <w:sz w:val="28"/>
          <w:szCs w:val="28"/>
        </w:rPr>
        <w:tab/>
      </w:r>
      <w:r w:rsidRPr="00B522D5">
        <w:rPr>
          <w:rFonts w:ascii="Times New Roman" w:hAnsi="Times New Roman"/>
          <w:sz w:val="28"/>
          <w:szCs w:val="28"/>
        </w:rPr>
        <w:t>Казнив почти всех предводителей восставшего народа, царь Шуйский решил, что с этой стороны, то есть со сто</w:t>
      </w:r>
      <w:r w:rsidRPr="00B522D5">
        <w:rPr>
          <w:rFonts w:ascii="Times New Roman" w:hAnsi="Times New Roman"/>
          <w:sz w:val="28"/>
          <w:szCs w:val="28"/>
        </w:rPr>
        <w:softHyphen/>
        <w:t>роны народа, опасность миновала. Но все оказалось иначе; падение Тулы, гибель главной повстанческой армии и по</w:t>
      </w:r>
      <w:r w:rsidRPr="00B522D5">
        <w:rPr>
          <w:rFonts w:ascii="Times New Roman" w:hAnsi="Times New Roman"/>
          <w:sz w:val="28"/>
          <w:szCs w:val="28"/>
        </w:rPr>
        <w:softHyphen/>
        <w:t xml:space="preserve">следовавшие затем казни вождей мятежного казачества лишь на время ослабили народное движение. Не прошло и года, как </w:t>
      </w:r>
      <w:r>
        <w:rPr>
          <w:rFonts w:ascii="Times New Roman" w:hAnsi="Times New Roman"/>
          <w:sz w:val="28"/>
          <w:szCs w:val="28"/>
        </w:rPr>
        <w:t>гражданская война вспыхнула с но</w:t>
      </w:r>
      <w:r w:rsidRPr="00B522D5">
        <w:rPr>
          <w:rFonts w:ascii="Times New Roman" w:hAnsi="Times New Roman"/>
          <w:sz w:val="28"/>
          <w:szCs w:val="28"/>
        </w:rPr>
        <w:t>вой силой. Но это уже не имело прямого отношения к Туле...</w:t>
      </w:r>
    </w:p>
    <w:p w:rsidR="001D70C2" w:rsidRPr="007501FB" w:rsidRDefault="001D70C2" w:rsidP="00C718A2">
      <w:pPr>
        <w:spacing w:line="360" w:lineRule="auto"/>
        <w:jc w:val="both"/>
        <w:rPr>
          <w:rFonts w:ascii="Times New Roman" w:hAnsi="Times New Roman"/>
          <w:sz w:val="28"/>
          <w:szCs w:val="28"/>
        </w:rPr>
      </w:pPr>
    </w:p>
    <w:p w:rsidR="00C718A2" w:rsidRDefault="00C718A2"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875CA7" w:rsidRDefault="00875CA7" w:rsidP="003E5625">
      <w:pPr>
        <w:pStyle w:val="a3"/>
        <w:spacing w:line="360" w:lineRule="auto"/>
        <w:ind w:left="0" w:right="0"/>
        <w:jc w:val="both"/>
        <w:rPr>
          <w:b w:val="0"/>
          <w:bCs w:val="0"/>
          <w:sz w:val="28"/>
          <w:szCs w:val="28"/>
        </w:rPr>
      </w:pPr>
    </w:p>
    <w:p w:rsidR="00B61E5E" w:rsidRDefault="00875CA7" w:rsidP="00B61E5E">
      <w:pPr>
        <w:pStyle w:val="a3"/>
        <w:spacing w:line="360" w:lineRule="auto"/>
        <w:ind w:left="0" w:right="0"/>
        <w:jc w:val="center"/>
        <w:rPr>
          <w:bCs w:val="0"/>
          <w:sz w:val="32"/>
          <w:szCs w:val="32"/>
        </w:rPr>
      </w:pPr>
      <w:r>
        <w:rPr>
          <w:bCs w:val="0"/>
          <w:sz w:val="32"/>
          <w:szCs w:val="32"/>
        </w:rPr>
        <w:t>Список используемой литературы</w:t>
      </w:r>
    </w:p>
    <w:p w:rsidR="00654561" w:rsidRDefault="00654561" w:rsidP="00B61E5E">
      <w:pPr>
        <w:pStyle w:val="a3"/>
        <w:spacing w:line="360" w:lineRule="auto"/>
        <w:ind w:left="0" w:right="0"/>
        <w:jc w:val="center"/>
        <w:rPr>
          <w:b w:val="0"/>
          <w:bCs w:val="0"/>
          <w:sz w:val="28"/>
          <w:szCs w:val="28"/>
        </w:rPr>
      </w:pPr>
    </w:p>
    <w:p w:rsidR="00BC180C" w:rsidRDefault="00B61E5E" w:rsidP="00B61E5E">
      <w:pPr>
        <w:pStyle w:val="a3"/>
        <w:spacing w:line="360" w:lineRule="auto"/>
        <w:ind w:left="0" w:right="0"/>
        <w:jc w:val="both"/>
        <w:rPr>
          <w:b w:val="0"/>
          <w:bCs w:val="0"/>
          <w:sz w:val="28"/>
          <w:szCs w:val="28"/>
        </w:rPr>
      </w:pPr>
      <w:r>
        <w:rPr>
          <w:b w:val="0"/>
          <w:bCs w:val="0"/>
          <w:i/>
          <w:sz w:val="28"/>
          <w:szCs w:val="28"/>
        </w:rPr>
        <w:tab/>
      </w:r>
      <w:r w:rsidR="00B77FD0">
        <w:rPr>
          <w:b w:val="0"/>
          <w:bCs w:val="0"/>
          <w:i/>
          <w:sz w:val="28"/>
          <w:szCs w:val="28"/>
        </w:rPr>
        <w:t>Основной</w:t>
      </w:r>
    </w:p>
    <w:p w:rsidR="00BC180C" w:rsidRDefault="00BC180C" w:rsidP="00BC180C">
      <w:pPr>
        <w:pStyle w:val="a3"/>
        <w:spacing w:line="360" w:lineRule="auto"/>
        <w:ind w:left="0" w:right="0" w:firstLine="0"/>
        <w:jc w:val="both"/>
        <w:rPr>
          <w:b w:val="0"/>
          <w:bCs w:val="0"/>
          <w:sz w:val="28"/>
          <w:szCs w:val="28"/>
        </w:rPr>
      </w:pPr>
      <w:r>
        <w:rPr>
          <w:b w:val="0"/>
          <w:bCs w:val="0"/>
          <w:sz w:val="28"/>
          <w:szCs w:val="28"/>
        </w:rPr>
        <w:t xml:space="preserve">1. </w:t>
      </w:r>
      <w:r w:rsidR="00B77FD0">
        <w:rPr>
          <w:b w:val="0"/>
          <w:bCs w:val="0"/>
          <w:sz w:val="28"/>
          <w:szCs w:val="28"/>
        </w:rPr>
        <w:t xml:space="preserve">Белоцерковский Г.М. Тула и Тульский уезд в </w:t>
      </w:r>
      <w:r w:rsidR="00B77FD0">
        <w:rPr>
          <w:b w:val="0"/>
          <w:bCs w:val="0"/>
          <w:sz w:val="28"/>
          <w:szCs w:val="28"/>
          <w:lang w:val="en-US"/>
        </w:rPr>
        <w:t>XV</w:t>
      </w:r>
      <w:r w:rsidR="00B77FD0" w:rsidRPr="00B77FD0">
        <w:rPr>
          <w:b w:val="0"/>
          <w:bCs w:val="0"/>
          <w:sz w:val="28"/>
          <w:szCs w:val="28"/>
        </w:rPr>
        <w:t>-</w:t>
      </w:r>
      <w:r>
        <w:rPr>
          <w:b w:val="0"/>
          <w:bCs w:val="0"/>
          <w:sz w:val="28"/>
          <w:szCs w:val="28"/>
          <w:lang w:val="en-US"/>
        </w:rPr>
        <w:t>XVll</w:t>
      </w:r>
      <w:r w:rsidRPr="00BC180C">
        <w:rPr>
          <w:b w:val="0"/>
          <w:bCs w:val="0"/>
          <w:sz w:val="28"/>
          <w:szCs w:val="28"/>
        </w:rPr>
        <w:t xml:space="preserve"> </w:t>
      </w:r>
      <w:r>
        <w:rPr>
          <w:b w:val="0"/>
          <w:bCs w:val="0"/>
          <w:sz w:val="28"/>
          <w:szCs w:val="28"/>
        </w:rPr>
        <w:t>вв., Киев, 1915.</w:t>
      </w:r>
    </w:p>
    <w:p w:rsidR="00BC180C" w:rsidRDefault="00BC180C" w:rsidP="00BC180C">
      <w:pPr>
        <w:pStyle w:val="a3"/>
        <w:spacing w:line="360" w:lineRule="auto"/>
        <w:ind w:left="0" w:right="0" w:firstLine="0"/>
        <w:jc w:val="both"/>
        <w:rPr>
          <w:b w:val="0"/>
          <w:bCs w:val="0"/>
          <w:sz w:val="28"/>
          <w:szCs w:val="28"/>
        </w:rPr>
      </w:pPr>
      <w:r>
        <w:rPr>
          <w:b w:val="0"/>
          <w:bCs w:val="0"/>
          <w:sz w:val="28"/>
          <w:szCs w:val="28"/>
        </w:rPr>
        <w:t xml:space="preserve">2. Скрынников Р.Г. Смута в России в нач. </w:t>
      </w:r>
      <w:r>
        <w:rPr>
          <w:b w:val="0"/>
          <w:bCs w:val="0"/>
          <w:sz w:val="28"/>
          <w:szCs w:val="28"/>
          <w:lang w:val="en-US"/>
        </w:rPr>
        <w:t>XVll</w:t>
      </w:r>
      <w:r>
        <w:rPr>
          <w:b w:val="0"/>
          <w:bCs w:val="0"/>
          <w:sz w:val="28"/>
          <w:szCs w:val="28"/>
        </w:rPr>
        <w:t xml:space="preserve"> в.. Иван Болотников, Л., </w:t>
      </w:r>
      <w:r w:rsidR="0057289C">
        <w:rPr>
          <w:b w:val="0"/>
          <w:bCs w:val="0"/>
          <w:sz w:val="28"/>
          <w:szCs w:val="28"/>
        </w:rPr>
        <w:t>19</w:t>
      </w:r>
      <w:r>
        <w:rPr>
          <w:b w:val="0"/>
          <w:bCs w:val="0"/>
          <w:sz w:val="28"/>
          <w:szCs w:val="28"/>
        </w:rPr>
        <w:t>88.</w:t>
      </w:r>
    </w:p>
    <w:p w:rsidR="00BC180C" w:rsidRDefault="00BC180C" w:rsidP="00BC180C">
      <w:pPr>
        <w:pStyle w:val="a3"/>
        <w:spacing w:line="360" w:lineRule="auto"/>
        <w:ind w:left="0" w:right="0" w:firstLine="0"/>
        <w:jc w:val="both"/>
        <w:rPr>
          <w:b w:val="0"/>
          <w:bCs w:val="0"/>
          <w:sz w:val="28"/>
          <w:szCs w:val="28"/>
        </w:rPr>
      </w:pPr>
      <w:r>
        <w:rPr>
          <w:b w:val="0"/>
          <w:bCs w:val="0"/>
          <w:sz w:val="28"/>
          <w:szCs w:val="28"/>
        </w:rPr>
        <w:t xml:space="preserve">3. Тихомиров М.Н. Российское государство </w:t>
      </w:r>
      <w:r>
        <w:rPr>
          <w:b w:val="0"/>
          <w:bCs w:val="0"/>
          <w:sz w:val="28"/>
          <w:szCs w:val="28"/>
          <w:lang w:val="en-US"/>
        </w:rPr>
        <w:t>XV</w:t>
      </w:r>
      <w:r w:rsidRPr="00BC180C">
        <w:rPr>
          <w:b w:val="0"/>
          <w:bCs w:val="0"/>
          <w:sz w:val="28"/>
          <w:szCs w:val="28"/>
        </w:rPr>
        <w:t>-</w:t>
      </w:r>
      <w:r>
        <w:rPr>
          <w:b w:val="0"/>
          <w:bCs w:val="0"/>
          <w:sz w:val="28"/>
          <w:szCs w:val="28"/>
          <w:lang w:val="en-US"/>
        </w:rPr>
        <w:t>XVll</w:t>
      </w:r>
      <w:r>
        <w:rPr>
          <w:b w:val="0"/>
          <w:bCs w:val="0"/>
          <w:sz w:val="28"/>
          <w:szCs w:val="28"/>
        </w:rPr>
        <w:t xml:space="preserve"> вв., М.,</w:t>
      </w:r>
      <w:r w:rsidR="0057289C">
        <w:rPr>
          <w:b w:val="0"/>
          <w:bCs w:val="0"/>
          <w:sz w:val="28"/>
          <w:szCs w:val="28"/>
        </w:rPr>
        <w:t>19</w:t>
      </w:r>
      <w:r>
        <w:rPr>
          <w:b w:val="0"/>
          <w:bCs w:val="0"/>
          <w:sz w:val="28"/>
          <w:szCs w:val="28"/>
        </w:rPr>
        <w:t>73.</w:t>
      </w:r>
    </w:p>
    <w:p w:rsidR="00BC180C" w:rsidRDefault="00B61E5E" w:rsidP="00BC180C">
      <w:pPr>
        <w:pStyle w:val="a3"/>
        <w:spacing w:line="360" w:lineRule="auto"/>
        <w:ind w:left="0" w:right="0" w:firstLine="0"/>
        <w:jc w:val="both"/>
        <w:rPr>
          <w:b w:val="0"/>
          <w:bCs w:val="0"/>
          <w:sz w:val="28"/>
          <w:szCs w:val="28"/>
        </w:rPr>
      </w:pPr>
      <w:r>
        <w:rPr>
          <w:b w:val="0"/>
          <w:bCs w:val="0"/>
          <w:sz w:val="28"/>
          <w:szCs w:val="28"/>
        </w:rPr>
        <w:tab/>
      </w:r>
      <w:r w:rsidR="00BC180C" w:rsidRPr="00BC180C">
        <w:rPr>
          <w:b w:val="0"/>
          <w:bCs w:val="0"/>
          <w:i/>
          <w:sz w:val="28"/>
          <w:szCs w:val="28"/>
        </w:rPr>
        <w:t>Дополнительный</w:t>
      </w:r>
    </w:p>
    <w:p w:rsidR="0057289C" w:rsidRDefault="0057289C" w:rsidP="00BC180C">
      <w:pPr>
        <w:pStyle w:val="a3"/>
        <w:spacing w:line="360" w:lineRule="auto"/>
        <w:ind w:left="0" w:right="0" w:firstLine="0"/>
        <w:jc w:val="both"/>
        <w:rPr>
          <w:b w:val="0"/>
          <w:bCs w:val="0"/>
          <w:sz w:val="28"/>
          <w:szCs w:val="28"/>
        </w:rPr>
      </w:pPr>
      <w:r>
        <w:rPr>
          <w:b w:val="0"/>
          <w:bCs w:val="0"/>
          <w:sz w:val="28"/>
          <w:szCs w:val="28"/>
        </w:rPr>
        <w:t>1. Афремов И. Историческое обозрение Тульской губернии, М., 1850.</w:t>
      </w:r>
    </w:p>
    <w:p w:rsidR="00A648E5" w:rsidRDefault="0057289C" w:rsidP="00A648E5">
      <w:pPr>
        <w:pStyle w:val="a3"/>
        <w:spacing w:line="360" w:lineRule="auto"/>
        <w:ind w:left="0" w:right="0" w:firstLine="0"/>
        <w:jc w:val="both"/>
        <w:rPr>
          <w:b w:val="0"/>
          <w:bCs w:val="0"/>
          <w:sz w:val="28"/>
          <w:szCs w:val="28"/>
        </w:rPr>
      </w:pPr>
      <w:r>
        <w:rPr>
          <w:b w:val="0"/>
          <w:bCs w:val="0"/>
          <w:sz w:val="28"/>
          <w:szCs w:val="28"/>
        </w:rPr>
        <w:t>2</w:t>
      </w:r>
      <w:r w:rsidR="00BC180C" w:rsidRPr="00BC180C">
        <w:rPr>
          <w:b w:val="0"/>
          <w:bCs w:val="0"/>
          <w:sz w:val="28"/>
          <w:szCs w:val="28"/>
        </w:rPr>
        <w:t>.</w:t>
      </w:r>
      <w:r w:rsidR="00BC180C">
        <w:rPr>
          <w:b w:val="0"/>
          <w:bCs w:val="0"/>
          <w:sz w:val="28"/>
          <w:szCs w:val="28"/>
        </w:rPr>
        <w:t xml:space="preserve"> </w:t>
      </w:r>
      <w:r>
        <w:rPr>
          <w:b w:val="0"/>
          <w:bCs w:val="0"/>
          <w:sz w:val="28"/>
          <w:szCs w:val="28"/>
        </w:rPr>
        <w:t>Боть В.И., Белов А.Г. Тула: история и современность, Тула: Издательский Дом «Пересвет», 2006.</w:t>
      </w:r>
    </w:p>
    <w:p w:rsidR="00A648E5" w:rsidRPr="00A648E5" w:rsidRDefault="00BE30B5" w:rsidP="00A648E5">
      <w:pPr>
        <w:pStyle w:val="a3"/>
        <w:spacing w:line="360" w:lineRule="auto"/>
        <w:ind w:left="0" w:right="0" w:firstLine="0"/>
        <w:jc w:val="both"/>
        <w:rPr>
          <w:b w:val="0"/>
          <w:bCs w:val="0"/>
          <w:sz w:val="28"/>
          <w:szCs w:val="28"/>
        </w:rPr>
      </w:pPr>
      <w:r>
        <w:rPr>
          <w:b w:val="0"/>
          <w:bCs w:val="0"/>
          <w:sz w:val="28"/>
          <w:szCs w:val="28"/>
        </w:rPr>
        <w:t xml:space="preserve">3. </w:t>
      </w:r>
      <w:r w:rsidR="00A648E5" w:rsidRPr="00A648E5">
        <w:rPr>
          <w:b w:val="0"/>
          <w:bCs w:val="0"/>
          <w:sz w:val="28"/>
          <w:szCs w:val="28"/>
        </w:rPr>
        <w:t>Историческая хроника. – М.: Армада, 1995. – 493 с. – (Смутное время).</w:t>
      </w:r>
    </w:p>
    <w:p w:rsidR="0057289C" w:rsidRDefault="00BE30B5" w:rsidP="0057289C">
      <w:pPr>
        <w:pStyle w:val="a3"/>
        <w:spacing w:line="360" w:lineRule="auto"/>
        <w:ind w:left="0" w:right="0" w:firstLine="0"/>
        <w:jc w:val="both"/>
        <w:rPr>
          <w:b w:val="0"/>
          <w:bCs w:val="0"/>
          <w:sz w:val="28"/>
          <w:szCs w:val="28"/>
        </w:rPr>
      </w:pPr>
      <w:r>
        <w:rPr>
          <w:b w:val="0"/>
          <w:bCs w:val="0"/>
          <w:sz w:val="28"/>
          <w:szCs w:val="28"/>
        </w:rPr>
        <w:t>4</w:t>
      </w:r>
      <w:r w:rsidR="0057289C">
        <w:rPr>
          <w:b w:val="0"/>
          <w:bCs w:val="0"/>
          <w:sz w:val="28"/>
          <w:szCs w:val="28"/>
        </w:rPr>
        <w:t>. Кирюхин Н.К., Ошевский С.Д. Путеводитель: Край наш Тульский, Тула: Издательский Дом «Пересвет», 2002.</w:t>
      </w:r>
    </w:p>
    <w:p w:rsidR="0057289C" w:rsidRDefault="00BE30B5" w:rsidP="0057289C">
      <w:pPr>
        <w:pStyle w:val="a3"/>
        <w:spacing w:line="360" w:lineRule="auto"/>
        <w:ind w:left="0" w:right="0" w:firstLine="0"/>
        <w:jc w:val="both"/>
        <w:rPr>
          <w:b w:val="0"/>
          <w:bCs w:val="0"/>
          <w:sz w:val="28"/>
          <w:szCs w:val="28"/>
        </w:rPr>
      </w:pPr>
      <w:r>
        <w:rPr>
          <w:b w:val="0"/>
          <w:bCs w:val="0"/>
          <w:sz w:val="28"/>
          <w:szCs w:val="28"/>
        </w:rPr>
        <w:t>5</w:t>
      </w:r>
      <w:r w:rsidR="0057289C">
        <w:rPr>
          <w:b w:val="0"/>
          <w:bCs w:val="0"/>
          <w:sz w:val="28"/>
          <w:szCs w:val="28"/>
        </w:rPr>
        <w:t>. Чуднов Г. История Тульского края, Тула: Издательский Дом «Пересвет», 2000.</w:t>
      </w:r>
    </w:p>
    <w:p w:rsidR="0057289C" w:rsidRDefault="0057289C" w:rsidP="0057289C">
      <w:pPr>
        <w:pStyle w:val="a3"/>
        <w:spacing w:line="360" w:lineRule="auto"/>
        <w:ind w:left="0" w:right="0" w:firstLine="0"/>
        <w:jc w:val="both"/>
        <w:rPr>
          <w:b w:val="0"/>
          <w:bCs w:val="0"/>
          <w:sz w:val="28"/>
          <w:szCs w:val="28"/>
        </w:rPr>
      </w:pPr>
    </w:p>
    <w:p w:rsidR="0057289C" w:rsidRPr="00BC180C" w:rsidRDefault="0057289C" w:rsidP="00BC180C">
      <w:pPr>
        <w:pStyle w:val="a3"/>
        <w:spacing w:line="360" w:lineRule="auto"/>
        <w:ind w:left="0" w:right="0" w:firstLine="0"/>
        <w:jc w:val="both"/>
        <w:rPr>
          <w:b w:val="0"/>
          <w:bCs w:val="0"/>
          <w:sz w:val="28"/>
          <w:szCs w:val="28"/>
        </w:rPr>
      </w:pPr>
    </w:p>
    <w:p w:rsidR="00BC180C" w:rsidRPr="00BC180C" w:rsidRDefault="00BC180C" w:rsidP="00BC180C">
      <w:pPr>
        <w:pStyle w:val="a3"/>
        <w:spacing w:line="360" w:lineRule="auto"/>
        <w:ind w:left="927" w:right="0" w:firstLine="0"/>
        <w:jc w:val="both"/>
        <w:rPr>
          <w:b w:val="0"/>
          <w:bCs w:val="0"/>
          <w:sz w:val="28"/>
          <w:szCs w:val="28"/>
        </w:rPr>
      </w:pPr>
    </w:p>
    <w:p w:rsidR="00875CA7" w:rsidRPr="00875CA7" w:rsidRDefault="00875CA7" w:rsidP="00BC180C">
      <w:pPr>
        <w:pStyle w:val="a3"/>
        <w:spacing w:line="360" w:lineRule="auto"/>
        <w:ind w:left="0" w:right="0"/>
        <w:jc w:val="both"/>
        <w:rPr>
          <w:b w:val="0"/>
          <w:bCs w:val="0"/>
          <w:sz w:val="28"/>
          <w:szCs w:val="28"/>
        </w:rPr>
      </w:pPr>
    </w:p>
    <w:p w:rsidR="00557629" w:rsidRPr="003E5625" w:rsidRDefault="00557629" w:rsidP="00BC180C">
      <w:pPr>
        <w:jc w:val="both"/>
        <w:rPr>
          <w:rFonts w:ascii="Times New Roman" w:hAnsi="Times New Roman"/>
          <w:sz w:val="28"/>
          <w:szCs w:val="28"/>
        </w:rPr>
      </w:pPr>
      <w:bookmarkStart w:id="0" w:name="_GoBack"/>
      <w:bookmarkEnd w:id="0"/>
    </w:p>
    <w:sectPr w:rsidR="00557629" w:rsidRPr="003E5625" w:rsidSect="00680134">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03" w:rsidRDefault="00782303" w:rsidP="00BE30B5">
      <w:pPr>
        <w:spacing w:after="0" w:line="240" w:lineRule="auto"/>
      </w:pPr>
      <w:r>
        <w:separator/>
      </w:r>
    </w:p>
  </w:endnote>
  <w:endnote w:type="continuationSeparator" w:id="0">
    <w:p w:rsidR="00782303" w:rsidRDefault="00782303" w:rsidP="00BE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5" w:rsidRDefault="00BE30B5">
    <w:pPr>
      <w:pStyle w:val="a6"/>
      <w:jc w:val="right"/>
    </w:pPr>
    <w:r>
      <w:fldChar w:fldCharType="begin"/>
    </w:r>
    <w:r>
      <w:instrText xml:space="preserve"> PAGE   \* MERGEFORMAT </w:instrText>
    </w:r>
    <w:r>
      <w:fldChar w:fldCharType="separate"/>
    </w:r>
    <w:r w:rsidR="006E603D">
      <w:rPr>
        <w:noProof/>
      </w:rPr>
      <w:t>2</w:t>
    </w:r>
    <w:r>
      <w:fldChar w:fldCharType="end"/>
    </w:r>
  </w:p>
  <w:p w:rsidR="00BE30B5" w:rsidRDefault="00BE30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03" w:rsidRDefault="00782303" w:rsidP="00BE30B5">
      <w:pPr>
        <w:spacing w:after="0" w:line="240" w:lineRule="auto"/>
      </w:pPr>
      <w:r>
        <w:separator/>
      </w:r>
    </w:p>
  </w:footnote>
  <w:footnote w:type="continuationSeparator" w:id="0">
    <w:p w:rsidR="00782303" w:rsidRDefault="00782303" w:rsidP="00BE3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5F5"/>
    <w:multiLevelType w:val="hybridMultilevel"/>
    <w:tmpl w:val="4C08399A"/>
    <w:lvl w:ilvl="0" w:tplc="B2CE1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B77588"/>
    <w:multiLevelType w:val="singleLevel"/>
    <w:tmpl w:val="6256DC30"/>
    <w:lvl w:ilvl="0">
      <w:start w:val="1"/>
      <w:numFmt w:val="decimal"/>
      <w:lvlText w:val="%1."/>
      <w:lvlJc w:val="left"/>
      <w:pPr>
        <w:tabs>
          <w:tab w:val="num" w:pos="-349"/>
        </w:tabs>
        <w:ind w:left="-349" w:hanging="360"/>
      </w:pPr>
      <w:rPr>
        <w:rFonts w:hint="default"/>
      </w:rPr>
    </w:lvl>
  </w:abstractNum>
  <w:abstractNum w:abstractNumId="2">
    <w:nsid w:val="0CAF40E2"/>
    <w:multiLevelType w:val="hybridMultilevel"/>
    <w:tmpl w:val="53763426"/>
    <w:lvl w:ilvl="0" w:tplc="29340D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1B7550"/>
    <w:multiLevelType w:val="hybridMultilevel"/>
    <w:tmpl w:val="4F700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844C4B"/>
    <w:multiLevelType w:val="hybridMultilevel"/>
    <w:tmpl w:val="8A647EBE"/>
    <w:lvl w:ilvl="0" w:tplc="49965F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D32332C"/>
    <w:multiLevelType w:val="multilevel"/>
    <w:tmpl w:val="269EE23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625"/>
    <w:rsid w:val="00004B0A"/>
    <w:rsid w:val="0000622A"/>
    <w:rsid w:val="000170CA"/>
    <w:rsid w:val="00022F76"/>
    <w:rsid w:val="000349DB"/>
    <w:rsid w:val="00060DED"/>
    <w:rsid w:val="00077C6A"/>
    <w:rsid w:val="000F1313"/>
    <w:rsid w:val="000F5C89"/>
    <w:rsid w:val="000F6C36"/>
    <w:rsid w:val="00115742"/>
    <w:rsid w:val="00152070"/>
    <w:rsid w:val="00181969"/>
    <w:rsid w:val="001830DD"/>
    <w:rsid w:val="001C5B67"/>
    <w:rsid w:val="001D3EB2"/>
    <w:rsid w:val="001D70C2"/>
    <w:rsid w:val="00213246"/>
    <w:rsid w:val="0021529A"/>
    <w:rsid w:val="00251312"/>
    <w:rsid w:val="00272A4D"/>
    <w:rsid w:val="00284789"/>
    <w:rsid w:val="002B552B"/>
    <w:rsid w:val="002D24DC"/>
    <w:rsid w:val="002F6013"/>
    <w:rsid w:val="0030040F"/>
    <w:rsid w:val="00316806"/>
    <w:rsid w:val="00322C1B"/>
    <w:rsid w:val="00335CF5"/>
    <w:rsid w:val="00356A55"/>
    <w:rsid w:val="0037730C"/>
    <w:rsid w:val="00380C3D"/>
    <w:rsid w:val="003C6EDB"/>
    <w:rsid w:val="003D1AC7"/>
    <w:rsid w:val="003D2908"/>
    <w:rsid w:val="003E04BE"/>
    <w:rsid w:val="003E5625"/>
    <w:rsid w:val="004039AB"/>
    <w:rsid w:val="00411E0B"/>
    <w:rsid w:val="0042038C"/>
    <w:rsid w:val="00437A44"/>
    <w:rsid w:val="00445789"/>
    <w:rsid w:val="00450216"/>
    <w:rsid w:val="00466085"/>
    <w:rsid w:val="00494882"/>
    <w:rsid w:val="004A190A"/>
    <w:rsid w:val="004D37EE"/>
    <w:rsid w:val="004D79B1"/>
    <w:rsid w:val="004E53A5"/>
    <w:rsid w:val="004E5F45"/>
    <w:rsid w:val="004E65D6"/>
    <w:rsid w:val="00520902"/>
    <w:rsid w:val="00521ACF"/>
    <w:rsid w:val="00557629"/>
    <w:rsid w:val="0057289C"/>
    <w:rsid w:val="005A7A57"/>
    <w:rsid w:val="005D6B57"/>
    <w:rsid w:val="00600754"/>
    <w:rsid w:val="00602735"/>
    <w:rsid w:val="006173EB"/>
    <w:rsid w:val="00620709"/>
    <w:rsid w:val="00636C30"/>
    <w:rsid w:val="00654561"/>
    <w:rsid w:val="00680134"/>
    <w:rsid w:val="006A6DDF"/>
    <w:rsid w:val="006B03AE"/>
    <w:rsid w:val="006E603D"/>
    <w:rsid w:val="006E689D"/>
    <w:rsid w:val="006F4749"/>
    <w:rsid w:val="00726063"/>
    <w:rsid w:val="00737C19"/>
    <w:rsid w:val="00755896"/>
    <w:rsid w:val="00765825"/>
    <w:rsid w:val="0076798F"/>
    <w:rsid w:val="00782147"/>
    <w:rsid w:val="00782303"/>
    <w:rsid w:val="007A751B"/>
    <w:rsid w:val="007D0108"/>
    <w:rsid w:val="00802493"/>
    <w:rsid w:val="00812BC5"/>
    <w:rsid w:val="00815901"/>
    <w:rsid w:val="0082629A"/>
    <w:rsid w:val="00832D19"/>
    <w:rsid w:val="00854E88"/>
    <w:rsid w:val="008714E0"/>
    <w:rsid w:val="00875CA7"/>
    <w:rsid w:val="008A39C1"/>
    <w:rsid w:val="008B7388"/>
    <w:rsid w:val="008D158D"/>
    <w:rsid w:val="008D4E4B"/>
    <w:rsid w:val="008E5A67"/>
    <w:rsid w:val="008F2D3C"/>
    <w:rsid w:val="008F6166"/>
    <w:rsid w:val="0091539D"/>
    <w:rsid w:val="0091560A"/>
    <w:rsid w:val="00917361"/>
    <w:rsid w:val="009326F1"/>
    <w:rsid w:val="00977FA9"/>
    <w:rsid w:val="009823F1"/>
    <w:rsid w:val="009B6CB8"/>
    <w:rsid w:val="00A04492"/>
    <w:rsid w:val="00A546D4"/>
    <w:rsid w:val="00A648E5"/>
    <w:rsid w:val="00A83514"/>
    <w:rsid w:val="00AA6FFF"/>
    <w:rsid w:val="00AE3458"/>
    <w:rsid w:val="00AF1C60"/>
    <w:rsid w:val="00AF686E"/>
    <w:rsid w:val="00B0236E"/>
    <w:rsid w:val="00B1031D"/>
    <w:rsid w:val="00B33080"/>
    <w:rsid w:val="00B461C3"/>
    <w:rsid w:val="00B61E5E"/>
    <w:rsid w:val="00B6421D"/>
    <w:rsid w:val="00B77FD0"/>
    <w:rsid w:val="00B86224"/>
    <w:rsid w:val="00BC180C"/>
    <w:rsid w:val="00BE30B5"/>
    <w:rsid w:val="00BE3D1F"/>
    <w:rsid w:val="00C05F0D"/>
    <w:rsid w:val="00C10F7D"/>
    <w:rsid w:val="00C13BD4"/>
    <w:rsid w:val="00C311F5"/>
    <w:rsid w:val="00C43520"/>
    <w:rsid w:val="00C60EF5"/>
    <w:rsid w:val="00C718A2"/>
    <w:rsid w:val="00C738F3"/>
    <w:rsid w:val="00C8314F"/>
    <w:rsid w:val="00CB267E"/>
    <w:rsid w:val="00CB3062"/>
    <w:rsid w:val="00CC2FBF"/>
    <w:rsid w:val="00CD7E29"/>
    <w:rsid w:val="00CF4EED"/>
    <w:rsid w:val="00D00171"/>
    <w:rsid w:val="00D14FB9"/>
    <w:rsid w:val="00D15D10"/>
    <w:rsid w:val="00D4777E"/>
    <w:rsid w:val="00D47CF4"/>
    <w:rsid w:val="00D54F63"/>
    <w:rsid w:val="00D87D84"/>
    <w:rsid w:val="00D961B6"/>
    <w:rsid w:val="00DA5BEA"/>
    <w:rsid w:val="00DC4A32"/>
    <w:rsid w:val="00DE273D"/>
    <w:rsid w:val="00DE353A"/>
    <w:rsid w:val="00E121AC"/>
    <w:rsid w:val="00E34CE4"/>
    <w:rsid w:val="00E44E26"/>
    <w:rsid w:val="00E765C3"/>
    <w:rsid w:val="00E936B3"/>
    <w:rsid w:val="00EA7044"/>
    <w:rsid w:val="00EE61AD"/>
    <w:rsid w:val="00F126C5"/>
    <w:rsid w:val="00F211E7"/>
    <w:rsid w:val="00F5076B"/>
    <w:rsid w:val="00F5253D"/>
    <w:rsid w:val="00F52A27"/>
    <w:rsid w:val="00F55137"/>
    <w:rsid w:val="00F73098"/>
    <w:rsid w:val="00F74FB8"/>
    <w:rsid w:val="00F837DB"/>
    <w:rsid w:val="00F85332"/>
    <w:rsid w:val="00F87845"/>
    <w:rsid w:val="00FA50A8"/>
    <w:rsid w:val="00FC367C"/>
    <w:rsid w:val="00FC3E3E"/>
    <w:rsid w:val="00FE5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19937A69-0EE7-4C4E-9B9E-5A3E18EA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0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3E5625"/>
    <w:pPr>
      <w:spacing w:after="0" w:line="240" w:lineRule="auto"/>
      <w:ind w:left="-1134" w:right="43" w:firstLine="567"/>
    </w:pPr>
    <w:rPr>
      <w:rFonts w:ascii="Times New Roman" w:eastAsia="Times New Roman" w:hAnsi="Times New Roman"/>
      <w:b/>
      <w:bCs/>
      <w:sz w:val="40"/>
      <w:szCs w:val="40"/>
      <w:lang w:eastAsia="ru-RU"/>
    </w:rPr>
  </w:style>
  <w:style w:type="paragraph" w:styleId="a4">
    <w:name w:val="header"/>
    <w:basedOn w:val="a"/>
    <w:link w:val="a5"/>
    <w:uiPriority w:val="99"/>
    <w:semiHidden/>
    <w:unhideWhenUsed/>
    <w:rsid w:val="00BE30B5"/>
    <w:pPr>
      <w:tabs>
        <w:tab w:val="center" w:pos="4677"/>
        <w:tab w:val="right" w:pos="9355"/>
      </w:tabs>
    </w:pPr>
  </w:style>
  <w:style w:type="character" w:customStyle="1" w:styleId="a5">
    <w:name w:val="Верхній колонтитул Знак"/>
    <w:basedOn w:val="a0"/>
    <w:link w:val="a4"/>
    <w:uiPriority w:val="99"/>
    <w:semiHidden/>
    <w:rsid w:val="00BE30B5"/>
    <w:rPr>
      <w:sz w:val="22"/>
      <w:szCs w:val="22"/>
      <w:lang w:eastAsia="en-US"/>
    </w:rPr>
  </w:style>
  <w:style w:type="paragraph" w:styleId="a6">
    <w:name w:val="footer"/>
    <w:basedOn w:val="a"/>
    <w:link w:val="a7"/>
    <w:uiPriority w:val="99"/>
    <w:unhideWhenUsed/>
    <w:rsid w:val="00BE30B5"/>
    <w:pPr>
      <w:tabs>
        <w:tab w:val="center" w:pos="4677"/>
        <w:tab w:val="right" w:pos="9355"/>
      </w:tabs>
    </w:pPr>
  </w:style>
  <w:style w:type="character" w:customStyle="1" w:styleId="a7">
    <w:name w:val="Нижній колонтитул Знак"/>
    <w:basedOn w:val="a0"/>
    <w:link w:val="a6"/>
    <w:uiPriority w:val="99"/>
    <w:rsid w:val="00BE30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5264</Words>
  <Characters>30010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Irina</cp:lastModifiedBy>
  <cp:revision>2</cp:revision>
  <cp:lastPrinted>2009-04-14T19:02:00Z</cp:lastPrinted>
  <dcterms:created xsi:type="dcterms:W3CDTF">2014-08-02T18:15:00Z</dcterms:created>
  <dcterms:modified xsi:type="dcterms:W3CDTF">2014-08-02T18:15:00Z</dcterms:modified>
</cp:coreProperties>
</file>