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2BA" w:rsidRDefault="004512BA">
      <w:pPr>
        <w:pStyle w:val="2"/>
        <w:jc w:val="both"/>
      </w:pPr>
    </w:p>
    <w:p w:rsidR="00CC218A" w:rsidRDefault="00CC218A">
      <w:pPr>
        <w:pStyle w:val="2"/>
        <w:jc w:val="both"/>
      </w:pPr>
    </w:p>
    <w:p w:rsidR="00641AB9" w:rsidRDefault="00641AB9">
      <w:pPr>
        <w:pStyle w:val="2"/>
        <w:jc w:val="both"/>
      </w:pPr>
      <w:r>
        <w:t>Золотые руки</w:t>
      </w:r>
    </w:p>
    <w:p w:rsidR="00641AB9" w:rsidRDefault="00641AB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Абрамов Ф.А.</w:t>
      </w:r>
    </w:p>
    <w:p w:rsidR="00641AB9" w:rsidRPr="004512BA" w:rsidRDefault="00641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контору влетела как ветер, без солнца солнцем осветило. </w:t>
      </w:r>
    </w:p>
    <w:p w:rsidR="00641AB9" w:rsidRDefault="00641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Александр Иванович, меня на свадьбу в Мурманск приглашают. Подруга замуж выходит. Отпустишь? </w:t>
      </w:r>
    </w:p>
    <w:p w:rsidR="00641AB9" w:rsidRDefault="00641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как же телята? С телятами-то кто останется? </w:t>
      </w:r>
    </w:p>
    <w:p w:rsidR="00641AB9" w:rsidRDefault="00641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Маму с пенсии отзову. Неделю-то, думаю, как-нибудь выдержит. </w:t>
      </w:r>
    </w:p>
    <w:p w:rsidR="00641AB9" w:rsidRDefault="00641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председатель колхоза, еще каких-то полминуты назад считавший себя заживо погре-бенным (некем подменить Марию, хотя и не отпустить нельзя: пять лет без выходных ломит!), радостно заулюлюкал: </w:t>
      </w:r>
    </w:p>
    <w:p w:rsidR="00641AB9" w:rsidRDefault="00641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Поезжай, поезжай, Мария! Да только от жениха подальше садись, а то чего доброго с невестой нерепутает. </w:t>
      </w:r>
    </w:p>
    <w:p w:rsidR="00641AB9" w:rsidRDefault="00641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Председатель говорил от души. Он всегда любовался Марией и втайне завидовал тому, кому достанется это сокровище. Красавицей, может, и не назовешь и ростом не очень вышла, но веселья, но задора - на семерых. И работница… За свои сорок пять лет такой не видывал. Три бабенки до нее топтались на телятнике, и не какая-нибудь пьяная рвань - семейные. И все равно телята дохли. А эта пришла - еще совсем-совсем девчонка, но в первый же день: «Проваливайте! Одна справлюсь». И как почала-почала шуровать, такую революцию устроила - на телятник стало любо зайти. Мария вернулась через три дня. Мрачная. С накрепко поджатыми губами. – Да ты что, - попробовал пошутить председатель,- перепила на свадьбе? – Не была я на свадьбе, - отрезала Мария и вдруг с яростью, со злостью выбросила на стол свои руки: - Куда я с такими крюками поеду? Чтобы люди посмеялись? Председатель ничего не понимал. – Да чего не понимать-то? Зашла на аэродроме в городе в ресторан - перекусить чего, думаю, два часа еще самолет на Мурманск ждать, ну и пристроилась к одному столику - полно народу: два франта да эдакая фраля накрашенная. Смотрю, а они и есть перестали. - И тут Мария опять сорвалась на крик: - Грабли мои не понравились! Все растрескались, все красные, как сучья - да с чего же им понравятся? – Мария, Мария… – Всё! Наробилась больше. Ищите другую дуру. А я в город поеду красоту на руки наво-дить, маникюры… Заведу, как у этой кудрявой фрали. – И ты из-за этого… Ты из-за этих пижонов не поехала на свадьбу? – Да как поедешь-то? Фроська медсестрой работает, жених офицер - сколько там будет крашеных да завитых? А разве я виновата, что с утра до ночи и в ледяную воду, и в пойло, и навоз отгребаю… Да с чего же у меня будут руки? – Мария, Мария… у тебя золотые руки… Самые красивые на свете. Ей-богу! – Красивые… Только с этой красотой в город нельзя показаться. Успокоилась немного Мария лишь тогда, когда переступила порог телятника. В семьдесят пять глоток, в семьдесят пять зычных труб затрубили телята от радости.</w:t>
      </w:r>
      <w:bookmarkStart w:id="0" w:name="_GoBack"/>
      <w:bookmarkEnd w:id="0"/>
    </w:p>
    <w:sectPr w:rsidR="0064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2BA"/>
    <w:rsid w:val="0002038C"/>
    <w:rsid w:val="001C110C"/>
    <w:rsid w:val="004512BA"/>
    <w:rsid w:val="00641AB9"/>
    <w:rsid w:val="00C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74E95-3FDD-43F5-8A15-2FF108E0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Золотые руки - CoolReferat.com</vt:lpstr>
    </vt:vector>
  </TitlesOfParts>
  <Company>*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Золотые руки - CoolReferat.com</dc:title>
  <dc:subject/>
  <dc:creator>Admin</dc:creator>
  <cp:keywords/>
  <dc:description/>
  <cp:lastModifiedBy>Irina</cp:lastModifiedBy>
  <cp:revision>2</cp:revision>
  <dcterms:created xsi:type="dcterms:W3CDTF">2014-10-31T16:29:00Z</dcterms:created>
  <dcterms:modified xsi:type="dcterms:W3CDTF">2014-10-31T16:29:00Z</dcterms:modified>
</cp:coreProperties>
</file>