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FD7" w:rsidRDefault="00F43101" w:rsidP="00F431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ТГИППКПК</w:t>
      </w:r>
    </w:p>
    <w:p w:rsidR="00F43101" w:rsidRDefault="00F43101" w:rsidP="00F431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Кафедра языков</w:t>
      </w:r>
    </w:p>
    <w:p w:rsidR="00F43101" w:rsidRDefault="00F43101" w:rsidP="00F431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43101" w:rsidRDefault="00F43101" w:rsidP="00F431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43101" w:rsidRDefault="00F43101" w:rsidP="00F431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43101" w:rsidRDefault="00F43101" w:rsidP="00F431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43101" w:rsidRDefault="00F43101" w:rsidP="00F431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43101" w:rsidRDefault="00F43101" w:rsidP="00F431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43101" w:rsidRDefault="00F43101" w:rsidP="00F431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12195" w:rsidRDefault="00912195" w:rsidP="00F431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43101" w:rsidRDefault="00F43101" w:rsidP="00F431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43101" w:rsidRDefault="00F43101" w:rsidP="00912195">
      <w:pPr>
        <w:pStyle w:val="a3"/>
        <w:rPr>
          <w:rFonts w:ascii="Times New Roman" w:hAnsi="Times New Roman"/>
          <w:b/>
          <w:sz w:val="28"/>
          <w:szCs w:val="28"/>
        </w:rPr>
      </w:pPr>
    </w:p>
    <w:p w:rsidR="00F43101" w:rsidRDefault="00F43101" w:rsidP="00F431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43101" w:rsidRDefault="00F43101" w:rsidP="00F431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43101" w:rsidRPr="00912195" w:rsidRDefault="00F43101" w:rsidP="00F43101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912195">
        <w:rPr>
          <w:rFonts w:ascii="Times New Roman" w:hAnsi="Times New Roman"/>
          <w:b/>
          <w:sz w:val="40"/>
          <w:szCs w:val="40"/>
        </w:rPr>
        <w:t>Квалификационная (курсовая) работа</w:t>
      </w:r>
    </w:p>
    <w:p w:rsidR="00F43101" w:rsidRPr="00912195" w:rsidRDefault="00F43101" w:rsidP="00F43101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912195">
        <w:rPr>
          <w:rFonts w:ascii="Times New Roman" w:hAnsi="Times New Roman"/>
          <w:b/>
          <w:sz w:val="40"/>
          <w:szCs w:val="40"/>
        </w:rPr>
        <w:t>по теме: «Формы и методы организации самостоятельной учебной деятельности учащихся на уроках русского языка»</w:t>
      </w:r>
    </w:p>
    <w:p w:rsidR="00F43101" w:rsidRPr="00943F34" w:rsidRDefault="00F43101" w:rsidP="00F43101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F43101" w:rsidRDefault="00F43101" w:rsidP="00F431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43101" w:rsidRDefault="00F43101" w:rsidP="00F431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43101" w:rsidRDefault="00F43101" w:rsidP="00F431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12195" w:rsidRDefault="00912195" w:rsidP="00F431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43101" w:rsidRDefault="00F43101" w:rsidP="00943F34">
      <w:pPr>
        <w:pStyle w:val="a3"/>
        <w:rPr>
          <w:rFonts w:ascii="Times New Roman" w:hAnsi="Times New Roman"/>
          <w:b/>
          <w:sz w:val="28"/>
          <w:szCs w:val="28"/>
        </w:rPr>
      </w:pPr>
    </w:p>
    <w:p w:rsidR="00F43101" w:rsidRDefault="00F43101" w:rsidP="00F431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43101" w:rsidRDefault="00F43101" w:rsidP="00F431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43101" w:rsidRDefault="00F43101" w:rsidP="00F4310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защите допущена                                              Выполнила</w:t>
      </w:r>
    </w:p>
    <w:p w:rsidR="00F43101" w:rsidRDefault="00F43101" w:rsidP="00F4310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 декабря 2010 г.                                                  учитель русского языка</w:t>
      </w:r>
    </w:p>
    <w:p w:rsidR="00F43101" w:rsidRDefault="00F43101" w:rsidP="00F4310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и литературы школы № 147</w:t>
      </w:r>
    </w:p>
    <w:p w:rsidR="00F43101" w:rsidRDefault="00F43101" w:rsidP="00F4310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Мирабадского р-на</w:t>
      </w:r>
    </w:p>
    <w:p w:rsidR="00F43101" w:rsidRDefault="00F43101" w:rsidP="00F4310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Никонорова Т.Н.</w:t>
      </w:r>
    </w:p>
    <w:p w:rsidR="00F43101" w:rsidRDefault="00F43101" w:rsidP="00F4310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группа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</w:p>
    <w:p w:rsidR="00F43101" w:rsidRDefault="00F43101" w:rsidP="00F431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943F34" w:rsidRDefault="00943F34" w:rsidP="00F431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943F34" w:rsidRDefault="00943F34" w:rsidP="00F431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43101" w:rsidRDefault="00F43101" w:rsidP="00F4310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Защита состоялась</w:t>
      </w:r>
      <w:r w:rsidR="00943F34">
        <w:rPr>
          <w:rFonts w:ascii="Times New Roman" w:hAnsi="Times New Roman"/>
          <w:b/>
          <w:sz w:val="28"/>
          <w:szCs w:val="28"/>
        </w:rPr>
        <w:t xml:space="preserve">                                               Проверила</w:t>
      </w:r>
    </w:p>
    <w:p w:rsidR="00943F34" w:rsidRDefault="00943F34" w:rsidP="00F4310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«___» января 2011 г.                                             научный руководитель</w:t>
      </w:r>
    </w:p>
    <w:p w:rsidR="00943F34" w:rsidRDefault="00943F34" w:rsidP="00F4310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доцент кафедры русского</w:t>
      </w:r>
    </w:p>
    <w:p w:rsidR="00943F34" w:rsidRDefault="00943F34" w:rsidP="00F4310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языка и литературы</w:t>
      </w:r>
    </w:p>
    <w:p w:rsidR="00943F34" w:rsidRDefault="00943F34" w:rsidP="00F4310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Рожнова М.Э.</w:t>
      </w:r>
    </w:p>
    <w:p w:rsidR="00943F34" w:rsidRDefault="00943F34" w:rsidP="00F431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943F34" w:rsidRDefault="00943F34" w:rsidP="00F431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943F34" w:rsidRDefault="00943F34" w:rsidP="00943F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Ташкент – 2010 – 2011</w:t>
      </w:r>
    </w:p>
    <w:p w:rsidR="00943F34" w:rsidRPr="00F45DDA" w:rsidRDefault="00943F34" w:rsidP="00943F34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F45DDA">
        <w:rPr>
          <w:rFonts w:ascii="Times New Roman" w:hAnsi="Times New Roman"/>
          <w:b/>
          <w:sz w:val="24"/>
          <w:szCs w:val="24"/>
        </w:rPr>
        <w:lastRenderedPageBreak/>
        <w:t>1.</w:t>
      </w:r>
    </w:p>
    <w:p w:rsidR="00943F34" w:rsidRDefault="00943F34" w:rsidP="00943F34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43F34" w:rsidRPr="00943F34" w:rsidRDefault="00943F34" w:rsidP="00943F34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943F34">
        <w:rPr>
          <w:rFonts w:ascii="Times New Roman" w:hAnsi="Times New Roman"/>
          <w:b/>
          <w:sz w:val="32"/>
          <w:szCs w:val="32"/>
        </w:rPr>
        <w:t>План</w:t>
      </w:r>
    </w:p>
    <w:p w:rsidR="00943F34" w:rsidRPr="00943F34" w:rsidRDefault="00943F34" w:rsidP="00943F34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943F34">
        <w:rPr>
          <w:rFonts w:ascii="Times New Roman" w:hAnsi="Times New Roman"/>
          <w:b/>
          <w:sz w:val="32"/>
          <w:szCs w:val="32"/>
        </w:rPr>
        <w:t>квалификационной (курсовой) работы</w:t>
      </w:r>
    </w:p>
    <w:p w:rsidR="00943F34" w:rsidRDefault="00943F34" w:rsidP="00943F34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943F34">
        <w:rPr>
          <w:rFonts w:ascii="Times New Roman" w:hAnsi="Times New Roman"/>
          <w:b/>
          <w:sz w:val="32"/>
          <w:szCs w:val="32"/>
        </w:rPr>
        <w:t>по теме: «Формы и методы организации самостоятельной учебной деятельности учащихся на уроках русского языка»</w:t>
      </w:r>
    </w:p>
    <w:p w:rsidR="00943F34" w:rsidRDefault="00943F34" w:rsidP="00943F34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43F34" w:rsidRDefault="00943F34" w:rsidP="00943F34">
      <w:pPr>
        <w:pStyle w:val="a3"/>
        <w:rPr>
          <w:rFonts w:ascii="Times New Roman" w:hAnsi="Times New Roman"/>
          <w:b/>
          <w:sz w:val="32"/>
          <w:szCs w:val="32"/>
        </w:rPr>
      </w:pPr>
    </w:p>
    <w:p w:rsidR="00943F34" w:rsidRDefault="00943F34" w:rsidP="00943F34">
      <w:pPr>
        <w:pStyle w:val="a3"/>
        <w:rPr>
          <w:rFonts w:ascii="Times New Roman" w:hAnsi="Times New Roman"/>
          <w:b/>
          <w:sz w:val="28"/>
          <w:szCs w:val="28"/>
        </w:rPr>
      </w:pPr>
      <w:r w:rsidRPr="00943F34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43F3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A87A59">
        <w:rPr>
          <w:rFonts w:ascii="Times New Roman" w:hAnsi="Times New Roman"/>
          <w:b/>
          <w:sz w:val="28"/>
          <w:szCs w:val="28"/>
        </w:rPr>
        <w:t xml:space="preserve"> </w:t>
      </w:r>
      <w:r w:rsidR="00B52F81">
        <w:rPr>
          <w:rFonts w:ascii="Times New Roman" w:hAnsi="Times New Roman"/>
          <w:b/>
          <w:sz w:val="28"/>
          <w:szCs w:val="28"/>
        </w:rPr>
        <w:t>Актуальность темы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87A59" w:rsidRDefault="00A87A59" w:rsidP="00943F34">
      <w:pPr>
        <w:pStyle w:val="a3"/>
        <w:rPr>
          <w:rFonts w:ascii="Times New Roman" w:hAnsi="Times New Roman"/>
          <w:b/>
          <w:sz w:val="28"/>
          <w:szCs w:val="28"/>
        </w:rPr>
      </w:pPr>
    </w:p>
    <w:p w:rsidR="00336063" w:rsidRDefault="00943F34" w:rsidP="00943F34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 w:rsidRPr="00A87A59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87A59">
        <w:rPr>
          <w:rFonts w:ascii="Times New Roman" w:hAnsi="Times New Roman"/>
          <w:b/>
          <w:sz w:val="28"/>
          <w:szCs w:val="28"/>
        </w:rPr>
        <w:t xml:space="preserve">.  </w:t>
      </w:r>
      <w:r w:rsidR="00A87A59">
        <w:rPr>
          <w:rFonts w:ascii="Times New Roman" w:hAnsi="Times New Roman"/>
          <w:b/>
          <w:sz w:val="28"/>
          <w:szCs w:val="28"/>
        </w:rPr>
        <w:t xml:space="preserve"> </w:t>
      </w:r>
      <w:r w:rsidR="00A87A59" w:rsidRPr="00A87A59">
        <w:rPr>
          <w:rFonts w:ascii="Times New Roman" w:hAnsi="Times New Roman"/>
          <w:b/>
          <w:sz w:val="28"/>
          <w:szCs w:val="28"/>
        </w:rPr>
        <w:t xml:space="preserve">Формы и методы организации самостоятельной учебной </w:t>
      </w:r>
    </w:p>
    <w:p w:rsidR="00943F34" w:rsidRDefault="00336063" w:rsidP="00943F34">
      <w:pPr>
        <w:pStyle w:val="a3"/>
        <w:rPr>
          <w:rFonts w:ascii="Times New Roman" w:hAnsi="Times New Roman"/>
          <w:b/>
          <w:sz w:val="28"/>
          <w:szCs w:val="28"/>
        </w:rPr>
      </w:pPr>
      <w:r w:rsidRPr="00336063">
        <w:rPr>
          <w:rFonts w:ascii="Times New Roman" w:hAnsi="Times New Roman"/>
          <w:b/>
          <w:sz w:val="28"/>
          <w:szCs w:val="28"/>
        </w:rPr>
        <w:t xml:space="preserve">        </w:t>
      </w:r>
      <w:r w:rsidR="00A87A59" w:rsidRPr="00A87A59">
        <w:rPr>
          <w:rFonts w:ascii="Times New Roman" w:hAnsi="Times New Roman"/>
          <w:b/>
          <w:sz w:val="28"/>
          <w:szCs w:val="28"/>
        </w:rPr>
        <w:t>деятельности учащихся на уроках русского языка</w:t>
      </w:r>
      <w:r w:rsidR="00E44401">
        <w:rPr>
          <w:rFonts w:ascii="Times New Roman" w:hAnsi="Times New Roman"/>
          <w:b/>
          <w:sz w:val="28"/>
          <w:szCs w:val="28"/>
        </w:rPr>
        <w:t>.</w:t>
      </w:r>
    </w:p>
    <w:p w:rsidR="00A87A59" w:rsidRPr="00A87A59" w:rsidRDefault="00A87A59" w:rsidP="00943F34">
      <w:pPr>
        <w:pStyle w:val="a3"/>
        <w:rPr>
          <w:rFonts w:ascii="Times New Roman" w:hAnsi="Times New Roman"/>
          <w:b/>
          <w:sz w:val="28"/>
          <w:szCs w:val="28"/>
        </w:rPr>
      </w:pPr>
    </w:p>
    <w:p w:rsidR="000F0956" w:rsidRPr="000F0956" w:rsidRDefault="00A87A59" w:rsidP="00A87A5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A87A59">
        <w:rPr>
          <w:rFonts w:ascii="Times New Roman" w:hAnsi="Times New Roman"/>
          <w:b/>
          <w:sz w:val="28"/>
          <w:szCs w:val="28"/>
        </w:rPr>
        <w:t xml:space="preserve">1. Отличие </w:t>
      </w:r>
      <w:r>
        <w:rPr>
          <w:rFonts w:ascii="Times New Roman" w:hAnsi="Times New Roman"/>
          <w:b/>
          <w:sz w:val="28"/>
          <w:szCs w:val="28"/>
        </w:rPr>
        <w:t xml:space="preserve">форм и методов организации самостоятельной работы </w:t>
      </w:r>
      <w:r w:rsidR="000F0956" w:rsidRPr="000F0956">
        <w:rPr>
          <w:rFonts w:ascii="Times New Roman" w:hAnsi="Times New Roman"/>
          <w:b/>
          <w:sz w:val="28"/>
          <w:szCs w:val="28"/>
        </w:rPr>
        <w:t xml:space="preserve">     </w:t>
      </w:r>
    </w:p>
    <w:p w:rsidR="00943F34" w:rsidRDefault="000F0956" w:rsidP="00A87A59">
      <w:pPr>
        <w:pStyle w:val="a3"/>
        <w:rPr>
          <w:rFonts w:ascii="Times New Roman" w:hAnsi="Times New Roman"/>
          <w:b/>
          <w:sz w:val="28"/>
          <w:szCs w:val="28"/>
        </w:rPr>
      </w:pPr>
      <w:r w:rsidRPr="000F0956">
        <w:rPr>
          <w:rFonts w:ascii="Times New Roman" w:hAnsi="Times New Roman"/>
          <w:b/>
          <w:sz w:val="28"/>
          <w:szCs w:val="28"/>
        </w:rPr>
        <w:t xml:space="preserve">            </w:t>
      </w:r>
      <w:r w:rsidR="00A87A59">
        <w:rPr>
          <w:rFonts w:ascii="Times New Roman" w:hAnsi="Times New Roman"/>
          <w:b/>
          <w:sz w:val="28"/>
          <w:szCs w:val="28"/>
        </w:rPr>
        <w:t>учащихся от дифференцированного обучения.</w:t>
      </w:r>
    </w:p>
    <w:p w:rsidR="00A87A59" w:rsidRDefault="00A87A59" w:rsidP="00A87A59">
      <w:pPr>
        <w:pStyle w:val="a3"/>
        <w:rPr>
          <w:rFonts w:ascii="Times New Roman" w:hAnsi="Times New Roman"/>
          <w:b/>
          <w:sz w:val="28"/>
          <w:szCs w:val="28"/>
        </w:rPr>
      </w:pPr>
    </w:p>
    <w:p w:rsidR="00A87A59" w:rsidRDefault="00A87A59" w:rsidP="00A87A5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2. Классификация видов самостоятельной работы.</w:t>
      </w:r>
    </w:p>
    <w:p w:rsidR="00A87A59" w:rsidRDefault="00A87A59" w:rsidP="00A87A59">
      <w:pPr>
        <w:pStyle w:val="a3"/>
        <w:rPr>
          <w:rFonts w:ascii="Times New Roman" w:hAnsi="Times New Roman"/>
          <w:b/>
          <w:sz w:val="28"/>
          <w:szCs w:val="28"/>
        </w:rPr>
      </w:pPr>
    </w:p>
    <w:p w:rsidR="00A87A59" w:rsidRDefault="00A87A59" w:rsidP="00A87A5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3. Организация самостоятельной работы на уроках русского языка.</w:t>
      </w:r>
    </w:p>
    <w:p w:rsidR="00A87A59" w:rsidRDefault="00A87A59" w:rsidP="00A87A59">
      <w:pPr>
        <w:pStyle w:val="a3"/>
        <w:rPr>
          <w:rFonts w:ascii="Times New Roman" w:hAnsi="Times New Roman"/>
          <w:b/>
          <w:sz w:val="28"/>
          <w:szCs w:val="28"/>
        </w:rPr>
      </w:pPr>
    </w:p>
    <w:p w:rsidR="00C02A53" w:rsidRDefault="00A87A59" w:rsidP="00A87A5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 xml:space="preserve">.  Значение самостоятельной работы </w:t>
      </w:r>
      <w:r w:rsidR="00E44401">
        <w:rPr>
          <w:rFonts w:ascii="Times New Roman" w:hAnsi="Times New Roman"/>
          <w:b/>
          <w:sz w:val="28"/>
          <w:szCs w:val="28"/>
        </w:rPr>
        <w:t xml:space="preserve">в </w:t>
      </w:r>
      <w:r w:rsidR="00C02A53">
        <w:rPr>
          <w:rFonts w:ascii="Times New Roman" w:hAnsi="Times New Roman"/>
          <w:b/>
          <w:sz w:val="28"/>
          <w:szCs w:val="28"/>
        </w:rPr>
        <w:t xml:space="preserve">развитии познавательной и </w:t>
      </w:r>
    </w:p>
    <w:p w:rsidR="00A87A59" w:rsidRDefault="00C02A53" w:rsidP="00A87A5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творческой активности </w:t>
      </w:r>
      <w:r w:rsidR="00E44401">
        <w:rPr>
          <w:rFonts w:ascii="Times New Roman" w:hAnsi="Times New Roman"/>
          <w:b/>
          <w:sz w:val="28"/>
          <w:szCs w:val="28"/>
        </w:rPr>
        <w:t xml:space="preserve"> учащихся. </w:t>
      </w:r>
    </w:p>
    <w:p w:rsidR="00A87A59" w:rsidRDefault="00A87A59" w:rsidP="00A87A59">
      <w:pPr>
        <w:pStyle w:val="a3"/>
        <w:rPr>
          <w:rFonts w:ascii="Times New Roman" w:hAnsi="Times New Roman"/>
          <w:b/>
          <w:sz w:val="28"/>
          <w:szCs w:val="28"/>
        </w:rPr>
      </w:pPr>
    </w:p>
    <w:p w:rsidR="00A87A59" w:rsidRDefault="00A87A59" w:rsidP="00A87A5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  Практическая часть.</w:t>
      </w:r>
    </w:p>
    <w:p w:rsidR="00A87A59" w:rsidRDefault="00A87A59" w:rsidP="00A87A59">
      <w:pPr>
        <w:pStyle w:val="a3"/>
        <w:rPr>
          <w:rFonts w:ascii="Times New Roman" w:hAnsi="Times New Roman"/>
          <w:b/>
          <w:sz w:val="28"/>
          <w:szCs w:val="28"/>
        </w:rPr>
      </w:pPr>
    </w:p>
    <w:p w:rsidR="00A87A59" w:rsidRPr="00A87A59" w:rsidRDefault="00A87A59" w:rsidP="00A87A59">
      <w:pPr>
        <w:pStyle w:val="a3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   Библиография.</w:t>
      </w:r>
    </w:p>
    <w:p w:rsidR="00943F34" w:rsidRDefault="00943F34" w:rsidP="00F431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567F80" w:rsidRDefault="00567F80" w:rsidP="00F431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567F80" w:rsidRDefault="00567F80" w:rsidP="00F431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567F80" w:rsidRDefault="00567F80" w:rsidP="00F431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567F80" w:rsidRDefault="00567F80" w:rsidP="00F431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567F80" w:rsidRDefault="00567F80" w:rsidP="00F431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567F80" w:rsidRDefault="00567F80" w:rsidP="00F431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567F80" w:rsidRDefault="00567F80" w:rsidP="00F431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567F80" w:rsidRDefault="00567F80" w:rsidP="00F431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567F80" w:rsidRDefault="00567F80" w:rsidP="00F431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567F80" w:rsidRDefault="00567F80" w:rsidP="00F431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567F80" w:rsidRDefault="00567F80" w:rsidP="00F431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567F80" w:rsidRDefault="00567F80" w:rsidP="00F431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567F80" w:rsidRDefault="00567F80" w:rsidP="00F431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567F80" w:rsidRDefault="00567F80" w:rsidP="00F431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567F80" w:rsidRDefault="00567F80" w:rsidP="00F431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567F80" w:rsidRDefault="00567F80" w:rsidP="00F431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567F80" w:rsidRDefault="00567F80" w:rsidP="00F431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567F80" w:rsidRPr="00F45DDA" w:rsidRDefault="00567F80" w:rsidP="00567F80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F45DDA">
        <w:rPr>
          <w:rFonts w:ascii="Times New Roman" w:hAnsi="Times New Roman"/>
          <w:b/>
          <w:sz w:val="24"/>
          <w:szCs w:val="24"/>
        </w:rPr>
        <w:t xml:space="preserve">2. </w:t>
      </w:r>
    </w:p>
    <w:p w:rsidR="00567F80" w:rsidRPr="00567F80" w:rsidRDefault="00522DF9" w:rsidP="00567F8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67F80" w:rsidRPr="00567F80">
        <w:rPr>
          <w:rFonts w:ascii="Times New Roman" w:hAnsi="Times New Roman"/>
          <w:sz w:val="24"/>
          <w:szCs w:val="24"/>
        </w:rPr>
        <w:t xml:space="preserve">В наш век – век бурного развития науки и техники – ни одна школа не в состоянии дать человеку всех тех знаний, которые потребует от него жизнь. Но школа может привить детям необходимые навыки: умение думать, приобретать, творчески усваивать знания и применять их на практике. </w:t>
      </w:r>
    </w:p>
    <w:p w:rsidR="00567F80" w:rsidRPr="00567F80" w:rsidRDefault="00567F80" w:rsidP="00567F8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67F80">
        <w:rPr>
          <w:rFonts w:ascii="Times New Roman" w:hAnsi="Times New Roman"/>
          <w:sz w:val="24"/>
          <w:szCs w:val="24"/>
        </w:rPr>
        <w:t xml:space="preserve">Вот почему инициатива и мыслительная активность учащихся становятся неотъемлемой частью современного урока, а проблема выработки форм и методов обучения не только обеспечивающих прочные знания основ наук, но и воспитывающих самообразовательные навыки, является одной из актуальных </w:t>
      </w:r>
      <w:r w:rsidR="00895BEA">
        <w:rPr>
          <w:rFonts w:ascii="Times New Roman" w:hAnsi="Times New Roman"/>
          <w:sz w:val="24"/>
          <w:szCs w:val="24"/>
        </w:rPr>
        <w:t>методических проблем</w:t>
      </w:r>
      <w:r w:rsidRPr="00567F80">
        <w:rPr>
          <w:rFonts w:ascii="Times New Roman" w:hAnsi="Times New Roman"/>
          <w:sz w:val="24"/>
          <w:szCs w:val="24"/>
        </w:rPr>
        <w:t>.</w:t>
      </w:r>
    </w:p>
    <w:p w:rsidR="00567F80" w:rsidRDefault="00567F80" w:rsidP="00567F8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67F80">
        <w:rPr>
          <w:rFonts w:ascii="Times New Roman" w:hAnsi="Times New Roman"/>
          <w:sz w:val="24"/>
          <w:szCs w:val="24"/>
        </w:rPr>
        <w:t>Эту проблему можно решить путем усиления самостоятельной работы учащихся во всех звеньях учебного процесса.</w:t>
      </w:r>
    </w:p>
    <w:p w:rsidR="00567F80" w:rsidRDefault="00567F80" w:rsidP="00567F8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</w:t>
      </w:r>
      <w:r w:rsidRPr="00567F80">
        <w:rPr>
          <w:rFonts w:ascii="Times New Roman" w:hAnsi="Times New Roman"/>
          <w:sz w:val="24"/>
          <w:szCs w:val="24"/>
        </w:rPr>
        <w:t xml:space="preserve">еобходимо систематически воспитывать у учащихся привычку к самостоятельной работе, в процессе которой учащиеся, приобретая необходимые знания и навыки, будут учиться наблюдать, сравнивать, сопоставлять, анализировать, обобщать, рассуждать, овладевать логическими операциями, необходимыми для самостоятельного решения вопросов. Организация самостоятельной работы учащихся – одна из важных проблем обучения. Она обеспечивает активное усвоение программного материала и овладение соответствующими практическими умениями и навыками. Активизация инициативы и мыслительной </w:t>
      </w:r>
      <w:r w:rsidR="00D562AC">
        <w:rPr>
          <w:rFonts w:ascii="Times New Roman" w:hAnsi="Times New Roman"/>
          <w:sz w:val="24"/>
          <w:szCs w:val="24"/>
        </w:rPr>
        <w:t>деятельности</w:t>
      </w:r>
      <w:r w:rsidRPr="00567F80">
        <w:rPr>
          <w:rFonts w:ascii="Times New Roman" w:hAnsi="Times New Roman"/>
          <w:sz w:val="24"/>
          <w:szCs w:val="24"/>
        </w:rPr>
        <w:t xml:space="preserve"> учащихся становится неотъемлемой частью современного урока. Главное на уроке – работа учащихся. Основная задача учителя – обеспечить полную нагрузку каждому из обучаемых в течение всего урока, дать возможность более рационально использовать учебное время как для ученика, так и для учителя. Всегда актуальным является использование на уроках русского языка и во внеурочное время различных видов самостоятельной работы учащихся.</w:t>
      </w:r>
    </w:p>
    <w:p w:rsidR="00567F80" w:rsidRDefault="00567F80" w:rsidP="00567F8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020320" w:rsidRDefault="00FC1395" w:rsidP="00567F8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При организации </w:t>
      </w:r>
      <w:r w:rsidR="009A3AFC">
        <w:rPr>
          <w:rFonts w:ascii="Times New Roman" w:hAnsi="Times New Roman"/>
          <w:sz w:val="24"/>
          <w:szCs w:val="24"/>
        </w:rPr>
        <w:t>самостоятельной работы</w:t>
      </w:r>
      <w:r>
        <w:rPr>
          <w:rFonts w:ascii="Times New Roman" w:hAnsi="Times New Roman"/>
          <w:sz w:val="24"/>
          <w:szCs w:val="24"/>
        </w:rPr>
        <w:t xml:space="preserve"> учащихся на уроке необходимо учитывать дифференцированный подход</w:t>
      </w:r>
      <w:r w:rsidR="009A3AFC">
        <w:rPr>
          <w:rFonts w:ascii="Times New Roman" w:hAnsi="Times New Roman"/>
          <w:sz w:val="24"/>
          <w:szCs w:val="24"/>
        </w:rPr>
        <w:t xml:space="preserve">, однако нельзя смешивать два этих вида организации учебной деятельности учащихся. </w:t>
      </w:r>
    </w:p>
    <w:p w:rsidR="009A3AFC" w:rsidRDefault="009A3AFC" w:rsidP="009A3AF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Что следует понимать под дифференцированным обучением? </w:t>
      </w:r>
    </w:p>
    <w:p w:rsidR="001A75E6" w:rsidRPr="00222C59" w:rsidRDefault="005F0F91" w:rsidP="001A75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A75E6" w:rsidRPr="00222C59">
        <w:rPr>
          <w:rFonts w:ascii="Times New Roman" w:hAnsi="Times New Roman"/>
          <w:sz w:val="24"/>
          <w:szCs w:val="24"/>
        </w:rPr>
        <w:t>Дифференцированное обучение представляет собой форму делени</w:t>
      </w:r>
      <w:r w:rsidR="00D00861">
        <w:rPr>
          <w:rFonts w:ascii="Times New Roman" w:hAnsi="Times New Roman"/>
          <w:sz w:val="24"/>
          <w:szCs w:val="24"/>
        </w:rPr>
        <w:t>я</w:t>
      </w:r>
      <w:r w:rsidR="001A75E6" w:rsidRPr="00222C59">
        <w:rPr>
          <w:rFonts w:ascii="Times New Roman" w:hAnsi="Times New Roman"/>
          <w:sz w:val="24"/>
          <w:szCs w:val="24"/>
        </w:rPr>
        <w:t xml:space="preserve"> класса на сравнительно одинаковые по уровню обучаемости группы.</w:t>
      </w:r>
    </w:p>
    <w:p w:rsidR="001A75E6" w:rsidRDefault="001A75E6" w:rsidP="001A75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22C59">
        <w:rPr>
          <w:rFonts w:ascii="Times New Roman" w:hAnsi="Times New Roman"/>
          <w:sz w:val="24"/>
          <w:szCs w:val="24"/>
        </w:rPr>
        <w:t>При дифференцированном подходе к обучению класс обычно делится на три основные группы:</w:t>
      </w:r>
    </w:p>
    <w:p w:rsidR="001A75E6" w:rsidRPr="00222C59" w:rsidRDefault="001A75E6" w:rsidP="001A75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2C59">
        <w:rPr>
          <w:rFonts w:ascii="Times New Roman" w:hAnsi="Times New Roman"/>
          <w:sz w:val="24"/>
          <w:szCs w:val="24"/>
        </w:rPr>
        <w:t>групп</w:t>
      </w:r>
      <w:r>
        <w:rPr>
          <w:rFonts w:ascii="Times New Roman" w:hAnsi="Times New Roman"/>
          <w:sz w:val="24"/>
          <w:szCs w:val="24"/>
        </w:rPr>
        <w:t xml:space="preserve">а - </w:t>
      </w:r>
      <w:r w:rsidRPr="00222C59">
        <w:rPr>
          <w:rFonts w:ascii="Times New Roman" w:hAnsi="Times New Roman"/>
          <w:sz w:val="24"/>
          <w:szCs w:val="24"/>
        </w:rPr>
        <w:t xml:space="preserve"> ученики с </w:t>
      </w:r>
      <w:r w:rsidR="007F77E6">
        <w:rPr>
          <w:rFonts w:ascii="Times New Roman" w:hAnsi="Times New Roman"/>
          <w:sz w:val="24"/>
          <w:szCs w:val="24"/>
        </w:rPr>
        <w:t>высокими учебными способностями.</w:t>
      </w:r>
      <w:r w:rsidRPr="00222C59">
        <w:rPr>
          <w:rFonts w:ascii="Times New Roman" w:hAnsi="Times New Roman"/>
          <w:sz w:val="24"/>
          <w:szCs w:val="24"/>
        </w:rPr>
        <w:t xml:space="preserve"> </w:t>
      </w:r>
      <w:r w:rsidR="007F77E6">
        <w:rPr>
          <w:rFonts w:ascii="Times New Roman" w:hAnsi="Times New Roman"/>
          <w:sz w:val="24"/>
          <w:szCs w:val="24"/>
        </w:rPr>
        <w:t>Э</w:t>
      </w:r>
      <w:r w:rsidRPr="00222C59">
        <w:rPr>
          <w:rFonts w:ascii="Times New Roman" w:hAnsi="Times New Roman"/>
          <w:sz w:val="24"/>
          <w:szCs w:val="24"/>
        </w:rPr>
        <w:t>та группа учащихся ведет работу с материалом большой сложности, требующим умения применять знания в незнакомой ситуации и самостоятельно творчески подходить к решению учебных задач.</w:t>
      </w:r>
    </w:p>
    <w:p w:rsidR="001A75E6" w:rsidRPr="00222C59" w:rsidRDefault="001A75E6" w:rsidP="001A75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2C59">
        <w:rPr>
          <w:rFonts w:ascii="Times New Roman" w:hAnsi="Times New Roman"/>
          <w:sz w:val="24"/>
          <w:szCs w:val="24"/>
        </w:rPr>
        <w:t xml:space="preserve">группа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222C59">
        <w:rPr>
          <w:rFonts w:ascii="Times New Roman" w:hAnsi="Times New Roman"/>
          <w:sz w:val="24"/>
          <w:szCs w:val="24"/>
        </w:rPr>
        <w:t>учащи</w:t>
      </w:r>
      <w:r>
        <w:rPr>
          <w:rFonts w:ascii="Times New Roman" w:hAnsi="Times New Roman"/>
          <w:sz w:val="24"/>
          <w:szCs w:val="24"/>
        </w:rPr>
        <w:t>е</w:t>
      </w:r>
      <w:r w:rsidRPr="00222C59">
        <w:rPr>
          <w:rFonts w:ascii="Times New Roman" w:hAnsi="Times New Roman"/>
          <w:sz w:val="24"/>
          <w:szCs w:val="24"/>
        </w:rPr>
        <w:t>ся со средними способностями</w:t>
      </w:r>
      <w:r w:rsidR="007F77E6">
        <w:rPr>
          <w:rFonts w:ascii="Times New Roman" w:hAnsi="Times New Roman"/>
          <w:sz w:val="24"/>
          <w:szCs w:val="24"/>
        </w:rPr>
        <w:t>.</w:t>
      </w:r>
      <w:r w:rsidRPr="00222C59">
        <w:rPr>
          <w:rFonts w:ascii="Times New Roman" w:hAnsi="Times New Roman"/>
          <w:sz w:val="24"/>
          <w:szCs w:val="24"/>
        </w:rPr>
        <w:t xml:space="preserve"> </w:t>
      </w:r>
      <w:r w:rsidR="007F77E6">
        <w:rPr>
          <w:rFonts w:ascii="Times New Roman" w:hAnsi="Times New Roman"/>
          <w:sz w:val="24"/>
          <w:szCs w:val="24"/>
        </w:rPr>
        <w:t>Э</w:t>
      </w:r>
      <w:r w:rsidRPr="00222C59">
        <w:rPr>
          <w:rFonts w:ascii="Times New Roman" w:hAnsi="Times New Roman"/>
          <w:sz w:val="24"/>
          <w:szCs w:val="24"/>
        </w:rPr>
        <w:t>та группа учащихся выполняет задания первой группы, но с помощью учителя или опорных схем, или после разъяснения сильными учащимися.</w:t>
      </w:r>
    </w:p>
    <w:p w:rsidR="001A75E6" w:rsidRDefault="001A75E6" w:rsidP="001A75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2C59">
        <w:rPr>
          <w:rFonts w:ascii="Times New Roman" w:hAnsi="Times New Roman"/>
          <w:sz w:val="24"/>
          <w:szCs w:val="24"/>
        </w:rPr>
        <w:t>группа</w:t>
      </w:r>
      <w:r>
        <w:rPr>
          <w:rFonts w:ascii="Times New Roman" w:hAnsi="Times New Roman"/>
          <w:sz w:val="24"/>
          <w:szCs w:val="24"/>
        </w:rPr>
        <w:t xml:space="preserve"> - учащие</w:t>
      </w:r>
      <w:r w:rsidRPr="00222C59">
        <w:rPr>
          <w:rFonts w:ascii="Times New Roman" w:hAnsi="Times New Roman"/>
          <w:sz w:val="24"/>
          <w:szCs w:val="24"/>
        </w:rPr>
        <w:t>ся с низкими учебными способностями</w:t>
      </w:r>
      <w:r w:rsidR="007F77E6">
        <w:rPr>
          <w:rFonts w:ascii="Times New Roman" w:hAnsi="Times New Roman"/>
          <w:sz w:val="24"/>
          <w:szCs w:val="24"/>
        </w:rPr>
        <w:t>.</w:t>
      </w:r>
      <w:r w:rsidRPr="00222C59">
        <w:rPr>
          <w:rFonts w:ascii="Times New Roman" w:hAnsi="Times New Roman"/>
          <w:sz w:val="24"/>
          <w:szCs w:val="24"/>
        </w:rPr>
        <w:t xml:space="preserve"> </w:t>
      </w:r>
      <w:r w:rsidR="007F77E6">
        <w:rPr>
          <w:rFonts w:ascii="Times New Roman" w:hAnsi="Times New Roman"/>
          <w:sz w:val="24"/>
          <w:szCs w:val="24"/>
        </w:rPr>
        <w:t>Э</w:t>
      </w:r>
      <w:r w:rsidRPr="00222C59">
        <w:rPr>
          <w:rFonts w:ascii="Times New Roman" w:hAnsi="Times New Roman"/>
          <w:sz w:val="24"/>
          <w:szCs w:val="24"/>
        </w:rPr>
        <w:t>та группа учащихся требует точного ограничения учебных заданий, большого количества тренировочных работ и дополнительного разъяснени</w:t>
      </w:r>
      <w:r w:rsidR="00D00861">
        <w:rPr>
          <w:rFonts w:ascii="Times New Roman" w:hAnsi="Times New Roman"/>
          <w:sz w:val="24"/>
          <w:szCs w:val="24"/>
        </w:rPr>
        <w:t>я</w:t>
      </w:r>
      <w:r w:rsidRPr="00222C59">
        <w:rPr>
          <w:rFonts w:ascii="Times New Roman" w:hAnsi="Times New Roman"/>
          <w:sz w:val="24"/>
          <w:szCs w:val="24"/>
        </w:rPr>
        <w:t xml:space="preserve"> нового на уроке.</w:t>
      </w:r>
    </w:p>
    <w:p w:rsidR="005C3DE3" w:rsidRDefault="005C3DE3" w:rsidP="005C3DE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22C59">
        <w:rPr>
          <w:rFonts w:ascii="Times New Roman" w:hAnsi="Times New Roman"/>
          <w:sz w:val="24"/>
          <w:szCs w:val="24"/>
        </w:rPr>
        <w:t>Дифференцированное обучение имеет развивающее (развитие мышления, воображение, памяти, воли) и воспитывающее (воспитание мировоззрения, интерес</w:t>
      </w:r>
      <w:r>
        <w:rPr>
          <w:rFonts w:ascii="Times New Roman" w:hAnsi="Times New Roman"/>
          <w:sz w:val="24"/>
          <w:szCs w:val="24"/>
        </w:rPr>
        <w:t>а</w:t>
      </w:r>
      <w:r w:rsidRPr="00222C59">
        <w:rPr>
          <w:rFonts w:ascii="Times New Roman" w:hAnsi="Times New Roman"/>
          <w:sz w:val="24"/>
          <w:szCs w:val="24"/>
        </w:rPr>
        <w:t xml:space="preserve"> к знаниям, чувств</w:t>
      </w:r>
      <w:r>
        <w:rPr>
          <w:rFonts w:ascii="Times New Roman" w:hAnsi="Times New Roman"/>
          <w:sz w:val="24"/>
          <w:szCs w:val="24"/>
        </w:rPr>
        <w:t>а</w:t>
      </w:r>
      <w:r w:rsidRPr="00222C59">
        <w:rPr>
          <w:rFonts w:ascii="Times New Roman" w:hAnsi="Times New Roman"/>
          <w:sz w:val="24"/>
          <w:szCs w:val="24"/>
        </w:rPr>
        <w:t xml:space="preserve"> ответственности, товарищества)</w:t>
      </w:r>
      <w:r>
        <w:rPr>
          <w:rFonts w:ascii="Times New Roman" w:hAnsi="Times New Roman"/>
          <w:sz w:val="24"/>
          <w:szCs w:val="24"/>
        </w:rPr>
        <w:t xml:space="preserve"> значение</w:t>
      </w:r>
      <w:r w:rsidRPr="00222C59">
        <w:rPr>
          <w:rFonts w:ascii="Times New Roman" w:hAnsi="Times New Roman"/>
          <w:sz w:val="24"/>
          <w:szCs w:val="24"/>
        </w:rPr>
        <w:t>.</w:t>
      </w:r>
    </w:p>
    <w:p w:rsidR="008F19B9" w:rsidRDefault="008F19B9" w:rsidP="005C3DE3">
      <w:pPr>
        <w:pStyle w:val="a3"/>
        <w:rPr>
          <w:rFonts w:ascii="Times New Roman" w:hAnsi="Times New Roman"/>
          <w:sz w:val="24"/>
          <w:szCs w:val="24"/>
        </w:rPr>
      </w:pPr>
    </w:p>
    <w:p w:rsidR="007F77E6" w:rsidRPr="00522DF9" w:rsidRDefault="008F19B9" w:rsidP="00522DF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F19B9">
        <w:rPr>
          <w:rFonts w:ascii="Times New Roman" w:hAnsi="Times New Roman"/>
          <w:sz w:val="24"/>
          <w:szCs w:val="24"/>
        </w:rPr>
        <w:t xml:space="preserve">Под самостоятельной работой при изучении русского языка  понимается такая познавательная мыслительная деятельность обучающихся, которая направлена на приобретение знаний, умений и навыков и в процессе которой дети учатся наблюдать </w:t>
      </w:r>
      <w:r w:rsidR="007F77E6">
        <w:rPr>
          <w:rFonts w:ascii="Times New Roman" w:hAnsi="Times New Roman"/>
          <w:b/>
          <w:sz w:val="24"/>
          <w:szCs w:val="24"/>
        </w:rPr>
        <w:t xml:space="preserve"> </w:t>
      </w:r>
    </w:p>
    <w:p w:rsidR="00F45DDA" w:rsidRDefault="008F19B9" w:rsidP="007F77E6">
      <w:pPr>
        <w:pStyle w:val="a3"/>
        <w:rPr>
          <w:rFonts w:ascii="Times New Roman" w:hAnsi="Times New Roman"/>
          <w:sz w:val="24"/>
          <w:szCs w:val="24"/>
        </w:rPr>
      </w:pPr>
      <w:r w:rsidRPr="008F19B9">
        <w:rPr>
          <w:rFonts w:ascii="Times New Roman" w:hAnsi="Times New Roman"/>
          <w:sz w:val="24"/>
          <w:szCs w:val="24"/>
        </w:rPr>
        <w:t xml:space="preserve">языковые явления, сравнивать и сопоставлять их, анализировать, обобщать, выделять главное, рассуждать, делать выводы, словом, овладевают такими логическими </w:t>
      </w:r>
    </w:p>
    <w:p w:rsidR="00912195" w:rsidRPr="007F77E6" w:rsidRDefault="00912195" w:rsidP="007F77E6">
      <w:pPr>
        <w:pStyle w:val="a3"/>
        <w:rPr>
          <w:rFonts w:ascii="Times New Roman" w:hAnsi="Times New Roman"/>
          <w:sz w:val="24"/>
          <w:szCs w:val="24"/>
        </w:rPr>
      </w:pPr>
    </w:p>
    <w:p w:rsidR="00522DF9" w:rsidRPr="00522DF9" w:rsidRDefault="00522DF9" w:rsidP="00522DF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</w:p>
    <w:p w:rsidR="008F19B9" w:rsidRDefault="008F19B9" w:rsidP="008F19B9">
      <w:pPr>
        <w:pStyle w:val="a3"/>
        <w:rPr>
          <w:rFonts w:ascii="Times New Roman" w:hAnsi="Times New Roman"/>
          <w:sz w:val="24"/>
          <w:szCs w:val="24"/>
        </w:rPr>
      </w:pPr>
      <w:r w:rsidRPr="008F19B9">
        <w:rPr>
          <w:rFonts w:ascii="Times New Roman" w:hAnsi="Times New Roman"/>
          <w:sz w:val="24"/>
          <w:szCs w:val="24"/>
        </w:rPr>
        <w:t>операциями, которые необходимы для самостоятельного решения вопросов, выдвигаемых жизнью.</w:t>
      </w:r>
    </w:p>
    <w:p w:rsidR="008F19B9" w:rsidRPr="007A6645" w:rsidRDefault="008F19B9" w:rsidP="008F19B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A6645">
        <w:rPr>
          <w:rFonts w:ascii="Times New Roman" w:hAnsi="Times New Roman"/>
          <w:sz w:val="24"/>
          <w:szCs w:val="24"/>
        </w:rPr>
        <w:t>В связи с этим самостоятельная работа обучающихся на уроках русского языка может стать при умелой ее организации прекрасным средством воспитания у обучающихся самостоятельного мышления, готовности к принятию самостоятельных решений, активной жизненной позиции и т.д.</w:t>
      </w:r>
    </w:p>
    <w:p w:rsidR="007A6645" w:rsidRPr="007A6645" w:rsidRDefault="007A6645" w:rsidP="008F19B9">
      <w:pPr>
        <w:pStyle w:val="a3"/>
        <w:rPr>
          <w:rFonts w:ascii="Times New Roman" w:hAnsi="Times New Roman"/>
          <w:sz w:val="24"/>
          <w:szCs w:val="24"/>
        </w:rPr>
      </w:pPr>
      <w:r w:rsidRPr="007A6645">
        <w:rPr>
          <w:rFonts w:ascii="Times New Roman" w:hAnsi="Times New Roman"/>
          <w:sz w:val="24"/>
          <w:szCs w:val="24"/>
        </w:rPr>
        <w:t xml:space="preserve">     Формы и виды самостоятельной работы многообразны, и их можно классифицировать по нескольким признакам. </w:t>
      </w:r>
    </w:p>
    <w:p w:rsidR="007A6645" w:rsidRPr="00522DF9" w:rsidRDefault="007A6645" w:rsidP="00522DF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A6645">
        <w:rPr>
          <w:rFonts w:ascii="Times New Roman" w:hAnsi="Times New Roman"/>
          <w:b/>
          <w:sz w:val="24"/>
          <w:szCs w:val="24"/>
        </w:rPr>
        <w:t>Классификация самостоятельных работ: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3908"/>
        <w:gridCol w:w="5006"/>
      </w:tblGrid>
      <w:tr w:rsidR="007A6645" w:rsidRPr="00F45DDA" w:rsidTr="00912195">
        <w:tc>
          <w:tcPr>
            <w:tcW w:w="534" w:type="dxa"/>
          </w:tcPr>
          <w:p w:rsidR="007A6645" w:rsidRPr="00F45DDA" w:rsidRDefault="007A6645" w:rsidP="00912195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5DDA">
              <w:rPr>
                <w:rFonts w:ascii="Times New Roman" w:hAnsi="Times New Roman"/>
                <w:b/>
                <w:i/>
                <w:sz w:val="24"/>
                <w:szCs w:val="24"/>
              </w:rPr>
              <w:t>№№</w:t>
            </w:r>
          </w:p>
        </w:tc>
        <w:tc>
          <w:tcPr>
            <w:tcW w:w="4110" w:type="dxa"/>
          </w:tcPr>
          <w:p w:rsidR="007A6645" w:rsidRPr="00F45DDA" w:rsidRDefault="007A6645" w:rsidP="00912195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5DDA">
              <w:rPr>
                <w:rFonts w:ascii="Times New Roman" w:hAnsi="Times New Roman"/>
                <w:b/>
                <w:i/>
                <w:sz w:val="24"/>
                <w:szCs w:val="24"/>
              </w:rPr>
              <w:t>Критерий классификации</w:t>
            </w:r>
          </w:p>
        </w:tc>
        <w:tc>
          <w:tcPr>
            <w:tcW w:w="5210" w:type="dxa"/>
          </w:tcPr>
          <w:p w:rsidR="007A6645" w:rsidRPr="00F45DDA" w:rsidRDefault="007A6645" w:rsidP="00912195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5DDA">
              <w:rPr>
                <w:rFonts w:ascii="Times New Roman" w:hAnsi="Times New Roman"/>
                <w:b/>
                <w:i/>
                <w:sz w:val="24"/>
                <w:szCs w:val="24"/>
              </w:rPr>
              <w:t>Виды самостоятельной работы</w:t>
            </w:r>
          </w:p>
        </w:tc>
      </w:tr>
      <w:tr w:rsidR="007A6645" w:rsidRPr="007A6645" w:rsidTr="00912195">
        <w:tc>
          <w:tcPr>
            <w:tcW w:w="534" w:type="dxa"/>
          </w:tcPr>
          <w:p w:rsidR="007A6645" w:rsidRPr="00F45DDA" w:rsidRDefault="007A6645" w:rsidP="009121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DD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7A6645" w:rsidRPr="007A6645" w:rsidRDefault="007A6645" w:rsidP="009121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6645">
              <w:rPr>
                <w:rFonts w:ascii="Times New Roman" w:hAnsi="Times New Roman"/>
                <w:sz w:val="24"/>
                <w:szCs w:val="24"/>
              </w:rPr>
              <w:t>По дидактическим целям</w:t>
            </w:r>
          </w:p>
        </w:tc>
        <w:tc>
          <w:tcPr>
            <w:tcW w:w="5210" w:type="dxa"/>
          </w:tcPr>
          <w:p w:rsidR="007A6645" w:rsidRPr="007A6645" w:rsidRDefault="007A6645" w:rsidP="007A664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7A6645">
              <w:rPr>
                <w:rFonts w:ascii="Times New Roman" w:hAnsi="Times New Roman"/>
                <w:sz w:val="24"/>
                <w:szCs w:val="24"/>
              </w:rPr>
              <w:t>Приобретение новых знаний, овладение умением          самостоятельно приобретать знания;</w:t>
            </w:r>
          </w:p>
          <w:p w:rsidR="007A6645" w:rsidRPr="007A6645" w:rsidRDefault="007A6645" w:rsidP="007A664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7A6645">
              <w:rPr>
                <w:rFonts w:ascii="Times New Roman" w:hAnsi="Times New Roman"/>
                <w:sz w:val="24"/>
                <w:szCs w:val="24"/>
              </w:rPr>
              <w:t>Закрепление и уточнение знаний;</w:t>
            </w:r>
          </w:p>
          <w:p w:rsidR="007A6645" w:rsidRPr="007A6645" w:rsidRDefault="007A6645" w:rsidP="007A664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7A6645">
              <w:rPr>
                <w:rFonts w:ascii="Times New Roman" w:hAnsi="Times New Roman"/>
                <w:sz w:val="24"/>
                <w:szCs w:val="24"/>
              </w:rPr>
              <w:t>Выработка умения применять знания на практике;</w:t>
            </w:r>
          </w:p>
          <w:p w:rsidR="007A6645" w:rsidRPr="007A6645" w:rsidRDefault="007A6645" w:rsidP="007A664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7A6645">
              <w:rPr>
                <w:rFonts w:ascii="Times New Roman" w:hAnsi="Times New Roman"/>
                <w:sz w:val="24"/>
                <w:szCs w:val="24"/>
              </w:rPr>
              <w:t>Формирование умений и навыков практического характера;</w:t>
            </w:r>
          </w:p>
          <w:p w:rsidR="007A6645" w:rsidRPr="007A6645" w:rsidRDefault="007A6645" w:rsidP="00BA4AA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7A6645">
              <w:rPr>
                <w:rFonts w:ascii="Times New Roman" w:hAnsi="Times New Roman"/>
                <w:sz w:val="24"/>
                <w:szCs w:val="24"/>
              </w:rPr>
              <w:t>Формирование творческ</w:t>
            </w:r>
            <w:r w:rsidR="00BA4AA9">
              <w:rPr>
                <w:rFonts w:ascii="Times New Roman" w:hAnsi="Times New Roman"/>
                <w:sz w:val="24"/>
                <w:szCs w:val="24"/>
              </w:rPr>
              <w:t>их способностей</w:t>
            </w:r>
            <w:r w:rsidRPr="007A66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6645" w:rsidRPr="007A6645" w:rsidTr="00912195">
        <w:tc>
          <w:tcPr>
            <w:tcW w:w="534" w:type="dxa"/>
          </w:tcPr>
          <w:p w:rsidR="007A6645" w:rsidRPr="00F45DDA" w:rsidRDefault="007A6645" w:rsidP="009121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DD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7A6645" w:rsidRPr="007A6645" w:rsidRDefault="007A6645" w:rsidP="009121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6645">
              <w:rPr>
                <w:rFonts w:ascii="Times New Roman" w:hAnsi="Times New Roman"/>
                <w:sz w:val="24"/>
                <w:szCs w:val="24"/>
              </w:rPr>
              <w:t>По источнику и методу приобретения знаний</w:t>
            </w:r>
          </w:p>
        </w:tc>
        <w:tc>
          <w:tcPr>
            <w:tcW w:w="5210" w:type="dxa"/>
          </w:tcPr>
          <w:p w:rsidR="007A6645" w:rsidRPr="007A6645" w:rsidRDefault="007A6645" w:rsidP="007A664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7A6645">
              <w:rPr>
                <w:rFonts w:ascii="Times New Roman" w:hAnsi="Times New Roman"/>
                <w:sz w:val="24"/>
                <w:szCs w:val="24"/>
              </w:rPr>
              <w:t>Работа с учебником;</w:t>
            </w:r>
          </w:p>
          <w:p w:rsidR="007A6645" w:rsidRPr="007A6645" w:rsidRDefault="007A6645" w:rsidP="007A664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7A6645">
              <w:rPr>
                <w:rFonts w:ascii="Times New Roman" w:hAnsi="Times New Roman"/>
                <w:sz w:val="24"/>
                <w:szCs w:val="24"/>
              </w:rPr>
              <w:t>Практические работы;</w:t>
            </w:r>
          </w:p>
          <w:p w:rsidR="007A6645" w:rsidRPr="007A6645" w:rsidRDefault="007A6645" w:rsidP="007A664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7A6645">
              <w:rPr>
                <w:rFonts w:ascii="Times New Roman" w:hAnsi="Times New Roman"/>
                <w:sz w:val="24"/>
                <w:szCs w:val="24"/>
              </w:rPr>
              <w:t>Подготовка рефератов, докладов и т.д.</w:t>
            </w:r>
          </w:p>
        </w:tc>
      </w:tr>
      <w:tr w:rsidR="007A6645" w:rsidRPr="007A6645" w:rsidTr="00912195">
        <w:tc>
          <w:tcPr>
            <w:tcW w:w="534" w:type="dxa"/>
          </w:tcPr>
          <w:p w:rsidR="007A6645" w:rsidRPr="00F45DDA" w:rsidRDefault="007A6645" w:rsidP="009121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DD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7A6645" w:rsidRPr="007A6645" w:rsidRDefault="007A6645" w:rsidP="009121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6645">
              <w:rPr>
                <w:rFonts w:ascii="Times New Roman" w:hAnsi="Times New Roman"/>
                <w:sz w:val="24"/>
                <w:szCs w:val="24"/>
              </w:rPr>
              <w:t>По форме выполнения</w:t>
            </w:r>
          </w:p>
        </w:tc>
        <w:tc>
          <w:tcPr>
            <w:tcW w:w="5210" w:type="dxa"/>
          </w:tcPr>
          <w:p w:rsidR="007A6645" w:rsidRPr="007A6645" w:rsidRDefault="007A6645" w:rsidP="007A664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7A6645">
              <w:rPr>
                <w:rFonts w:ascii="Times New Roman" w:hAnsi="Times New Roman"/>
                <w:sz w:val="24"/>
                <w:szCs w:val="24"/>
              </w:rPr>
              <w:t>Устные самостоятельные работы;</w:t>
            </w:r>
          </w:p>
          <w:p w:rsidR="007A6645" w:rsidRPr="007A6645" w:rsidRDefault="007A6645" w:rsidP="007A664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7A6645">
              <w:rPr>
                <w:rFonts w:ascii="Times New Roman" w:hAnsi="Times New Roman"/>
                <w:sz w:val="24"/>
                <w:szCs w:val="24"/>
              </w:rPr>
              <w:t>Письменные работы.</w:t>
            </w:r>
          </w:p>
        </w:tc>
      </w:tr>
      <w:tr w:rsidR="007A6645" w:rsidRPr="007A6645" w:rsidTr="00912195">
        <w:tc>
          <w:tcPr>
            <w:tcW w:w="534" w:type="dxa"/>
          </w:tcPr>
          <w:p w:rsidR="007A6645" w:rsidRPr="00F45DDA" w:rsidRDefault="007A6645" w:rsidP="009121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DDA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7A6645" w:rsidRPr="007A6645" w:rsidRDefault="007A6645" w:rsidP="009121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6645">
              <w:rPr>
                <w:rFonts w:ascii="Times New Roman" w:hAnsi="Times New Roman"/>
                <w:sz w:val="24"/>
                <w:szCs w:val="24"/>
              </w:rPr>
              <w:t>По месту выполнения</w:t>
            </w:r>
          </w:p>
        </w:tc>
        <w:tc>
          <w:tcPr>
            <w:tcW w:w="5210" w:type="dxa"/>
          </w:tcPr>
          <w:p w:rsidR="007A6645" w:rsidRPr="007A6645" w:rsidRDefault="007A6645" w:rsidP="007A664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7A6645">
              <w:rPr>
                <w:rFonts w:ascii="Times New Roman" w:hAnsi="Times New Roman"/>
                <w:sz w:val="24"/>
                <w:szCs w:val="24"/>
              </w:rPr>
              <w:t>Классные;</w:t>
            </w:r>
          </w:p>
          <w:p w:rsidR="007A6645" w:rsidRPr="007A6645" w:rsidRDefault="007A6645" w:rsidP="007A664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7A6645">
              <w:rPr>
                <w:rFonts w:ascii="Times New Roman" w:hAnsi="Times New Roman"/>
                <w:sz w:val="24"/>
                <w:szCs w:val="24"/>
              </w:rPr>
              <w:t>Домашние работы.</w:t>
            </w:r>
          </w:p>
        </w:tc>
      </w:tr>
      <w:tr w:rsidR="007A6645" w:rsidRPr="007A6645" w:rsidTr="00912195">
        <w:tc>
          <w:tcPr>
            <w:tcW w:w="534" w:type="dxa"/>
          </w:tcPr>
          <w:p w:rsidR="007A6645" w:rsidRPr="00F45DDA" w:rsidRDefault="007A6645" w:rsidP="009121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DDA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:rsidR="007A6645" w:rsidRPr="007A6645" w:rsidRDefault="007A6645" w:rsidP="009121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6645">
              <w:rPr>
                <w:rFonts w:ascii="Times New Roman" w:hAnsi="Times New Roman"/>
                <w:sz w:val="24"/>
                <w:szCs w:val="24"/>
              </w:rPr>
              <w:t>По степени  самостоятельности учащихся</w:t>
            </w:r>
          </w:p>
        </w:tc>
        <w:tc>
          <w:tcPr>
            <w:tcW w:w="5210" w:type="dxa"/>
          </w:tcPr>
          <w:p w:rsidR="007A6645" w:rsidRPr="007A6645" w:rsidRDefault="007A6645" w:rsidP="007A664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7A6645">
              <w:rPr>
                <w:rFonts w:ascii="Times New Roman" w:hAnsi="Times New Roman"/>
                <w:iCs/>
                <w:sz w:val="24"/>
                <w:szCs w:val="24"/>
              </w:rPr>
              <w:t>Самостоятельные работы по образцу</w:t>
            </w:r>
            <w:r w:rsidRPr="007A6645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7A6645" w:rsidRPr="007A6645" w:rsidRDefault="007A6645" w:rsidP="007A664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7A6645">
              <w:rPr>
                <w:rFonts w:ascii="Times New Roman" w:hAnsi="Times New Roman"/>
                <w:iCs/>
                <w:sz w:val="24"/>
                <w:szCs w:val="24"/>
              </w:rPr>
              <w:t>Реконструктивно</w:t>
            </w:r>
            <w:r w:rsidR="00F45DD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A6645">
              <w:rPr>
                <w:rFonts w:ascii="Times New Roman" w:hAnsi="Times New Roman"/>
                <w:iCs/>
                <w:sz w:val="24"/>
                <w:szCs w:val="24"/>
              </w:rPr>
              <w:t>- вариативные;</w:t>
            </w:r>
            <w:r w:rsidRPr="007A6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6645" w:rsidRPr="007A6645" w:rsidRDefault="007A6645" w:rsidP="007A664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7A6645">
              <w:rPr>
                <w:rFonts w:ascii="Times New Roman" w:hAnsi="Times New Roman"/>
                <w:iCs/>
                <w:sz w:val="24"/>
                <w:szCs w:val="24"/>
              </w:rPr>
              <w:t>Частично- поисковые (эвристические);</w:t>
            </w:r>
            <w:r w:rsidRPr="007A6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6645" w:rsidRPr="007A6645" w:rsidRDefault="007A6645" w:rsidP="007A664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7A6645">
              <w:rPr>
                <w:rFonts w:ascii="Times New Roman" w:hAnsi="Times New Roman"/>
                <w:iCs/>
                <w:sz w:val="24"/>
                <w:szCs w:val="24"/>
              </w:rPr>
              <w:t>Исследовательские (творческие)    работы.</w:t>
            </w:r>
          </w:p>
        </w:tc>
      </w:tr>
      <w:tr w:rsidR="007A6645" w:rsidRPr="007A6645" w:rsidTr="00912195">
        <w:tc>
          <w:tcPr>
            <w:tcW w:w="534" w:type="dxa"/>
          </w:tcPr>
          <w:p w:rsidR="007A6645" w:rsidRPr="00F45DDA" w:rsidRDefault="007A6645" w:rsidP="009121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DDA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110" w:type="dxa"/>
          </w:tcPr>
          <w:p w:rsidR="007A6645" w:rsidRPr="007A6645" w:rsidRDefault="007A6645" w:rsidP="009121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6645">
              <w:rPr>
                <w:rFonts w:ascii="Times New Roman" w:hAnsi="Times New Roman"/>
                <w:sz w:val="24"/>
                <w:szCs w:val="24"/>
              </w:rPr>
              <w:t>По степени индивидуализации</w:t>
            </w:r>
          </w:p>
        </w:tc>
        <w:tc>
          <w:tcPr>
            <w:tcW w:w="5210" w:type="dxa"/>
          </w:tcPr>
          <w:p w:rsidR="007A6645" w:rsidRPr="007A6645" w:rsidRDefault="007A6645" w:rsidP="007A664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7A6645">
              <w:rPr>
                <w:rFonts w:ascii="Times New Roman" w:hAnsi="Times New Roman"/>
                <w:iCs/>
                <w:sz w:val="24"/>
                <w:szCs w:val="24"/>
              </w:rPr>
              <w:t>Общеклассные самостоятельные работы</w:t>
            </w:r>
            <w:r w:rsidRPr="007A6645">
              <w:rPr>
                <w:rFonts w:ascii="Times New Roman" w:hAnsi="Times New Roman"/>
                <w:sz w:val="24"/>
                <w:szCs w:val="24"/>
              </w:rPr>
              <w:t>;</w:t>
            </w:r>
            <w:r w:rsidRPr="007A664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7A6645" w:rsidRPr="007A6645" w:rsidRDefault="007A6645" w:rsidP="007A664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7A6645">
              <w:rPr>
                <w:rFonts w:ascii="Times New Roman" w:hAnsi="Times New Roman"/>
                <w:iCs/>
                <w:sz w:val="24"/>
                <w:szCs w:val="24"/>
              </w:rPr>
              <w:t>Групповые самостоятельные работы;</w:t>
            </w:r>
          </w:p>
          <w:p w:rsidR="007A6645" w:rsidRPr="007A6645" w:rsidRDefault="007A6645" w:rsidP="007A664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7A6645">
              <w:rPr>
                <w:rFonts w:ascii="Times New Roman" w:hAnsi="Times New Roman"/>
                <w:iCs/>
                <w:sz w:val="24"/>
                <w:szCs w:val="24"/>
              </w:rPr>
              <w:t>Индивидуальные самостоятельные работы.</w:t>
            </w:r>
            <w:r w:rsidRPr="007A6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A6645" w:rsidRDefault="007A6645" w:rsidP="008F19B9">
      <w:pPr>
        <w:pStyle w:val="a3"/>
        <w:rPr>
          <w:rFonts w:ascii="Times New Roman" w:hAnsi="Times New Roman"/>
          <w:sz w:val="24"/>
          <w:szCs w:val="24"/>
        </w:rPr>
      </w:pPr>
    </w:p>
    <w:p w:rsidR="0056384D" w:rsidRPr="0056384D" w:rsidRDefault="00912A8D" w:rsidP="0056384D">
      <w:pPr>
        <w:pStyle w:val="a3"/>
        <w:rPr>
          <w:rFonts w:ascii="Times New Roman" w:hAnsi="Times New Roman"/>
          <w:sz w:val="24"/>
          <w:szCs w:val="24"/>
        </w:rPr>
      </w:pPr>
      <w:r w:rsidRPr="000D5D44">
        <w:rPr>
          <w:rFonts w:ascii="Times New Roman" w:hAnsi="Times New Roman"/>
        </w:rPr>
        <w:t xml:space="preserve">     </w:t>
      </w:r>
      <w:r w:rsidR="0056384D">
        <w:rPr>
          <w:rFonts w:ascii="Times New Roman" w:hAnsi="Times New Roman"/>
          <w:sz w:val="24"/>
          <w:szCs w:val="24"/>
        </w:rPr>
        <w:t>На уроках русского языка</w:t>
      </w:r>
      <w:r w:rsidR="0056384D" w:rsidRPr="0056384D">
        <w:rPr>
          <w:rFonts w:ascii="Times New Roman" w:hAnsi="Times New Roman"/>
          <w:sz w:val="24"/>
          <w:szCs w:val="24"/>
        </w:rPr>
        <w:t xml:space="preserve"> я </w:t>
      </w:r>
      <w:r w:rsidR="0056384D">
        <w:rPr>
          <w:rFonts w:ascii="Times New Roman" w:hAnsi="Times New Roman"/>
          <w:sz w:val="24"/>
          <w:szCs w:val="24"/>
        </w:rPr>
        <w:t>ча</w:t>
      </w:r>
      <w:r w:rsidR="00EC194D">
        <w:rPr>
          <w:rFonts w:ascii="Times New Roman" w:hAnsi="Times New Roman"/>
          <w:sz w:val="24"/>
          <w:szCs w:val="24"/>
        </w:rPr>
        <w:t>ще всего</w:t>
      </w:r>
      <w:r w:rsidR="0056384D">
        <w:rPr>
          <w:rFonts w:ascii="Times New Roman" w:hAnsi="Times New Roman"/>
          <w:sz w:val="24"/>
          <w:szCs w:val="24"/>
        </w:rPr>
        <w:t xml:space="preserve"> </w:t>
      </w:r>
      <w:r w:rsidR="0056384D" w:rsidRPr="0056384D">
        <w:rPr>
          <w:rFonts w:ascii="Times New Roman" w:hAnsi="Times New Roman"/>
          <w:sz w:val="24"/>
          <w:szCs w:val="24"/>
        </w:rPr>
        <w:t xml:space="preserve">использую метод индивидуальных </w:t>
      </w:r>
      <w:r w:rsidR="0056384D">
        <w:rPr>
          <w:rFonts w:ascii="Times New Roman" w:hAnsi="Times New Roman"/>
          <w:sz w:val="24"/>
          <w:szCs w:val="24"/>
        </w:rPr>
        <w:t xml:space="preserve">самостоятельных </w:t>
      </w:r>
      <w:r w:rsidR="0056384D" w:rsidRPr="0056384D">
        <w:rPr>
          <w:rFonts w:ascii="Times New Roman" w:hAnsi="Times New Roman"/>
          <w:sz w:val="24"/>
          <w:szCs w:val="24"/>
        </w:rPr>
        <w:t>заданий. Даю ребятам разноуровневые карточки. В них разные задания по степени трудности:</w:t>
      </w:r>
    </w:p>
    <w:p w:rsidR="0056384D" w:rsidRPr="0056384D" w:rsidRDefault="0056384D" w:rsidP="0056384D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56384D">
        <w:rPr>
          <w:rFonts w:ascii="Times New Roman" w:hAnsi="Times New Roman"/>
          <w:sz w:val="24"/>
          <w:szCs w:val="24"/>
        </w:rPr>
        <w:t>задания исполнительного характера;</w:t>
      </w:r>
    </w:p>
    <w:p w:rsidR="0056384D" w:rsidRPr="0056384D" w:rsidRDefault="0056384D" w:rsidP="0056384D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56384D">
        <w:rPr>
          <w:rFonts w:ascii="Times New Roman" w:hAnsi="Times New Roman"/>
          <w:sz w:val="24"/>
          <w:szCs w:val="24"/>
        </w:rPr>
        <w:t>самостоятельное выполнение упражнений комбинированного характера (например, вставить пропущенные буквы и расставить знаки препинания);</w:t>
      </w:r>
    </w:p>
    <w:p w:rsidR="0056384D" w:rsidRPr="00522DF9" w:rsidRDefault="0056384D" w:rsidP="00522DF9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56384D">
        <w:rPr>
          <w:rFonts w:ascii="Times New Roman" w:hAnsi="Times New Roman"/>
          <w:sz w:val="24"/>
          <w:szCs w:val="24"/>
        </w:rPr>
        <w:t xml:space="preserve">задания, которые предполагают наряду с воспроизведением усвоенных знаний внесение некоторых элементов творчества (составление словосочетаний и </w:t>
      </w:r>
    </w:p>
    <w:p w:rsidR="0056384D" w:rsidRPr="0056384D" w:rsidRDefault="0056384D" w:rsidP="0056384D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56384D">
        <w:rPr>
          <w:rFonts w:ascii="Times New Roman" w:hAnsi="Times New Roman"/>
          <w:sz w:val="24"/>
          <w:szCs w:val="24"/>
        </w:rPr>
        <w:t>предложений, составление схем);</w:t>
      </w:r>
    </w:p>
    <w:p w:rsidR="00BA4AA9" w:rsidRDefault="0056384D" w:rsidP="00685536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56384D">
        <w:rPr>
          <w:rFonts w:ascii="Times New Roman" w:hAnsi="Times New Roman"/>
          <w:sz w:val="24"/>
          <w:szCs w:val="24"/>
        </w:rPr>
        <w:t>творческие работы.</w:t>
      </w:r>
    </w:p>
    <w:p w:rsidR="00522DF9" w:rsidRPr="00BA4AA9" w:rsidRDefault="00BA4AA9" w:rsidP="00BA4AA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6384D" w:rsidRPr="00BA4AA9">
        <w:rPr>
          <w:rFonts w:ascii="Times New Roman" w:hAnsi="Times New Roman"/>
          <w:sz w:val="24"/>
          <w:szCs w:val="24"/>
        </w:rPr>
        <w:t>Умения и навыки, развивающиеся в результате таких условий, позволяют учащимся в дальнейшем  самостоятельно приобретать знания.</w:t>
      </w:r>
    </w:p>
    <w:p w:rsidR="00522DF9" w:rsidRPr="00522DF9" w:rsidRDefault="00522DF9" w:rsidP="00522DF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4. </w:t>
      </w:r>
    </w:p>
    <w:p w:rsidR="00685536" w:rsidRDefault="00522DF9" w:rsidP="0068553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85536">
        <w:rPr>
          <w:rFonts w:ascii="Times New Roman" w:hAnsi="Times New Roman"/>
          <w:sz w:val="24"/>
          <w:szCs w:val="24"/>
        </w:rPr>
        <w:t xml:space="preserve">Примерами таких разноуровневых заданий могут быть следующие: </w:t>
      </w:r>
    </w:p>
    <w:p w:rsidR="00685536" w:rsidRDefault="00685536" w:rsidP="0068553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При изучении темы «Синонимы» в 5 классе: </w:t>
      </w:r>
    </w:p>
    <w:p w:rsidR="00685536" w:rsidRPr="00915043" w:rsidRDefault="00685536" w:rsidP="0068553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915043">
        <w:rPr>
          <w:rFonts w:ascii="Times New Roman" w:hAnsi="Times New Roman"/>
          <w:b/>
          <w:i/>
          <w:sz w:val="24"/>
          <w:szCs w:val="24"/>
        </w:rPr>
        <w:t xml:space="preserve">Задание </w:t>
      </w:r>
      <w:r w:rsidRPr="00915043">
        <w:rPr>
          <w:rFonts w:ascii="Times New Roman" w:hAnsi="Times New Roman"/>
          <w:b/>
          <w:i/>
          <w:sz w:val="24"/>
          <w:szCs w:val="24"/>
          <w:lang w:val="en-US"/>
        </w:rPr>
        <w:t>I</w:t>
      </w:r>
      <w:r w:rsidRPr="0091504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15043">
        <w:rPr>
          <w:rFonts w:ascii="Times New Roman" w:hAnsi="Times New Roman"/>
          <w:b/>
          <w:i/>
          <w:sz w:val="24"/>
          <w:szCs w:val="24"/>
          <w:vertAlign w:val="superscript"/>
        </w:rPr>
        <w:t>го</w:t>
      </w:r>
      <w:r w:rsidRPr="00915043">
        <w:rPr>
          <w:rFonts w:ascii="Times New Roman" w:hAnsi="Times New Roman"/>
          <w:b/>
          <w:i/>
          <w:sz w:val="24"/>
          <w:szCs w:val="24"/>
        </w:rPr>
        <w:t xml:space="preserve"> уровня</w:t>
      </w:r>
      <w:r>
        <w:rPr>
          <w:rFonts w:ascii="Times New Roman" w:hAnsi="Times New Roman"/>
          <w:sz w:val="24"/>
          <w:szCs w:val="24"/>
        </w:rPr>
        <w:t xml:space="preserve"> (для «слабых» учащихся):</w:t>
      </w:r>
      <w:r w:rsidRPr="00915043">
        <w:rPr>
          <w:rFonts w:ascii="Times New Roman" w:hAnsi="Times New Roman"/>
          <w:sz w:val="24"/>
          <w:szCs w:val="24"/>
        </w:rPr>
        <w:t xml:space="preserve"> соединить синонимы стрелкой:</w:t>
      </w:r>
    </w:p>
    <w:p w:rsidR="00685536" w:rsidRPr="00915043" w:rsidRDefault="00685536" w:rsidP="00685536">
      <w:pPr>
        <w:pStyle w:val="a3"/>
        <w:rPr>
          <w:rFonts w:ascii="Times New Roman" w:hAnsi="Times New Roman"/>
          <w:sz w:val="24"/>
          <w:szCs w:val="24"/>
        </w:rPr>
      </w:pPr>
      <w:r w:rsidRPr="00915043">
        <w:rPr>
          <w:rFonts w:ascii="Times New Roman" w:hAnsi="Times New Roman"/>
          <w:sz w:val="24"/>
          <w:szCs w:val="24"/>
        </w:rPr>
        <w:tab/>
        <w:t>Луна</w:t>
      </w:r>
      <w:r w:rsidRPr="00915043">
        <w:rPr>
          <w:rFonts w:ascii="Times New Roman" w:hAnsi="Times New Roman"/>
          <w:sz w:val="24"/>
          <w:szCs w:val="24"/>
        </w:rPr>
        <w:tab/>
        <w:t xml:space="preserve">             </w:t>
      </w:r>
      <w:r w:rsidRPr="00915043">
        <w:rPr>
          <w:rFonts w:ascii="Times New Roman" w:hAnsi="Times New Roman"/>
          <w:sz w:val="24"/>
          <w:szCs w:val="24"/>
        </w:rPr>
        <w:tab/>
        <w:t>Граница</w:t>
      </w:r>
    </w:p>
    <w:p w:rsidR="00685536" w:rsidRPr="00915043" w:rsidRDefault="00685536" w:rsidP="00685536">
      <w:pPr>
        <w:pStyle w:val="a3"/>
        <w:rPr>
          <w:rFonts w:ascii="Times New Roman" w:hAnsi="Times New Roman"/>
          <w:sz w:val="24"/>
          <w:szCs w:val="24"/>
        </w:rPr>
      </w:pPr>
      <w:r w:rsidRPr="00915043">
        <w:rPr>
          <w:rFonts w:ascii="Times New Roman" w:hAnsi="Times New Roman"/>
          <w:sz w:val="24"/>
          <w:szCs w:val="24"/>
        </w:rPr>
        <w:tab/>
        <w:t xml:space="preserve">Жара </w:t>
      </w:r>
      <w:r w:rsidRPr="00915043">
        <w:rPr>
          <w:rFonts w:ascii="Times New Roman" w:hAnsi="Times New Roman"/>
          <w:sz w:val="24"/>
          <w:szCs w:val="24"/>
        </w:rPr>
        <w:tab/>
      </w:r>
      <w:r w:rsidRPr="0091504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915043">
        <w:rPr>
          <w:rFonts w:ascii="Times New Roman" w:hAnsi="Times New Roman"/>
          <w:sz w:val="24"/>
          <w:szCs w:val="24"/>
        </w:rPr>
        <w:t>Холод</w:t>
      </w:r>
    </w:p>
    <w:p w:rsidR="00685536" w:rsidRPr="00915043" w:rsidRDefault="00685536" w:rsidP="00685536">
      <w:pPr>
        <w:pStyle w:val="a3"/>
        <w:rPr>
          <w:rFonts w:ascii="Times New Roman" w:hAnsi="Times New Roman"/>
          <w:sz w:val="24"/>
          <w:szCs w:val="24"/>
        </w:rPr>
      </w:pPr>
      <w:r w:rsidRPr="00915043">
        <w:rPr>
          <w:rFonts w:ascii="Times New Roman" w:hAnsi="Times New Roman"/>
          <w:sz w:val="24"/>
          <w:szCs w:val="24"/>
        </w:rPr>
        <w:tab/>
        <w:t xml:space="preserve">Мороз </w:t>
      </w:r>
      <w:r w:rsidRPr="00915043">
        <w:rPr>
          <w:rFonts w:ascii="Times New Roman" w:hAnsi="Times New Roman"/>
          <w:sz w:val="24"/>
          <w:szCs w:val="24"/>
        </w:rPr>
        <w:tab/>
      </w:r>
      <w:r w:rsidRPr="00915043">
        <w:rPr>
          <w:rFonts w:ascii="Times New Roman" w:hAnsi="Times New Roman"/>
          <w:sz w:val="24"/>
          <w:szCs w:val="24"/>
        </w:rPr>
        <w:tab/>
        <w:t>Пекло</w:t>
      </w:r>
    </w:p>
    <w:p w:rsidR="00685536" w:rsidRPr="00915043" w:rsidRDefault="00685536" w:rsidP="00685536">
      <w:pPr>
        <w:pStyle w:val="a3"/>
        <w:rPr>
          <w:rFonts w:ascii="Times New Roman" w:hAnsi="Times New Roman"/>
          <w:sz w:val="24"/>
          <w:szCs w:val="24"/>
        </w:rPr>
      </w:pPr>
      <w:r w:rsidRPr="00915043">
        <w:rPr>
          <w:rFonts w:ascii="Times New Roman" w:hAnsi="Times New Roman"/>
          <w:sz w:val="24"/>
          <w:szCs w:val="24"/>
        </w:rPr>
        <w:tab/>
        <w:t xml:space="preserve">Рубеж </w:t>
      </w:r>
      <w:r w:rsidRPr="00915043">
        <w:rPr>
          <w:rFonts w:ascii="Times New Roman" w:hAnsi="Times New Roman"/>
          <w:sz w:val="24"/>
          <w:szCs w:val="24"/>
        </w:rPr>
        <w:tab/>
      </w:r>
      <w:r w:rsidRPr="0091504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915043">
        <w:rPr>
          <w:rFonts w:ascii="Times New Roman" w:hAnsi="Times New Roman"/>
          <w:sz w:val="24"/>
          <w:szCs w:val="24"/>
        </w:rPr>
        <w:t>Месяц</w:t>
      </w:r>
    </w:p>
    <w:p w:rsidR="00685536" w:rsidRPr="00915043" w:rsidRDefault="00685536" w:rsidP="00685536">
      <w:pPr>
        <w:pStyle w:val="a3"/>
        <w:rPr>
          <w:rFonts w:ascii="Times New Roman" w:hAnsi="Times New Roman"/>
          <w:sz w:val="24"/>
          <w:szCs w:val="24"/>
        </w:rPr>
      </w:pPr>
      <w:r w:rsidRPr="00915043">
        <w:rPr>
          <w:rFonts w:ascii="Times New Roman" w:hAnsi="Times New Roman"/>
          <w:sz w:val="24"/>
          <w:szCs w:val="24"/>
        </w:rPr>
        <w:tab/>
        <w:t xml:space="preserve">Пурга </w:t>
      </w:r>
      <w:r w:rsidRPr="00915043">
        <w:rPr>
          <w:rFonts w:ascii="Times New Roman" w:hAnsi="Times New Roman"/>
          <w:sz w:val="24"/>
          <w:szCs w:val="24"/>
        </w:rPr>
        <w:tab/>
      </w:r>
      <w:r w:rsidRPr="0091504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915043">
        <w:rPr>
          <w:rFonts w:ascii="Times New Roman" w:hAnsi="Times New Roman"/>
          <w:sz w:val="24"/>
          <w:szCs w:val="24"/>
        </w:rPr>
        <w:t>Работа</w:t>
      </w:r>
    </w:p>
    <w:p w:rsidR="00685536" w:rsidRPr="00915043" w:rsidRDefault="00685536" w:rsidP="00685536">
      <w:pPr>
        <w:pStyle w:val="a3"/>
        <w:rPr>
          <w:rFonts w:ascii="Times New Roman" w:hAnsi="Times New Roman"/>
          <w:sz w:val="24"/>
          <w:szCs w:val="24"/>
        </w:rPr>
      </w:pPr>
      <w:r w:rsidRPr="00915043">
        <w:rPr>
          <w:rFonts w:ascii="Times New Roman" w:hAnsi="Times New Roman"/>
          <w:sz w:val="24"/>
          <w:szCs w:val="24"/>
        </w:rPr>
        <w:tab/>
        <w:t xml:space="preserve">Враг </w:t>
      </w:r>
      <w:r w:rsidRPr="00915043">
        <w:rPr>
          <w:rFonts w:ascii="Times New Roman" w:hAnsi="Times New Roman"/>
          <w:sz w:val="24"/>
          <w:szCs w:val="24"/>
        </w:rPr>
        <w:tab/>
      </w:r>
      <w:r w:rsidRPr="00915043">
        <w:rPr>
          <w:rFonts w:ascii="Times New Roman" w:hAnsi="Times New Roman"/>
          <w:sz w:val="24"/>
          <w:szCs w:val="24"/>
        </w:rPr>
        <w:tab/>
      </w:r>
      <w:r w:rsidRPr="00915043">
        <w:rPr>
          <w:rFonts w:ascii="Times New Roman" w:hAnsi="Times New Roman"/>
          <w:sz w:val="24"/>
          <w:szCs w:val="24"/>
        </w:rPr>
        <w:tab/>
        <w:t>Вьюга</w:t>
      </w:r>
    </w:p>
    <w:p w:rsidR="00685536" w:rsidRPr="00915043" w:rsidRDefault="00685536" w:rsidP="00685536">
      <w:pPr>
        <w:pStyle w:val="a3"/>
        <w:rPr>
          <w:rFonts w:ascii="Times New Roman" w:hAnsi="Times New Roman"/>
          <w:sz w:val="24"/>
          <w:szCs w:val="24"/>
        </w:rPr>
      </w:pPr>
      <w:r w:rsidRPr="00915043">
        <w:rPr>
          <w:rFonts w:ascii="Times New Roman" w:hAnsi="Times New Roman"/>
          <w:sz w:val="24"/>
          <w:szCs w:val="24"/>
        </w:rPr>
        <w:tab/>
        <w:t xml:space="preserve">Труд </w:t>
      </w:r>
      <w:r w:rsidRPr="00915043">
        <w:rPr>
          <w:rFonts w:ascii="Times New Roman" w:hAnsi="Times New Roman"/>
          <w:sz w:val="24"/>
          <w:szCs w:val="24"/>
        </w:rPr>
        <w:tab/>
      </w:r>
      <w:r w:rsidRPr="00915043">
        <w:rPr>
          <w:rFonts w:ascii="Times New Roman" w:hAnsi="Times New Roman"/>
          <w:sz w:val="24"/>
          <w:szCs w:val="24"/>
        </w:rPr>
        <w:tab/>
      </w:r>
      <w:r w:rsidRPr="00915043">
        <w:rPr>
          <w:rFonts w:ascii="Times New Roman" w:hAnsi="Times New Roman"/>
          <w:sz w:val="24"/>
          <w:szCs w:val="24"/>
        </w:rPr>
        <w:tab/>
        <w:t>Клятва</w:t>
      </w:r>
    </w:p>
    <w:p w:rsidR="00685536" w:rsidRPr="00915043" w:rsidRDefault="00685536" w:rsidP="00685536">
      <w:pPr>
        <w:pStyle w:val="a3"/>
        <w:rPr>
          <w:rFonts w:ascii="Times New Roman" w:hAnsi="Times New Roman"/>
          <w:sz w:val="24"/>
          <w:szCs w:val="24"/>
        </w:rPr>
      </w:pPr>
      <w:r w:rsidRPr="00915043">
        <w:rPr>
          <w:rFonts w:ascii="Times New Roman" w:hAnsi="Times New Roman"/>
          <w:sz w:val="24"/>
          <w:szCs w:val="24"/>
        </w:rPr>
        <w:tab/>
        <w:t xml:space="preserve">Обещание </w:t>
      </w:r>
      <w:r w:rsidRPr="00915043">
        <w:rPr>
          <w:rFonts w:ascii="Times New Roman" w:hAnsi="Times New Roman"/>
          <w:sz w:val="24"/>
          <w:szCs w:val="24"/>
        </w:rPr>
        <w:tab/>
      </w:r>
      <w:r w:rsidRPr="00915043">
        <w:rPr>
          <w:rFonts w:ascii="Times New Roman" w:hAnsi="Times New Roman"/>
          <w:sz w:val="24"/>
          <w:szCs w:val="24"/>
        </w:rPr>
        <w:tab/>
        <w:t>Неприятель</w:t>
      </w:r>
    </w:p>
    <w:p w:rsidR="00685536" w:rsidRPr="00915043" w:rsidRDefault="00685536" w:rsidP="0068553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915043">
        <w:rPr>
          <w:rFonts w:ascii="Times New Roman" w:hAnsi="Times New Roman"/>
          <w:b/>
          <w:i/>
          <w:sz w:val="24"/>
          <w:szCs w:val="24"/>
        </w:rPr>
        <w:t xml:space="preserve">Задание </w:t>
      </w:r>
      <w:r w:rsidRPr="00915043">
        <w:rPr>
          <w:rFonts w:ascii="Times New Roman" w:hAnsi="Times New Roman"/>
          <w:b/>
          <w:i/>
          <w:sz w:val="24"/>
          <w:szCs w:val="24"/>
          <w:lang w:val="en-US"/>
        </w:rPr>
        <w:t>II</w:t>
      </w:r>
      <w:r w:rsidRPr="0091504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15043">
        <w:rPr>
          <w:rFonts w:ascii="Times New Roman" w:hAnsi="Times New Roman"/>
          <w:b/>
          <w:i/>
          <w:sz w:val="24"/>
          <w:szCs w:val="24"/>
          <w:vertAlign w:val="superscript"/>
        </w:rPr>
        <w:t>го</w:t>
      </w:r>
      <w:r w:rsidRPr="00915043">
        <w:rPr>
          <w:rFonts w:ascii="Times New Roman" w:hAnsi="Times New Roman"/>
          <w:b/>
          <w:i/>
          <w:sz w:val="24"/>
          <w:szCs w:val="24"/>
        </w:rPr>
        <w:t xml:space="preserve"> уровня</w:t>
      </w:r>
      <w:r>
        <w:rPr>
          <w:rFonts w:ascii="Times New Roman" w:hAnsi="Times New Roman"/>
          <w:sz w:val="24"/>
          <w:szCs w:val="24"/>
        </w:rPr>
        <w:t xml:space="preserve"> (для «средних» учащихся)</w:t>
      </w:r>
      <w:r w:rsidRPr="00915043">
        <w:rPr>
          <w:rFonts w:ascii="Times New Roman" w:hAnsi="Times New Roman"/>
          <w:sz w:val="24"/>
          <w:szCs w:val="24"/>
        </w:rPr>
        <w:t>:</w:t>
      </w:r>
    </w:p>
    <w:p w:rsidR="00685536" w:rsidRPr="00915043" w:rsidRDefault="00685536" w:rsidP="00685536">
      <w:pPr>
        <w:pStyle w:val="a3"/>
        <w:rPr>
          <w:rFonts w:ascii="Times New Roman" w:hAnsi="Times New Roman"/>
          <w:sz w:val="24"/>
          <w:szCs w:val="24"/>
        </w:rPr>
      </w:pPr>
      <w:r w:rsidRPr="00915043">
        <w:rPr>
          <w:rFonts w:ascii="Times New Roman" w:hAnsi="Times New Roman"/>
          <w:sz w:val="24"/>
          <w:szCs w:val="24"/>
        </w:rPr>
        <w:tab/>
        <w:t>С какими словами из скобок можно соединить синонимы?</w:t>
      </w:r>
    </w:p>
    <w:p w:rsidR="00685536" w:rsidRPr="00915043" w:rsidRDefault="00685536" w:rsidP="00685536">
      <w:pPr>
        <w:pStyle w:val="a3"/>
        <w:rPr>
          <w:rFonts w:ascii="Times New Roman" w:hAnsi="Times New Roman"/>
          <w:sz w:val="24"/>
          <w:szCs w:val="24"/>
        </w:rPr>
      </w:pPr>
      <w:r w:rsidRPr="00915043">
        <w:rPr>
          <w:rFonts w:ascii="Times New Roman" w:hAnsi="Times New Roman"/>
          <w:sz w:val="24"/>
          <w:szCs w:val="24"/>
        </w:rPr>
        <w:tab/>
        <w:t>Густой, дремучий (волос, лес)</w:t>
      </w:r>
    </w:p>
    <w:p w:rsidR="00685536" w:rsidRPr="00915043" w:rsidRDefault="00685536" w:rsidP="00685536">
      <w:pPr>
        <w:pStyle w:val="a3"/>
        <w:rPr>
          <w:rFonts w:ascii="Times New Roman" w:hAnsi="Times New Roman"/>
          <w:sz w:val="24"/>
          <w:szCs w:val="24"/>
        </w:rPr>
      </w:pPr>
      <w:r w:rsidRPr="00915043">
        <w:rPr>
          <w:rFonts w:ascii="Times New Roman" w:hAnsi="Times New Roman"/>
          <w:sz w:val="24"/>
          <w:szCs w:val="24"/>
        </w:rPr>
        <w:tab/>
        <w:t>Горячий, знойный (лето, вода)</w:t>
      </w:r>
    </w:p>
    <w:p w:rsidR="00685536" w:rsidRPr="00915043" w:rsidRDefault="00685536" w:rsidP="00685536">
      <w:pPr>
        <w:pStyle w:val="a3"/>
        <w:rPr>
          <w:rFonts w:ascii="Times New Roman" w:hAnsi="Times New Roman"/>
          <w:sz w:val="24"/>
          <w:szCs w:val="24"/>
        </w:rPr>
      </w:pPr>
      <w:r w:rsidRPr="00915043">
        <w:rPr>
          <w:rFonts w:ascii="Times New Roman" w:hAnsi="Times New Roman"/>
          <w:sz w:val="24"/>
          <w:szCs w:val="24"/>
        </w:rPr>
        <w:tab/>
        <w:t>Коричневый, карий (платье, глаза)</w:t>
      </w:r>
    </w:p>
    <w:p w:rsidR="00685536" w:rsidRPr="00915043" w:rsidRDefault="00685536" w:rsidP="00685536">
      <w:pPr>
        <w:pStyle w:val="a3"/>
        <w:rPr>
          <w:rFonts w:ascii="Times New Roman" w:hAnsi="Times New Roman"/>
          <w:sz w:val="24"/>
          <w:szCs w:val="24"/>
        </w:rPr>
      </w:pPr>
      <w:r w:rsidRPr="00915043">
        <w:rPr>
          <w:rFonts w:ascii="Times New Roman" w:hAnsi="Times New Roman"/>
          <w:sz w:val="24"/>
          <w:szCs w:val="24"/>
        </w:rPr>
        <w:tab/>
        <w:t>Старый, древний (обычай, дом)</w:t>
      </w:r>
    </w:p>
    <w:p w:rsidR="00685536" w:rsidRPr="00915043" w:rsidRDefault="00685536" w:rsidP="00685536">
      <w:pPr>
        <w:pStyle w:val="a3"/>
        <w:rPr>
          <w:rFonts w:ascii="Times New Roman" w:hAnsi="Times New Roman"/>
          <w:sz w:val="24"/>
          <w:szCs w:val="24"/>
        </w:rPr>
      </w:pPr>
      <w:r w:rsidRPr="00915043">
        <w:rPr>
          <w:rFonts w:ascii="Times New Roman" w:hAnsi="Times New Roman"/>
          <w:sz w:val="24"/>
          <w:szCs w:val="24"/>
        </w:rPr>
        <w:tab/>
      </w:r>
      <w:r w:rsidRPr="00915043">
        <w:rPr>
          <w:rFonts w:ascii="Times New Roman" w:hAnsi="Times New Roman"/>
          <w:b/>
          <w:i/>
          <w:sz w:val="24"/>
          <w:szCs w:val="24"/>
        </w:rPr>
        <w:t xml:space="preserve">Задание </w:t>
      </w:r>
      <w:r w:rsidRPr="00915043">
        <w:rPr>
          <w:rFonts w:ascii="Times New Roman" w:hAnsi="Times New Roman"/>
          <w:b/>
          <w:i/>
          <w:sz w:val="24"/>
          <w:szCs w:val="24"/>
          <w:lang w:val="en-US"/>
        </w:rPr>
        <w:t>III</w:t>
      </w:r>
      <w:r w:rsidRPr="0091504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15043">
        <w:rPr>
          <w:rFonts w:ascii="Times New Roman" w:hAnsi="Times New Roman"/>
          <w:b/>
          <w:i/>
          <w:sz w:val="24"/>
          <w:szCs w:val="24"/>
          <w:vertAlign w:val="superscript"/>
        </w:rPr>
        <w:t>го</w:t>
      </w:r>
      <w:r w:rsidRPr="00915043">
        <w:rPr>
          <w:rFonts w:ascii="Times New Roman" w:hAnsi="Times New Roman"/>
          <w:b/>
          <w:i/>
          <w:sz w:val="24"/>
          <w:szCs w:val="24"/>
        </w:rPr>
        <w:t xml:space="preserve"> уровня</w:t>
      </w:r>
      <w:r>
        <w:rPr>
          <w:rFonts w:ascii="Times New Roman" w:hAnsi="Times New Roman"/>
          <w:sz w:val="24"/>
          <w:szCs w:val="24"/>
        </w:rPr>
        <w:t xml:space="preserve"> (для «сильных» учащихся</w:t>
      </w:r>
      <w:r w:rsidRPr="00915043">
        <w:rPr>
          <w:rFonts w:ascii="Times New Roman" w:hAnsi="Times New Roman"/>
          <w:sz w:val="24"/>
          <w:szCs w:val="24"/>
        </w:rPr>
        <w:t>:</w:t>
      </w:r>
    </w:p>
    <w:p w:rsidR="00685536" w:rsidRPr="00915043" w:rsidRDefault="00685536" w:rsidP="00685536">
      <w:pPr>
        <w:pStyle w:val="a3"/>
        <w:rPr>
          <w:rFonts w:ascii="Times New Roman" w:hAnsi="Times New Roman"/>
          <w:sz w:val="24"/>
          <w:szCs w:val="24"/>
        </w:rPr>
      </w:pPr>
      <w:r w:rsidRPr="00915043">
        <w:rPr>
          <w:rFonts w:ascii="Times New Roman" w:hAnsi="Times New Roman"/>
          <w:sz w:val="24"/>
          <w:szCs w:val="24"/>
        </w:rPr>
        <w:tab/>
        <w:t>Заменить все слова в предложении (кроме служебных) синонимами:</w:t>
      </w:r>
    </w:p>
    <w:p w:rsidR="00685536" w:rsidRPr="00915043" w:rsidRDefault="00685536" w:rsidP="00685536">
      <w:pPr>
        <w:pStyle w:val="a3"/>
        <w:rPr>
          <w:rFonts w:ascii="Times New Roman" w:hAnsi="Times New Roman"/>
          <w:sz w:val="24"/>
          <w:szCs w:val="24"/>
        </w:rPr>
      </w:pPr>
      <w:r w:rsidRPr="00915043">
        <w:rPr>
          <w:rFonts w:ascii="Times New Roman" w:hAnsi="Times New Roman"/>
          <w:sz w:val="24"/>
          <w:szCs w:val="24"/>
        </w:rPr>
        <w:tab/>
        <w:t>Разъяренная пурга замела дорожки.</w:t>
      </w:r>
    </w:p>
    <w:p w:rsidR="00685536" w:rsidRDefault="00685536" w:rsidP="00685536">
      <w:pPr>
        <w:pStyle w:val="a3"/>
        <w:rPr>
          <w:rFonts w:ascii="Times New Roman" w:hAnsi="Times New Roman"/>
          <w:sz w:val="24"/>
          <w:szCs w:val="24"/>
        </w:rPr>
      </w:pPr>
      <w:r w:rsidRPr="00915043">
        <w:rPr>
          <w:rFonts w:ascii="Times New Roman" w:hAnsi="Times New Roman"/>
          <w:sz w:val="24"/>
          <w:szCs w:val="24"/>
        </w:rPr>
        <w:tab/>
        <w:t>Сторож спрятался от дождя под крышей.</w:t>
      </w:r>
    </w:p>
    <w:p w:rsidR="00D7712E" w:rsidRDefault="00D7712E" w:rsidP="0068553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Врач назначил пациентке инъекции.</w:t>
      </w:r>
    </w:p>
    <w:p w:rsidR="00FF2F09" w:rsidRDefault="00FF2F09" w:rsidP="00685536">
      <w:pPr>
        <w:pStyle w:val="a3"/>
        <w:rPr>
          <w:rFonts w:ascii="Times New Roman" w:hAnsi="Times New Roman"/>
          <w:sz w:val="24"/>
          <w:szCs w:val="24"/>
        </w:rPr>
      </w:pPr>
    </w:p>
    <w:p w:rsidR="00685536" w:rsidRDefault="00685536" w:rsidP="0068553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Также  на уроках русского языка можно использовать такие виды самостоятельной работы, как редактирование текста или предложений и сочинение-миниатюра.   </w:t>
      </w:r>
    </w:p>
    <w:p w:rsidR="00685536" w:rsidRPr="00685536" w:rsidRDefault="00685536" w:rsidP="0068553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685536">
        <w:rPr>
          <w:rFonts w:ascii="Times New Roman" w:hAnsi="Times New Roman"/>
          <w:sz w:val="24"/>
          <w:szCs w:val="24"/>
        </w:rPr>
        <w:t>Так, например, при изучении темы «Полные и краткие прилагательные»</w:t>
      </w:r>
      <w:r>
        <w:rPr>
          <w:rFonts w:ascii="Times New Roman" w:hAnsi="Times New Roman"/>
          <w:sz w:val="24"/>
          <w:szCs w:val="24"/>
        </w:rPr>
        <w:t xml:space="preserve"> в 6 классе можно дать задание по редактированию предложений </w:t>
      </w:r>
      <w:r w:rsidRPr="00685536">
        <w:rPr>
          <w:rFonts w:ascii="Times New Roman" w:hAnsi="Times New Roman"/>
          <w:sz w:val="24"/>
          <w:szCs w:val="24"/>
        </w:rPr>
        <w:t>и сочинение-миниатюр</w:t>
      </w:r>
      <w:r w:rsidR="00D7712E">
        <w:rPr>
          <w:rFonts w:ascii="Times New Roman" w:hAnsi="Times New Roman"/>
          <w:sz w:val="24"/>
          <w:szCs w:val="24"/>
        </w:rPr>
        <w:t>у</w:t>
      </w:r>
      <w:r w:rsidRPr="00685536">
        <w:rPr>
          <w:rFonts w:ascii="Times New Roman" w:hAnsi="Times New Roman"/>
          <w:sz w:val="24"/>
          <w:szCs w:val="24"/>
        </w:rPr>
        <w:t>.</w:t>
      </w:r>
    </w:p>
    <w:p w:rsidR="00685536" w:rsidRPr="00685536" w:rsidRDefault="00D92A63" w:rsidP="00685536">
      <w:pPr>
        <w:pStyle w:val="a3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="00685536" w:rsidRPr="00685536">
        <w:rPr>
          <w:rFonts w:ascii="Times New Roman" w:hAnsi="Times New Roman"/>
          <w:i/>
          <w:sz w:val="24"/>
          <w:szCs w:val="24"/>
          <w:u w:val="single"/>
        </w:rPr>
        <w:t xml:space="preserve">Редактирование </w:t>
      </w:r>
      <w:r w:rsidR="00D00861">
        <w:rPr>
          <w:rFonts w:ascii="Times New Roman" w:hAnsi="Times New Roman"/>
          <w:i/>
          <w:sz w:val="24"/>
          <w:szCs w:val="24"/>
          <w:u w:val="single"/>
        </w:rPr>
        <w:t>предложений</w:t>
      </w:r>
      <w:r w:rsidR="00685536" w:rsidRPr="00685536">
        <w:rPr>
          <w:rFonts w:ascii="Times New Roman" w:hAnsi="Times New Roman"/>
          <w:i/>
          <w:sz w:val="24"/>
          <w:szCs w:val="24"/>
          <w:u w:val="single"/>
        </w:rPr>
        <w:t>.</w:t>
      </w:r>
    </w:p>
    <w:p w:rsidR="00685536" w:rsidRPr="00685536" w:rsidRDefault="00685536" w:rsidP="00685536">
      <w:pPr>
        <w:pStyle w:val="a3"/>
        <w:rPr>
          <w:rFonts w:ascii="Times New Roman" w:hAnsi="Times New Roman"/>
          <w:sz w:val="24"/>
          <w:szCs w:val="24"/>
        </w:rPr>
      </w:pPr>
      <w:r w:rsidRPr="00685536">
        <w:rPr>
          <w:rFonts w:ascii="Times New Roman" w:hAnsi="Times New Roman"/>
          <w:sz w:val="24"/>
          <w:szCs w:val="24"/>
        </w:rPr>
        <w:t>Утренний воздух чистый, прозрачен и свеж.</w:t>
      </w:r>
    </w:p>
    <w:p w:rsidR="00685536" w:rsidRPr="00685536" w:rsidRDefault="00685536" w:rsidP="00685536">
      <w:pPr>
        <w:pStyle w:val="a3"/>
        <w:rPr>
          <w:rFonts w:ascii="Times New Roman" w:hAnsi="Times New Roman"/>
          <w:sz w:val="24"/>
          <w:szCs w:val="24"/>
        </w:rPr>
      </w:pPr>
      <w:r w:rsidRPr="00685536">
        <w:rPr>
          <w:rFonts w:ascii="Times New Roman" w:hAnsi="Times New Roman"/>
          <w:sz w:val="24"/>
          <w:szCs w:val="24"/>
        </w:rPr>
        <w:t>Беленький ландыш пахучий.</w:t>
      </w:r>
    </w:p>
    <w:p w:rsidR="00685536" w:rsidRPr="00685536" w:rsidRDefault="00685536" w:rsidP="00685536">
      <w:pPr>
        <w:pStyle w:val="a3"/>
        <w:rPr>
          <w:rFonts w:ascii="Times New Roman" w:hAnsi="Times New Roman"/>
          <w:sz w:val="24"/>
          <w:szCs w:val="24"/>
        </w:rPr>
      </w:pPr>
      <w:r w:rsidRPr="00685536">
        <w:rPr>
          <w:rFonts w:ascii="Times New Roman" w:hAnsi="Times New Roman"/>
          <w:sz w:val="24"/>
          <w:szCs w:val="24"/>
        </w:rPr>
        <w:t>Старый дуб высокий и могуч.</w:t>
      </w:r>
    </w:p>
    <w:p w:rsidR="00685536" w:rsidRPr="00685536" w:rsidRDefault="00685536" w:rsidP="00685536">
      <w:pPr>
        <w:pStyle w:val="a3"/>
        <w:rPr>
          <w:rFonts w:ascii="Times New Roman" w:hAnsi="Times New Roman"/>
          <w:sz w:val="24"/>
          <w:szCs w:val="24"/>
        </w:rPr>
      </w:pPr>
      <w:r w:rsidRPr="00685536">
        <w:rPr>
          <w:rFonts w:ascii="Times New Roman" w:hAnsi="Times New Roman"/>
          <w:sz w:val="24"/>
          <w:szCs w:val="24"/>
        </w:rPr>
        <w:t>Огромный медведь неуклюжий.</w:t>
      </w:r>
    </w:p>
    <w:p w:rsidR="00685536" w:rsidRPr="00685536" w:rsidRDefault="00D7712E" w:rsidP="0068553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85536" w:rsidRPr="00685536">
        <w:rPr>
          <w:rFonts w:ascii="Times New Roman" w:hAnsi="Times New Roman"/>
          <w:sz w:val="24"/>
          <w:szCs w:val="24"/>
        </w:rPr>
        <w:t>Этот   вид    работы   позволяет    не    только    проверить      уровень</w:t>
      </w:r>
    </w:p>
    <w:p w:rsidR="00685536" w:rsidRPr="00685536" w:rsidRDefault="00685536" w:rsidP="00685536">
      <w:pPr>
        <w:pStyle w:val="a3"/>
        <w:rPr>
          <w:rFonts w:ascii="Times New Roman" w:hAnsi="Times New Roman"/>
          <w:sz w:val="24"/>
          <w:szCs w:val="24"/>
        </w:rPr>
      </w:pPr>
      <w:r w:rsidRPr="00685536">
        <w:rPr>
          <w:rFonts w:ascii="Times New Roman" w:hAnsi="Times New Roman"/>
          <w:sz w:val="24"/>
          <w:szCs w:val="24"/>
        </w:rPr>
        <w:t>грамотности, но и развивает орфографическую зоркость  учащихся.</w:t>
      </w:r>
    </w:p>
    <w:p w:rsidR="00685536" w:rsidRDefault="00D92A63" w:rsidP="0068553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="00685536" w:rsidRPr="00685536">
        <w:rPr>
          <w:rFonts w:ascii="Times New Roman" w:hAnsi="Times New Roman"/>
          <w:i/>
          <w:sz w:val="24"/>
          <w:szCs w:val="24"/>
          <w:u w:val="single"/>
        </w:rPr>
        <w:t>Сочинение-миниатюра</w:t>
      </w:r>
      <w:r w:rsidR="00685536" w:rsidRPr="00685536">
        <w:rPr>
          <w:rFonts w:ascii="Times New Roman" w:hAnsi="Times New Roman"/>
          <w:sz w:val="24"/>
          <w:szCs w:val="24"/>
        </w:rPr>
        <w:t xml:space="preserve"> – это один из видов самостоятельной работы на уроке, который позволяет не только развивать речь учащихся, но и развивает у</w:t>
      </w:r>
      <w:r w:rsidR="00685536">
        <w:rPr>
          <w:rFonts w:ascii="Times New Roman" w:hAnsi="Times New Roman"/>
          <w:sz w:val="24"/>
          <w:szCs w:val="24"/>
        </w:rPr>
        <w:t>мение наблюдать, делать вывод. Можно д</w:t>
      </w:r>
      <w:r w:rsidR="00685536" w:rsidRPr="00685536">
        <w:rPr>
          <w:rFonts w:ascii="Times New Roman" w:hAnsi="Times New Roman"/>
          <w:sz w:val="24"/>
          <w:szCs w:val="24"/>
        </w:rPr>
        <w:t>а</w:t>
      </w:r>
      <w:r w:rsidR="00685536">
        <w:rPr>
          <w:rFonts w:ascii="Times New Roman" w:hAnsi="Times New Roman"/>
          <w:sz w:val="24"/>
          <w:szCs w:val="24"/>
        </w:rPr>
        <w:t>ть</w:t>
      </w:r>
      <w:r w:rsidR="00685536" w:rsidRPr="00685536">
        <w:rPr>
          <w:rFonts w:ascii="Times New Roman" w:hAnsi="Times New Roman"/>
          <w:sz w:val="24"/>
          <w:szCs w:val="24"/>
        </w:rPr>
        <w:t xml:space="preserve"> задание написать соч</w:t>
      </w:r>
      <w:r w:rsidR="00685536">
        <w:rPr>
          <w:rFonts w:ascii="Times New Roman" w:hAnsi="Times New Roman"/>
          <w:sz w:val="24"/>
          <w:szCs w:val="24"/>
        </w:rPr>
        <w:t xml:space="preserve">инение-миниатюру, например, </w:t>
      </w:r>
      <w:r w:rsidR="00685536" w:rsidRPr="00685536">
        <w:rPr>
          <w:rFonts w:ascii="Times New Roman" w:hAnsi="Times New Roman"/>
          <w:sz w:val="24"/>
          <w:szCs w:val="24"/>
        </w:rPr>
        <w:t>на тему «Моё любимое время года». В своём сочинении ребята должны умело использовать прилагательные в полной и краткой форме, определять синтаксическую роль прилагательных.</w:t>
      </w:r>
    </w:p>
    <w:p w:rsidR="000517AE" w:rsidRPr="000517AE" w:rsidRDefault="00685536" w:rsidP="000517A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517AE" w:rsidRPr="000517AE">
        <w:rPr>
          <w:rFonts w:ascii="Times New Roman" w:hAnsi="Times New Roman"/>
          <w:sz w:val="24"/>
          <w:szCs w:val="24"/>
        </w:rPr>
        <w:t xml:space="preserve">На уроке </w:t>
      </w:r>
      <w:r w:rsidR="000517AE">
        <w:rPr>
          <w:rFonts w:ascii="Times New Roman" w:hAnsi="Times New Roman"/>
          <w:sz w:val="24"/>
          <w:szCs w:val="24"/>
        </w:rPr>
        <w:t xml:space="preserve">по теме </w:t>
      </w:r>
      <w:r w:rsidR="000517AE" w:rsidRPr="000517AE">
        <w:rPr>
          <w:rFonts w:ascii="Times New Roman" w:hAnsi="Times New Roman"/>
          <w:sz w:val="24"/>
          <w:szCs w:val="24"/>
        </w:rPr>
        <w:t>«</w:t>
      </w:r>
      <w:r w:rsidR="000517AE">
        <w:rPr>
          <w:rFonts w:ascii="Times New Roman" w:hAnsi="Times New Roman"/>
          <w:sz w:val="24"/>
          <w:szCs w:val="24"/>
        </w:rPr>
        <w:t>Прямое и переносное значение слова» в 5 классе можно</w:t>
      </w:r>
      <w:r w:rsidR="000517AE" w:rsidRPr="000517AE">
        <w:rPr>
          <w:rFonts w:ascii="Times New Roman" w:hAnsi="Times New Roman"/>
          <w:sz w:val="24"/>
          <w:szCs w:val="24"/>
        </w:rPr>
        <w:t xml:space="preserve"> да</w:t>
      </w:r>
      <w:r w:rsidR="000517AE">
        <w:rPr>
          <w:rFonts w:ascii="Times New Roman" w:hAnsi="Times New Roman"/>
          <w:sz w:val="24"/>
          <w:szCs w:val="24"/>
        </w:rPr>
        <w:t>ть</w:t>
      </w:r>
      <w:r w:rsidR="000517AE" w:rsidRPr="000517AE">
        <w:rPr>
          <w:rFonts w:ascii="Times New Roman" w:hAnsi="Times New Roman"/>
          <w:sz w:val="24"/>
          <w:szCs w:val="24"/>
        </w:rPr>
        <w:t xml:space="preserve"> ребятам следующее зад</w:t>
      </w:r>
      <w:r w:rsidR="000517AE">
        <w:rPr>
          <w:rFonts w:ascii="Times New Roman" w:hAnsi="Times New Roman"/>
          <w:sz w:val="24"/>
          <w:szCs w:val="24"/>
        </w:rPr>
        <w:t>ание для самостоятельной работы:</w:t>
      </w:r>
      <w:r w:rsidR="000517AE" w:rsidRPr="000517AE">
        <w:rPr>
          <w:rFonts w:ascii="Times New Roman" w:hAnsi="Times New Roman"/>
          <w:sz w:val="24"/>
          <w:szCs w:val="24"/>
        </w:rPr>
        <w:t xml:space="preserve"> Приведите примеры </w:t>
      </w:r>
      <w:r w:rsidR="000517AE">
        <w:rPr>
          <w:rFonts w:ascii="Times New Roman" w:hAnsi="Times New Roman"/>
          <w:sz w:val="24"/>
          <w:szCs w:val="24"/>
        </w:rPr>
        <w:t xml:space="preserve">словосочетаний с данными прилагательными, </w:t>
      </w:r>
      <w:r w:rsidR="000517AE" w:rsidRPr="000517AE">
        <w:rPr>
          <w:rFonts w:ascii="Times New Roman" w:hAnsi="Times New Roman"/>
          <w:sz w:val="24"/>
          <w:szCs w:val="24"/>
        </w:rPr>
        <w:t xml:space="preserve"> употребив их в переносном значении:</w:t>
      </w:r>
    </w:p>
    <w:p w:rsidR="000517AE" w:rsidRPr="000517AE" w:rsidRDefault="000517AE" w:rsidP="000517AE">
      <w:pPr>
        <w:pStyle w:val="a3"/>
        <w:rPr>
          <w:rFonts w:ascii="Times New Roman" w:hAnsi="Times New Roman"/>
          <w:sz w:val="24"/>
          <w:szCs w:val="24"/>
        </w:rPr>
      </w:pPr>
      <w:r w:rsidRPr="000517AE">
        <w:rPr>
          <w:rFonts w:ascii="Times New Roman" w:hAnsi="Times New Roman"/>
          <w:sz w:val="24"/>
          <w:szCs w:val="24"/>
        </w:rPr>
        <w:tab/>
        <w:t>Железные гвозди – (железное здоровье)</w:t>
      </w:r>
    </w:p>
    <w:p w:rsidR="000517AE" w:rsidRPr="000517AE" w:rsidRDefault="000517AE" w:rsidP="000517AE">
      <w:pPr>
        <w:pStyle w:val="a3"/>
        <w:rPr>
          <w:rFonts w:ascii="Times New Roman" w:hAnsi="Times New Roman"/>
          <w:sz w:val="24"/>
          <w:szCs w:val="24"/>
        </w:rPr>
      </w:pPr>
      <w:r w:rsidRPr="000517AE">
        <w:rPr>
          <w:rFonts w:ascii="Times New Roman" w:hAnsi="Times New Roman"/>
          <w:sz w:val="24"/>
          <w:szCs w:val="24"/>
        </w:rPr>
        <w:tab/>
        <w:t>Стальной стержень – (стальные нервы)</w:t>
      </w:r>
    </w:p>
    <w:p w:rsidR="000517AE" w:rsidRPr="000517AE" w:rsidRDefault="000517AE" w:rsidP="000517AE">
      <w:pPr>
        <w:pStyle w:val="a3"/>
        <w:rPr>
          <w:rFonts w:ascii="Times New Roman" w:hAnsi="Times New Roman"/>
          <w:sz w:val="24"/>
          <w:szCs w:val="24"/>
        </w:rPr>
      </w:pPr>
      <w:r w:rsidRPr="000517AE">
        <w:rPr>
          <w:rFonts w:ascii="Times New Roman" w:hAnsi="Times New Roman"/>
          <w:sz w:val="24"/>
          <w:szCs w:val="24"/>
        </w:rPr>
        <w:tab/>
        <w:t>Золотое кольцо – (золотое сердце)</w:t>
      </w:r>
    </w:p>
    <w:p w:rsidR="000517AE" w:rsidRPr="000517AE" w:rsidRDefault="000517AE" w:rsidP="000517AE">
      <w:pPr>
        <w:pStyle w:val="a3"/>
        <w:rPr>
          <w:rFonts w:ascii="Times New Roman" w:hAnsi="Times New Roman"/>
          <w:sz w:val="24"/>
          <w:szCs w:val="24"/>
        </w:rPr>
      </w:pPr>
      <w:r w:rsidRPr="000517AE">
        <w:rPr>
          <w:rFonts w:ascii="Times New Roman" w:hAnsi="Times New Roman"/>
          <w:sz w:val="24"/>
          <w:szCs w:val="24"/>
        </w:rPr>
        <w:tab/>
        <w:t>Глухой старик – (глухой переулок)</w:t>
      </w:r>
    </w:p>
    <w:p w:rsidR="000517AE" w:rsidRPr="00522DF9" w:rsidRDefault="000517AE" w:rsidP="00522DF9">
      <w:pPr>
        <w:pStyle w:val="a3"/>
        <w:rPr>
          <w:rFonts w:ascii="Times New Roman" w:hAnsi="Times New Roman"/>
          <w:sz w:val="24"/>
          <w:szCs w:val="24"/>
        </w:rPr>
      </w:pPr>
      <w:r w:rsidRPr="000517AE">
        <w:rPr>
          <w:rFonts w:ascii="Times New Roman" w:hAnsi="Times New Roman"/>
          <w:sz w:val="24"/>
          <w:szCs w:val="24"/>
        </w:rPr>
        <w:tab/>
        <w:t>Сердечная мышца – (сердечный человек)</w:t>
      </w:r>
    </w:p>
    <w:p w:rsidR="00522DF9" w:rsidRDefault="000517AE" w:rsidP="000517A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517AE">
        <w:rPr>
          <w:rFonts w:ascii="Times New Roman" w:hAnsi="Times New Roman"/>
          <w:sz w:val="24"/>
          <w:szCs w:val="24"/>
        </w:rPr>
        <w:t>Та</w:t>
      </w:r>
      <w:r w:rsidR="00D00861">
        <w:rPr>
          <w:rFonts w:ascii="Times New Roman" w:hAnsi="Times New Roman"/>
          <w:sz w:val="24"/>
          <w:szCs w:val="24"/>
        </w:rPr>
        <w:t>кая работа учит ребят мыслить, правильно</w:t>
      </w:r>
      <w:r w:rsidRPr="000517AE">
        <w:rPr>
          <w:rFonts w:ascii="Times New Roman" w:hAnsi="Times New Roman"/>
          <w:sz w:val="24"/>
          <w:szCs w:val="24"/>
        </w:rPr>
        <w:t xml:space="preserve"> употреблять в речи слова в переносном значении.</w:t>
      </w:r>
    </w:p>
    <w:p w:rsidR="00522DF9" w:rsidRDefault="00522DF9" w:rsidP="000517AE">
      <w:pPr>
        <w:pStyle w:val="a3"/>
        <w:rPr>
          <w:rFonts w:ascii="Times New Roman" w:hAnsi="Times New Roman"/>
          <w:sz w:val="24"/>
          <w:szCs w:val="24"/>
        </w:rPr>
      </w:pPr>
    </w:p>
    <w:p w:rsidR="00522DF9" w:rsidRPr="00522DF9" w:rsidRDefault="00522DF9" w:rsidP="00522DF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</w:p>
    <w:p w:rsidR="000517AE" w:rsidRPr="000517AE" w:rsidRDefault="00522DF9" w:rsidP="000517A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517AE" w:rsidRPr="000517AE">
        <w:rPr>
          <w:rFonts w:ascii="Times New Roman" w:hAnsi="Times New Roman"/>
          <w:sz w:val="24"/>
          <w:szCs w:val="24"/>
        </w:rPr>
        <w:t xml:space="preserve">При закреплении понятия «паронимы» </w:t>
      </w:r>
      <w:r w:rsidR="000517AE">
        <w:rPr>
          <w:rFonts w:ascii="Times New Roman" w:hAnsi="Times New Roman"/>
          <w:sz w:val="24"/>
          <w:szCs w:val="24"/>
        </w:rPr>
        <w:t xml:space="preserve">в 8 классе также может быть предложено </w:t>
      </w:r>
      <w:r w:rsidR="000517AE" w:rsidRPr="000517AE">
        <w:rPr>
          <w:rFonts w:ascii="Times New Roman" w:hAnsi="Times New Roman"/>
          <w:sz w:val="24"/>
          <w:szCs w:val="24"/>
        </w:rPr>
        <w:t xml:space="preserve"> задани</w:t>
      </w:r>
      <w:r w:rsidR="000517AE">
        <w:rPr>
          <w:rFonts w:ascii="Times New Roman" w:hAnsi="Times New Roman"/>
          <w:sz w:val="24"/>
          <w:szCs w:val="24"/>
        </w:rPr>
        <w:t>е для самостоятельной работы:</w:t>
      </w:r>
      <w:r w:rsidR="000517AE" w:rsidRPr="000517AE">
        <w:rPr>
          <w:rFonts w:ascii="Times New Roman" w:hAnsi="Times New Roman"/>
          <w:sz w:val="24"/>
          <w:szCs w:val="24"/>
        </w:rPr>
        <w:t xml:space="preserve"> С данными словами составьте словосочетания, объясните разницу в значении слов:</w:t>
      </w:r>
    </w:p>
    <w:p w:rsidR="000517AE" w:rsidRPr="000517AE" w:rsidRDefault="000517AE" w:rsidP="000517AE">
      <w:pPr>
        <w:pStyle w:val="a3"/>
        <w:rPr>
          <w:rFonts w:ascii="Times New Roman" w:hAnsi="Times New Roman"/>
          <w:sz w:val="24"/>
          <w:szCs w:val="24"/>
        </w:rPr>
      </w:pPr>
      <w:r w:rsidRPr="000517AE">
        <w:rPr>
          <w:rFonts w:ascii="Times New Roman" w:hAnsi="Times New Roman"/>
          <w:sz w:val="24"/>
          <w:szCs w:val="24"/>
        </w:rPr>
        <w:tab/>
        <w:t>Описка – отписка</w:t>
      </w:r>
    </w:p>
    <w:p w:rsidR="000517AE" w:rsidRPr="000517AE" w:rsidRDefault="000517AE" w:rsidP="000517AE">
      <w:pPr>
        <w:pStyle w:val="a3"/>
        <w:rPr>
          <w:rFonts w:ascii="Times New Roman" w:hAnsi="Times New Roman"/>
          <w:sz w:val="24"/>
          <w:szCs w:val="24"/>
        </w:rPr>
      </w:pPr>
      <w:r w:rsidRPr="000517AE">
        <w:rPr>
          <w:rFonts w:ascii="Times New Roman" w:hAnsi="Times New Roman"/>
          <w:sz w:val="24"/>
          <w:szCs w:val="24"/>
        </w:rPr>
        <w:tab/>
        <w:t>Сытый – сытный</w:t>
      </w:r>
    </w:p>
    <w:p w:rsidR="000517AE" w:rsidRPr="000517AE" w:rsidRDefault="000517AE" w:rsidP="000517AE">
      <w:pPr>
        <w:pStyle w:val="a3"/>
        <w:rPr>
          <w:rFonts w:ascii="Times New Roman" w:hAnsi="Times New Roman"/>
          <w:sz w:val="24"/>
          <w:szCs w:val="24"/>
        </w:rPr>
      </w:pPr>
      <w:r w:rsidRPr="000517AE">
        <w:rPr>
          <w:rFonts w:ascii="Times New Roman" w:hAnsi="Times New Roman"/>
          <w:sz w:val="24"/>
          <w:szCs w:val="24"/>
        </w:rPr>
        <w:tab/>
        <w:t>Опечатка – отпечаток</w:t>
      </w:r>
    </w:p>
    <w:p w:rsidR="000517AE" w:rsidRPr="000517AE" w:rsidRDefault="000517AE" w:rsidP="000517AE">
      <w:pPr>
        <w:pStyle w:val="a3"/>
        <w:rPr>
          <w:rFonts w:ascii="Times New Roman" w:hAnsi="Times New Roman"/>
          <w:sz w:val="24"/>
          <w:szCs w:val="24"/>
        </w:rPr>
      </w:pPr>
      <w:r w:rsidRPr="000517AE">
        <w:rPr>
          <w:rFonts w:ascii="Times New Roman" w:hAnsi="Times New Roman"/>
          <w:sz w:val="24"/>
          <w:szCs w:val="24"/>
        </w:rPr>
        <w:tab/>
        <w:t>Жесткий – жестокий</w:t>
      </w:r>
    </w:p>
    <w:p w:rsidR="000517AE" w:rsidRPr="000517AE" w:rsidRDefault="000517AE" w:rsidP="000517AE">
      <w:pPr>
        <w:pStyle w:val="a3"/>
        <w:rPr>
          <w:rFonts w:ascii="Times New Roman" w:hAnsi="Times New Roman"/>
          <w:sz w:val="24"/>
          <w:szCs w:val="24"/>
        </w:rPr>
      </w:pPr>
      <w:r w:rsidRPr="000517AE">
        <w:rPr>
          <w:rFonts w:ascii="Times New Roman" w:hAnsi="Times New Roman"/>
          <w:sz w:val="24"/>
          <w:szCs w:val="24"/>
        </w:rPr>
        <w:tab/>
        <w:t>Устареть – постареть</w:t>
      </w:r>
    </w:p>
    <w:p w:rsidR="00915043" w:rsidRDefault="000517AE" w:rsidP="0056384D">
      <w:pPr>
        <w:pStyle w:val="a3"/>
        <w:rPr>
          <w:rFonts w:ascii="Times New Roman" w:hAnsi="Times New Roman"/>
          <w:sz w:val="24"/>
          <w:szCs w:val="24"/>
        </w:rPr>
      </w:pPr>
      <w:r w:rsidRPr="000517AE">
        <w:rPr>
          <w:rFonts w:ascii="Times New Roman" w:hAnsi="Times New Roman"/>
          <w:sz w:val="24"/>
          <w:szCs w:val="24"/>
        </w:rPr>
        <w:tab/>
        <w:t>Мелкий – мелочный</w:t>
      </w:r>
    </w:p>
    <w:p w:rsidR="00D7712E" w:rsidRDefault="00D7712E" w:rsidP="00D7712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Также к формам организации самостоятельной работы учащихся на уроках русского языка можно отнести и  следующие виды работ.</w:t>
      </w:r>
    </w:p>
    <w:p w:rsidR="00D7712E" w:rsidRPr="00522DF9" w:rsidRDefault="00D7712E" w:rsidP="00D7712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22DF9">
        <w:rPr>
          <w:rFonts w:ascii="Times New Roman" w:hAnsi="Times New Roman"/>
          <w:i/>
          <w:sz w:val="24"/>
          <w:szCs w:val="24"/>
          <w:u w:val="single"/>
        </w:rPr>
        <w:t>Выборочные диктанты.</w:t>
      </w:r>
      <w:r w:rsidRPr="00522DF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22DF9">
        <w:rPr>
          <w:rFonts w:ascii="Times New Roman" w:hAnsi="Times New Roman"/>
          <w:sz w:val="24"/>
          <w:szCs w:val="24"/>
        </w:rPr>
        <w:t>При изучении какой-либо части речи в разделе «Морфология» предлагаем задание: выписать из текста изучаемые части речи (или только имя прилагательное, или причастие, глагол или наречие). Выборочный диктант может быть заменён слуховым диктантом. Задание: на слух определить части речи и записать их в нужную колонку. Этот вид работы дает возможность закрепить знания не только по морфологии, орфографии, но и другим разделам языкознания.</w:t>
      </w:r>
    </w:p>
    <w:p w:rsidR="00D7712E" w:rsidRPr="00522DF9" w:rsidRDefault="00D7712E" w:rsidP="00D7712E">
      <w:pPr>
        <w:pStyle w:val="a3"/>
        <w:rPr>
          <w:rFonts w:ascii="Times New Roman" w:hAnsi="Times New Roman"/>
          <w:sz w:val="24"/>
          <w:szCs w:val="24"/>
        </w:rPr>
      </w:pPr>
      <w:r w:rsidRPr="00522DF9">
        <w:rPr>
          <w:rFonts w:ascii="Times New Roman" w:hAnsi="Times New Roman"/>
          <w:sz w:val="24"/>
          <w:szCs w:val="24"/>
        </w:rPr>
        <w:t xml:space="preserve">     Другой вид самостоятельной работы – </w:t>
      </w:r>
      <w:r w:rsidRPr="00522DF9">
        <w:rPr>
          <w:rFonts w:ascii="Times New Roman" w:hAnsi="Times New Roman"/>
          <w:i/>
          <w:sz w:val="24"/>
          <w:szCs w:val="24"/>
          <w:u w:val="single"/>
        </w:rPr>
        <w:t>распределительные диктанты.</w:t>
      </w:r>
      <w:r w:rsidRPr="00522DF9">
        <w:rPr>
          <w:rFonts w:ascii="Times New Roman" w:hAnsi="Times New Roman"/>
          <w:sz w:val="24"/>
          <w:szCs w:val="24"/>
        </w:rPr>
        <w:t xml:space="preserve"> При изучении раздела грамматики «Орфография» предлагается задание: распределить по колонкам слова с орфограммой, например, «Непроверяемая гласная в корне слова» и «Непроверяемая согласная в корне слова» (орфограмма может быть любой). Вариантов орфограмм и пунктограмм множество, следует только определить, какие ЗУН отрабатываются.</w:t>
      </w:r>
    </w:p>
    <w:p w:rsidR="00D7712E" w:rsidRPr="00522DF9" w:rsidRDefault="00D7712E" w:rsidP="00D7712E">
      <w:pPr>
        <w:pStyle w:val="a3"/>
        <w:rPr>
          <w:rFonts w:ascii="Times New Roman" w:hAnsi="Times New Roman"/>
          <w:sz w:val="24"/>
          <w:szCs w:val="24"/>
        </w:rPr>
      </w:pPr>
      <w:r w:rsidRPr="00522DF9">
        <w:rPr>
          <w:rFonts w:ascii="Times New Roman" w:hAnsi="Times New Roman"/>
          <w:sz w:val="24"/>
          <w:szCs w:val="24"/>
        </w:rPr>
        <w:t xml:space="preserve">     </w:t>
      </w:r>
      <w:r w:rsidRPr="00522DF9">
        <w:rPr>
          <w:rFonts w:ascii="Times New Roman" w:hAnsi="Times New Roman"/>
          <w:i/>
          <w:sz w:val="24"/>
          <w:szCs w:val="24"/>
          <w:u w:val="single"/>
        </w:rPr>
        <w:t>Восстановительные диктанты.</w:t>
      </w:r>
      <w:r w:rsidRPr="00522DF9">
        <w:rPr>
          <w:rFonts w:ascii="Times New Roman" w:hAnsi="Times New Roman"/>
          <w:sz w:val="24"/>
          <w:szCs w:val="24"/>
        </w:rPr>
        <w:t xml:space="preserve"> Это задание может быть следующим: записать под диктовку текст, восстанавливая по смыслу эпитеты, выраженные прилагательными или причастиями; дописать наречия, обозначая признак действия. Или – заменить одно из однородных сказуемых, выраженных глаголом, обособленным обстоятельством, выраженным деепричастием. Эта работа творческого характера, она дает возможность ученикам проявить свои умения рисовать словом, увидеть, </w:t>
      </w:r>
      <w:r w:rsidR="00FF2F09">
        <w:rPr>
          <w:rFonts w:ascii="Times New Roman" w:hAnsi="Times New Roman"/>
          <w:sz w:val="24"/>
          <w:szCs w:val="24"/>
        </w:rPr>
        <w:t>как слово</w:t>
      </w:r>
      <w:r w:rsidRPr="00522DF9">
        <w:rPr>
          <w:rFonts w:ascii="Times New Roman" w:hAnsi="Times New Roman"/>
          <w:sz w:val="24"/>
          <w:szCs w:val="24"/>
        </w:rPr>
        <w:t xml:space="preserve"> работает в речи.</w:t>
      </w:r>
    </w:p>
    <w:p w:rsidR="00D7712E" w:rsidRPr="0056384D" w:rsidRDefault="00D7712E" w:rsidP="0056384D">
      <w:pPr>
        <w:pStyle w:val="a3"/>
        <w:rPr>
          <w:rFonts w:ascii="Times New Roman" w:hAnsi="Times New Roman"/>
          <w:sz w:val="24"/>
          <w:szCs w:val="24"/>
        </w:rPr>
      </w:pPr>
    </w:p>
    <w:p w:rsidR="0056384D" w:rsidRDefault="0056384D" w:rsidP="00912A8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912A8D">
        <w:rPr>
          <w:rFonts w:ascii="Times New Roman" w:hAnsi="Times New Roman"/>
          <w:sz w:val="24"/>
          <w:szCs w:val="24"/>
        </w:rPr>
        <w:t>Самостоятельная работа стимулирует у учащихся произвольное внимание, поскольку при ее выполнении школьники сосредот</w:t>
      </w:r>
      <w:r>
        <w:rPr>
          <w:rFonts w:ascii="Times New Roman" w:hAnsi="Times New Roman"/>
          <w:sz w:val="24"/>
          <w:szCs w:val="24"/>
        </w:rPr>
        <w:t>а</w:t>
      </w:r>
      <w:r w:rsidRPr="00912A8D">
        <w:rPr>
          <w:rFonts w:ascii="Times New Roman" w:hAnsi="Times New Roman"/>
          <w:sz w:val="24"/>
          <w:szCs w:val="24"/>
        </w:rPr>
        <w:t>чиваются на сравнении, сопоставлении непосредственно изучаемых предметов и отвлекаются от других раздражителей. Чем занимательнее основной вопрос полученного задания для изучения и разнообразнее возможности его решения, тем более концентрируется внимание, тем более устойчивым и произвольным оно становится. Это позволяет школьникам не только найти правильный ответ на заданный учителем вопрос, но и обобщить проведенный сравнительный анализ, сформулировать заключительные выводы, т.е. довести самостоятельную работу до логического конца.</w:t>
      </w:r>
    </w:p>
    <w:p w:rsidR="00912A8D" w:rsidRDefault="0056384D" w:rsidP="00912A8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912A8D" w:rsidRPr="00912A8D">
        <w:rPr>
          <w:rFonts w:ascii="Times New Roman" w:hAnsi="Times New Roman"/>
          <w:sz w:val="24"/>
          <w:szCs w:val="24"/>
        </w:rPr>
        <w:t>Система упражнений и заданий для самостоятельной работы  позволяет учащимся в дальнейшем самостоятельно приобретать знания, помогает им глубже, прочнее усваивать материал, приучает их к наблюдательности, пробуждает творческую активность и инициативу. Умения и навыки, развивающиеся в результате таких условий, дают учащимся возможность сознательно работать с книгой, правильно выражать свои мысли в устной и письменной форме, выделять существенные признаки того или иного явления, сопоставлять и группировать факты, делать выводы и обобщения, применять их на практике. Постоянная новизна, нарастание трудностей в процессе работы, освоение информационных технологий постепенно увлекают учащихся, изменяют их мотивацию к учению. Они начинают проявлять интерес к деятельности и становятся активными участниками учебного процесса по приобретению разных</w:t>
      </w:r>
      <w:r>
        <w:rPr>
          <w:rFonts w:ascii="Times New Roman" w:hAnsi="Times New Roman"/>
          <w:sz w:val="24"/>
          <w:szCs w:val="24"/>
        </w:rPr>
        <w:t xml:space="preserve"> умений и навыков.</w:t>
      </w:r>
    </w:p>
    <w:p w:rsidR="00912195" w:rsidRDefault="00912195" w:rsidP="00945B08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945B08" w:rsidRDefault="00945B08" w:rsidP="00945B08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</w:p>
    <w:p w:rsidR="00945B08" w:rsidRDefault="00945B08" w:rsidP="003F4FE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Практические материалы.</w:t>
      </w:r>
    </w:p>
    <w:p w:rsidR="00B96411" w:rsidRDefault="00B96411" w:rsidP="00945B0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3F4FE3" w:rsidRDefault="003F4FE3" w:rsidP="00945B0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45B08" w:rsidRDefault="00945B08" w:rsidP="00945B0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План-конспект урока в 6 классе по теме:</w:t>
      </w:r>
    </w:p>
    <w:p w:rsidR="00E95D12" w:rsidRDefault="00E95D12" w:rsidP="00945B0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«Лексикология. Обобщение».</w:t>
      </w:r>
    </w:p>
    <w:p w:rsidR="00E95D12" w:rsidRDefault="00E95D12" w:rsidP="00945B0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95D12" w:rsidRDefault="00E95D12" w:rsidP="0090130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Технологическая карта урока:</w:t>
      </w:r>
    </w:p>
    <w:p w:rsidR="00E95D12" w:rsidRPr="00E95D12" w:rsidRDefault="00E95D12" w:rsidP="00E95D12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5B08" w:rsidRDefault="00E95D12" w:rsidP="00E95D1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E95D1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   Тема: </w:t>
      </w:r>
      <w:r w:rsidR="00A45195">
        <w:rPr>
          <w:rFonts w:ascii="Times New Roman" w:hAnsi="Times New Roman"/>
          <w:b/>
          <w:sz w:val="24"/>
          <w:szCs w:val="24"/>
        </w:rPr>
        <w:t xml:space="preserve">      </w:t>
      </w:r>
      <w:r w:rsidRPr="003F4FE3">
        <w:rPr>
          <w:rFonts w:ascii="Times New Roman" w:hAnsi="Times New Roman"/>
          <w:b/>
          <w:i/>
          <w:color w:val="00B050"/>
          <w:sz w:val="28"/>
          <w:szCs w:val="28"/>
        </w:rPr>
        <w:t>Лексикология. Обобщение.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01303" w:rsidRDefault="00901303" w:rsidP="00E95D12">
      <w:pPr>
        <w:pStyle w:val="a3"/>
        <w:rPr>
          <w:rFonts w:ascii="Times New Roman" w:hAnsi="Times New Roman"/>
          <w:sz w:val="24"/>
          <w:szCs w:val="24"/>
        </w:rPr>
      </w:pPr>
    </w:p>
    <w:p w:rsidR="00860BB7" w:rsidRDefault="00E95D12" w:rsidP="00E95D1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.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5D12">
        <w:rPr>
          <w:rFonts w:ascii="Times New Roman" w:hAnsi="Times New Roman"/>
          <w:b/>
          <w:sz w:val="24"/>
          <w:szCs w:val="24"/>
        </w:rPr>
        <w:t>Цели:</w:t>
      </w:r>
      <w:r>
        <w:rPr>
          <w:rFonts w:ascii="Times New Roman" w:hAnsi="Times New Roman"/>
          <w:b/>
          <w:sz w:val="24"/>
          <w:szCs w:val="24"/>
        </w:rPr>
        <w:t xml:space="preserve"> 1. </w:t>
      </w:r>
      <w:r w:rsidR="00860BB7">
        <w:rPr>
          <w:rFonts w:ascii="Times New Roman" w:hAnsi="Times New Roman"/>
          <w:sz w:val="24"/>
          <w:szCs w:val="24"/>
        </w:rPr>
        <w:t xml:space="preserve">Систематизировать и обобщить с учащимися знания, умения и навыки, </w:t>
      </w:r>
    </w:p>
    <w:p w:rsidR="00E95D12" w:rsidRDefault="00860BB7" w:rsidP="00E95D1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полученные по данному разделу. </w:t>
      </w:r>
    </w:p>
    <w:p w:rsidR="00860BB7" w:rsidRDefault="00860BB7" w:rsidP="00E95D1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Закрепить умение давать толкование лексического значения слова, </w:t>
      </w:r>
    </w:p>
    <w:p w:rsidR="00860BB7" w:rsidRDefault="00860BB7" w:rsidP="00E95D1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определять, к какому лексическому пласту относится то или иное слово, </w:t>
      </w:r>
    </w:p>
    <w:p w:rsidR="00860BB7" w:rsidRDefault="00860BB7" w:rsidP="00E95D1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навык различения слов различных лексических пластов, правильного </w:t>
      </w:r>
    </w:p>
    <w:p w:rsidR="00860BB7" w:rsidRDefault="00860BB7" w:rsidP="00E95D1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употребления их в речи. </w:t>
      </w:r>
    </w:p>
    <w:p w:rsidR="00860BB7" w:rsidRDefault="00860BB7" w:rsidP="00E95D1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60BB7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Воспитывать интерес к изучению словарного богатства языка. </w:t>
      </w:r>
    </w:p>
    <w:p w:rsidR="00860BB7" w:rsidRDefault="00860BB7" w:rsidP="00E95D1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Привлечь внимание учащихся к проблеме будущего выбора дальнейшего </w:t>
      </w:r>
    </w:p>
    <w:p w:rsidR="00860BB7" w:rsidRDefault="00860BB7" w:rsidP="00E95D1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жизненного пути, воспитывать уважительное отношение к людям разных </w:t>
      </w:r>
    </w:p>
    <w:p w:rsidR="00860BB7" w:rsidRDefault="00860BB7" w:rsidP="00E95D1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профессий. </w:t>
      </w:r>
    </w:p>
    <w:p w:rsidR="00901303" w:rsidRDefault="00901303" w:rsidP="00E95D12">
      <w:pPr>
        <w:pStyle w:val="a3"/>
        <w:rPr>
          <w:rFonts w:ascii="Times New Roman" w:hAnsi="Times New Roman"/>
          <w:sz w:val="24"/>
          <w:szCs w:val="24"/>
        </w:rPr>
      </w:pPr>
    </w:p>
    <w:p w:rsidR="00B431C5" w:rsidRDefault="00AD3771" w:rsidP="00C07C9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C07C9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Задачи: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07C93" w:rsidRDefault="00C07C93" w:rsidP="00B431C5">
      <w:pPr>
        <w:pStyle w:val="a3"/>
        <w:numPr>
          <w:ilvl w:val="2"/>
          <w:numId w:val="11"/>
        </w:numPr>
        <w:rPr>
          <w:rFonts w:ascii="Times New Roman" w:hAnsi="Times New Roman"/>
          <w:sz w:val="24"/>
          <w:szCs w:val="24"/>
        </w:rPr>
      </w:pPr>
      <w:r w:rsidRPr="00C07C93">
        <w:rPr>
          <w:rFonts w:ascii="Times New Roman" w:hAnsi="Times New Roman"/>
          <w:sz w:val="24"/>
          <w:szCs w:val="24"/>
        </w:rPr>
        <w:t>расширение и углубление знаний учащихся по лексике;</w:t>
      </w:r>
    </w:p>
    <w:p w:rsidR="00C07C93" w:rsidRDefault="00C07C93" w:rsidP="00B431C5">
      <w:pPr>
        <w:pStyle w:val="a3"/>
        <w:numPr>
          <w:ilvl w:val="2"/>
          <w:numId w:val="11"/>
        </w:numPr>
        <w:rPr>
          <w:rFonts w:ascii="Times New Roman" w:hAnsi="Times New Roman"/>
          <w:sz w:val="24"/>
          <w:szCs w:val="24"/>
        </w:rPr>
      </w:pPr>
      <w:r w:rsidRPr="00C07C93">
        <w:rPr>
          <w:rFonts w:ascii="Times New Roman" w:hAnsi="Times New Roman"/>
          <w:sz w:val="24"/>
          <w:szCs w:val="24"/>
        </w:rPr>
        <w:t>обогащение активного словарного запаса учащихся и формиров</w:t>
      </w:r>
      <w:r>
        <w:rPr>
          <w:rFonts w:ascii="Times New Roman" w:hAnsi="Times New Roman"/>
          <w:sz w:val="24"/>
          <w:szCs w:val="24"/>
        </w:rPr>
        <w:t xml:space="preserve">ание  </w:t>
      </w:r>
    </w:p>
    <w:p w:rsidR="00C07C93" w:rsidRPr="00C07C93" w:rsidRDefault="00C07C93" w:rsidP="0031441D">
      <w:pPr>
        <w:pStyle w:val="a3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навыков правильного словоупотребления</w:t>
      </w:r>
      <w:r w:rsidRPr="00C07C93">
        <w:rPr>
          <w:rFonts w:ascii="Times New Roman" w:hAnsi="Times New Roman"/>
          <w:sz w:val="24"/>
          <w:szCs w:val="24"/>
        </w:rPr>
        <w:t>;</w:t>
      </w:r>
    </w:p>
    <w:p w:rsidR="00C07C93" w:rsidRDefault="00C07C93" w:rsidP="00B431C5">
      <w:pPr>
        <w:pStyle w:val="a3"/>
        <w:numPr>
          <w:ilvl w:val="2"/>
          <w:numId w:val="11"/>
        </w:numPr>
        <w:rPr>
          <w:rFonts w:ascii="Times New Roman" w:hAnsi="Times New Roman"/>
          <w:sz w:val="24"/>
          <w:szCs w:val="24"/>
        </w:rPr>
      </w:pPr>
      <w:r w:rsidRPr="00C07C93">
        <w:rPr>
          <w:rFonts w:ascii="Times New Roman" w:hAnsi="Times New Roman"/>
          <w:sz w:val="24"/>
          <w:szCs w:val="24"/>
        </w:rPr>
        <w:t>развитие познавательного интер</w:t>
      </w:r>
      <w:r>
        <w:rPr>
          <w:rFonts w:ascii="Times New Roman" w:hAnsi="Times New Roman"/>
          <w:sz w:val="24"/>
          <w:szCs w:val="24"/>
        </w:rPr>
        <w:t>еса учащихся к изучению лексики;</w:t>
      </w:r>
      <w:r w:rsidRPr="00C07C93">
        <w:rPr>
          <w:rFonts w:ascii="Times New Roman" w:hAnsi="Times New Roman"/>
          <w:sz w:val="24"/>
          <w:szCs w:val="24"/>
        </w:rPr>
        <w:t xml:space="preserve"> </w:t>
      </w:r>
    </w:p>
    <w:p w:rsidR="00C07C93" w:rsidRDefault="00C07C93" w:rsidP="00C548D1">
      <w:pPr>
        <w:pStyle w:val="a3"/>
        <w:numPr>
          <w:ilvl w:val="2"/>
          <w:numId w:val="11"/>
        </w:numPr>
        <w:rPr>
          <w:rFonts w:ascii="Times New Roman" w:hAnsi="Times New Roman"/>
          <w:sz w:val="24"/>
          <w:szCs w:val="24"/>
        </w:rPr>
      </w:pPr>
      <w:r w:rsidRPr="00C07C93">
        <w:rPr>
          <w:rFonts w:ascii="Times New Roman" w:hAnsi="Times New Roman"/>
          <w:sz w:val="24"/>
          <w:szCs w:val="24"/>
        </w:rPr>
        <w:t xml:space="preserve">развитие основных мыслительных процессов учащихся (анализ, синтез, </w:t>
      </w:r>
      <w:r w:rsidRPr="00C548D1">
        <w:rPr>
          <w:rFonts w:ascii="Times New Roman" w:hAnsi="Times New Roman"/>
          <w:sz w:val="24"/>
          <w:szCs w:val="24"/>
        </w:rPr>
        <w:t>сравнение, обобщение, воображение);</w:t>
      </w:r>
    </w:p>
    <w:p w:rsidR="00C548D1" w:rsidRPr="00C548D1" w:rsidRDefault="00C548D1" w:rsidP="00C548D1">
      <w:pPr>
        <w:pStyle w:val="a3"/>
        <w:numPr>
          <w:ilvl w:val="2"/>
          <w:numId w:val="11"/>
        </w:numPr>
        <w:rPr>
          <w:rFonts w:ascii="Times New Roman" w:hAnsi="Times New Roman"/>
          <w:sz w:val="24"/>
          <w:szCs w:val="24"/>
        </w:rPr>
      </w:pPr>
      <w:r w:rsidRPr="00C07C93">
        <w:rPr>
          <w:rFonts w:ascii="Times New Roman" w:hAnsi="Times New Roman"/>
          <w:sz w:val="24"/>
          <w:szCs w:val="24"/>
        </w:rPr>
        <w:t>воспитание потребности изучать русский язык;</w:t>
      </w:r>
    </w:p>
    <w:p w:rsidR="00AD3771" w:rsidRDefault="00C07C93" w:rsidP="00B431C5">
      <w:pPr>
        <w:pStyle w:val="a3"/>
        <w:numPr>
          <w:ilvl w:val="2"/>
          <w:numId w:val="11"/>
        </w:numPr>
        <w:rPr>
          <w:rFonts w:ascii="Times New Roman" w:hAnsi="Times New Roman"/>
          <w:sz w:val="24"/>
          <w:szCs w:val="24"/>
        </w:rPr>
      </w:pPr>
      <w:r w:rsidRPr="00C07C93">
        <w:rPr>
          <w:rFonts w:ascii="Times New Roman" w:hAnsi="Times New Roman"/>
          <w:sz w:val="24"/>
          <w:szCs w:val="24"/>
        </w:rPr>
        <w:t>воспитание коммуникативной культуры школьников.</w:t>
      </w:r>
    </w:p>
    <w:p w:rsidR="00901303" w:rsidRDefault="00901303" w:rsidP="00901303">
      <w:pPr>
        <w:pStyle w:val="a3"/>
        <w:ind w:left="2160"/>
        <w:rPr>
          <w:rFonts w:ascii="Times New Roman" w:hAnsi="Times New Roman"/>
          <w:sz w:val="24"/>
          <w:szCs w:val="24"/>
        </w:rPr>
      </w:pPr>
    </w:p>
    <w:p w:rsidR="00B431C5" w:rsidRDefault="00B431C5" w:rsidP="00B431C5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Pr="00B431C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 Содержание:</w:t>
      </w:r>
    </w:p>
    <w:p w:rsidR="00B431C5" w:rsidRPr="00B431C5" w:rsidRDefault="00B431C5" w:rsidP="00B431C5">
      <w:pPr>
        <w:pStyle w:val="a3"/>
        <w:numPr>
          <w:ilvl w:val="3"/>
          <w:numId w:val="12"/>
        </w:numPr>
        <w:rPr>
          <w:rFonts w:ascii="Times New Roman" w:hAnsi="Times New Roman"/>
          <w:sz w:val="24"/>
          <w:szCs w:val="24"/>
        </w:rPr>
      </w:pPr>
      <w:r w:rsidRPr="00B431C5">
        <w:rPr>
          <w:rFonts w:ascii="Times New Roman" w:hAnsi="Times New Roman"/>
          <w:sz w:val="24"/>
          <w:szCs w:val="24"/>
        </w:rPr>
        <w:t xml:space="preserve">Теоретическая часть </w:t>
      </w:r>
      <w:r>
        <w:rPr>
          <w:rFonts w:ascii="Times New Roman" w:hAnsi="Times New Roman"/>
          <w:sz w:val="24"/>
          <w:szCs w:val="24"/>
        </w:rPr>
        <w:t xml:space="preserve">(закрепление основных теоретических понятий по </w:t>
      </w:r>
      <w:r w:rsidRPr="00B431C5">
        <w:rPr>
          <w:rFonts w:ascii="Times New Roman" w:hAnsi="Times New Roman"/>
          <w:sz w:val="24"/>
          <w:szCs w:val="24"/>
        </w:rPr>
        <w:t>данной теме).</w:t>
      </w:r>
    </w:p>
    <w:p w:rsidR="00B431C5" w:rsidRPr="00B431C5" w:rsidRDefault="00B431C5" w:rsidP="00B431C5">
      <w:pPr>
        <w:pStyle w:val="a3"/>
        <w:numPr>
          <w:ilvl w:val="3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Практическая часть (закрепление основных умений и навыков по </w:t>
      </w:r>
      <w:r w:rsidRPr="00B431C5">
        <w:rPr>
          <w:rFonts w:ascii="Times New Roman" w:hAnsi="Times New Roman"/>
          <w:sz w:val="24"/>
          <w:szCs w:val="24"/>
        </w:rPr>
        <w:t>данной теме)</w:t>
      </w:r>
    </w:p>
    <w:p w:rsidR="00B431C5" w:rsidRDefault="00B431C5" w:rsidP="00B431C5">
      <w:pPr>
        <w:pStyle w:val="a3"/>
        <w:numPr>
          <w:ilvl w:val="3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Контроль (тестовые задания по данной теме).</w:t>
      </w:r>
    </w:p>
    <w:p w:rsidR="00901303" w:rsidRDefault="00901303" w:rsidP="00901303">
      <w:pPr>
        <w:pStyle w:val="a3"/>
        <w:ind w:left="2880"/>
        <w:rPr>
          <w:rFonts w:ascii="Times New Roman" w:hAnsi="Times New Roman"/>
          <w:sz w:val="24"/>
          <w:szCs w:val="24"/>
        </w:rPr>
      </w:pPr>
    </w:p>
    <w:p w:rsidR="00F343E2" w:rsidRDefault="00F343E2" w:rsidP="00F343E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F343E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   Технология: </w:t>
      </w:r>
      <w:r>
        <w:rPr>
          <w:rFonts w:ascii="Times New Roman" w:hAnsi="Times New Roman"/>
          <w:sz w:val="24"/>
          <w:szCs w:val="24"/>
        </w:rPr>
        <w:t>урок-обобщение с применением интерактивных методик преподавания.</w:t>
      </w:r>
    </w:p>
    <w:p w:rsidR="00901303" w:rsidRDefault="00901303" w:rsidP="00F343E2">
      <w:pPr>
        <w:pStyle w:val="a3"/>
        <w:rPr>
          <w:rFonts w:ascii="Times New Roman" w:hAnsi="Times New Roman"/>
          <w:sz w:val="24"/>
          <w:szCs w:val="24"/>
        </w:rPr>
      </w:pPr>
    </w:p>
    <w:p w:rsidR="00F343E2" w:rsidRDefault="00F343E2" w:rsidP="00F343E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</w:t>
      </w:r>
      <w:r w:rsidRPr="00F343E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  Методы и формы: </w:t>
      </w:r>
      <w:r>
        <w:rPr>
          <w:rFonts w:ascii="Times New Roman" w:hAnsi="Times New Roman"/>
          <w:sz w:val="24"/>
          <w:szCs w:val="24"/>
        </w:rPr>
        <w:t xml:space="preserve">кластер, работа </w:t>
      </w:r>
      <w:r w:rsidR="00A04BA8">
        <w:rPr>
          <w:rFonts w:ascii="Times New Roman" w:hAnsi="Times New Roman"/>
          <w:sz w:val="24"/>
          <w:szCs w:val="24"/>
        </w:rPr>
        <w:t>в группах</w:t>
      </w:r>
      <w:r>
        <w:rPr>
          <w:rFonts w:ascii="Times New Roman" w:hAnsi="Times New Roman"/>
          <w:sz w:val="24"/>
          <w:szCs w:val="24"/>
        </w:rPr>
        <w:t>, самостоятельная работа.</w:t>
      </w:r>
    </w:p>
    <w:p w:rsidR="00901303" w:rsidRDefault="00901303" w:rsidP="00F343E2">
      <w:pPr>
        <w:pStyle w:val="a3"/>
        <w:rPr>
          <w:rFonts w:ascii="Times New Roman" w:hAnsi="Times New Roman"/>
          <w:sz w:val="24"/>
          <w:szCs w:val="24"/>
        </w:rPr>
      </w:pPr>
    </w:p>
    <w:p w:rsidR="00F343E2" w:rsidRDefault="00F343E2" w:rsidP="00F343E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F343E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 Контроль: </w:t>
      </w:r>
      <w:r>
        <w:rPr>
          <w:rFonts w:ascii="Times New Roman" w:hAnsi="Times New Roman"/>
          <w:sz w:val="24"/>
          <w:szCs w:val="24"/>
        </w:rPr>
        <w:t>тестирование (самопроверка)</w:t>
      </w:r>
    </w:p>
    <w:p w:rsidR="00901303" w:rsidRDefault="00901303" w:rsidP="00F343E2">
      <w:pPr>
        <w:pStyle w:val="a3"/>
        <w:rPr>
          <w:rFonts w:ascii="Times New Roman" w:hAnsi="Times New Roman"/>
          <w:sz w:val="24"/>
          <w:szCs w:val="24"/>
        </w:rPr>
      </w:pPr>
    </w:p>
    <w:p w:rsidR="00F343E2" w:rsidRDefault="00F343E2" w:rsidP="00F343E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F343E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Оценка: </w:t>
      </w:r>
      <w:r>
        <w:rPr>
          <w:rFonts w:ascii="Times New Roman" w:hAnsi="Times New Roman"/>
          <w:sz w:val="24"/>
          <w:szCs w:val="24"/>
        </w:rPr>
        <w:t>1 – 5 баллов.</w:t>
      </w:r>
    </w:p>
    <w:p w:rsidR="00901303" w:rsidRDefault="00901303" w:rsidP="00F343E2">
      <w:pPr>
        <w:pStyle w:val="a3"/>
        <w:rPr>
          <w:rFonts w:ascii="Times New Roman" w:hAnsi="Times New Roman"/>
          <w:sz w:val="24"/>
          <w:szCs w:val="24"/>
        </w:rPr>
      </w:pPr>
    </w:p>
    <w:p w:rsidR="00F343E2" w:rsidRDefault="00F343E2" w:rsidP="00F343E2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IX</w:t>
      </w:r>
      <w:r w:rsidRPr="00F343E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   Ожидаемый результат:</w:t>
      </w:r>
    </w:p>
    <w:p w:rsidR="00901303" w:rsidRDefault="00901303" w:rsidP="00F343E2">
      <w:pPr>
        <w:pStyle w:val="a3"/>
        <w:rPr>
          <w:rFonts w:ascii="Times New Roman" w:hAnsi="Times New Roman"/>
          <w:b/>
          <w:sz w:val="24"/>
          <w:szCs w:val="24"/>
        </w:rPr>
      </w:pPr>
    </w:p>
    <w:p w:rsidR="00C548D1" w:rsidRDefault="00C548D1" w:rsidP="00F343E2">
      <w:pPr>
        <w:pStyle w:val="a3"/>
        <w:rPr>
          <w:rFonts w:ascii="Times New Roman" w:hAnsi="Times New Roman"/>
          <w:b/>
          <w:sz w:val="24"/>
          <w:szCs w:val="24"/>
        </w:rPr>
      </w:pPr>
    </w:p>
    <w:p w:rsidR="00B96411" w:rsidRDefault="00B96411" w:rsidP="00B96411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343E2" w:rsidRPr="00912195" w:rsidTr="00912195">
        <w:tc>
          <w:tcPr>
            <w:tcW w:w="4785" w:type="dxa"/>
          </w:tcPr>
          <w:p w:rsidR="00F343E2" w:rsidRPr="00912195" w:rsidRDefault="00F343E2" w:rsidP="00912195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2195">
              <w:rPr>
                <w:rFonts w:ascii="Times New Roman" w:hAnsi="Times New Roman"/>
                <w:b/>
                <w:i/>
                <w:sz w:val="24"/>
                <w:szCs w:val="24"/>
              </w:rPr>
              <w:t>Учитель</w:t>
            </w:r>
          </w:p>
        </w:tc>
        <w:tc>
          <w:tcPr>
            <w:tcW w:w="4785" w:type="dxa"/>
          </w:tcPr>
          <w:p w:rsidR="00F343E2" w:rsidRPr="00912195" w:rsidRDefault="00F343E2" w:rsidP="00912195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2195">
              <w:rPr>
                <w:rFonts w:ascii="Times New Roman" w:hAnsi="Times New Roman"/>
                <w:b/>
                <w:i/>
                <w:sz w:val="24"/>
                <w:szCs w:val="24"/>
              </w:rPr>
              <w:t>Ученики</w:t>
            </w:r>
          </w:p>
        </w:tc>
      </w:tr>
      <w:tr w:rsidR="00F343E2" w:rsidRPr="00912195" w:rsidTr="00912195">
        <w:tc>
          <w:tcPr>
            <w:tcW w:w="4785" w:type="dxa"/>
          </w:tcPr>
          <w:p w:rsidR="00F343E2" w:rsidRPr="00912195" w:rsidRDefault="00A43657" w:rsidP="00F343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Собрать и систематизировать материал по данному разделу, оптимальный для учащихся разных классов.</w:t>
            </w:r>
          </w:p>
        </w:tc>
        <w:tc>
          <w:tcPr>
            <w:tcW w:w="4785" w:type="dxa"/>
          </w:tcPr>
          <w:p w:rsidR="00F343E2" w:rsidRPr="00912195" w:rsidRDefault="00901303" w:rsidP="00F343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2195">
              <w:rPr>
                <w:rFonts w:ascii="Times New Roman" w:hAnsi="Times New Roman"/>
                <w:sz w:val="24"/>
                <w:szCs w:val="24"/>
              </w:rPr>
              <w:t xml:space="preserve">Учащиеся должны четко различать слова различных лексических пластов, давать толкование их лексического значения, правильно употреблять их в речи. </w:t>
            </w:r>
          </w:p>
        </w:tc>
      </w:tr>
    </w:tbl>
    <w:p w:rsidR="00F343E2" w:rsidRDefault="00F343E2" w:rsidP="00F343E2">
      <w:pPr>
        <w:pStyle w:val="a3"/>
        <w:rPr>
          <w:rFonts w:ascii="Times New Roman" w:hAnsi="Times New Roman"/>
          <w:b/>
          <w:sz w:val="24"/>
          <w:szCs w:val="24"/>
        </w:rPr>
      </w:pPr>
    </w:p>
    <w:p w:rsidR="00901303" w:rsidRDefault="00901303" w:rsidP="00F343E2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X.</w:t>
      </w:r>
      <w:r>
        <w:rPr>
          <w:rFonts w:ascii="Times New Roman" w:hAnsi="Times New Roman"/>
          <w:b/>
          <w:sz w:val="24"/>
          <w:szCs w:val="24"/>
        </w:rPr>
        <w:t xml:space="preserve">    Перспектива:</w:t>
      </w:r>
    </w:p>
    <w:p w:rsidR="00901303" w:rsidRDefault="00901303" w:rsidP="00F343E2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01303" w:rsidRPr="00912195" w:rsidTr="00912195">
        <w:tc>
          <w:tcPr>
            <w:tcW w:w="4785" w:type="dxa"/>
          </w:tcPr>
          <w:p w:rsidR="00901303" w:rsidRPr="00912195" w:rsidRDefault="00901303" w:rsidP="00912195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2195">
              <w:rPr>
                <w:rFonts w:ascii="Times New Roman" w:hAnsi="Times New Roman"/>
                <w:b/>
                <w:i/>
                <w:sz w:val="24"/>
                <w:szCs w:val="24"/>
              </w:rPr>
              <w:t>Учитель</w:t>
            </w:r>
          </w:p>
        </w:tc>
        <w:tc>
          <w:tcPr>
            <w:tcW w:w="4785" w:type="dxa"/>
          </w:tcPr>
          <w:p w:rsidR="00901303" w:rsidRPr="00912195" w:rsidRDefault="00901303" w:rsidP="00912195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2195">
              <w:rPr>
                <w:rFonts w:ascii="Times New Roman" w:hAnsi="Times New Roman"/>
                <w:b/>
                <w:i/>
                <w:sz w:val="24"/>
                <w:szCs w:val="24"/>
              </w:rPr>
              <w:t>Ученики</w:t>
            </w:r>
          </w:p>
        </w:tc>
      </w:tr>
      <w:tr w:rsidR="00901303" w:rsidRPr="00912195" w:rsidTr="00912195">
        <w:tc>
          <w:tcPr>
            <w:tcW w:w="4785" w:type="dxa"/>
          </w:tcPr>
          <w:p w:rsidR="00901303" w:rsidRPr="00912195" w:rsidRDefault="00A43657" w:rsidP="00F343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Повышать уровень педмастерства. Разработать оптимальную для всех возрастных групп форму урока по данной теме. </w:t>
            </w:r>
          </w:p>
        </w:tc>
        <w:tc>
          <w:tcPr>
            <w:tcW w:w="4785" w:type="dxa"/>
          </w:tcPr>
          <w:p w:rsidR="00901303" w:rsidRDefault="00A43657" w:rsidP="00B96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Обогащение словарного запаса, развитие речи.</w:t>
            </w:r>
          </w:p>
          <w:p w:rsidR="00A43657" w:rsidRPr="00912195" w:rsidRDefault="00A43657" w:rsidP="00B96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тестов и связных текстов по данной теме. </w:t>
            </w:r>
          </w:p>
        </w:tc>
      </w:tr>
    </w:tbl>
    <w:p w:rsidR="00901303" w:rsidRPr="00901303" w:rsidRDefault="00901303" w:rsidP="00F343E2">
      <w:pPr>
        <w:pStyle w:val="a3"/>
        <w:rPr>
          <w:rFonts w:ascii="Times New Roman" w:hAnsi="Times New Roman"/>
          <w:b/>
          <w:sz w:val="24"/>
          <w:szCs w:val="24"/>
        </w:rPr>
      </w:pPr>
    </w:p>
    <w:p w:rsidR="00912A8D" w:rsidRPr="00912A8D" w:rsidRDefault="00912A8D" w:rsidP="00B431C5">
      <w:pPr>
        <w:pStyle w:val="a3"/>
        <w:ind w:firstLine="285"/>
        <w:rPr>
          <w:rFonts w:ascii="Times New Roman" w:hAnsi="Times New Roman"/>
          <w:sz w:val="24"/>
          <w:szCs w:val="24"/>
        </w:rPr>
      </w:pPr>
    </w:p>
    <w:p w:rsidR="00F45DDA" w:rsidRPr="00590CED" w:rsidRDefault="00590CED" w:rsidP="008F19B9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XI</w:t>
      </w:r>
      <w:r w:rsidRPr="00A4365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  Ход урока: </w:t>
      </w:r>
    </w:p>
    <w:p w:rsidR="008F19B9" w:rsidRDefault="008F19B9" w:rsidP="008F19B9">
      <w:pPr>
        <w:pStyle w:val="a3"/>
        <w:rPr>
          <w:rFonts w:ascii="Times New Roman" w:hAnsi="Times New Roman"/>
          <w:sz w:val="24"/>
          <w:szCs w:val="24"/>
        </w:rPr>
      </w:pPr>
    </w:p>
    <w:p w:rsidR="00A43657" w:rsidRDefault="00A43657" w:rsidP="008F19B9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A4365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   Оргмомент.</w:t>
      </w:r>
    </w:p>
    <w:p w:rsidR="00A43657" w:rsidRDefault="00A43657" w:rsidP="008F19B9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    Сообщение темы и целей урока.</w:t>
      </w:r>
    </w:p>
    <w:p w:rsidR="00A43657" w:rsidRDefault="00A43657" w:rsidP="008F19B9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  Повторение.</w:t>
      </w:r>
    </w:p>
    <w:p w:rsidR="00A43657" w:rsidRDefault="00A43657" w:rsidP="008F19B9">
      <w:pPr>
        <w:pStyle w:val="a3"/>
        <w:rPr>
          <w:rFonts w:ascii="Times New Roman" w:hAnsi="Times New Roman"/>
          <w:b/>
          <w:sz w:val="24"/>
          <w:szCs w:val="24"/>
        </w:rPr>
      </w:pPr>
    </w:p>
    <w:p w:rsidR="00A43657" w:rsidRDefault="00A43657" w:rsidP="008F19B9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390552">
        <w:rPr>
          <w:rFonts w:ascii="Times New Roman" w:hAnsi="Times New Roman"/>
          <w:b/>
          <w:i/>
          <w:color w:val="7030A0"/>
          <w:sz w:val="24"/>
          <w:szCs w:val="24"/>
        </w:rPr>
        <w:t>1. Индивидуальная работа учащихся по разноуровневым карточкам</w:t>
      </w:r>
      <w:r w:rsidR="00390552" w:rsidRPr="00390552">
        <w:rPr>
          <w:rFonts w:ascii="Times New Roman" w:hAnsi="Times New Roman"/>
          <w:b/>
          <w:i/>
          <w:color w:val="7030A0"/>
          <w:sz w:val="24"/>
          <w:szCs w:val="24"/>
        </w:rPr>
        <w:t>.</w:t>
      </w:r>
    </w:p>
    <w:p w:rsidR="00390552" w:rsidRDefault="00390552" w:rsidP="008F19B9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</w:pPr>
    </w:p>
    <w:p w:rsidR="00390552" w:rsidRDefault="00390552" w:rsidP="008F19B9">
      <w:pPr>
        <w:pStyle w:val="a3"/>
        <w:rPr>
          <w:rFonts w:ascii="Times New Roman" w:hAnsi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/>
          <w:b/>
          <w:i/>
          <w:color w:val="0070C0"/>
          <w:sz w:val="24"/>
          <w:szCs w:val="24"/>
        </w:rPr>
        <w:t>Карточка № 1. (для «слабых» учащихся)</w:t>
      </w:r>
    </w:p>
    <w:p w:rsidR="00390552" w:rsidRDefault="00390552" w:rsidP="008F19B9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/>
          <w:b/>
          <w:i/>
          <w:color w:val="00B050"/>
          <w:sz w:val="24"/>
          <w:szCs w:val="24"/>
        </w:rPr>
        <w:t xml:space="preserve">Из данных слов выписать только профессионализмы. </w:t>
      </w:r>
    </w:p>
    <w:p w:rsidR="00390552" w:rsidRDefault="00390552" w:rsidP="008F19B9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</w:p>
    <w:p w:rsidR="00390552" w:rsidRDefault="00390552" w:rsidP="008F19B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Октава, </w:t>
      </w:r>
      <w:r w:rsidR="005F04A4">
        <w:rPr>
          <w:rFonts w:ascii="Times New Roman" w:hAnsi="Times New Roman"/>
          <w:sz w:val="24"/>
          <w:szCs w:val="24"/>
        </w:rPr>
        <w:t xml:space="preserve">весна, улица, палитра, аккорд, переход, свет, ланиты, фиксаж, акварель, гамма, спасатель, мольберт, солнце, чело. </w:t>
      </w:r>
    </w:p>
    <w:p w:rsidR="005F04A4" w:rsidRDefault="005F04A4" w:rsidP="008F19B9">
      <w:pPr>
        <w:pStyle w:val="a3"/>
        <w:rPr>
          <w:rFonts w:ascii="Times New Roman" w:hAnsi="Times New Roman"/>
          <w:sz w:val="24"/>
          <w:szCs w:val="24"/>
        </w:rPr>
      </w:pPr>
    </w:p>
    <w:p w:rsidR="005F04A4" w:rsidRDefault="005F04A4" w:rsidP="008F19B9">
      <w:pPr>
        <w:pStyle w:val="a3"/>
        <w:rPr>
          <w:rFonts w:ascii="Times New Roman" w:hAnsi="Times New Roman"/>
          <w:sz w:val="24"/>
          <w:szCs w:val="24"/>
        </w:rPr>
      </w:pPr>
    </w:p>
    <w:p w:rsidR="005F04A4" w:rsidRDefault="005F04A4" w:rsidP="008F19B9">
      <w:pPr>
        <w:pStyle w:val="a3"/>
        <w:rPr>
          <w:rFonts w:ascii="Times New Roman" w:hAnsi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/>
          <w:b/>
          <w:i/>
          <w:color w:val="0070C0"/>
          <w:sz w:val="24"/>
          <w:szCs w:val="24"/>
        </w:rPr>
        <w:t>Карточка № 2. (для «средних» учащихся)</w:t>
      </w:r>
    </w:p>
    <w:p w:rsidR="005F04A4" w:rsidRDefault="005F04A4" w:rsidP="008F19B9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/>
          <w:b/>
          <w:i/>
          <w:color w:val="00B050"/>
          <w:sz w:val="24"/>
          <w:szCs w:val="24"/>
        </w:rPr>
        <w:t xml:space="preserve">Из данных слов выписать профессионализмы, указать, к какой профессии они относятся. </w:t>
      </w:r>
    </w:p>
    <w:p w:rsidR="005F04A4" w:rsidRDefault="005F04A4" w:rsidP="008F19B9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</w:p>
    <w:p w:rsidR="005F04A4" w:rsidRDefault="005F04A4" w:rsidP="005F04A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B050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Октава, весна, улица, палитра, аккорд, переход, свет, ланиты, фиксаж, акварель, гамма, спасатель, мольберт, солнце, чело. </w:t>
      </w:r>
    </w:p>
    <w:p w:rsidR="005F04A4" w:rsidRDefault="005F04A4" w:rsidP="008F19B9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</w:p>
    <w:p w:rsidR="005F04A4" w:rsidRDefault="005F04A4" w:rsidP="008F19B9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</w:p>
    <w:p w:rsidR="005F04A4" w:rsidRDefault="005F04A4" w:rsidP="008F19B9">
      <w:pPr>
        <w:pStyle w:val="a3"/>
        <w:rPr>
          <w:rFonts w:ascii="Times New Roman" w:hAnsi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/>
          <w:b/>
          <w:i/>
          <w:color w:val="0070C0"/>
          <w:sz w:val="24"/>
          <w:szCs w:val="24"/>
        </w:rPr>
        <w:t>Карточка № 3. (для «сильных» учащихся)</w:t>
      </w:r>
    </w:p>
    <w:p w:rsidR="005F04A4" w:rsidRDefault="005F04A4" w:rsidP="005F04A4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/>
          <w:b/>
          <w:i/>
          <w:color w:val="00B050"/>
          <w:sz w:val="24"/>
          <w:szCs w:val="24"/>
        </w:rPr>
        <w:t xml:space="preserve">Из данных слов выписать профессионализмы, распределяя их по профессиям. Составить предложения со словами, относящимися к профессии музыканта. </w:t>
      </w:r>
    </w:p>
    <w:p w:rsidR="005F04A4" w:rsidRDefault="005F04A4" w:rsidP="005F04A4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</w:p>
    <w:p w:rsidR="005F04A4" w:rsidRDefault="005F04A4" w:rsidP="005F04A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B050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Октава, весна, улица, палитра, аккорд, переход, свет, ланиты, фиксаж, акварель, гамма, спасатель, мольберт, солнце, чело. </w:t>
      </w:r>
    </w:p>
    <w:p w:rsidR="005F04A4" w:rsidRDefault="005F04A4" w:rsidP="005F04A4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</w:p>
    <w:p w:rsidR="005F04A4" w:rsidRDefault="005F04A4" w:rsidP="005F04A4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</w:p>
    <w:p w:rsidR="005F04A4" w:rsidRDefault="005F04A4" w:rsidP="005F04A4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</w:p>
    <w:p w:rsidR="005F04A4" w:rsidRDefault="005F04A4" w:rsidP="005F04A4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color w:val="00B050"/>
          <w:sz w:val="24"/>
          <w:szCs w:val="24"/>
        </w:rPr>
        <w:t xml:space="preserve">     </w:t>
      </w:r>
      <w:r>
        <w:rPr>
          <w:rFonts w:ascii="Times New Roman" w:hAnsi="Times New Roman"/>
          <w:b/>
          <w:i/>
          <w:color w:val="7030A0"/>
          <w:sz w:val="24"/>
          <w:szCs w:val="24"/>
        </w:rPr>
        <w:t>2. Опрос (с параллельным составлением кластера):</w:t>
      </w:r>
    </w:p>
    <w:p w:rsidR="005F04A4" w:rsidRDefault="005F04A4" w:rsidP="005F04A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7030A0"/>
          <w:sz w:val="24"/>
          <w:szCs w:val="24"/>
        </w:rPr>
        <w:t xml:space="preserve">     </w:t>
      </w:r>
      <w:r>
        <w:rPr>
          <w:rFonts w:ascii="Times New Roman" w:hAnsi="Times New Roman"/>
          <w:b/>
          <w:i/>
          <w:sz w:val="24"/>
          <w:szCs w:val="24"/>
        </w:rPr>
        <w:t xml:space="preserve">1. </w:t>
      </w:r>
      <w:r w:rsidR="003321C6">
        <w:rPr>
          <w:rFonts w:ascii="Times New Roman" w:hAnsi="Times New Roman"/>
          <w:sz w:val="24"/>
          <w:szCs w:val="24"/>
        </w:rPr>
        <w:t>На какие группы делятся все слова по сфере употребления?</w:t>
      </w:r>
    </w:p>
    <w:p w:rsidR="003321C6" w:rsidRDefault="003321C6" w:rsidP="005F04A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i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Какие слова называются общеупотребительными?</w:t>
      </w:r>
    </w:p>
    <w:p w:rsidR="003321C6" w:rsidRDefault="003321C6" w:rsidP="005F04A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i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Какие слова относятся к лексике ограниченного употребления?</w:t>
      </w:r>
    </w:p>
    <w:p w:rsidR="003321C6" w:rsidRDefault="003321C6" w:rsidP="003321C6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8. </w:t>
      </w:r>
    </w:p>
    <w:p w:rsidR="003321C6" w:rsidRDefault="003321C6" w:rsidP="003321C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i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Что такое диалектизмы?</w:t>
      </w:r>
    </w:p>
    <w:p w:rsidR="003321C6" w:rsidRDefault="003321C6" w:rsidP="003321C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i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Что такое профессионализмы?</w:t>
      </w:r>
    </w:p>
    <w:p w:rsidR="003321C6" w:rsidRDefault="003321C6" w:rsidP="003321C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i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>На какие группы по происхождению делятся слова?</w:t>
      </w:r>
    </w:p>
    <w:p w:rsidR="003321C6" w:rsidRDefault="003321C6" w:rsidP="003321C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321C6">
        <w:rPr>
          <w:rFonts w:ascii="Times New Roman" w:hAnsi="Times New Roman"/>
          <w:b/>
          <w:i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Какие слова называются исконно-русскими?</w:t>
      </w:r>
    </w:p>
    <w:p w:rsidR="003321C6" w:rsidRDefault="003321C6" w:rsidP="003321C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321C6">
        <w:rPr>
          <w:rFonts w:ascii="Times New Roman" w:hAnsi="Times New Roman"/>
          <w:b/>
          <w:i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Что такое заимствования?</w:t>
      </w:r>
    </w:p>
    <w:p w:rsidR="003321C6" w:rsidRDefault="003321C6" w:rsidP="003321C6">
      <w:pPr>
        <w:pStyle w:val="a3"/>
        <w:rPr>
          <w:rFonts w:ascii="Times New Roman" w:hAnsi="Times New Roman"/>
          <w:sz w:val="24"/>
          <w:szCs w:val="24"/>
        </w:rPr>
      </w:pPr>
      <w:r w:rsidRPr="003321C6">
        <w:rPr>
          <w:rFonts w:ascii="Times New Roman" w:hAnsi="Times New Roman"/>
          <w:b/>
          <w:i/>
          <w:sz w:val="24"/>
          <w:szCs w:val="24"/>
        </w:rPr>
        <w:t xml:space="preserve">     9.</w:t>
      </w:r>
      <w:r>
        <w:rPr>
          <w:rFonts w:ascii="Times New Roman" w:hAnsi="Times New Roman"/>
          <w:sz w:val="24"/>
          <w:szCs w:val="24"/>
        </w:rPr>
        <w:t xml:space="preserve"> На какие группы делятся слова по времени существования в языке?</w:t>
      </w:r>
    </w:p>
    <w:p w:rsidR="003321C6" w:rsidRDefault="003321C6" w:rsidP="003321C6">
      <w:pPr>
        <w:pStyle w:val="a3"/>
        <w:rPr>
          <w:rFonts w:ascii="Times New Roman" w:hAnsi="Times New Roman"/>
          <w:sz w:val="24"/>
          <w:szCs w:val="24"/>
        </w:rPr>
      </w:pPr>
      <w:r w:rsidRPr="003321C6">
        <w:rPr>
          <w:rFonts w:ascii="Times New Roman" w:hAnsi="Times New Roman"/>
          <w:b/>
          <w:i/>
          <w:sz w:val="24"/>
          <w:szCs w:val="24"/>
        </w:rPr>
        <w:t xml:space="preserve">     10.</w:t>
      </w:r>
      <w:r>
        <w:rPr>
          <w:rFonts w:ascii="Times New Roman" w:hAnsi="Times New Roman"/>
          <w:sz w:val="24"/>
          <w:szCs w:val="24"/>
        </w:rPr>
        <w:t xml:space="preserve"> Какие слова называются устаревшими? На какие группы они делятся?</w:t>
      </w:r>
    </w:p>
    <w:p w:rsidR="003321C6" w:rsidRDefault="003321C6" w:rsidP="003321C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321C6">
        <w:rPr>
          <w:rFonts w:ascii="Times New Roman" w:hAnsi="Times New Roman"/>
          <w:b/>
          <w:i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Что такое архаизмы?</w:t>
      </w:r>
    </w:p>
    <w:p w:rsidR="003321C6" w:rsidRDefault="003321C6" w:rsidP="003321C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321C6">
        <w:rPr>
          <w:rFonts w:ascii="Times New Roman" w:hAnsi="Times New Roman"/>
          <w:b/>
          <w:i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Что такое историзмы?</w:t>
      </w:r>
    </w:p>
    <w:p w:rsidR="005552CC" w:rsidRDefault="003321C6" w:rsidP="005C3DE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321C6">
        <w:rPr>
          <w:rFonts w:ascii="Times New Roman" w:hAnsi="Times New Roman"/>
          <w:b/>
          <w:i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Что такое неологизмы?</w:t>
      </w:r>
    </w:p>
    <w:p w:rsidR="005552CC" w:rsidRPr="008F19B9" w:rsidRDefault="005552CC" w:rsidP="005C3DE3">
      <w:pPr>
        <w:pStyle w:val="a3"/>
        <w:rPr>
          <w:rFonts w:ascii="Times New Roman" w:hAnsi="Times New Roman"/>
          <w:sz w:val="24"/>
          <w:szCs w:val="24"/>
        </w:rPr>
      </w:pPr>
    </w:p>
    <w:p w:rsidR="00AC443E" w:rsidRPr="00915043" w:rsidRDefault="00AC443E" w:rsidP="0068553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271CB">
        <w:rPr>
          <w:rFonts w:ascii="Times New Roman" w:hAnsi="Times New Roman"/>
          <w:sz w:val="24"/>
          <w:szCs w:val="24"/>
        </w:rPr>
      </w:r>
      <w:r w:rsidR="003271CB">
        <w:rPr>
          <w:rFonts w:ascii="Times New Roman" w:hAnsi="Times New Roman"/>
          <w:sz w:val="24"/>
          <w:szCs w:val="24"/>
        </w:rPr>
        <w:pict>
          <v:group id="_x0000_s1096" editas="radial" style="width:6in;height:187.95pt;mso-position-horizontal-relative:char;mso-position-vertical-relative:line" coordorigin="1642,120" coordsize="8640,8640">
            <o:lock v:ext="edit" aspectratio="t"/>
            <o:diagram v:ext="edit" dgmstyle="0" dgmscaley="28512" dgmfontsize="5" constrainbounds="1858,336,10066,8544">
              <o:relationtable v:ext="edit">
                <o:rel v:ext="edit" idsrc="#_s1097" iddest="#_s1097"/>
                <o:rel v:ext="edit" idsrc="#_s1098" iddest="#_s1097" idcntr="#_s1099"/>
                <o:rel v:ext="edit" idsrc="#_s1104" iddest="#_s1097" idcntr="#_s1105"/>
                <o:rel v:ext="edit" idsrc="#_s1106" iddest="#_s1097" idcntr="#_s1107"/>
                <o:rel v:ext="edit" idsrc="#_s1108" iddest="#_s1097" idcntr="#_s1109"/>
                <o:rel v:ext="edit" idsrc="#_s1110" iddest="#_s1097" idcntr="#_s1111"/>
                <o:rel v:ext="edit" idsrc="#_s1100" iddest="#_s1097" idcntr="#_s1101"/>
                <o:rel v:ext="edit" idsrc="#_s1102" iddest="#_s1097" idcntr="#_s1103"/>
                <o:rel v:ext="edit" idsrc="#_s1114" iddest="#_s1097" idcntr="#_s1115"/>
              </o:relationtable>
            </o:diagram>
            <v:shape id="_x0000_s1095" type="#_x0000_t75" style="position:absolute;left:1642;top:120;width:8640;height:8640" o:preferrelative="f">
              <v:fill o:detectmouseclick="t"/>
              <v:path o:extrusionok="t" o:connecttype="none"/>
              <o:lock v:ext="edit" text="t"/>
            </v:shape>
            <v:line id="_s1115" o:spid="_x0000_s1115" style="position:absolute;flip:x y;v-text-anchor:middle" from="4513,2990" to="5236,3714" o:dgmnodekind="65535" strokeweight="2.25pt"/>
            <v:oval id="_s1114" o:spid="_x0000_s1114" style="position:absolute;left:2759;top:1237;width:2052;height:2052;v-text-anchor:middle" o:dgmnodekind="0">
              <v:textbox inset="0,0,0,0">
                <w:txbxContent>
                  <w:p w:rsidR="00264A8A" w:rsidRPr="00264A8A" w:rsidRDefault="00264A8A" w:rsidP="00264A8A">
                    <w:pPr>
                      <w:jc w:val="center"/>
                      <w:rPr>
                        <w:b/>
                        <w:color w:val="92D050"/>
                        <w:sz w:val="20"/>
                        <w:szCs w:val="28"/>
                      </w:rPr>
                    </w:pPr>
                    <w:r w:rsidRPr="00264A8A">
                      <w:rPr>
                        <w:b/>
                        <w:color w:val="92D050"/>
                        <w:sz w:val="20"/>
                        <w:szCs w:val="28"/>
                      </w:rPr>
                      <w:t>Архаизмы</w:t>
                    </w:r>
                  </w:p>
                </w:txbxContent>
              </v:textbox>
            </v:oval>
            <v:line id="_s1103" o:spid="_x0000_s1103" style="position:absolute;flip:x;v-text-anchor:middle" from="3913,4439" to="4936,4440" o:dgmnodekind="65535" strokeweight="2.25pt"/>
            <v:oval id="_s1102" o:spid="_x0000_s1102" style="position:absolute;left:1858;top:3414;width:2052;height:2052;v-text-anchor:middle" o:dgmnodekind="0">
              <v:textbox inset="0,0,0,0">
                <w:txbxContent>
                  <w:p w:rsidR="00264A8A" w:rsidRPr="00264A8A" w:rsidRDefault="00264A8A" w:rsidP="00264A8A">
                    <w:pPr>
                      <w:rPr>
                        <w:b/>
                        <w:color w:val="92D050"/>
                        <w:sz w:val="20"/>
                        <w:szCs w:val="28"/>
                      </w:rPr>
                    </w:pPr>
                    <w:r>
                      <w:rPr>
                        <w:b/>
                        <w:color w:val="92D050"/>
                        <w:sz w:val="20"/>
                        <w:szCs w:val="28"/>
                      </w:rPr>
                      <w:t xml:space="preserve">     </w:t>
                    </w:r>
                    <w:r w:rsidRPr="00264A8A">
                      <w:rPr>
                        <w:b/>
                        <w:color w:val="92D050"/>
                        <w:sz w:val="20"/>
                        <w:szCs w:val="28"/>
                      </w:rPr>
                      <w:t>Историзмы</w:t>
                    </w:r>
                  </w:p>
                </w:txbxContent>
              </v:textbox>
            </v:oval>
            <v:line id="_s1101" o:spid="_x0000_s1101" style="position:absolute;flip:x;v-text-anchor:middle" from="4513,5165" to="5237,5888" o:dgmnodekind="65535" strokeweight="2.25pt"/>
            <v:oval id="_s1100" o:spid="_x0000_s1100" style="position:absolute;left:2760;top:5590;width:2052;height:2052;v-text-anchor:middle" o:dgmnodekind="0">
              <v:textbox inset="0,0,0,0">
                <w:txbxContent>
                  <w:p w:rsidR="00264A8A" w:rsidRPr="00264A8A" w:rsidRDefault="00264A8A" w:rsidP="00264A8A">
                    <w:pPr>
                      <w:rPr>
                        <w:b/>
                        <w:color w:val="92D050"/>
                        <w:sz w:val="17"/>
                        <w:szCs w:val="24"/>
                      </w:rPr>
                    </w:pPr>
                    <w:r>
                      <w:rPr>
                        <w:b/>
                        <w:color w:val="92D050"/>
                        <w:sz w:val="17"/>
                        <w:szCs w:val="24"/>
                      </w:rPr>
                      <w:t xml:space="preserve">     </w:t>
                    </w:r>
                    <w:r w:rsidRPr="00264A8A">
                      <w:rPr>
                        <w:b/>
                        <w:color w:val="92D050"/>
                        <w:sz w:val="17"/>
                        <w:szCs w:val="24"/>
                      </w:rPr>
                      <w:t>Неологизмы</w:t>
                    </w:r>
                  </w:p>
                </w:txbxContent>
              </v:textbox>
            </v:oval>
            <v:line id="_s1111" o:spid="_x0000_s1111" style="position:absolute;v-text-anchor:middle" from="5962,5465" to="5963,6489" o:dgmnodekind="65535" strokeweight="2.25pt"/>
            <v:oval id="_s1110" o:spid="_x0000_s1110" style="position:absolute;left:4937;top:6491;width:2052;height:2052;v-text-anchor:middle" o:dgmnodekind="0">
              <v:textbox inset="0,0,0,0">
                <w:txbxContent>
                  <w:p w:rsidR="00264A8A" w:rsidRPr="00264A8A" w:rsidRDefault="00264A8A" w:rsidP="00264A8A">
                    <w:pPr>
                      <w:jc w:val="center"/>
                      <w:rPr>
                        <w:b/>
                        <w:color w:val="92D050"/>
                        <w:sz w:val="16"/>
                      </w:rPr>
                    </w:pPr>
                    <w:r w:rsidRPr="00264A8A">
                      <w:rPr>
                        <w:b/>
                        <w:color w:val="92D050"/>
                        <w:sz w:val="16"/>
                      </w:rPr>
                      <w:t>Заимство-</w:t>
                    </w:r>
                  </w:p>
                  <w:p w:rsidR="00264A8A" w:rsidRPr="00264A8A" w:rsidRDefault="00264A8A" w:rsidP="00264A8A">
                    <w:pPr>
                      <w:jc w:val="center"/>
                      <w:rPr>
                        <w:b/>
                        <w:color w:val="92D050"/>
                        <w:sz w:val="16"/>
                      </w:rPr>
                    </w:pPr>
                    <w:r w:rsidRPr="00264A8A">
                      <w:rPr>
                        <w:b/>
                        <w:color w:val="92D050"/>
                        <w:sz w:val="16"/>
                      </w:rPr>
                      <w:t>вания</w:t>
                    </w:r>
                  </w:p>
                </w:txbxContent>
              </v:textbox>
            </v:oval>
            <v:line id="_s1109" o:spid="_x0000_s1109" style="position:absolute;v-text-anchor:middle" from="6688,5164" to="7412,5889" o:dgmnodekind="65535" strokeweight="2.25pt"/>
            <v:oval id="_s1108" o:spid="_x0000_s1108" style="position:absolute;left:7113;top:5589;width:2052;height:2052;v-text-anchor:middle" o:dgmnodekind="0">
              <v:textbox inset="0,0,0,0">
                <w:txbxContent>
                  <w:p w:rsidR="00264A8A" w:rsidRDefault="00264A8A" w:rsidP="00264A8A">
                    <w:pPr>
                      <w:jc w:val="center"/>
                      <w:rPr>
                        <w:b/>
                        <w:color w:val="92D050"/>
                        <w:sz w:val="16"/>
                      </w:rPr>
                    </w:pPr>
                    <w:r w:rsidRPr="00264A8A">
                      <w:rPr>
                        <w:b/>
                        <w:color w:val="92D050"/>
                        <w:sz w:val="16"/>
                      </w:rPr>
                      <w:t>Исконно-</w:t>
                    </w:r>
                  </w:p>
                  <w:p w:rsidR="00264A8A" w:rsidRPr="00264A8A" w:rsidRDefault="00264A8A" w:rsidP="00264A8A">
                    <w:pPr>
                      <w:jc w:val="center"/>
                      <w:rPr>
                        <w:b/>
                        <w:color w:val="92D050"/>
                        <w:sz w:val="16"/>
                      </w:rPr>
                    </w:pPr>
                    <w:r w:rsidRPr="00264A8A">
                      <w:rPr>
                        <w:b/>
                        <w:color w:val="92D050"/>
                        <w:sz w:val="16"/>
                      </w:rPr>
                      <w:t>русская</w:t>
                    </w:r>
                  </w:p>
                </w:txbxContent>
              </v:textbox>
            </v:oval>
            <v:line id="_s1107" o:spid="_x0000_s1107" style="position:absolute;v-text-anchor:middle" from="6988,4439" to="8013,4439" o:dgmnodekind="65535" strokeweight="2.25pt"/>
            <v:oval id="_s1106" o:spid="_x0000_s1106" style="position:absolute;left:8014;top:3413;width:2052;height:2052;v-text-anchor:middle" o:dgmnodekind="0">
              <v:textbox inset="0,0,0,0">
                <w:txbxContent>
                  <w:p w:rsidR="00264A8A" w:rsidRPr="00264A8A" w:rsidRDefault="00264A8A" w:rsidP="00264A8A">
                    <w:pPr>
                      <w:jc w:val="center"/>
                      <w:rPr>
                        <w:b/>
                        <w:color w:val="92D050"/>
                        <w:sz w:val="16"/>
                      </w:rPr>
                    </w:pPr>
                    <w:r w:rsidRPr="00264A8A">
                      <w:rPr>
                        <w:b/>
                        <w:color w:val="92D050"/>
                        <w:sz w:val="16"/>
                      </w:rPr>
                      <w:t>Профессио-нализмы</w:t>
                    </w:r>
                  </w:p>
                </w:txbxContent>
              </v:textbox>
            </v:oval>
            <v:line id="_s1105" o:spid="_x0000_s1105" style="position:absolute;flip:y;v-text-anchor:middle" from="6687,2989" to="7412,3714" o:dgmnodekind="65535" strokeweight="2.25pt"/>
            <v:oval id="_s1104" o:spid="_x0000_s1104" style="position:absolute;left:7112;top:1237;width:2052;height:2052;v-text-anchor:middle" o:dgmnodekind="0">
              <v:textbox inset="0,0,0,0">
                <w:txbxContent>
                  <w:p w:rsidR="00264A8A" w:rsidRPr="00264A8A" w:rsidRDefault="00264A8A" w:rsidP="00264A8A">
                    <w:pPr>
                      <w:jc w:val="center"/>
                      <w:rPr>
                        <w:b/>
                        <w:color w:val="92D050"/>
                        <w:sz w:val="16"/>
                      </w:rPr>
                    </w:pPr>
                    <w:r w:rsidRPr="00264A8A">
                      <w:rPr>
                        <w:b/>
                        <w:color w:val="92D050"/>
                        <w:sz w:val="16"/>
                      </w:rPr>
                      <w:t>Диалектизмы</w:t>
                    </w:r>
                  </w:p>
                </w:txbxContent>
              </v:textbox>
            </v:oval>
            <v:line id="_s1099" o:spid="_x0000_s1099" style="position:absolute;flip:y;v-text-anchor:middle" from="5962,2388" to="5962,3414" o:dgmnodekind="65535" strokeweight="2.25pt"/>
            <v:oval id="_s1098" o:spid="_x0000_s1098" style="position:absolute;left:4936;top:336;width:2052;height:2052;v-text-anchor:middle" o:dgmnodekind="0">
              <v:textbox inset="0,0,0,0">
                <w:txbxContent>
                  <w:p w:rsidR="00264A8A" w:rsidRPr="00264A8A" w:rsidRDefault="00264A8A" w:rsidP="00264A8A">
                    <w:pPr>
                      <w:jc w:val="center"/>
                      <w:rPr>
                        <w:b/>
                        <w:color w:val="92D050"/>
                        <w:sz w:val="17"/>
                        <w:szCs w:val="24"/>
                      </w:rPr>
                    </w:pPr>
                    <w:r w:rsidRPr="00264A8A">
                      <w:rPr>
                        <w:b/>
                        <w:color w:val="92D050"/>
                        <w:sz w:val="17"/>
                        <w:szCs w:val="24"/>
                      </w:rPr>
                      <w:t>Общеупотре-</w:t>
                    </w:r>
                  </w:p>
                  <w:p w:rsidR="00264A8A" w:rsidRPr="00264A8A" w:rsidRDefault="00264A8A" w:rsidP="00264A8A">
                    <w:pPr>
                      <w:jc w:val="center"/>
                      <w:rPr>
                        <w:b/>
                        <w:color w:val="92D050"/>
                        <w:sz w:val="17"/>
                        <w:szCs w:val="24"/>
                      </w:rPr>
                    </w:pPr>
                    <w:r w:rsidRPr="00264A8A">
                      <w:rPr>
                        <w:b/>
                        <w:color w:val="92D050"/>
                        <w:sz w:val="17"/>
                        <w:szCs w:val="24"/>
                      </w:rPr>
                      <w:t>бительная</w:t>
                    </w:r>
                  </w:p>
                </w:txbxContent>
              </v:textbox>
            </v:oval>
            <v:oval id="_s1097" o:spid="_x0000_s1097" style="position:absolute;left:4936;top:3414;width:2052;height:2052;v-text-anchor:middle" o:dgmnodekind="0">
              <v:textbox inset="0,0,0,0">
                <w:txbxContent>
                  <w:p w:rsidR="00264A8A" w:rsidRPr="00264A8A" w:rsidRDefault="00264A8A" w:rsidP="00614D13">
                    <w:pPr>
                      <w:jc w:val="center"/>
                      <w:rPr>
                        <w:b/>
                        <w:color w:val="00B0F0"/>
                        <w:sz w:val="28"/>
                        <w:szCs w:val="40"/>
                      </w:rPr>
                    </w:pPr>
                    <w:r w:rsidRPr="00264A8A">
                      <w:rPr>
                        <w:b/>
                        <w:color w:val="00B0F0"/>
                        <w:sz w:val="28"/>
                        <w:szCs w:val="40"/>
                      </w:rPr>
                      <w:t>Лексика</w:t>
                    </w:r>
                  </w:p>
                </w:txbxContent>
              </v:textbox>
            </v:oval>
            <w10:wrap type="none"/>
            <w10:anchorlock/>
          </v:group>
        </w:pict>
      </w:r>
    </w:p>
    <w:p w:rsidR="005C3DE3" w:rsidRDefault="005C3DE3" w:rsidP="001A75E6">
      <w:pPr>
        <w:pStyle w:val="a3"/>
        <w:rPr>
          <w:rFonts w:ascii="Times New Roman" w:hAnsi="Times New Roman"/>
          <w:sz w:val="24"/>
          <w:szCs w:val="24"/>
        </w:rPr>
      </w:pPr>
    </w:p>
    <w:p w:rsidR="00FB06C5" w:rsidRDefault="00FB06C5" w:rsidP="001A75E6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Pr="00FB06C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 Закрепление:</w:t>
      </w:r>
    </w:p>
    <w:p w:rsidR="00FB06C5" w:rsidRDefault="00FB06C5" w:rsidP="001A75E6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128"/>
        <w:tblW w:w="3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922D51" w:rsidRPr="007A046E" w:rsidTr="00922D51">
        <w:trPr>
          <w:trHeight w:val="270"/>
        </w:trPr>
        <w:tc>
          <w:tcPr>
            <w:tcW w:w="419" w:type="dxa"/>
            <w:vMerge w:val="restart"/>
            <w:tcBorders>
              <w:top w:val="nil"/>
              <w:left w:val="nil"/>
              <w:right w:val="nil"/>
            </w:tcBorders>
          </w:tcPr>
          <w:p w:rsidR="00922D51" w:rsidRPr="007A046E" w:rsidRDefault="00922D51" w:rsidP="00D872E6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  <w:r w:rsidRPr="007A046E"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  <w:t xml:space="preserve">   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  <w:r w:rsidRPr="007A046E"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  <w:t>5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</w:tr>
      <w:tr w:rsidR="00922D51" w:rsidRPr="007A046E" w:rsidTr="00922D51">
        <w:trPr>
          <w:trHeight w:val="270"/>
        </w:trPr>
        <w:tc>
          <w:tcPr>
            <w:tcW w:w="419" w:type="dxa"/>
            <w:vMerge/>
            <w:tcBorders>
              <w:left w:val="nil"/>
              <w:right w:val="nil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  <w:r w:rsidRPr="007A046E"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single" w:sz="18" w:space="0" w:color="auto"/>
              <w:right w:val="nil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</w:tr>
      <w:tr w:rsidR="00922D51" w:rsidRPr="007A046E" w:rsidTr="00922D51">
        <w:trPr>
          <w:trHeight w:val="285"/>
        </w:trPr>
        <w:tc>
          <w:tcPr>
            <w:tcW w:w="419" w:type="dxa"/>
            <w:vMerge/>
            <w:tcBorders>
              <w:left w:val="nil"/>
              <w:right w:val="nil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2095" w:type="dxa"/>
            <w:gridSpan w:val="5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single" w:sz="18" w:space="0" w:color="auto"/>
              <w:right w:val="nil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</w:tr>
      <w:tr w:rsidR="00922D51" w:rsidRPr="007A046E" w:rsidTr="00922D51">
        <w:trPr>
          <w:trHeight w:val="270"/>
        </w:trPr>
        <w:tc>
          <w:tcPr>
            <w:tcW w:w="419" w:type="dxa"/>
            <w:vMerge/>
            <w:tcBorders>
              <w:left w:val="nil"/>
              <w:bottom w:val="single" w:sz="18" w:space="0" w:color="auto"/>
              <w:right w:val="nil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2095" w:type="dxa"/>
            <w:gridSpan w:val="5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single" w:sz="18" w:space="0" w:color="auto"/>
              <w:right w:val="nil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</w:tr>
      <w:tr w:rsidR="00A676FF" w:rsidRPr="007A046E" w:rsidTr="00A676FF">
        <w:trPr>
          <w:trHeight w:val="270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6FF" w:rsidRPr="007A046E" w:rsidRDefault="00A676FF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  <w:r w:rsidRPr="007A046E"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  <w:t>2</w:t>
            </w: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6FF" w:rsidRPr="007A046E" w:rsidRDefault="00A676FF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6FF" w:rsidRPr="007A046E" w:rsidRDefault="00A676FF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6FF" w:rsidRPr="007A046E" w:rsidRDefault="00A676FF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6FF" w:rsidRPr="007A046E" w:rsidRDefault="00A676FF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6FF" w:rsidRPr="007A046E" w:rsidRDefault="00A676FF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6FF" w:rsidRPr="007A046E" w:rsidRDefault="00A676FF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single" w:sz="18" w:space="0" w:color="auto"/>
              <w:right w:val="nil"/>
            </w:tcBorders>
          </w:tcPr>
          <w:p w:rsidR="00A676FF" w:rsidRPr="007A046E" w:rsidRDefault="00A676FF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</w:tr>
      <w:tr w:rsidR="00922D51" w:rsidRPr="007A046E" w:rsidTr="00922D51">
        <w:trPr>
          <w:trHeight w:val="270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1676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single" w:sz="18" w:space="0" w:color="auto"/>
              <w:right w:val="nil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</w:tr>
      <w:tr w:rsidR="00922D51" w:rsidRPr="007A046E" w:rsidTr="00922D51">
        <w:trPr>
          <w:trHeight w:val="270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  <w:r w:rsidRPr="007A046E"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  <w:t>6</w:t>
            </w:r>
          </w:p>
        </w:tc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</w:tr>
      <w:tr w:rsidR="00922D51" w:rsidRPr="007A046E" w:rsidTr="00922D51">
        <w:trPr>
          <w:trHeight w:val="285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  <w:r w:rsidRPr="007A046E"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  <w:t>3</w:t>
            </w: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</w:tr>
      <w:tr w:rsidR="00922D51" w:rsidRPr="007A046E" w:rsidTr="00922D51">
        <w:trPr>
          <w:trHeight w:val="270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18" w:space="0" w:color="auto"/>
              <w:right w:val="nil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</w:tr>
      <w:tr w:rsidR="00922D51" w:rsidRPr="007A046E" w:rsidTr="00922D51">
        <w:trPr>
          <w:trHeight w:val="270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nil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single" w:sz="18" w:space="0" w:color="auto"/>
              <w:right w:val="nil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nil"/>
              <w:right w:val="nil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</w:tr>
      <w:tr w:rsidR="00922D51" w:rsidRPr="007A046E" w:rsidTr="00922D51">
        <w:trPr>
          <w:trHeight w:val="270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nil"/>
              <w:bottom w:val="single" w:sz="18" w:space="0" w:color="auto"/>
              <w:right w:val="nil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nil"/>
              <w:bottom w:val="single" w:sz="18" w:space="0" w:color="auto"/>
              <w:right w:val="nil"/>
            </w:tcBorders>
          </w:tcPr>
          <w:p w:rsidR="00922D51" w:rsidRPr="007A046E" w:rsidRDefault="00922D51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</w:tr>
      <w:tr w:rsidR="00A676FF" w:rsidRPr="007A046E" w:rsidTr="00922D51">
        <w:trPr>
          <w:gridBefore w:val="2"/>
          <w:wBefore w:w="838" w:type="dxa"/>
          <w:trHeight w:val="270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6FF" w:rsidRPr="007A046E" w:rsidRDefault="00A676FF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  <w:r w:rsidRPr="007A046E"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  <w:t>4</w:t>
            </w: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6FF" w:rsidRPr="007A046E" w:rsidRDefault="00A676FF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6FF" w:rsidRPr="007A046E" w:rsidRDefault="00A676FF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6FF" w:rsidRPr="007A046E" w:rsidRDefault="00A676FF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6FF" w:rsidRPr="007A046E" w:rsidRDefault="00A676FF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6FF" w:rsidRPr="007A046E" w:rsidRDefault="00A676FF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</w:tr>
      <w:tr w:rsidR="00A676FF" w:rsidRPr="007A046E" w:rsidTr="00A676FF">
        <w:trPr>
          <w:gridBefore w:val="4"/>
          <w:wBefore w:w="1676" w:type="dxa"/>
          <w:trHeight w:val="285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6FF" w:rsidRPr="007A046E" w:rsidRDefault="00A676FF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676FF" w:rsidRPr="007A046E" w:rsidRDefault="00A676FF" w:rsidP="007A046E">
            <w:pPr>
              <w:pStyle w:val="a3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</w:tr>
    </w:tbl>
    <w:p w:rsidR="005F226F" w:rsidRDefault="00FB06C5" w:rsidP="001A75E6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color w:val="7030A0"/>
          <w:sz w:val="24"/>
          <w:szCs w:val="24"/>
        </w:rPr>
        <w:t xml:space="preserve">1. </w:t>
      </w:r>
      <w:r w:rsidR="005F226F">
        <w:rPr>
          <w:rFonts w:ascii="Times New Roman" w:hAnsi="Times New Roman"/>
          <w:b/>
          <w:i/>
          <w:color w:val="7030A0"/>
          <w:sz w:val="24"/>
          <w:szCs w:val="24"/>
        </w:rPr>
        <w:t>Решить кроссворд:</w:t>
      </w:r>
    </w:p>
    <w:p w:rsidR="00593FA0" w:rsidRDefault="00593FA0" w:rsidP="001A75E6">
      <w:pPr>
        <w:pStyle w:val="a3"/>
        <w:rPr>
          <w:rFonts w:ascii="Times New Roman" w:hAnsi="Times New Roman"/>
          <w:b/>
          <w:i/>
          <w:color w:val="00B0F0"/>
          <w:sz w:val="24"/>
          <w:szCs w:val="24"/>
        </w:rPr>
      </w:pPr>
      <w:r w:rsidRPr="00593FA0">
        <w:rPr>
          <w:rFonts w:ascii="Times New Roman" w:hAnsi="Times New Roman"/>
          <w:b/>
          <w:i/>
          <w:color w:val="00B0F0"/>
          <w:sz w:val="24"/>
          <w:szCs w:val="24"/>
        </w:rPr>
        <w:t>По горизонтали:</w:t>
      </w:r>
    </w:p>
    <w:p w:rsidR="00593FA0" w:rsidRDefault="00593FA0" w:rsidP="001A75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B0F0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Верхняя часть мужского костюма в виде куртки</w:t>
      </w:r>
    </w:p>
    <w:p w:rsidR="007A046E" w:rsidRDefault="00593FA0" w:rsidP="001A75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 отложным воротничком и застегивающимися </w:t>
      </w:r>
      <w:r w:rsidR="007A046E">
        <w:rPr>
          <w:rFonts w:ascii="Times New Roman" w:hAnsi="Times New Roman"/>
          <w:sz w:val="24"/>
          <w:szCs w:val="24"/>
        </w:rPr>
        <w:t xml:space="preserve">   </w:t>
      </w:r>
    </w:p>
    <w:p w:rsidR="00593FA0" w:rsidRDefault="007A046E" w:rsidP="001A75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93FA0">
        <w:rPr>
          <w:rFonts w:ascii="Times New Roman" w:hAnsi="Times New Roman"/>
          <w:sz w:val="24"/>
          <w:szCs w:val="24"/>
        </w:rPr>
        <w:t>полами.</w:t>
      </w:r>
    </w:p>
    <w:p w:rsidR="00593FA0" w:rsidRDefault="00593FA0" w:rsidP="001A75E6">
      <w:pPr>
        <w:pStyle w:val="a3"/>
        <w:rPr>
          <w:rFonts w:ascii="Times New Roman" w:hAnsi="Times New Roman"/>
          <w:sz w:val="24"/>
          <w:szCs w:val="24"/>
        </w:rPr>
      </w:pPr>
      <w:r w:rsidRPr="00024052">
        <w:rPr>
          <w:rFonts w:ascii="Times New Roman" w:hAnsi="Times New Roman"/>
          <w:b/>
          <w:i/>
          <w:color w:val="00B0F0"/>
          <w:sz w:val="24"/>
          <w:szCs w:val="24"/>
        </w:rPr>
        <w:t>2.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24052">
        <w:rPr>
          <w:rFonts w:ascii="Times New Roman" w:hAnsi="Times New Roman"/>
          <w:sz w:val="24"/>
          <w:szCs w:val="24"/>
        </w:rPr>
        <w:t>Мебель для сна.</w:t>
      </w:r>
    </w:p>
    <w:p w:rsidR="00024052" w:rsidRDefault="00024052" w:rsidP="001A75E6">
      <w:pPr>
        <w:pStyle w:val="a3"/>
        <w:rPr>
          <w:rFonts w:ascii="Times New Roman" w:hAnsi="Times New Roman"/>
          <w:sz w:val="24"/>
          <w:szCs w:val="24"/>
        </w:rPr>
      </w:pPr>
      <w:r w:rsidRPr="00024052">
        <w:rPr>
          <w:rFonts w:ascii="Times New Roman" w:hAnsi="Times New Roman"/>
          <w:b/>
          <w:i/>
          <w:color w:val="00B0F0"/>
          <w:sz w:val="24"/>
          <w:szCs w:val="24"/>
        </w:rPr>
        <w:t>3.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Детская игрушка в виде фигурки человека.</w:t>
      </w:r>
    </w:p>
    <w:p w:rsidR="00024052" w:rsidRDefault="00024052" w:rsidP="001A75E6">
      <w:pPr>
        <w:pStyle w:val="a3"/>
        <w:rPr>
          <w:rFonts w:ascii="Times New Roman" w:hAnsi="Times New Roman"/>
          <w:sz w:val="24"/>
          <w:szCs w:val="24"/>
        </w:rPr>
      </w:pPr>
      <w:r w:rsidRPr="00024052">
        <w:rPr>
          <w:rFonts w:ascii="Times New Roman" w:hAnsi="Times New Roman"/>
          <w:b/>
          <w:i/>
          <w:color w:val="00B0F0"/>
          <w:sz w:val="24"/>
          <w:szCs w:val="24"/>
        </w:rPr>
        <w:t>4.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Многостворчатые ставни или шторы из </w:t>
      </w:r>
    </w:p>
    <w:p w:rsidR="00024052" w:rsidRDefault="00024052" w:rsidP="001A75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поворачивающихся или неподвижных пластинок,</w:t>
      </w:r>
    </w:p>
    <w:p w:rsidR="00024052" w:rsidRDefault="00024052" w:rsidP="001A75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устанавливаемые на окна. </w:t>
      </w:r>
    </w:p>
    <w:p w:rsidR="00024052" w:rsidRDefault="00024052" w:rsidP="001A75E6">
      <w:pPr>
        <w:pStyle w:val="a3"/>
        <w:rPr>
          <w:rFonts w:ascii="Times New Roman" w:hAnsi="Times New Roman"/>
          <w:sz w:val="24"/>
          <w:szCs w:val="24"/>
        </w:rPr>
      </w:pPr>
    </w:p>
    <w:p w:rsidR="00024052" w:rsidRDefault="00024052" w:rsidP="001A75E6">
      <w:pPr>
        <w:pStyle w:val="a3"/>
        <w:rPr>
          <w:rFonts w:ascii="Times New Roman" w:hAnsi="Times New Roman"/>
          <w:b/>
          <w:i/>
          <w:color w:val="00B0F0"/>
          <w:sz w:val="24"/>
          <w:szCs w:val="24"/>
        </w:rPr>
      </w:pPr>
      <w:r>
        <w:rPr>
          <w:rFonts w:ascii="Times New Roman" w:hAnsi="Times New Roman"/>
          <w:b/>
          <w:i/>
          <w:color w:val="00B0F0"/>
          <w:sz w:val="24"/>
          <w:szCs w:val="24"/>
        </w:rPr>
        <w:t>По вертикали:</w:t>
      </w:r>
    </w:p>
    <w:p w:rsidR="00024052" w:rsidRDefault="00024052" w:rsidP="001A75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B0F0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Группа вьючных животных.</w:t>
      </w:r>
    </w:p>
    <w:p w:rsidR="00024052" w:rsidRDefault="00024052" w:rsidP="001A75E6">
      <w:pPr>
        <w:pStyle w:val="a3"/>
        <w:rPr>
          <w:rFonts w:ascii="Times New Roman" w:hAnsi="Times New Roman"/>
          <w:sz w:val="24"/>
          <w:szCs w:val="24"/>
        </w:rPr>
      </w:pPr>
      <w:r w:rsidRPr="00024052">
        <w:rPr>
          <w:rFonts w:ascii="Times New Roman" w:hAnsi="Times New Roman"/>
          <w:b/>
          <w:i/>
          <w:color w:val="00B0F0"/>
          <w:sz w:val="24"/>
          <w:szCs w:val="24"/>
        </w:rPr>
        <w:t>2.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Хирургический нож.</w:t>
      </w:r>
    </w:p>
    <w:p w:rsidR="00024052" w:rsidRDefault="00024052" w:rsidP="001A75E6">
      <w:pPr>
        <w:pStyle w:val="a3"/>
        <w:rPr>
          <w:rFonts w:ascii="Times New Roman" w:hAnsi="Times New Roman"/>
          <w:sz w:val="24"/>
          <w:szCs w:val="24"/>
        </w:rPr>
      </w:pPr>
      <w:r w:rsidRPr="00024052">
        <w:rPr>
          <w:rFonts w:ascii="Times New Roman" w:hAnsi="Times New Roman"/>
          <w:b/>
          <w:i/>
          <w:color w:val="00B0F0"/>
          <w:sz w:val="24"/>
          <w:szCs w:val="24"/>
        </w:rPr>
        <w:t>3.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Болотная птица с длинными ногами, шеей и клювом,</w:t>
      </w:r>
    </w:p>
    <w:p w:rsidR="00024052" w:rsidRPr="00024052" w:rsidRDefault="00024052" w:rsidP="001A75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издающая курлыканье.</w:t>
      </w:r>
    </w:p>
    <w:p w:rsidR="005F226F" w:rsidRDefault="005F226F" w:rsidP="001A75E6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</w:pPr>
    </w:p>
    <w:p w:rsidR="005F226F" w:rsidRDefault="005F226F" w:rsidP="001A75E6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</w:pPr>
    </w:p>
    <w:p w:rsidR="00FB06C5" w:rsidRDefault="00BA720C" w:rsidP="001A75E6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color w:val="7030A0"/>
          <w:sz w:val="24"/>
          <w:szCs w:val="24"/>
        </w:rPr>
        <w:t xml:space="preserve">2. </w:t>
      </w:r>
      <w:r w:rsidR="00FB06C5">
        <w:rPr>
          <w:rFonts w:ascii="Times New Roman" w:hAnsi="Times New Roman"/>
          <w:b/>
          <w:i/>
          <w:color w:val="7030A0"/>
          <w:sz w:val="24"/>
          <w:szCs w:val="24"/>
        </w:rPr>
        <w:t>Выборочно – распределительный диктант.</w:t>
      </w:r>
    </w:p>
    <w:p w:rsidR="00FB06C5" w:rsidRDefault="00124A6F" w:rsidP="001A75E6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124A6F">
        <w:rPr>
          <w:rFonts w:ascii="Times New Roman" w:hAnsi="Times New Roman"/>
          <w:b/>
          <w:i/>
          <w:sz w:val="24"/>
          <w:szCs w:val="24"/>
        </w:rPr>
        <w:t>(задание выполняется по группам)</w:t>
      </w:r>
    </w:p>
    <w:p w:rsidR="00124A6F" w:rsidRDefault="00124A6F" w:rsidP="001A75E6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/>
          <w:b/>
          <w:i/>
          <w:color w:val="00B050"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i/>
          <w:color w:val="00B050"/>
          <w:sz w:val="24"/>
          <w:szCs w:val="24"/>
        </w:rPr>
        <w:t xml:space="preserve"> – группа</w:t>
      </w:r>
      <w:r w:rsidR="00C548D1">
        <w:rPr>
          <w:rFonts w:ascii="Times New Roman" w:hAnsi="Times New Roman"/>
          <w:b/>
          <w:i/>
          <w:color w:val="00B050"/>
          <w:sz w:val="24"/>
          <w:szCs w:val="24"/>
        </w:rPr>
        <w:t xml:space="preserve"> («слабые» учащиеся)</w:t>
      </w:r>
      <w:r>
        <w:rPr>
          <w:rFonts w:ascii="Times New Roman" w:hAnsi="Times New Roman"/>
          <w:b/>
          <w:i/>
          <w:color w:val="00B050"/>
          <w:sz w:val="24"/>
          <w:szCs w:val="24"/>
        </w:rPr>
        <w:t>: выписать общеупотребительные слова.</w:t>
      </w:r>
    </w:p>
    <w:p w:rsidR="00124A6F" w:rsidRDefault="00124A6F" w:rsidP="001A75E6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/>
          <w:b/>
          <w:i/>
          <w:color w:val="00B050"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i/>
          <w:color w:val="00B050"/>
          <w:sz w:val="24"/>
          <w:szCs w:val="24"/>
        </w:rPr>
        <w:t xml:space="preserve"> – группа</w:t>
      </w:r>
      <w:r w:rsidR="00C548D1">
        <w:rPr>
          <w:rFonts w:ascii="Times New Roman" w:hAnsi="Times New Roman"/>
          <w:b/>
          <w:i/>
          <w:color w:val="00B050"/>
          <w:sz w:val="24"/>
          <w:szCs w:val="24"/>
        </w:rPr>
        <w:t xml:space="preserve"> («средние» учащиеся)</w:t>
      </w:r>
      <w:r>
        <w:rPr>
          <w:rFonts w:ascii="Times New Roman" w:hAnsi="Times New Roman"/>
          <w:b/>
          <w:i/>
          <w:color w:val="00B050"/>
          <w:sz w:val="24"/>
          <w:szCs w:val="24"/>
        </w:rPr>
        <w:t>: выписать устаревшие слова, распределив их на две группы: историзмы и архаизмы.</w:t>
      </w:r>
    </w:p>
    <w:p w:rsidR="00DB682E" w:rsidRDefault="00DB682E" w:rsidP="00124A6F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</w:p>
    <w:p w:rsidR="00DB682E" w:rsidRPr="00DB682E" w:rsidRDefault="00DB682E" w:rsidP="00DB682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DB682E">
        <w:rPr>
          <w:rFonts w:ascii="Times New Roman" w:hAnsi="Times New Roman"/>
          <w:b/>
          <w:sz w:val="24"/>
          <w:szCs w:val="24"/>
        </w:rPr>
        <w:t>9.</w:t>
      </w:r>
    </w:p>
    <w:p w:rsidR="00124A6F" w:rsidRDefault="00124A6F" w:rsidP="00124A6F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/>
          <w:b/>
          <w:i/>
          <w:color w:val="00B050"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i/>
          <w:color w:val="00B050"/>
          <w:sz w:val="24"/>
          <w:szCs w:val="24"/>
        </w:rPr>
        <w:t xml:space="preserve"> – группа</w:t>
      </w:r>
      <w:r w:rsidR="00C548D1">
        <w:rPr>
          <w:rFonts w:ascii="Times New Roman" w:hAnsi="Times New Roman"/>
          <w:b/>
          <w:i/>
          <w:color w:val="00B050"/>
          <w:sz w:val="24"/>
          <w:szCs w:val="24"/>
        </w:rPr>
        <w:t xml:space="preserve"> («сильные» учащиеся)</w:t>
      </w:r>
      <w:r>
        <w:rPr>
          <w:rFonts w:ascii="Times New Roman" w:hAnsi="Times New Roman"/>
          <w:b/>
          <w:i/>
          <w:color w:val="00B050"/>
          <w:sz w:val="24"/>
          <w:szCs w:val="24"/>
        </w:rPr>
        <w:t xml:space="preserve">: выписать устаревшие слова, распределив их на две группы: историзмы и архаизмы. К архаизмам подобрать современные синонимы. </w:t>
      </w:r>
    </w:p>
    <w:p w:rsidR="00124A6F" w:rsidRDefault="00124A6F" w:rsidP="001A75E6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</w:p>
    <w:p w:rsidR="003F4FE3" w:rsidRDefault="00664D3D" w:rsidP="001A75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B050"/>
          <w:sz w:val="24"/>
          <w:szCs w:val="24"/>
        </w:rPr>
        <w:t xml:space="preserve">     </w:t>
      </w:r>
      <w:r w:rsidRPr="00664D3D">
        <w:rPr>
          <w:rFonts w:ascii="Times New Roman" w:hAnsi="Times New Roman"/>
          <w:sz w:val="24"/>
          <w:szCs w:val="24"/>
        </w:rPr>
        <w:t>Чело, свобода, небо, кокошник, ворота, город, боярин, лицедей, граммофон, столица, бурлак, уста, длань</w:t>
      </w:r>
      <w:r>
        <w:rPr>
          <w:rFonts w:ascii="Times New Roman" w:hAnsi="Times New Roman"/>
          <w:sz w:val="24"/>
          <w:szCs w:val="24"/>
        </w:rPr>
        <w:t>.</w:t>
      </w:r>
    </w:p>
    <w:p w:rsidR="00664D3D" w:rsidRDefault="00664D3D" w:rsidP="001A75E6">
      <w:pPr>
        <w:pStyle w:val="a3"/>
        <w:rPr>
          <w:rFonts w:ascii="Times New Roman" w:hAnsi="Times New Roman"/>
          <w:sz w:val="24"/>
          <w:szCs w:val="24"/>
        </w:rPr>
      </w:pPr>
    </w:p>
    <w:p w:rsidR="00664D3D" w:rsidRDefault="00664D3D" w:rsidP="001A75E6">
      <w:pPr>
        <w:pStyle w:val="a3"/>
        <w:rPr>
          <w:rFonts w:ascii="Times New Roman" w:hAnsi="Times New Roman"/>
          <w:sz w:val="24"/>
          <w:szCs w:val="24"/>
        </w:rPr>
      </w:pPr>
    </w:p>
    <w:p w:rsidR="00664D3D" w:rsidRDefault="00BA720C" w:rsidP="001A75E6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color w:val="7030A0"/>
          <w:sz w:val="24"/>
          <w:szCs w:val="24"/>
        </w:rPr>
        <w:t>3.</w:t>
      </w:r>
      <w:r w:rsidR="00664D3D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r w:rsidR="00604699">
        <w:rPr>
          <w:rFonts w:ascii="Times New Roman" w:hAnsi="Times New Roman"/>
          <w:b/>
          <w:i/>
          <w:color w:val="7030A0"/>
          <w:sz w:val="24"/>
          <w:szCs w:val="24"/>
        </w:rPr>
        <w:t xml:space="preserve">Восстановительный </w:t>
      </w:r>
      <w:r w:rsidR="00664D3D">
        <w:rPr>
          <w:rFonts w:ascii="Times New Roman" w:hAnsi="Times New Roman"/>
          <w:b/>
          <w:i/>
          <w:color w:val="7030A0"/>
          <w:sz w:val="24"/>
          <w:szCs w:val="24"/>
        </w:rPr>
        <w:t xml:space="preserve"> диктант. </w:t>
      </w:r>
    </w:p>
    <w:p w:rsidR="00664D3D" w:rsidRDefault="00604699" w:rsidP="001A75E6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/>
          <w:b/>
          <w:i/>
          <w:color w:val="00B050"/>
          <w:sz w:val="24"/>
          <w:szCs w:val="24"/>
        </w:rPr>
        <w:t>Задание</w:t>
      </w:r>
      <w:r w:rsidR="00664D3D">
        <w:rPr>
          <w:rFonts w:ascii="Times New Roman" w:hAnsi="Times New Roman"/>
          <w:b/>
          <w:i/>
          <w:color w:val="00B050"/>
          <w:sz w:val="24"/>
          <w:szCs w:val="24"/>
        </w:rPr>
        <w:t>: списать предложения, по</w:t>
      </w:r>
      <w:r>
        <w:rPr>
          <w:rFonts w:ascii="Times New Roman" w:hAnsi="Times New Roman"/>
          <w:b/>
          <w:i/>
          <w:color w:val="00B050"/>
          <w:sz w:val="24"/>
          <w:szCs w:val="24"/>
        </w:rPr>
        <w:t>дчеркнуть заимствованные слова,</w:t>
      </w:r>
      <w:r w:rsidR="00664D3D">
        <w:rPr>
          <w:rFonts w:ascii="Times New Roman" w:hAnsi="Times New Roman"/>
          <w:b/>
          <w:i/>
          <w:color w:val="00B050"/>
          <w:sz w:val="24"/>
          <w:szCs w:val="24"/>
        </w:rPr>
        <w:t xml:space="preserve"> подобрать к заимствованным сло</w:t>
      </w:r>
      <w:r>
        <w:rPr>
          <w:rFonts w:ascii="Times New Roman" w:hAnsi="Times New Roman"/>
          <w:b/>
          <w:i/>
          <w:color w:val="00B050"/>
          <w:sz w:val="24"/>
          <w:szCs w:val="24"/>
        </w:rPr>
        <w:t xml:space="preserve">вам синонимы из русского языка. </w:t>
      </w:r>
    </w:p>
    <w:p w:rsidR="00664D3D" w:rsidRDefault="00664D3D" w:rsidP="001A75E6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</w:p>
    <w:p w:rsidR="00664D3D" w:rsidRDefault="00664D3D" w:rsidP="001A75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96792">
        <w:rPr>
          <w:rFonts w:ascii="Times New Roman" w:hAnsi="Times New Roman"/>
          <w:sz w:val="24"/>
          <w:szCs w:val="24"/>
        </w:rPr>
        <w:t xml:space="preserve">Доктор назначил пациенту инъекции. </w:t>
      </w:r>
    </w:p>
    <w:p w:rsidR="00C96792" w:rsidRDefault="00C96792" w:rsidP="001A75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результате проверки было выявлено немало дефектов.</w:t>
      </w:r>
    </w:p>
    <w:p w:rsidR="00C96792" w:rsidRDefault="00C96792" w:rsidP="001A75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Шофер внимательно смотрел на дорогу. </w:t>
      </w:r>
    </w:p>
    <w:p w:rsidR="00C96792" w:rsidRDefault="00C96792" w:rsidP="001A75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Мы гордимся нашим голкипером. </w:t>
      </w:r>
    </w:p>
    <w:p w:rsidR="00C96792" w:rsidRDefault="00C96792" w:rsidP="001A75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Ваши аргументы достаточно убедительны. </w:t>
      </w:r>
    </w:p>
    <w:p w:rsidR="00C96792" w:rsidRDefault="00C96792" w:rsidP="001A75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Я расскажу об этом в своих мемуарах. </w:t>
      </w:r>
    </w:p>
    <w:p w:rsidR="00C96792" w:rsidRDefault="00C96792" w:rsidP="001A75E6">
      <w:pPr>
        <w:pStyle w:val="a3"/>
        <w:rPr>
          <w:rFonts w:ascii="Times New Roman" w:hAnsi="Times New Roman"/>
          <w:sz w:val="24"/>
          <w:szCs w:val="24"/>
        </w:rPr>
      </w:pPr>
    </w:p>
    <w:p w:rsidR="00E73033" w:rsidRPr="00E73033" w:rsidRDefault="00E73033" w:rsidP="00E73033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C96792" w:rsidRDefault="00BA720C" w:rsidP="001A75E6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color w:val="7030A0"/>
          <w:sz w:val="24"/>
          <w:szCs w:val="24"/>
        </w:rPr>
        <w:t>4</w:t>
      </w:r>
      <w:r w:rsidR="00C96792">
        <w:rPr>
          <w:rFonts w:ascii="Times New Roman" w:hAnsi="Times New Roman"/>
          <w:b/>
          <w:i/>
          <w:color w:val="7030A0"/>
          <w:sz w:val="24"/>
          <w:szCs w:val="24"/>
        </w:rPr>
        <w:t xml:space="preserve">. </w:t>
      </w:r>
      <w:r w:rsidR="00AB3094">
        <w:rPr>
          <w:rFonts w:ascii="Times New Roman" w:hAnsi="Times New Roman"/>
          <w:b/>
          <w:i/>
          <w:color w:val="7030A0"/>
          <w:sz w:val="24"/>
          <w:szCs w:val="24"/>
        </w:rPr>
        <w:t>Конкурс «Кто больше?»</w:t>
      </w:r>
    </w:p>
    <w:p w:rsidR="005E3C70" w:rsidRDefault="005E3C70" w:rsidP="001A75E6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Учащиеся класса делятся на три команды (по рядам). По очереди по одному представителю от каждой команды выходят к доске и записывают (каждый в свою колонку) по одному профессионализму. </w:t>
      </w:r>
    </w:p>
    <w:p w:rsidR="009162F0" w:rsidRDefault="009162F0" w:rsidP="001A75E6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5E3C70" w:rsidRPr="005E3C70" w:rsidRDefault="005E3C70" w:rsidP="001A75E6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  <w:r w:rsidRPr="005E3C70">
        <w:rPr>
          <w:rFonts w:ascii="Times New Roman" w:hAnsi="Times New Roman"/>
          <w:b/>
          <w:i/>
          <w:color w:val="00B050"/>
          <w:sz w:val="24"/>
          <w:szCs w:val="24"/>
          <w:lang w:val="en-US"/>
        </w:rPr>
        <w:t>I</w:t>
      </w:r>
      <w:r w:rsidRPr="005E3C70">
        <w:rPr>
          <w:rFonts w:ascii="Times New Roman" w:hAnsi="Times New Roman"/>
          <w:b/>
          <w:i/>
          <w:color w:val="00B050"/>
          <w:sz w:val="24"/>
          <w:szCs w:val="24"/>
        </w:rPr>
        <w:t xml:space="preserve"> – команда - профессионализмы для музыкантов</w:t>
      </w:r>
    </w:p>
    <w:p w:rsidR="005E3C70" w:rsidRPr="005E3C70" w:rsidRDefault="005E3C70" w:rsidP="001A75E6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  <w:r w:rsidRPr="005E3C70">
        <w:rPr>
          <w:rFonts w:ascii="Times New Roman" w:hAnsi="Times New Roman"/>
          <w:b/>
          <w:i/>
          <w:color w:val="00B050"/>
          <w:sz w:val="24"/>
          <w:szCs w:val="24"/>
          <w:lang w:val="en-US"/>
        </w:rPr>
        <w:t>II</w:t>
      </w:r>
      <w:r w:rsidRPr="005E3C70">
        <w:rPr>
          <w:rFonts w:ascii="Times New Roman" w:hAnsi="Times New Roman"/>
          <w:b/>
          <w:i/>
          <w:color w:val="00B050"/>
          <w:sz w:val="24"/>
          <w:szCs w:val="24"/>
        </w:rPr>
        <w:t xml:space="preserve"> – команда – для художников</w:t>
      </w:r>
    </w:p>
    <w:p w:rsidR="005E3C70" w:rsidRDefault="005E3C70" w:rsidP="001A75E6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  <w:r w:rsidRPr="005E3C70">
        <w:rPr>
          <w:rFonts w:ascii="Times New Roman" w:hAnsi="Times New Roman"/>
          <w:b/>
          <w:i/>
          <w:color w:val="00B050"/>
          <w:sz w:val="24"/>
          <w:szCs w:val="24"/>
          <w:lang w:val="en-US"/>
        </w:rPr>
        <w:t>III</w:t>
      </w:r>
      <w:r w:rsidRPr="005E3C70">
        <w:rPr>
          <w:rFonts w:ascii="Times New Roman" w:hAnsi="Times New Roman"/>
          <w:b/>
          <w:i/>
          <w:color w:val="00B050"/>
          <w:sz w:val="24"/>
          <w:szCs w:val="24"/>
        </w:rPr>
        <w:t xml:space="preserve"> – команда – для фотографов. </w:t>
      </w:r>
    </w:p>
    <w:p w:rsidR="005E3C70" w:rsidRDefault="005E3C70" w:rsidP="001A75E6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/>
          <w:b/>
          <w:i/>
          <w:color w:val="00B050"/>
          <w:sz w:val="24"/>
          <w:szCs w:val="24"/>
        </w:rPr>
        <w:t xml:space="preserve">Дополнительное задание: составить словосочетания </w:t>
      </w:r>
      <w:r w:rsidR="009162F0">
        <w:rPr>
          <w:rFonts w:ascii="Times New Roman" w:hAnsi="Times New Roman"/>
          <w:b/>
          <w:i/>
          <w:color w:val="00B050"/>
          <w:sz w:val="24"/>
          <w:szCs w:val="24"/>
        </w:rPr>
        <w:t xml:space="preserve">или предложения </w:t>
      </w:r>
      <w:r>
        <w:rPr>
          <w:rFonts w:ascii="Times New Roman" w:hAnsi="Times New Roman"/>
          <w:b/>
          <w:i/>
          <w:color w:val="00B050"/>
          <w:sz w:val="24"/>
          <w:szCs w:val="24"/>
        </w:rPr>
        <w:t>с тремя любыми профессионализмами.</w:t>
      </w:r>
    </w:p>
    <w:p w:rsidR="00217051" w:rsidRDefault="00217051" w:rsidP="001A75E6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</w:p>
    <w:p w:rsidR="009162F0" w:rsidRDefault="009162F0" w:rsidP="001A75E6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</w:p>
    <w:p w:rsidR="00217051" w:rsidRDefault="00217051" w:rsidP="001A75E6">
      <w:pPr>
        <w:pStyle w:val="a3"/>
        <w:rPr>
          <w:rFonts w:ascii="Times New Roman" w:hAnsi="Times New Roman"/>
          <w:b/>
          <w:i/>
          <w:color w:val="00B0F0"/>
          <w:sz w:val="24"/>
          <w:szCs w:val="24"/>
        </w:rPr>
      </w:pPr>
      <w:r>
        <w:rPr>
          <w:rFonts w:ascii="Times New Roman" w:hAnsi="Times New Roman"/>
          <w:b/>
          <w:i/>
          <w:color w:val="00B0F0"/>
          <w:sz w:val="24"/>
          <w:szCs w:val="24"/>
        </w:rPr>
        <w:t xml:space="preserve">Беседа с учащимся: </w:t>
      </w:r>
    </w:p>
    <w:p w:rsidR="00217051" w:rsidRDefault="00217051" w:rsidP="001A75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Какие еще профессии, кроме упомянутых, вы знаете?</w:t>
      </w:r>
    </w:p>
    <w:p w:rsidR="00217051" w:rsidRDefault="00217051" w:rsidP="001A75E6">
      <w:pPr>
        <w:pStyle w:val="a3"/>
        <w:rPr>
          <w:rFonts w:ascii="Times New Roman" w:hAnsi="Times New Roman"/>
          <w:sz w:val="24"/>
          <w:szCs w:val="24"/>
        </w:rPr>
      </w:pPr>
      <w:r w:rsidRPr="00217051">
        <w:rPr>
          <w:rFonts w:ascii="Times New Roman" w:hAnsi="Times New Roman"/>
          <w:b/>
          <w:i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="005F226F">
        <w:rPr>
          <w:rFonts w:ascii="Times New Roman" w:hAnsi="Times New Roman"/>
          <w:sz w:val="24"/>
          <w:szCs w:val="24"/>
        </w:rPr>
        <w:t>Какая профессия вам нравится и почему?</w:t>
      </w:r>
    </w:p>
    <w:p w:rsidR="005F226F" w:rsidRPr="005F226F" w:rsidRDefault="005F226F" w:rsidP="001A75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Существуют ли, по-вашему, неважные профессии или профессии, менее важные, чем другие? </w:t>
      </w:r>
    </w:p>
    <w:p w:rsidR="005F226F" w:rsidRDefault="005F226F" w:rsidP="001A75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</w:t>
      </w:r>
      <w:r w:rsidR="00217051" w:rsidRPr="00217051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Почему к проблеме выбора профессии нужно подходить серьезно и ответственно</w:t>
      </w:r>
      <w:r w:rsidR="00217051">
        <w:rPr>
          <w:rFonts w:ascii="Times New Roman" w:hAnsi="Times New Roman"/>
          <w:sz w:val="24"/>
          <w:szCs w:val="24"/>
        </w:rPr>
        <w:t>?</w:t>
      </w:r>
    </w:p>
    <w:p w:rsidR="00217051" w:rsidRDefault="005F226F" w:rsidP="001A75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Определились ли вы уже со своей будущей профессией?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17051">
        <w:rPr>
          <w:rFonts w:ascii="Times New Roman" w:hAnsi="Times New Roman"/>
          <w:sz w:val="24"/>
          <w:szCs w:val="24"/>
        </w:rPr>
        <w:t xml:space="preserve"> </w:t>
      </w:r>
    </w:p>
    <w:p w:rsidR="004A1581" w:rsidRDefault="004A1581" w:rsidP="001A75E6">
      <w:pPr>
        <w:pStyle w:val="a3"/>
        <w:rPr>
          <w:rFonts w:ascii="Times New Roman" w:hAnsi="Times New Roman"/>
          <w:sz w:val="24"/>
          <w:szCs w:val="24"/>
        </w:rPr>
      </w:pPr>
    </w:p>
    <w:p w:rsidR="004A1581" w:rsidRDefault="004A1581" w:rsidP="001A75E6">
      <w:pPr>
        <w:pStyle w:val="a3"/>
        <w:rPr>
          <w:rFonts w:ascii="Times New Roman" w:hAnsi="Times New Roman"/>
          <w:sz w:val="24"/>
          <w:szCs w:val="24"/>
        </w:rPr>
      </w:pPr>
    </w:p>
    <w:p w:rsidR="004A1581" w:rsidRDefault="004A1581" w:rsidP="001A75E6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>.   Обобщение. Контроль знаний.</w:t>
      </w:r>
    </w:p>
    <w:p w:rsidR="004A1581" w:rsidRDefault="004A1581" w:rsidP="001A75E6">
      <w:pPr>
        <w:pStyle w:val="a3"/>
        <w:rPr>
          <w:rFonts w:ascii="Times New Roman" w:hAnsi="Times New Roman"/>
          <w:b/>
          <w:sz w:val="24"/>
          <w:szCs w:val="24"/>
        </w:rPr>
      </w:pPr>
    </w:p>
    <w:p w:rsidR="004A1581" w:rsidRDefault="004A1581" w:rsidP="001A75E6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color w:val="7030A0"/>
          <w:sz w:val="24"/>
          <w:szCs w:val="24"/>
        </w:rPr>
        <w:t>Тестирование:</w:t>
      </w:r>
    </w:p>
    <w:p w:rsidR="008B499B" w:rsidRDefault="008B499B" w:rsidP="008B499B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9162F0" w:rsidRDefault="009162F0" w:rsidP="008B499B">
      <w:pPr>
        <w:pStyle w:val="a3"/>
        <w:rPr>
          <w:rFonts w:ascii="Times New Roman" w:hAnsi="Times New Roman"/>
          <w:b/>
          <w:i/>
          <w:sz w:val="24"/>
          <w:szCs w:val="24"/>
        </w:rPr>
        <w:sectPr w:rsidR="009162F0" w:rsidSect="00F43101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b/>
          <w:i/>
          <w:sz w:val="24"/>
          <w:szCs w:val="24"/>
        </w:rPr>
        <w:t xml:space="preserve">1. </w:t>
      </w:r>
      <w:r w:rsidRPr="00B72396">
        <w:rPr>
          <w:rFonts w:ascii="Times New Roman" w:hAnsi="Times New Roman"/>
          <w:sz w:val="24"/>
          <w:szCs w:val="24"/>
        </w:rPr>
        <w:t>Укажите заимствованное слово.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А) стена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Б) белокурый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В) ветеран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Г) стул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b/>
          <w:i/>
          <w:sz w:val="24"/>
          <w:szCs w:val="24"/>
        </w:rPr>
        <w:t xml:space="preserve">2. </w:t>
      </w:r>
      <w:r w:rsidRPr="00B72396">
        <w:rPr>
          <w:rFonts w:ascii="Times New Roman" w:hAnsi="Times New Roman"/>
          <w:sz w:val="24"/>
          <w:szCs w:val="24"/>
        </w:rPr>
        <w:t>Укажите устаревшее слово.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А) приказчик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Б) бумага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В) писатель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Г) отрывок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b/>
          <w:i/>
          <w:sz w:val="24"/>
          <w:szCs w:val="24"/>
        </w:rPr>
        <w:t xml:space="preserve">3. </w:t>
      </w:r>
      <w:r w:rsidRPr="00B72396">
        <w:rPr>
          <w:rFonts w:ascii="Times New Roman" w:hAnsi="Times New Roman"/>
          <w:sz w:val="24"/>
          <w:szCs w:val="24"/>
        </w:rPr>
        <w:t>Укажите профессиональное слово.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А) книга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Б) изобретение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В) печать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Г) зубило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b/>
          <w:i/>
          <w:sz w:val="24"/>
          <w:szCs w:val="24"/>
        </w:rPr>
        <w:t xml:space="preserve">4. </w:t>
      </w:r>
      <w:r w:rsidRPr="00B72396">
        <w:rPr>
          <w:rFonts w:ascii="Times New Roman" w:hAnsi="Times New Roman"/>
          <w:sz w:val="24"/>
          <w:szCs w:val="24"/>
        </w:rPr>
        <w:t>Укажите диалектное слово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А) морковь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Б) овощи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В) свекла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Г) бурак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b/>
          <w:i/>
          <w:sz w:val="24"/>
          <w:szCs w:val="24"/>
        </w:rPr>
        <w:t xml:space="preserve">5. </w:t>
      </w:r>
      <w:r w:rsidRPr="00B72396">
        <w:rPr>
          <w:rFonts w:ascii="Times New Roman" w:hAnsi="Times New Roman"/>
          <w:sz w:val="24"/>
          <w:szCs w:val="24"/>
        </w:rPr>
        <w:t>Укажите неологизм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А) соревнование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Б) миллениум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В) аппарат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Г) корабль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b/>
          <w:i/>
          <w:sz w:val="24"/>
          <w:szCs w:val="24"/>
        </w:rPr>
        <w:t xml:space="preserve">6. </w:t>
      </w:r>
      <w:r w:rsidRPr="00B72396">
        <w:rPr>
          <w:rFonts w:ascii="Times New Roman" w:hAnsi="Times New Roman"/>
          <w:sz w:val="24"/>
          <w:szCs w:val="24"/>
        </w:rPr>
        <w:t>Укажите предложение с фразеологическим оборотом.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А) Петя плохо работал на уроке.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Б) На уроке Петя работал спустя рукава.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В) Петя не выполнил задания.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Г) Петя весь урок бездельничал.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b/>
          <w:i/>
          <w:sz w:val="24"/>
          <w:szCs w:val="24"/>
        </w:rPr>
        <w:t xml:space="preserve">7. </w:t>
      </w:r>
      <w:r w:rsidRPr="00B72396">
        <w:rPr>
          <w:rFonts w:ascii="Times New Roman" w:hAnsi="Times New Roman"/>
          <w:sz w:val="24"/>
          <w:szCs w:val="24"/>
        </w:rPr>
        <w:t>Укажите раздел языкознания, изучающий лексику.</w:t>
      </w:r>
    </w:p>
    <w:p w:rsid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А) лексикология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Б) синтаксис</w:t>
      </w:r>
      <w:r w:rsidR="00B72396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B72396">
        <w:rPr>
          <w:rFonts w:ascii="Times New Roman" w:hAnsi="Times New Roman"/>
          <w:b/>
          <w:sz w:val="24"/>
          <w:szCs w:val="24"/>
        </w:rPr>
        <w:t xml:space="preserve">10. </w:t>
      </w:r>
      <w:r w:rsidR="00B72396"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В) фразеология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Г) фонетика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b/>
          <w:i/>
          <w:sz w:val="24"/>
          <w:szCs w:val="24"/>
        </w:rPr>
        <w:t xml:space="preserve">8. </w:t>
      </w:r>
      <w:r w:rsidRPr="00B72396">
        <w:rPr>
          <w:rFonts w:ascii="Times New Roman" w:hAnsi="Times New Roman"/>
          <w:sz w:val="24"/>
          <w:szCs w:val="24"/>
        </w:rPr>
        <w:t>В каком словосочетании прилагательное можно заменить антонимом черствый?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А) свежий костюм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Б) свежий воротничок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В) свежий журнал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Г) свежий хлеб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b/>
          <w:i/>
          <w:sz w:val="24"/>
          <w:szCs w:val="24"/>
        </w:rPr>
        <w:t xml:space="preserve">9. </w:t>
      </w:r>
      <w:r w:rsidRPr="00B72396">
        <w:rPr>
          <w:rFonts w:ascii="Times New Roman" w:hAnsi="Times New Roman"/>
          <w:sz w:val="24"/>
          <w:szCs w:val="24"/>
        </w:rPr>
        <w:t>В каком предложении можно употребить фразеологизм «от корки до корки»?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А) Оля чувствует себя на катке хорошо.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Б) Ученик прочитал книгу до конца.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В) Змей Горыныч унес царевну далеко.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Г) Ира сильно покраснела.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b/>
          <w:i/>
          <w:sz w:val="24"/>
          <w:szCs w:val="24"/>
        </w:rPr>
        <w:t xml:space="preserve">10. </w:t>
      </w:r>
      <w:r w:rsidRPr="00B72396">
        <w:rPr>
          <w:rFonts w:ascii="Times New Roman" w:hAnsi="Times New Roman"/>
          <w:sz w:val="24"/>
          <w:szCs w:val="24"/>
        </w:rPr>
        <w:t>Какая из помет в толковом словаре указывает, что слово диалектное?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А) перен.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Б) обл.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В) спец.</w:t>
      </w:r>
    </w:p>
    <w:p w:rsidR="008B499B" w:rsidRPr="00B72396" w:rsidRDefault="008B499B" w:rsidP="008B499B">
      <w:pPr>
        <w:pStyle w:val="a3"/>
        <w:rPr>
          <w:rFonts w:ascii="Times New Roman" w:hAnsi="Times New Roman"/>
          <w:sz w:val="24"/>
          <w:szCs w:val="24"/>
        </w:rPr>
      </w:pPr>
      <w:r w:rsidRPr="00B72396">
        <w:rPr>
          <w:rFonts w:ascii="Times New Roman" w:hAnsi="Times New Roman"/>
          <w:sz w:val="24"/>
          <w:szCs w:val="24"/>
        </w:rPr>
        <w:t>Г) устар.</w:t>
      </w:r>
    </w:p>
    <w:p w:rsidR="008B499B" w:rsidRDefault="008B499B" w:rsidP="001A75E6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  <w:sectPr w:rsidR="008B499B" w:rsidSect="008B499B">
          <w:type w:val="continuous"/>
          <w:pgSz w:w="11906" w:h="16838"/>
          <w:pgMar w:top="1134" w:right="1134" w:bottom="1134" w:left="1418" w:header="709" w:footer="709" w:gutter="0"/>
          <w:cols w:num="2" w:space="709"/>
          <w:docGrid w:linePitch="360"/>
        </w:sectPr>
      </w:pPr>
    </w:p>
    <w:p w:rsidR="004A1581" w:rsidRDefault="004A1581" w:rsidP="001A75E6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</w:pPr>
    </w:p>
    <w:p w:rsidR="008B499B" w:rsidRDefault="008B499B" w:rsidP="008B499B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AE027E" w:rsidRDefault="00CE1B9D" w:rsidP="00AE027E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Ключ ответов:</w:t>
      </w:r>
    </w:p>
    <w:p w:rsidR="00CE1B9D" w:rsidRDefault="00CE1B9D" w:rsidP="00AE027E">
      <w:pPr>
        <w:pStyle w:val="a3"/>
        <w:rPr>
          <w:rFonts w:ascii="Times New Roman" w:hAnsi="Times New Roman"/>
          <w:b/>
          <w:sz w:val="24"/>
          <w:szCs w:val="24"/>
        </w:rPr>
      </w:pPr>
    </w:p>
    <w:p w:rsidR="00C424B9" w:rsidRDefault="00C424B9" w:rsidP="00AE027E">
      <w:pPr>
        <w:pStyle w:val="a3"/>
        <w:rPr>
          <w:rFonts w:ascii="Times New Roman" w:hAnsi="Times New Roman"/>
          <w:b/>
          <w:sz w:val="24"/>
          <w:szCs w:val="24"/>
        </w:rPr>
        <w:sectPr w:rsidR="00C424B9" w:rsidSect="008B499B">
          <w:type w:val="continuous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CE1B9D" w:rsidRDefault="00CE1B9D" w:rsidP="00AE027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В</w:t>
      </w:r>
    </w:p>
    <w:p w:rsidR="00CE1B9D" w:rsidRDefault="00CE1B9D" w:rsidP="00AE027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А</w:t>
      </w:r>
    </w:p>
    <w:p w:rsidR="00CE1B9D" w:rsidRDefault="00CE1B9D" w:rsidP="00AE027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Г</w:t>
      </w:r>
    </w:p>
    <w:p w:rsidR="00CE1B9D" w:rsidRDefault="00CE1B9D" w:rsidP="00AE027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Г</w:t>
      </w:r>
    </w:p>
    <w:p w:rsidR="00CE1B9D" w:rsidRDefault="00CE1B9D" w:rsidP="00AE027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Б</w:t>
      </w:r>
    </w:p>
    <w:p w:rsidR="00CE1B9D" w:rsidRDefault="00CE1B9D" w:rsidP="00AE027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Б</w:t>
      </w:r>
    </w:p>
    <w:p w:rsidR="00CE1B9D" w:rsidRDefault="00CE1B9D" w:rsidP="00AE027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А</w:t>
      </w:r>
    </w:p>
    <w:p w:rsidR="00CE1B9D" w:rsidRDefault="00CE1B9D" w:rsidP="00AE027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Г</w:t>
      </w:r>
    </w:p>
    <w:p w:rsidR="00CE1B9D" w:rsidRDefault="00CE1B9D" w:rsidP="00AE027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Б</w:t>
      </w:r>
    </w:p>
    <w:p w:rsidR="00CE1B9D" w:rsidRPr="00CE1B9D" w:rsidRDefault="00CE1B9D" w:rsidP="00AE027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Б</w:t>
      </w:r>
    </w:p>
    <w:p w:rsidR="00CE1B9D" w:rsidRDefault="00CE1B9D" w:rsidP="009A3AFC">
      <w:pPr>
        <w:pStyle w:val="a3"/>
        <w:rPr>
          <w:rFonts w:ascii="Times New Roman" w:hAnsi="Times New Roman"/>
          <w:sz w:val="24"/>
          <w:szCs w:val="24"/>
        </w:rPr>
        <w:sectPr w:rsidR="00CE1B9D" w:rsidSect="00CE1B9D">
          <w:type w:val="continuous"/>
          <w:pgSz w:w="11906" w:h="16838"/>
          <w:pgMar w:top="1134" w:right="1134" w:bottom="1134" w:left="1418" w:header="709" w:footer="709" w:gutter="0"/>
          <w:cols w:num="2" w:space="709"/>
          <w:docGrid w:linePitch="360"/>
        </w:sectPr>
      </w:pPr>
    </w:p>
    <w:p w:rsidR="005F0F91" w:rsidRDefault="005F0F91" w:rsidP="009A3AFC">
      <w:pPr>
        <w:pStyle w:val="a3"/>
        <w:rPr>
          <w:rFonts w:ascii="Times New Roman" w:hAnsi="Times New Roman"/>
          <w:sz w:val="24"/>
          <w:szCs w:val="24"/>
        </w:rPr>
      </w:pPr>
    </w:p>
    <w:p w:rsidR="00D63000" w:rsidRDefault="00D63000" w:rsidP="009A3AFC">
      <w:pPr>
        <w:pStyle w:val="a3"/>
        <w:rPr>
          <w:rFonts w:ascii="Times New Roman" w:hAnsi="Times New Roman"/>
          <w:sz w:val="24"/>
          <w:szCs w:val="24"/>
        </w:rPr>
      </w:pPr>
    </w:p>
    <w:p w:rsidR="00CE1B9D" w:rsidRDefault="00D63000" w:rsidP="009A3AFC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Критерии оценки:</w:t>
      </w:r>
    </w:p>
    <w:p w:rsidR="00D63000" w:rsidRDefault="00D63000" w:rsidP="009A3AFC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63000" w:rsidRDefault="00D63000" w:rsidP="009A3AF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– 9  -  5 баллов</w:t>
      </w:r>
    </w:p>
    <w:p w:rsidR="00D63000" w:rsidRDefault="00D63000" w:rsidP="009A3AF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– 7  -    4 балла</w:t>
      </w:r>
    </w:p>
    <w:p w:rsidR="00D63000" w:rsidRDefault="00D63000" w:rsidP="009A3AF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– 5  -    3 балла</w:t>
      </w:r>
    </w:p>
    <w:p w:rsidR="00D63000" w:rsidRDefault="00D63000" w:rsidP="009A3AF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– 3  -    2 балла</w:t>
      </w:r>
    </w:p>
    <w:p w:rsidR="00D63000" w:rsidRDefault="00D63000" w:rsidP="009A3AF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– 1  -    1 балл</w:t>
      </w:r>
    </w:p>
    <w:p w:rsidR="00282E21" w:rsidRDefault="00282E21" w:rsidP="009A3AFC">
      <w:pPr>
        <w:pStyle w:val="a3"/>
        <w:rPr>
          <w:rFonts w:ascii="Times New Roman" w:hAnsi="Times New Roman"/>
          <w:sz w:val="24"/>
          <w:szCs w:val="24"/>
        </w:rPr>
      </w:pPr>
    </w:p>
    <w:p w:rsidR="00282E21" w:rsidRDefault="00282E21" w:rsidP="009A3AFC">
      <w:pPr>
        <w:pStyle w:val="a3"/>
        <w:rPr>
          <w:rFonts w:ascii="Times New Roman" w:hAnsi="Times New Roman"/>
          <w:sz w:val="24"/>
          <w:szCs w:val="24"/>
        </w:rPr>
      </w:pPr>
    </w:p>
    <w:p w:rsidR="00282E21" w:rsidRDefault="00282E21" w:rsidP="009A3AFC">
      <w:pPr>
        <w:pStyle w:val="a3"/>
        <w:rPr>
          <w:rFonts w:ascii="Times New Roman" w:hAnsi="Times New Roman"/>
          <w:sz w:val="24"/>
          <w:szCs w:val="24"/>
        </w:rPr>
      </w:pPr>
    </w:p>
    <w:p w:rsidR="00282E21" w:rsidRDefault="00282E21" w:rsidP="009A3AF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.   Д/З: </w:t>
      </w:r>
      <w:r>
        <w:rPr>
          <w:rFonts w:ascii="Times New Roman" w:hAnsi="Times New Roman"/>
          <w:sz w:val="24"/>
          <w:szCs w:val="24"/>
        </w:rPr>
        <w:t xml:space="preserve">сочинить сказку на тему: «В стране Лексикологии», повторить основные </w:t>
      </w:r>
    </w:p>
    <w:p w:rsidR="00282E21" w:rsidRDefault="00282E21" w:rsidP="009A3AF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понятия данного раздела, подготовиться к контрольной работе.</w:t>
      </w:r>
    </w:p>
    <w:p w:rsidR="00282E21" w:rsidRDefault="00282E21" w:rsidP="009A3AFC">
      <w:pPr>
        <w:pStyle w:val="a3"/>
        <w:rPr>
          <w:rFonts w:ascii="Times New Roman" w:hAnsi="Times New Roman"/>
          <w:sz w:val="24"/>
          <w:szCs w:val="24"/>
        </w:rPr>
      </w:pPr>
    </w:p>
    <w:p w:rsidR="00833510" w:rsidRDefault="00833510" w:rsidP="009A3AFC">
      <w:pPr>
        <w:pStyle w:val="a3"/>
        <w:rPr>
          <w:rFonts w:ascii="Times New Roman" w:hAnsi="Times New Roman"/>
          <w:sz w:val="24"/>
          <w:szCs w:val="24"/>
        </w:rPr>
      </w:pPr>
    </w:p>
    <w:p w:rsidR="00833510" w:rsidRDefault="00833510" w:rsidP="009A3AFC">
      <w:pPr>
        <w:pStyle w:val="a3"/>
        <w:rPr>
          <w:rFonts w:ascii="Times New Roman" w:hAnsi="Times New Roman"/>
          <w:sz w:val="24"/>
          <w:szCs w:val="24"/>
        </w:rPr>
      </w:pPr>
    </w:p>
    <w:p w:rsidR="00833510" w:rsidRDefault="00833510" w:rsidP="00833510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</w:t>
      </w:r>
    </w:p>
    <w:p w:rsidR="00833510" w:rsidRDefault="00833510" w:rsidP="00833510">
      <w:pPr>
        <w:pStyle w:val="a3"/>
        <w:rPr>
          <w:rFonts w:ascii="Times New Roman" w:hAnsi="Times New Roman"/>
          <w:b/>
          <w:sz w:val="24"/>
          <w:szCs w:val="24"/>
        </w:rPr>
      </w:pPr>
    </w:p>
    <w:p w:rsidR="00833510" w:rsidRDefault="00833510" w:rsidP="0083351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Примеры заданий для самостоятельной работы учащихся:</w:t>
      </w:r>
    </w:p>
    <w:p w:rsidR="00833510" w:rsidRDefault="00833510" w:rsidP="0083351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91091" w:rsidRDefault="00291091" w:rsidP="0083351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74273" w:rsidRDefault="00833510" w:rsidP="00174273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color w:val="7030A0"/>
          <w:sz w:val="24"/>
          <w:szCs w:val="24"/>
        </w:rPr>
        <w:t xml:space="preserve">     </w:t>
      </w:r>
      <w:r w:rsidR="00174273">
        <w:rPr>
          <w:rFonts w:ascii="Times New Roman" w:hAnsi="Times New Roman"/>
          <w:b/>
          <w:i/>
          <w:color w:val="7030A0"/>
          <w:sz w:val="24"/>
          <w:szCs w:val="24"/>
        </w:rPr>
        <w:t xml:space="preserve">Разноуровневые карточки: </w:t>
      </w:r>
    </w:p>
    <w:p w:rsidR="00174273" w:rsidRDefault="00174273" w:rsidP="00833510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</w:pPr>
    </w:p>
    <w:p w:rsidR="00833510" w:rsidRDefault="00174273" w:rsidP="00833510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color w:val="7030A0"/>
          <w:sz w:val="24"/>
          <w:szCs w:val="24"/>
        </w:rPr>
        <w:t xml:space="preserve">     </w:t>
      </w:r>
      <w:r w:rsidR="00833510">
        <w:rPr>
          <w:rFonts w:ascii="Times New Roman" w:hAnsi="Times New Roman"/>
          <w:b/>
          <w:i/>
          <w:color w:val="7030A0"/>
          <w:sz w:val="24"/>
          <w:szCs w:val="24"/>
        </w:rPr>
        <w:t>При изучении темы «Главные члены предложения» в 8 классе</w:t>
      </w:r>
      <w:r>
        <w:rPr>
          <w:rFonts w:ascii="Times New Roman" w:hAnsi="Times New Roman"/>
          <w:b/>
          <w:i/>
          <w:color w:val="7030A0"/>
          <w:sz w:val="24"/>
          <w:szCs w:val="24"/>
        </w:rPr>
        <w:t xml:space="preserve">: </w:t>
      </w:r>
      <w:r w:rsidR="00833510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</w:p>
    <w:p w:rsidR="00174273" w:rsidRDefault="00174273" w:rsidP="00833510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</w:pPr>
    </w:p>
    <w:p w:rsidR="00174273" w:rsidRPr="00174273" w:rsidRDefault="00174273" w:rsidP="00174273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  <w:r w:rsidRPr="00174273">
        <w:rPr>
          <w:rFonts w:ascii="Times New Roman" w:hAnsi="Times New Roman"/>
          <w:b/>
          <w:i/>
          <w:color w:val="00B050"/>
          <w:sz w:val="24"/>
          <w:szCs w:val="24"/>
        </w:rPr>
        <w:t>Карточка № 1.</w:t>
      </w:r>
    </w:p>
    <w:p w:rsidR="00174273" w:rsidRPr="00D40E1D" w:rsidRDefault="00174273" w:rsidP="00174273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  <w:r w:rsidRPr="00D40E1D">
        <w:rPr>
          <w:rFonts w:ascii="Times New Roman" w:hAnsi="Times New Roman"/>
          <w:b/>
          <w:i/>
          <w:color w:val="00B050"/>
          <w:sz w:val="24"/>
          <w:szCs w:val="24"/>
        </w:rPr>
        <w:t>Списать предложения, подчеркнуть грамматическую основу.</w:t>
      </w:r>
    </w:p>
    <w:p w:rsidR="00174273" w:rsidRDefault="00174273" w:rsidP="0017427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174273" w:rsidRDefault="00174273" w:rsidP="0017427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Меня никто не узнал.  2. На темной поверхности воды появились круги.   3. Оба отошли к окну и стали говорить о чем-то шепотом.</w:t>
      </w:r>
    </w:p>
    <w:p w:rsidR="00174273" w:rsidRDefault="00174273" w:rsidP="00174273">
      <w:pPr>
        <w:pStyle w:val="a3"/>
        <w:rPr>
          <w:rFonts w:ascii="Times New Roman" w:hAnsi="Times New Roman"/>
          <w:sz w:val="24"/>
          <w:szCs w:val="24"/>
        </w:rPr>
      </w:pPr>
    </w:p>
    <w:p w:rsidR="00174273" w:rsidRPr="00174273" w:rsidRDefault="00174273" w:rsidP="00174273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  <w:r w:rsidRPr="00174273">
        <w:rPr>
          <w:rFonts w:ascii="Times New Roman" w:hAnsi="Times New Roman"/>
          <w:b/>
          <w:i/>
          <w:color w:val="00B050"/>
          <w:sz w:val="24"/>
          <w:szCs w:val="24"/>
        </w:rPr>
        <w:t>Карточка № 2.</w:t>
      </w:r>
    </w:p>
    <w:p w:rsidR="00174273" w:rsidRPr="00D40E1D" w:rsidRDefault="00174273" w:rsidP="00174273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  <w:r w:rsidRPr="00D40E1D">
        <w:rPr>
          <w:rFonts w:ascii="Times New Roman" w:hAnsi="Times New Roman"/>
          <w:b/>
          <w:i/>
          <w:color w:val="00B050"/>
          <w:sz w:val="24"/>
          <w:szCs w:val="24"/>
        </w:rPr>
        <w:t>Списать предложения, подчеркнуть грамматическую основу. Указать, чем выражены подлежащее и сказуемое.</w:t>
      </w:r>
    </w:p>
    <w:p w:rsidR="00174273" w:rsidRDefault="00174273" w:rsidP="0017427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174273" w:rsidRDefault="00174273" w:rsidP="0017427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Ничто не шевелилось.  2. Два меньше пяти.   3. Старый комендант перекрестил ее трижды. </w:t>
      </w:r>
    </w:p>
    <w:p w:rsidR="00174273" w:rsidRDefault="00174273" w:rsidP="00174273">
      <w:pPr>
        <w:pStyle w:val="a3"/>
        <w:rPr>
          <w:rFonts w:ascii="Times New Roman" w:hAnsi="Times New Roman"/>
          <w:sz w:val="24"/>
          <w:szCs w:val="24"/>
        </w:rPr>
      </w:pPr>
    </w:p>
    <w:p w:rsidR="00174273" w:rsidRPr="00174273" w:rsidRDefault="00174273" w:rsidP="00174273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  <w:r w:rsidRPr="00174273">
        <w:rPr>
          <w:rFonts w:ascii="Times New Roman" w:hAnsi="Times New Roman"/>
          <w:b/>
          <w:i/>
          <w:color w:val="00B050"/>
          <w:sz w:val="24"/>
          <w:szCs w:val="24"/>
        </w:rPr>
        <w:t>Карточка № 3.</w:t>
      </w:r>
    </w:p>
    <w:p w:rsidR="00174273" w:rsidRDefault="00174273" w:rsidP="00174273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  <w:r w:rsidRPr="00D40E1D">
        <w:rPr>
          <w:rFonts w:ascii="Times New Roman" w:hAnsi="Times New Roman"/>
          <w:b/>
          <w:i/>
          <w:color w:val="00B050"/>
          <w:sz w:val="24"/>
          <w:szCs w:val="24"/>
        </w:rPr>
        <w:t>Списать предложения, п</w:t>
      </w:r>
      <w:r>
        <w:rPr>
          <w:rFonts w:ascii="Times New Roman" w:hAnsi="Times New Roman"/>
          <w:b/>
          <w:i/>
          <w:color w:val="00B050"/>
          <w:sz w:val="24"/>
          <w:szCs w:val="24"/>
        </w:rPr>
        <w:t xml:space="preserve">одчеркнуть грамматическую основу, указать вид и способ выражения сказуемого.  </w:t>
      </w:r>
    </w:p>
    <w:p w:rsidR="00174273" w:rsidRDefault="00174273" w:rsidP="00174273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</w:p>
    <w:p w:rsidR="00174273" w:rsidRDefault="00174273" w:rsidP="00174273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/>
          <w:color w:val="00B050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1. Он стоял как вкопанный.   2. Я не делаю визитов.   3.  Он непременно будет искать нас на берегу. </w:t>
      </w:r>
      <w:r>
        <w:rPr>
          <w:rFonts w:ascii="Times New Roman" w:hAnsi="Times New Roman"/>
          <w:b/>
          <w:i/>
          <w:color w:val="00B050"/>
          <w:sz w:val="24"/>
          <w:szCs w:val="24"/>
        </w:rPr>
        <w:t xml:space="preserve"> </w:t>
      </w:r>
    </w:p>
    <w:p w:rsidR="00174273" w:rsidRDefault="00174273" w:rsidP="00174273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</w:p>
    <w:p w:rsidR="00291091" w:rsidRDefault="00291091" w:rsidP="00174273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</w:p>
    <w:p w:rsidR="00174273" w:rsidRDefault="00174273" w:rsidP="00174273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</w:p>
    <w:p w:rsidR="00174273" w:rsidRDefault="00174273" w:rsidP="00174273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color w:val="00B050"/>
          <w:sz w:val="24"/>
          <w:szCs w:val="24"/>
        </w:rPr>
        <w:t xml:space="preserve">     </w:t>
      </w:r>
      <w:r>
        <w:rPr>
          <w:rFonts w:ascii="Times New Roman" w:hAnsi="Times New Roman"/>
          <w:b/>
          <w:i/>
          <w:color w:val="7030A0"/>
          <w:sz w:val="24"/>
          <w:szCs w:val="24"/>
        </w:rPr>
        <w:t>При изучении темы: «Возвратные глаголы» в 6 классе:</w:t>
      </w:r>
    </w:p>
    <w:p w:rsidR="00174273" w:rsidRDefault="00174273" w:rsidP="00174273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</w:pPr>
    </w:p>
    <w:p w:rsidR="00174273" w:rsidRPr="00174273" w:rsidRDefault="00174273" w:rsidP="00174273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  <w:r w:rsidRPr="00174273">
        <w:rPr>
          <w:rFonts w:ascii="Times New Roman" w:hAnsi="Times New Roman"/>
          <w:b/>
          <w:i/>
          <w:color w:val="00B050"/>
          <w:sz w:val="24"/>
          <w:szCs w:val="24"/>
        </w:rPr>
        <w:t>Карточка № 1.</w:t>
      </w:r>
    </w:p>
    <w:p w:rsidR="00174273" w:rsidRDefault="00174273" w:rsidP="00174273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/>
          <w:b/>
          <w:i/>
          <w:color w:val="00B050"/>
          <w:sz w:val="24"/>
          <w:szCs w:val="24"/>
        </w:rPr>
        <w:t xml:space="preserve">Выпишите только возвратные глаголы. </w:t>
      </w:r>
    </w:p>
    <w:p w:rsidR="00174273" w:rsidRDefault="00174273" w:rsidP="00174273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</w:p>
    <w:p w:rsidR="00174273" w:rsidRDefault="00174273" w:rsidP="0017427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Обниматься, бежать, хотеть, умываюсь, стригу, встречаться, читали, причесываться, одеваться, разговаривали.</w:t>
      </w:r>
    </w:p>
    <w:p w:rsidR="00174273" w:rsidRDefault="00174273" w:rsidP="00174273">
      <w:pPr>
        <w:pStyle w:val="a3"/>
        <w:rPr>
          <w:rFonts w:ascii="Times New Roman" w:hAnsi="Times New Roman"/>
          <w:sz w:val="24"/>
          <w:szCs w:val="24"/>
        </w:rPr>
      </w:pPr>
    </w:p>
    <w:p w:rsidR="00174273" w:rsidRPr="00174273" w:rsidRDefault="00174273" w:rsidP="00174273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  <w:r w:rsidRPr="00174273">
        <w:rPr>
          <w:rFonts w:ascii="Times New Roman" w:hAnsi="Times New Roman"/>
          <w:b/>
          <w:i/>
          <w:color w:val="00B050"/>
          <w:sz w:val="24"/>
          <w:szCs w:val="24"/>
        </w:rPr>
        <w:t xml:space="preserve">Карточка № </w:t>
      </w:r>
      <w:r>
        <w:rPr>
          <w:rFonts w:ascii="Times New Roman" w:hAnsi="Times New Roman"/>
          <w:b/>
          <w:i/>
          <w:color w:val="00B050"/>
          <w:sz w:val="24"/>
          <w:szCs w:val="24"/>
        </w:rPr>
        <w:t>2</w:t>
      </w:r>
      <w:r w:rsidRPr="00174273">
        <w:rPr>
          <w:rFonts w:ascii="Times New Roman" w:hAnsi="Times New Roman"/>
          <w:b/>
          <w:i/>
          <w:color w:val="00B050"/>
          <w:sz w:val="24"/>
          <w:szCs w:val="24"/>
        </w:rPr>
        <w:t>.</w:t>
      </w:r>
    </w:p>
    <w:p w:rsidR="00174273" w:rsidRDefault="00174273" w:rsidP="00174273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/>
          <w:b/>
          <w:i/>
          <w:color w:val="00B050"/>
          <w:sz w:val="24"/>
          <w:szCs w:val="24"/>
        </w:rPr>
        <w:t xml:space="preserve">Спишите глаголы в 2 столбика: </w:t>
      </w:r>
      <w:r>
        <w:rPr>
          <w:rFonts w:ascii="Times New Roman" w:hAnsi="Times New Roman"/>
          <w:b/>
          <w:i/>
          <w:color w:val="00B050"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i/>
          <w:color w:val="00B050"/>
          <w:sz w:val="24"/>
          <w:szCs w:val="24"/>
        </w:rPr>
        <w:t xml:space="preserve"> – те, которые обозначают действие, направленное на того, кто его выполняет; </w:t>
      </w:r>
      <w:r>
        <w:rPr>
          <w:rFonts w:ascii="Times New Roman" w:hAnsi="Times New Roman"/>
          <w:b/>
          <w:i/>
          <w:color w:val="00B050"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i/>
          <w:color w:val="00B050"/>
          <w:sz w:val="24"/>
          <w:szCs w:val="24"/>
        </w:rPr>
        <w:t xml:space="preserve"> – те, которые обозначают взаимное действие.  </w:t>
      </w:r>
    </w:p>
    <w:p w:rsidR="00174273" w:rsidRDefault="00174273" w:rsidP="00174273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</w:p>
    <w:p w:rsidR="00174273" w:rsidRDefault="00174273" w:rsidP="0017427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Обниматься, умываюсь, встречаться, целоваться, причесываться, одеваться.</w:t>
      </w:r>
    </w:p>
    <w:p w:rsidR="00174273" w:rsidRDefault="00174273" w:rsidP="00174273">
      <w:pPr>
        <w:pStyle w:val="a3"/>
        <w:rPr>
          <w:rFonts w:ascii="Times New Roman" w:hAnsi="Times New Roman"/>
          <w:sz w:val="24"/>
          <w:szCs w:val="24"/>
        </w:rPr>
      </w:pPr>
    </w:p>
    <w:p w:rsidR="00174273" w:rsidRPr="00174273" w:rsidRDefault="00174273" w:rsidP="00174273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  <w:r w:rsidRPr="00174273">
        <w:rPr>
          <w:rFonts w:ascii="Times New Roman" w:hAnsi="Times New Roman"/>
          <w:b/>
          <w:i/>
          <w:color w:val="00B050"/>
          <w:sz w:val="24"/>
          <w:szCs w:val="24"/>
        </w:rPr>
        <w:t xml:space="preserve">Карточка № </w:t>
      </w:r>
      <w:r>
        <w:rPr>
          <w:rFonts w:ascii="Times New Roman" w:hAnsi="Times New Roman"/>
          <w:b/>
          <w:i/>
          <w:color w:val="00B050"/>
          <w:sz w:val="24"/>
          <w:szCs w:val="24"/>
        </w:rPr>
        <w:t>3</w:t>
      </w:r>
      <w:r w:rsidRPr="00174273">
        <w:rPr>
          <w:rFonts w:ascii="Times New Roman" w:hAnsi="Times New Roman"/>
          <w:b/>
          <w:i/>
          <w:color w:val="00B050"/>
          <w:sz w:val="24"/>
          <w:szCs w:val="24"/>
        </w:rPr>
        <w:t>.</w:t>
      </w:r>
    </w:p>
    <w:p w:rsidR="00174273" w:rsidRDefault="00174273" w:rsidP="00174273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/>
          <w:b/>
          <w:i/>
          <w:color w:val="00B050"/>
          <w:sz w:val="24"/>
          <w:szCs w:val="24"/>
        </w:rPr>
        <w:t xml:space="preserve">Спишите, раскрывая скобки. Подчеркнуть возвратные глаголы. Объясните правописание –ться и –тся в глаголах.  </w:t>
      </w:r>
    </w:p>
    <w:p w:rsidR="00174273" w:rsidRDefault="00174273" w:rsidP="00174273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</w:p>
    <w:p w:rsidR="00174273" w:rsidRDefault="00174273" w:rsidP="0017427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Урок начинает(ь)ся в восемь часов.    2. Мы идем на речку купат(ь)ся.   3. Пора собират(ь)ся в дорогу.    4. Папа снова собирает(ь)ся в командировку.</w:t>
      </w:r>
    </w:p>
    <w:p w:rsidR="00291091" w:rsidRDefault="00291091" w:rsidP="00174273">
      <w:pPr>
        <w:pStyle w:val="a3"/>
        <w:rPr>
          <w:rFonts w:ascii="Times New Roman" w:hAnsi="Times New Roman"/>
          <w:sz w:val="24"/>
          <w:szCs w:val="24"/>
        </w:rPr>
      </w:pPr>
    </w:p>
    <w:p w:rsidR="00291091" w:rsidRDefault="00291091" w:rsidP="00291091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 </w:t>
      </w:r>
    </w:p>
    <w:p w:rsidR="00291091" w:rsidRDefault="00291091" w:rsidP="00291091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color w:val="7030A0"/>
          <w:sz w:val="24"/>
          <w:szCs w:val="24"/>
        </w:rPr>
        <w:t xml:space="preserve">     Восстановительный диктант:</w:t>
      </w:r>
    </w:p>
    <w:p w:rsidR="00291091" w:rsidRDefault="00291091" w:rsidP="00291091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</w:pPr>
    </w:p>
    <w:p w:rsidR="00291091" w:rsidRDefault="00291091" w:rsidP="00291091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color w:val="7030A0"/>
          <w:sz w:val="24"/>
          <w:szCs w:val="24"/>
        </w:rPr>
        <w:t xml:space="preserve">     При изучении темы: «Полные и краткие прилагательные» в 6 классе:</w:t>
      </w:r>
    </w:p>
    <w:p w:rsidR="00291091" w:rsidRDefault="00291091" w:rsidP="00291091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</w:pPr>
    </w:p>
    <w:p w:rsidR="00291091" w:rsidRDefault="00291091" w:rsidP="00291091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/>
          <w:b/>
          <w:i/>
          <w:color w:val="00B050"/>
          <w:sz w:val="24"/>
          <w:szCs w:val="24"/>
        </w:rPr>
        <w:t xml:space="preserve">     </w:t>
      </w:r>
      <w:r w:rsidRPr="00291091">
        <w:rPr>
          <w:rFonts w:ascii="Times New Roman" w:hAnsi="Times New Roman"/>
          <w:b/>
          <w:i/>
          <w:color w:val="00B050"/>
          <w:sz w:val="24"/>
          <w:szCs w:val="24"/>
        </w:rPr>
        <w:t xml:space="preserve">В словах ни корней, ни приставок, ни суффиксов – одни окончания. Узнайте, где спряталось полное прилагательное, а где – краткое. Подберите примеры прилагательных с данными окончаниями. </w:t>
      </w:r>
    </w:p>
    <w:p w:rsidR="00291091" w:rsidRDefault="00291091" w:rsidP="00291091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/>
          <w:b/>
          <w:i/>
          <w:color w:val="00B050"/>
          <w:sz w:val="24"/>
          <w:szCs w:val="24"/>
        </w:rPr>
        <w:t>Дополнительное задание: определить род прилагательных.</w:t>
      </w:r>
    </w:p>
    <w:p w:rsidR="00291091" w:rsidRPr="00291091" w:rsidRDefault="00291091" w:rsidP="00291091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</w:p>
    <w:p w:rsidR="00291091" w:rsidRPr="00291091" w:rsidRDefault="00291091" w:rsidP="00291091">
      <w:pPr>
        <w:pStyle w:val="a3"/>
        <w:rPr>
          <w:rFonts w:ascii="Times New Roman" w:hAnsi="Times New Roman"/>
          <w:sz w:val="24"/>
          <w:szCs w:val="24"/>
        </w:rPr>
      </w:pPr>
      <w:r w:rsidRPr="00291091">
        <w:rPr>
          <w:rFonts w:ascii="Times New Roman" w:hAnsi="Times New Roman"/>
          <w:sz w:val="24"/>
          <w:szCs w:val="24"/>
        </w:rPr>
        <w:t>1. – ая;</w:t>
      </w:r>
      <w:r w:rsidRPr="00291091">
        <w:rPr>
          <w:rFonts w:ascii="Times New Roman" w:hAnsi="Times New Roman"/>
          <w:sz w:val="24"/>
          <w:szCs w:val="24"/>
        </w:rPr>
        <w:tab/>
      </w:r>
      <w:r w:rsidRPr="00291091">
        <w:rPr>
          <w:rFonts w:ascii="Times New Roman" w:hAnsi="Times New Roman"/>
          <w:sz w:val="24"/>
          <w:szCs w:val="24"/>
        </w:rPr>
        <w:tab/>
        <w:t>4. – ий;</w:t>
      </w:r>
      <w:r w:rsidRPr="00291091">
        <w:rPr>
          <w:rFonts w:ascii="Times New Roman" w:hAnsi="Times New Roman"/>
          <w:sz w:val="24"/>
          <w:szCs w:val="24"/>
        </w:rPr>
        <w:tab/>
        <w:t>7. – ое;</w:t>
      </w:r>
      <w:r w:rsidRPr="00291091">
        <w:rPr>
          <w:rFonts w:ascii="Times New Roman" w:hAnsi="Times New Roman"/>
          <w:sz w:val="24"/>
          <w:szCs w:val="24"/>
        </w:rPr>
        <w:tab/>
        <w:t>10. – ей.</w:t>
      </w:r>
    </w:p>
    <w:p w:rsidR="00291091" w:rsidRPr="00291091" w:rsidRDefault="00291091" w:rsidP="00291091">
      <w:pPr>
        <w:pStyle w:val="a3"/>
        <w:rPr>
          <w:rFonts w:ascii="Times New Roman" w:hAnsi="Times New Roman"/>
          <w:sz w:val="24"/>
          <w:szCs w:val="24"/>
        </w:rPr>
      </w:pPr>
      <w:r w:rsidRPr="00291091">
        <w:rPr>
          <w:rFonts w:ascii="Times New Roman" w:hAnsi="Times New Roman"/>
          <w:sz w:val="24"/>
          <w:szCs w:val="24"/>
        </w:rPr>
        <w:t xml:space="preserve">2. – а;  </w:t>
      </w:r>
      <w:r w:rsidRPr="00291091">
        <w:rPr>
          <w:rFonts w:ascii="Times New Roman" w:hAnsi="Times New Roman"/>
          <w:sz w:val="24"/>
          <w:szCs w:val="24"/>
        </w:rPr>
        <w:tab/>
        <w:t>5. – ые;</w:t>
      </w:r>
      <w:r w:rsidRPr="00291091">
        <w:rPr>
          <w:rFonts w:ascii="Times New Roman" w:hAnsi="Times New Roman"/>
          <w:sz w:val="24"/>
          <w:szCs w:val="24"/>
        </w:rPr>
        <w:tab/>
        <w:t>8. – ее;</w:t>
      </w:r>
    </w:p>
    <w:p w:rsidR="00291091" w:rsidRPr="00291091" w:rsidRDefault="00291091" w:rsidP="00291091">
      <w:pPr>
        <w:pStyle w:val="a3"/>
        <w:rPr>
          <w:rFonts w:ascii="Times New Roman" w:hAnsi="Times New Roman"/>
          <w:sz w:val="24"/>
          <w:szCs w:val="24"/>
        </w:rPr>
      </w:pPr>
      <w:r w:rsidRPr="00291091">
        <w:rPr>
          <w:rFonts w:ascii="Times New Roman" w:hAnsi="Times New Roman"/>
          <w:sz w:val="24"/>
          <w:szCs w:val="24"/>
        </w:rPr>
        <w:t>3. - □;</w:t>
      </w:r>
      <w:r w:rsidRPr="00291091">
        <w:rPr>
          <w:rFonts w:ascii="Times New Roman" w:hAnsi="Times New Roman"/>
          <w:sz w:val="24"/>
          <w:szCs w:val="24"/>
        </w:rPr>
        <w:tab/>
      </w:r>
      <w:r w:rsidRPr="00291091">
        <w:rPr>
          <w:rFonts w:ascii="Times New Roman" w:hAnsi="Times New Roman"/>
          <w:sz w:val="24"/>
          <w:szCs w:val="24"/>
        </w:rPr>
        <w:tab/>
        <w:t xml:space="preserve">6. – ы;  </w:t>
      </w:r>
      <w:r w:rsidRPr="00291091">
        <w:rPr>
          <w:rFonts w:ascii="Times New Roman" w:hAnsi="Times New Roman"/>
          <w:sz w:val="24"/>
          <w:szCs w:val="24"/>
        </w:rPr>
        <w:tab/>
        <w:t>9. – о;</w:t>
      </w:r>
    </w:p>
    <w:p w:rsidR="00291091" w:rsidRDefault="00291091" w:rsidP="00291091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</w:pPr>
    </w:p>
    <w:p w:rsidR="00291091" w:rsidRDefault="00291091" w:rsidP="00291091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</w:pPr>
    </w:p>
    <w:p w:rsidR="00291091" w:rsidRDefault="00291091" w:rsidP="00291091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color w:val="7030A0"/>
          <w:sz w:val="24"/>
          <w:szCs w:val="24"/>
        </w:rPr>
        <w:t xml:space="preserve">     При изучении темы: «Разряды прилагательных по значению» в 6 классе:</w:t>
      </w:r>
    </w:p>
    <w:p w:rsidR="00291091" w:rsidRDefault="00291091" w:rsidP="00291091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</w:pPr>
    </w:p>
    <w:p w:rsidR="00291091" w:rsidRDefault="00291091" w:rsidP="00291091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91091">
        <w:rPr>
          <w:rFonts w:ascii="Times New Roman" w:hAnsi="Times New Roman"/>
          <w:b/>
          <w:i/>
          <w:color w:val="00B050"/>
          <w:sz w:val="24"/>
          <w:szCs w:val="24"/>
        </w:rPr>
        <w:t>Вставьте на месте пропусков подходящие по смыслу прилагательные.</w:t>
      </w:r>
      <w:r>
        <w:rPr>
          <w:rFonts w:ascii="Times New Roman" w:hAnsi="Times New Roman"/>
          <w:b/>
          <w:i/>
          <w:color w:val="00B050"/>
          <w:sz w:val="24"/>
          <w:szCs w:val="24"/>
        </w:rPr>
        <w:t xml:space="preserve"> Определить разряд прилагательного. </w:t>
      </w:r>
    </w:p>
    <w:p w:rsidR="00291091" w:rsidRPr="00291091" w:rsidRDefault="00291091" w:rsidP="00291091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</w:p>
    <w:p w:rsidR="00291091" w:rsidRDefault="00291091" w:rsidP="0029109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91091">
        <w:rPr>
          <w:rFonts w:ascii="Times New Roman" w:hAnsi="Times New Roman"/>
          <w:sz w:val="24"/>
          <w:szCs w:val="24"/>
        </w:rPr>
        <w:t>(          ) солнце безжалостно палило с (        ) неба. Бабочка – крапивница (      ) пятнышком мелькнула у (       ) окна и порхнула к потолку (        ) веранды. Там она прицепилась вверх ногами в самом (       ) углу. Еще несколько бабочек висели там, свесив вниз (      ) крылья.</w:t>
      </w:r>
    </w:p>
    <w:p w:rsidR="00291091" w:rsidRDefault="00291091" w:rsidP="00291091">
      <w:pPr>
        <w:pStyle w:val="a3"/>
        <w:rPr>
          <w:rFonts w:ascii="Times New Roman" w:hAnsi="Times New Roman"/>
          <w:sz w:val="24"/>
          <w:szCs w:val="24"/>
        </w:rPr>
      </w:pPr>
    </w:p>
    <w:p w:rsidR="00291091" w:rsidRDefault="00291091" w:rsidP="00291091">
      <w:pPr>
        <w:pStyle w:val="a3"/>
        <w:rPr>
          <w:rFonts w:ascii="Times New Roman" w:hAnsi="Times New Roman"/>
          <w:sz w:val="24"/>
          <w:szCs w:val="24"/>
        </w:rPr>
      </w:pPr>
    </w:p>
    <w:p w:rsidR="00291091" w:rsidRDefault="00291091" w:rsidP="00291091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i/>
          <w:color w:val="7030A0"/>
          <w:sz w:val="24"/>
          <w:szCs w:val="24"/>
        </w:rPr>
        <w:t>При изучении темы: «Антонимы» в 5 классе:</w:t>
      </w:r>
    </w:p>
    <w:p w:rsidR="00291091" w:rsidRDefault="00291091" w:rsidP="00291091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</w:pPr>
    </w:p>
    <w:p w:rsidR="00291091" w:rsidRDefault="00291091" w:rsidP="00291091">
      <w:pPr>
        <w:pStyle w:val="a3"/>
        <w:rPr>
          <w:rFonts w:ascii="Times New Roman" w:hAnsi="Times New Roman"/>
          <w:b/>
          <w:i/>
          <w:color w:val="00B050"/>
          <w:sz w:val="24"/>
          <w:szCs w:val="24"/>
        </w:rPr>
      </w:pPr>
      <w:r w:rsidRPr="00291091">
        <w:rPr>
          <w:rFonts w:ascii="Times New Roman" w:hAnsi="Times New Roman"/>
          <w:b/>
          <w:color w:val="7030A0"/>
          <w:sz w:val="24"/>
          <w:szCs w:val="24"/>
        </w:rPr>
        <w:t xml:space="preserve">     </w:t>
      </w:r>
      <w:r>
        <w:rPr>
          <w:rFonts w:ascii="Times New Roman" w:hAnsi="Times New Roman"/>
          <w:b/>
          <w:i/>
          <w:color w:val="00B050"/>
          <w:sz w:val="24"/>
          <w:szCs w:val="24"/>
        </w:rPr>
        <w:t>К</w:t>
      </w:r>
      <w:r w:rsidRPr="00291091">
        <w:rPr>
          <w:rFonts w:ascii="Times New Roman" w:hAnsi="Times New Roman"/>
          <w:sz w:val="24"/>
          <w:szCs w:val="24"/>
        </w:rPr>
        <w:t xml:space="preserve"> </w:t>
      </w:r>
      <w:r w:rsidRPr="00291091">
        <w:rPr>
          <w:rFonts w:ascii="Times New Roman" w:hAnsi="Times New Roman"/>
          <w:b/>
          <w:i/>
          <w:color w:val="00B050"/>
          <w:sz w:val="24"/>
          <w:szCs w:val="24"/>
        </w:rPr>
        <w:t>данным словам подобрать однокоренные антонимы</w:t>
      </w:r>
      <w:r>
        <w:rPr>
          <w:rFonts w:ascii="Times New Roman" w:hAnsi="Times New Roman"/>
          <w:b/>
          <w:i/>
          <w:color w:val="00B050"/>
          <w:sz w:val="24"/>
          <w:szCs w:val="24"/>
        </w:rPr>
        <w:t>. Выделить корень</w:t>
      </w:r>
      <w:r w:rsidRPr="00291091">
        <w:rPr>
          <w:rFonts w:ascii="Times New Roman" w:hAnsi="Times New Roman"/>
          <w:b/>
          <w:i/>
          <w:color w:val="00B050"/>
          <w:sz w:val="24"/>
          <w:szCs w:val="24"/>
        </w:rPr>
        <w:t>:</w:t>
      </w:r>
    </w:p>
    <w:p w:rsidR="00291091" w:rsidRPr="00291091" w:rsidRDefault="00291091" w:rsidP="00291091">
      <w:pPr>
        <w:pStyle w:val="a3"/>
        <w:rPr>
          <w:rFonts w:ascii="Times New Roman" w:hAnsi="Times New Roman"/>
          <w:sz w:val="24"/>
          <w:szCs w:val="24"/>
        </w:rPr>
      </w:pPr>
    </w:p>
    <w:p w:rsidR="00291091" w:rsidRPr="00291091" w:rsidRDefault="00291091" w:rsidP="00291091">
      <w:pPr>
        <w:pStyle w:val="a3"/>
        <w:rPr>
          <w:rFonts w:ascii="Times New Roman" w:hAnsi="Times New Roman"/>
          <w:sz w:val="24"/>
          <w:szCs w:val="24"/>
        </w:rPr>
      </w:pPr>
      <w:r w:rsidRPr="00291091">
        <w:rPr>
          <w:rFonts w:ascii="Times New Roman" w:hAnsi="Times New Roman"/>
          <w:sz w:val="24"/>
          <w:szCs w:val="24"/>
        </w:rPr>
        <w:tab/>
        <w:t>очарование – (разочарование),</w:t>
      </w:r>
    </w:p>
    <w:p w:rsidR="00291091" w:rsidRPr="00291091" w:rsidRDefault="00291091" w:rsidP="00291091">
      <w:pPr>
        <w:pStyle w:val="a3"/>
        <w:rPr>
          <w:rFonts w:ascii="Times New Roman" w:hAnsi="Times New Roman"/>
          <w:sz w:val="24"/>
          <w:szCs w:val="24"/>
        </w:rPr>
      </w:pPr>
      <w:r w:rsidRPr="00291091">
        <w:rPr>
          <w:rFonts w:ascii="Times New Roman" w:hAnsi="Times New Roman"/>
          <w:sz w:val="24"/>
          <w:szCs w:val="24"/>
        </w:rPr>
        <w:tab/>
        <w:t>раскрывать – (закрывать),</w:t>
      </w:r>
    </w:p>
    <w:p w:rsidR="00291091" w:rsidRPr="00291091" w:rsidRDefault="00291091" w:rsidP="00291091">
      <w:pPr>
        <w:pStyle w:val="a3"/>
        <w:rPr>
          <w:rFonts w:ascii="Times New Roman" w:hAnsi="Times New Roman"/>
          <w:sz w:val="24"/>
          <w:szCs w:val="24"/>
        </w:rPr>
      </w:pPr>
      <w:r w:rsidRPr="00291091">
        <w:rPr>
          <w:rFonts w:ascii="Times New Roman" w:hAnsi="Times New Roman"/>
          <w:sz w:val="24"/>
          <w:szCs w:val="24"/>
        </w:rPr>
        <w:tab/>
        <w:t>опытный – (неопытный),</w:t>
      </w:r>
    </w:p>
    <w:p w:rsidR="00291091" w:rsidRPr="00291091" w:rsidRDefault="00291091" w:rsidP="00291091">
      <w:pPr>
        <w:pStyle w:val="a3"/>
        <w:rPr>
          <w:rFonts w:ascii="Times New Roman" w:hAnsi="Times New Roman"/>
          <w:sz w:val="24"/>
          <w:szCs w:val="24"/>
        </w:rPr>
      </w:pPr>
      <w:r w:rsidRPr="00291091">
        <w:rPr>
          <w:rFonts w:ascii="Times New Roman" w:hAnsi="Times New Roman"/>
          <w:sz w:val="24"/>
          <w:szCs w:val="24"/>
        </w:rPr>
        <w:tab/>
        <w:t>распахнуть – (запахнуть),</w:t>
      </w:r>
    </w:p>
    <w:p w:rsidR="00291091" w:rsidRDefault="00291091" w:rsidP="00291091">
      <w:pPr>
        <w:pStyle w:val="a3"/>
        <w:rPr>
          <w:rFonts w:ascii="Times New Roman" w:hAnsi="Times New Roman"/>
          <w:sz w:val="24"/>
          <w:szCs w:val="24"/>
        </w:rPr>
      </w:pPr>
      <w:r w:rsidRPr="00291091">
        <w:rPr>
          <w:rFonts w:ascii="Times New Roman" w:hAnsi="Times New Roman"/>
          <w:sz w:val="24"/>
          <w:szCs w:val="24"/>
        </w:rPr>
        <w:tab/>
        <w:t>подходить – (отходить).</w:t>
      </w:r>
    </w:p>
    <w:p w:rsidR="00291091" w:rsidRDefault="00291091" w:rsidP="00291091">
      <w:pPr>
        <w:pStyle w:val="a3"/>
        <w:rPr>
          <w:rFonts w:ascii="Times New Roman" w:hAnsi="Times New Roman"/>
          <w:sz w:val="24"/>
          <w:szCs w:val="24"/>
        </w:rPr>
      </w:pPr>
    </w:p>
    <w:p w:rsidR="00291091" w:rsidRDefault="00291091" w:rsidP="00291091">
      <w:pPr>
        <w:pStyle w:val="a3"/>
        <w:rPr>
          <w:rFonts w:ascii="Times New Roman" w:hAnsi="Times New Roman"/>
          <w:sz w:val="24"/>
          <w:szCs w:val="24"/>
        </w:rPr>
      </w:pPr>
    </w:p>
    <w:p w:rsidR="00291091" w:rsidRDefault="00443FCE" w:rsidP="00291091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i/>
          <w:color w:val="7030A0"/>
          <w:sz w:val="24"/>
          <w:szCs w:val="24"/>
        </w:rPr>
        <w:t>Задания творческого характера:</w:t>
      </w:r>
    </w:p>
    <w:p w:rsidR="00443FCE" w:rsidRDefault="00443FCE" w:rsidP="00291091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</w:pPr>
    </w:p>
    <w:p w:rsidR="00443FCE" w:rsidRDefault="00443FCE" w:rsidP="00443FCE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 кроссвордов или ребусов по изученным темам;</w:t>
      </w:r>
    </w:p>
    <w:p w:rsidR="00443FCE" w:rsidRDefault="00443FCE" w:rsidP="00443FCE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сочинение лингвистической сказки на заданную тему;</w:t>
      </w:r>
    </w:p>
    <w:p w:rsidR="00443FCE" w:rsidRDefault="00443FCE" w:rsidP="00443FCE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рисунки к фразеологизмам и т.д.;</w:t>
      </w:r>
    </w:p>
    <w:p w:rsidR="00D872E6" w:rsidRDefault="00D872E6" w:rsidP="00443FCE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 докладов, рефератов на заданную тему;</w:t>
      </w:r>
    </w:p>
    <w:p w:rsidR="00443FCE" w:rsidRPr="00443FCE" w:rsidRDefault="00443FCE" w:rsidP="00443FCE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мультимедиа-презентаций по пройденным темам и т.д.</w:t>
      </w:r>
    </w:p>
    <w:p w:rsidR="00291091" w:rsidRPr="00291091" w:rsidRDefault="00291091" w:rsidP="00291091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</w:pPr>
    </w:p>
    <w:p w:rsidR="00291091" w:rsidRPr="00291091" w:rsidRDefault="00291091" w:rsidP="00291091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</w:pPr>
    </w:p>
    <w:p w:rsidR="00174273" w:rsidRDefault="00174273" w:rsidP="00174273">
      <w:pPr>
        <w:pStyle w:val="a3"/>
        <w:rPr>
          <w:rFonts w:ascii="Times New Roman" w:hAnsi="Times New Roman"/>
          <w:sz w:val="24"/>
          <w:szCs w:val="24"/>
        </w:rPr>
      </w:pPr>
    </w:p>
    <w:p w:rsidR="00291091" w:rsidRDefault="00291091" w:rsidP="00174273">
      <w:pPr>
        <w:pStyle w:val="a3"/>
        <w:rPr>
          <w:rFonts w:ascii="Times New Roman" w:hAnsi="Times New Roman"/>
          <w:sz w:val="24"/>
          <w:szCs w:val="24"/>
        </w:rPr>
      </w:pPr>
    </w:p>
    <w:p w:rsidR="00291091" w:rsidRDefault="00291091" w:rsidP="00174273">
      <w:pPr>
        <w:pStyle w:val="a3"/>
        <w:rPr>
          <w:rFonts w:ascii="Times New Roman" w:hAnsi="Times New Roman"/>
          <w:sz w:val="24"/>
          <w:szCs w:val="24"/>
        </w:rPr>
      </w:pPr>
    </w:p>
    <w:p w:rsidR="00291091" w:rsidRPr="006E6949" w:rsidRDefault="00291091" w:rsidP="00174273">
      <w:pPr>
        <w:pStyle w:val="a3"/>
        <w:rPr>
          <w:rFonts w:ascii="Times New Roman" w:hAnsi="Times New Roman"/>
          <w:sz w:val="24"/>
          <w:szCs w:val="24"/>
        </w:rPr>
      </w:pPr>
    </w:p>
    <w:p w:rsidR="00174273" w:rsidRDefault="00174273" w:rsidP="00174273">
      <w:pPr>
        <w:pStyle w:val="a3"/>
        <w:rPr>
          <w:rFonts w:ascii="Times New Roman" w:hAnsi="Times New Roman"/>
          <w:sz w:val="24"/>
          <w:szCs w:val="24"/>
        </w:rPr>
      </w:pPr>
    </w:p>
    <w:p w:rsidR="00174273" w:rsidRDefault="00174273" w:rsidP="00174273">
      <w:pPr>
        <w:pStyle w:val="a3"/>
        <w:rPr>
          <w:rFonts w:ascii="Times New Roman" w:hAnsi="Times New Roman"/>
          <w:sz w:val="24"/>
          <w:szCs w:val="24"/>
        </w:rPr>
      </w:pPr>
    </w:p>
    <w:p w:rsidR="00174273" w:rsidRDefault="00443FCE" w:rsidP="00443FC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13. </w:t>
      </w:r>
    </w:p>
    <w:p w:rsidR="00443FCE" w:rsidRDefault="00443FCE" w:rsidP="00443FC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443FCE" w:rsidRDefault="00443FCE" w:rsidP="00443FC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7029D7" w:rsidRDefault="007029D7" w:rsidP="00443FC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7029D7" w:rsidRDefault="007029D7" w:rsidP="00443FC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7029D7" w:rsidRDefault="007029D7" w:rsidP="00443FC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282E21" w:rsidRPr="00443FCE" w:rsidRDefault="00443FCE" w:rsidP="00443F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Библиография:</w:t>
      </w:r>
    </w:p>
    <w:p w:rsidR="00E95D12" w:rsidRPr="00E95D12" w:rsidRDefault="00E95D12" w:rsidP="00E95D12">
      <w:pPr>
        <w:pStyle w:val="a3"/>
        <w:rPr>
          <w:rFonts w:ascii="Times New Roman" w:hAnsi="Times New Roman"/>
          <w:sz w:val="24"/>
          <w:szCs w:val="24"/>
        </w:rPr>
      </w:pPr>
    </w:p>
    <w:p w:rsidR="00E95D12" w:rsidRPr="00E95D12" w:rsidRDefault="00E95D12" w:rsidP="00E95D12">
      <w:pPr>
        <w:pStyle w:val="a3"/>
        <w:rPr>
          <w:rFonts w:ascii="Times New Roman" w:hAnsi="Times New Roman"/>
          <w:sz w:val="24"/>
          <w:szCs w:val="24"/>
        </w:rPr>
      </w:pPr>
    </w:p>
    <w:p w:rsidR="00E95D12" w:rsidRPr="00E95D12" w:rsidRDefault="00E95D12" w:rsidP="00E95D12">
      <w:pPr>
        <w:pStyle w:val="a3"/>
        <w:rPr>
          <w:rFonts w:ascii="Times New Roman" w:hAnsi="Times New Roman"/>
          <w:sz w:val="24"/>
          <w:szCs w:val="24"/>
        </w:rPr>
      </w:pPr>
    </w:p>
    <w:p w:rsidR="00BA007F" w:rsidRPr="00BA007F" w:rsidRDefault="00E95D12" w:rsidP="00BA007F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E95D12">
        <w:rPr>
          <w:rFonts w:ascii="Times New Roman" w:hAnsi="Times New Roman"/>
          <w:i/>
          <w:sz w:val="24"/>
          <w:szCs w:val="24"/>
        </w:rPr>
        <w:t>Власова Е.Н.</w:t>
      </w:r>
      <w:r w:rsidRPr="00E95D12">
        <w:rPr>
          <w:rFonts w:ascii="Times New Roman" w:hAnsi="Times New Roman"/>
          <w:sz w:val="24"/>
          <w:szCs w:val="24"/>
        </w:rPr>
        <w:t xml:space="preserve"> </w:t>
      </w:r>
      <w:r w:rsidRPr="00E95D12">
        <w:rPr>
          <w:rFonts w:ascii="Times New Roman" w:hAnsi="Times New Roman"/>
          <w:sz w:val="24"/>
          <w:szCs w:val="24"/>
        </w:rPr>
        <w:tab/>
      </w:r>
      <w:r w:rsidR="00A019B0">
        <w:rPr>
          <w:rFonts w:ascii="Times New Roman" w:hAnsi="Times New Roman"/>
          <w:sz w:val="24"/>
          <w:szCs w:val="24"/>
        </w:rPr>
        <w:t xml:space="preserve">          </w:t>
      </w:r>
      <w:r w:rsidRPr="00E95D12">
        <w:rPr>
          <w:rFonts w:ascii="Times New Roman" w:hAnsi="Times New Roman"/>
          <w:sz w:val="24"/>
          <w:szCs w:val="24"/>
        </w:rPr>
        <w:t xml:space="preserve">Самостоятельная работа учащихся </w:t>
      </w:r>
      <w:r w:rsidRPr="00E95D12">
        <w:rPr>
          <w:rFonts w:ascii="Times New Roman" w:hAnsi="Times New Roman"/>
          <w:sz w:val="24"/>
          <w:szCs w:val="24"/>
          <w:lang w:val="en-US"/>
        </w:rPr>
        <w:t>V</w:t>
      </w:r>
      <w:r w:rsidRPr="00E95D12">
        <w:rPr>
          <w:rFonts w:ascii="Times New Roman" w:hAnsi="Times New Roman"/>
          <w:sz w:val="24"/>
          <w:szCs w:val="24"/>
        </w:rPr>
        <w:t>-</w:t>
      </w:r>
      <w:r w:rsidRPr="00E95D12">
        <w:rPr>
          <w:rFonts w:ascii="Times New Roman" w:hAnsi="Times New Roman"/>
          <w:sz w:val="24"/>
          <w:szCs w:val="24"/>
          <w:lang w:val="en-US"/>
        </w:rPr>
        <w:t>VII</w:t>
      </w:r>
      <w:r w:rsidRPr="00E95D12">
        <w:rPr>
          <w:rFonts w:ascii="Times New Roman" w:hAnsi="Times New Roman"/>
          <w:sz w:val="24"/>
          <w:szCs w:val="24"/>
        </w:rPr>
        <w:t xml:space="preserve"> классов      на      </w:t>
      </w:r>
      <w:r w:rsidR="00BA007F" w:rsidRPr="00BA007F">
        <w:rPr>
          <w:rFonts w:ascii="Times New Roman" w:hAnsi="Times New Roman"/>
          <w:sz w:val="24"/>
          <w:szCs w:val="24"/>
        </w:rPr>
        <w:t xml:space="preserve"> </w:t>
      </w:r>
    </w:p>
    <w:p w:rsidR="00E95D12" w:rsidRPr="00BA007F" w:rsidRDefault="00BA007F" w:rsidP="00BA007F">
      <w:pPr>
        <w:pStyle w:val="a3"/>
        <w:rPr>
          <w:rFonts w:ascii="Times New Roman" w:hAnsi="Times New Roman"/>
          <w:sz w:val="24"/>
          <w:szCs w:val="24"/>
        </w:rPr>
      </w:pPr>
      <w:r w:rsidRPr="00BA007F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E95D12" w:rsidRPr="00E95D12">
        <w:rPr>
          <w:rFonts w:ascii="Times New Roman" w:hAnsi="Times New Roman"/>
          <w:sz w:val="24"/>
          <w:szCs w:val="24"/>
        </w:rPr>
        <w:t xml:space="preserve">уроках  </w:t>
      </w:r>
      <w:r w:rsidR="00E95D12" w:rsidRPr="00BA007F">
        <w:rPr>
          <w:rFonts w:ascii="Times New Roman" w:hAnsi="Times New Roman"/>
          <w:sz w:val="24"/>
          <w:szCs w:val="24"/>
        </w:rPr>
        <w:t>русского     языка. –  М.: Просвещение, 1980</w:t>
      </w:r>
    </w:p>
    <w:p w:rsidR="00E95D12" w:rsidRPr="00E95D12" w:rsidRDefault="00E95D12" w:rsidP="00E95D12">
      <w:pPr>
        <w:pStyle w:val="a3"/>
        <w:rPr>
          <w:rFonts w:ascii="Times New Roman" w:hAnsi="Times New Roman"/>
          <w:sz w:val="24"/>
          <w:szCs w:val="24"/>
        </w:rPr>
      </w:pPr>
    </w:p>
    <w:p w:rsidR="007029D7" w:rsidRDefault="007029D7" w:rsidP="00BA007F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019B0">
        <w:rPr>
          <w:rFonts w:ascii="Times New Roman" w:hAnsi="Times New Roman"/>
          <w:i/>
          <w:sz w:val="24"/>
          <w:szCs w:val="24"/>
        </w:rPr>
        <w:t>Вяткин</w:t>
      </w:r>
      <w:r>
        <w:rPr>
          <w:rFonts w:ascii="Times New Roman" w:hAnsi="Times New Roman"/>
          <w:i/>
          <w:sz w:val="24"/>
          <w:szCs w:val="24"/>
        </w:rPr>
        <w:t xml:space="preserve"> Л.Г.            </w:t>
      </w:r>
      <w:r>
        <w:rPr>
          <w:rFonts w:ascii="Times New Roman" w:hAnsi="Times New Roman"/>
          <w:sz w:val="24"/>
          <w:szCs w:val="24"/>
        </w:rPr>
        <w:t xml:space="preserve"> «Развитие познавательной самостоятельности учащихся при </w:t>
      </w:r>
    </w:p>
    <w:p w:rsidR="00BA007F" w:rsidRPr="00BA007F" w:rsidRDefault="00BA007F" w:rsidP="00BA007F">
      <w:pPr>
        <w:pStyle w:val="a3"/>
        <w:ind w:left="2520"/>
        <w:rPr>
          <w:rFonts w:ascii="Times New Roman" w:hAnsi="Times New Roman"/>
          <w:sz w:val="24"/>
          <w:szCs w:val="24"/>
        </w:rPr>
      </w:pPr>
      <w:r w:rsidRPr="00BA007F">
        <w:rPr>
          <w:rFonts w:ascii="Times New Roman" w:hAnsi="Times New Roman"/>
          <w:sz w:val="24"/>
          <w:szCs w:val="24"/>
        </w:rPr>
        <w:t xml:space="preserve">    </w:t>
      </w:r>
      <w:r w:rsidR="007029D7">
        <w:rPr>
          <w:rFonts w:ascii="Times New Roman" w:hAnsi="Times New Roman"/>
          <w:sz w:val="24"/>
          <w:szCs w:val="24"/>
        </w:rPr>
        <w:t xml:space="preserve">изложении учителем нового материала». Совершенствование </w:t>
      </w:r>
      <w:r w:rsidRPr="00BA007F">
        <w:rPr>
          <w:rFonts w:ascii="Times New Roman" w:hAnsi="Times New Roman"/>
          <w:sz w:val="24"/>
          <w:szCs w:val="24"/>
        </w:rPr>
        <w:t xml:space="preserve">     </w:t>
      </w:r>
    </w:p>
    <w:p w:rsidR="0079753D" w:rsidRDefault="00BA007F" w:rsidP="00BA007F">
      <w:pPr>
        <w:pStyle w:val="a3"/>
        <w:ind w:left="2520"/>
        <w:rPr>
          <w:rFonts w:ascii="Times New Roman" w:hAnsi="Times New Roman"/>
          <w:sz w:val="24"/>
          <w:szCs w:val="24"/>
          <w:lang w:val="en-US"/>
        </w:rPr>
      </w:pPr>
      <w:r w:rsidRPr="00BA007F">
        <w:rPr>
          <w:rFonts w:ascii="Times New Roman" w:hAnsi="Times New Roman"/>
          <w:sz w:val="24"/>
          <w:szCs w:val="24"/>
        </w:rPr>
        <w:t xml:space="preserve">    </w:t>
      </w:r>
      <w:r w:rsidR="007029D7">
        <w:rPr>
          <w:rFonts w:ascii="Times New Roman" w:hAnsi="Times New Roman"/>
          <w:sz w:val="24"/>
          <w:szCs w:val="24"/>
        </w:rPr>
        <w:t xml:space="preserve">методов </w:t>
      </w:r>
      <w:r w:rsidRPr="00BA007F">
        <w:rPr>
          <w:rFonts w:ascii="Times New Roman" w:hAnsi="Times New Roman"/>
          <w:sz w:val="24"/>
          <w:szCs w:val="24"/>
        </w:rPr>
        <w:t xml:space="preserve"> </w:t>
      </w:r>
      <w:r w:rsidR="007029D7">
        <w:rPr>
          <w:rFonts w:ascii="Times New Roman" w:hAnsi="Times New Roman"/>
          <w:sz w:val="24"/>
          <w:szCs w:val="24"/>
        </w:rPr>
        <w:t xml:space="preserve">обучения русскому языку. Сборник статей (пособие). </w:t>
      </w:r>
      <w:r w:rsidR="0079753D" w:rsidRPr="0079753D">
        <w:rPr>
          <w:rFonts w:ascii="Times New Roman" w:hAnsi="Times New Roman"/>
          <w:sz w:val="24"/>
          <w:szCs w:val="24"/>
        </w:rPr>
        <w:t xml:space="preserve">  </w:t>
      </w:r>
    </w:p>
    <w:p w:rsidR="007029D7" w:rsidRDefault="0079753D" w:rsidP="00BA007F">
      <w:pPr>
        <w:pStyle w:val="a3"/>
        <w:ind w:left="2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7029D7">
        <w:rPr>
          <w:rFonts w:ascii="Times New Roman" w:hAnsi="Times New Roman"/>
          <w:sz w:val="24"/>
          <w:szCs w:val="24"/>
        </w:rPr>
        <w:t xml:space="preserve">– М.: Просвещение, 1989  стр. 136 – 140 </w:t>
      </w:r>
    </w:p>
    <w:p w:rsidR="007029D7" w:rsidRDefault="007029D7" w:rsidP="007029D7">
      <w:pPr>
        <w:pStyle w:val="a3"/>
        <w:rPr>
          <w:rFonts w:ascii="Times New Roman" w:hAnsi="Times New Roman"/>
          <w:sz w:val="24"/>
          <w:szCs w:val="24"/>
        </w:rPr>
      </w:pPr>
    </w:p>
    <w:p w:rsidR="00A019B0" w:rsidRDefault="00E95D12" w:rsidP="00BA007F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E95D12">
        <w:rPr>
          <w:rFonts w:ascii="Times New Roman" w:hAnsi="Times New Roman"/>
          <w:i/>
          <w:sz w:val="24"/>
          <w:szCs w:val="24"/>
        </w:rPr>
        <w:t>Нехаев А.В.</w:t>
      </w:r>
      <w:r w:rsidRPr="00E95D12">
        <w:rPr>
          <w:rFonts w:ascii="Times New Roman" w:hAnsi="Times New Roman"/>
          <w:sz w:val="24"/>
          <w:szCs w:val="24"/>
        </w:rPr>
        <w:t xml:space="preserve"> </w:t>
      </w:r>
      <w:r w:rsidRPr="00E95D12">
        <w:rPr>
          <w:rFonts w:ascii="Times New Roman" w:hAnsi="Times New Roman"/>
          <w:sz w:val="24"/>
          <w:szCs w:val="24"/>
        </w:rPr>
        <w:tab/>
      </w:r>
      <w:r w:rsidR="00A019B0">
        <w:rPr>
          <w:rFonts w:ascii="Times New Roman" w:hAnsi="Times New Roman"/>
          <w:sz w:val="24"/>
          <w:szCs w:val="24"/>
        </w:rPr>
        <w:t xml:space="preserve">          </w:t>
      </w:r>
      <w:r w:rsidRPr="00E95D12">
        <w:rPr>
          <w:rFonts w:ascii="Times New Roman" w:hAnsi="Times New Roman"/>
          <w:sz w:val="24"/>
          <w:szCs w:val="24"/>
        </w:rPr>
        <w:t xml:space="preserve">Самостоятельная работа учащихся на уроках русского языка в </w:t>
      </w:r>
      <w:r w:rsidR="00A019B0">
        <w:rPr>
          <w:rFonts w:ascii="Times New Roman" w:hAnsi="Times New Roman"/>
          <w:sz w:val="24"/>
          <w:szCs w:val="24"/>
        </w:rPr>
        <w:t xml:space="preserve">  </w:t>
      </w:r>
    </w:p>
    <w:p w:rsidR="00E95D12" w:rsidRPr="00E95D12" w:rsidRDefault="0079753D" w:rsidP="00BA007F">
      <w:pPr>
        <w:pStyle w:val="a3"/>
        <w:ind w:left="2520"/>
        <w:rPr>
          <w:rFonts w:ascii="Times New Roman" w:hAnsi="Times New Roman"/>
          <w:sz w:val="24"/>
          <w:szCs w:val="24"/>
        </w:rPr>
      </w:pPr>
      <w:r w:rsidRPr="0079753D">
        <w:rPr>
          <w:rFonts w:ascii="Times New Roman" w:hAnsi="Times New Roman"/>
          <w:sz w:val="24"/>
          <w:szCs w:val="24"/>
        </w:rPr>
        <w:t xml:space="preserve">   </w:t>
      </w:r>
      <w:r w:rsidRPr="000F0956">
        <w:rPr>
          <w:rFonts w:ascii="Times New Roman" w:hAnsi="Times New Roman"/>
          <w:sz w:val="24"/>
          <w:szCs w:val="24"/>
        </w:rPr>
        <w:t xml:space="preserve"> </w:t>
      </w:r>
      <w:r w:rsidR="00E95D12" w:rsidRPr="00E95D12">
        <w:rPr>
          <w:rFonts w:ascii="Times New Roman" w:hAnsi="Times New Roman"/>
          <w:sz w:val="24"/>
          <w:szCs w:val="24"/>
        </w:rPr>
        <w:t xml:space="preserve">старших </w:t>
      </w:r>
      <w:r w:rsidR="00A019B0">
        <w:rPr>
          <w:rFonts w:ascii="Times New Roman" w:hAnsi="Times New Roman"/>
          <w:sz w:val="24"/>
          <w:szCs w:val="24"/>
        </w:rPr>
        <w:t xml:space="preserve"> </w:t>
      </w:r>
      <w:r w:rsidR="00E95D12" w:rsidRPr="00E95D12">
        <w:rPr>
          <w:rFonts w:ascii="Times New Roman" w:hAnsi="Times New Roman"/>
          <w:sz w:val="24"/>
          <w:szCs w:val="24"/>
        </w:rPr>
        <w:t>классах вечерней школы. – М.: Просвещение, 1989</w:t>
      </w:r>
    </w:p>
    <w:p w:rsidR="00E95D12" w:rsidRPr="00E95D12" w:rsidRDefault="00E95D12" w:rsidP="00E95D12">
      <w:pPr>
        <w:pStyle w:val="a3"/>
        <w:rPr>
          <w:rFonts w:ascii="Times New Roman" w:hAnsi="Times New Roman"/>
          <w:i/>
          <w:sz w:val="24"/>
          <w:szCs w:val="24"/>
        </w:rPr>
      </w:pPr>
    </w:p>
    <w:p w:rsidR="0079753D" w:rsidRPr="0079753D" w:rsidRDefault="007029D7" w:rsidP="0079753D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019B0">
        <w:rPr>
          <w:rFonts w:ascii="Times New Roman" w:hAnsi="Times New Roman"/>
          <w:i/>
          <w:sz w:val="24"/>
          <w:szCs w:val="24"/>
        </w:rPr>
        <w:t>Осмаловская И. М.</w:t>
      </w:r>
      <w:r w:rsidRPr="00222C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2C59">
        <w:rPr>
          <w:rFonts w:ascii="Times New Roman" w:hAnsi="Times New Roman"/>
          <w:sz w:val="24"/>
          <w:szCs w:val="24"/>
        </w:rPr>
        <w:t>Дифференциация процес</w:t>
      </w:r>
      <w:r w:rsidR="00D872E6">
        <w:rPr>
          <w:rFonts w:ascii="Times New Roman" w:hAnsi="Times New Roman"/>
          <w:sz w:val="24"/>
          <w:szCs w:val="24"/>
        </w:rPr>
        <w:t xml:space="preserve">са обучения в современной школе. - </w:t>
      </w:r>
      <w:r w:rsidRPr="00222C59">
        <w:rPr>
          <w:rFonts w:ascii="Times New Roman" w:hAnsi="Times New Roman"/>
          <w:sz w:val="24"/>
          <w:szCs w:val="24"/>
        </w:rPr>
        <w:t xml:space="preserve"> </w:t>
      </w:r>
    </w:p>
    <w:p w:rsidR="007029D7" w:rsidRPr="0079753D" w:rsidRDefault="0079753D" w:rsidP="0079753D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D872E6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7029D7" w:rsidRPr="0079753D">
        <w:rPr>
          <w:rFonts w:ascii="Times New Roman" w:hAnsi="Times New Roman"/>
          <w:sz w:val="24"/>
          <w:szCs w:val="24"/>
        </w:rPr>
        <w:t>Москва – Воронеж,  2004.</w:t>
      </w:r>
    </w:p>
    <w:p w:rsidR="007029D7" w:rsidRPr="00222C59" w:rsidRDefault="007029D7" w:rsidP="007029D7">
      <w:pPr>
        <w:pStyle w:val="a3"/>
        <w:rPr>
          <w:rFonts w:ascii="Times New Roman" w:hAnsi="Times New Roman"/>
          <w:sz w:val="24"/>
          <w:szCs w:val="24"/>
        </w:rPr>
      </w:pPr>
    </w:p>
    <w:p w:rsidR="0079753D" w:rsidRPr="0079753D" w:rsidRDefault="00E95D12" w:rsidP="0079753D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E95D12">
        <w:rPr>
          <w:rFonts w:ascii="Times New Roman" w:hAnsi="Times New Roman"/>
          <w:i/>
          <w:sz w:val="24"/>
          <w:szCs w:val="24"/>
        </w:rPr>
        <w:t>Панфилова Г.С.</w:t>
      </w:r>
      <w:r w:rsidR="00A019B0">
        <w:rPr>
          <w:rFonts w:ascii="Times New Roman" w:hAnsi="Times New Roman"/>
          <w:sz w:val="24"/>
          <w:szCs w:val="24"/>
        </w:rPr>
        <w:t xml:space="preserve">       </w:t>
      </w:r>
      <w:r w:rsidRPr="00E95D12">
        <w:rPr>
          <w:rFonts w:ascii="Times New Roman" w:hAnsi="Times New Roman"/>
          <w:sz w:val="24"/>
          <w:szCs w:val="24"/>
        </w:rPr>
        <w:t xml:space="preserve">Развитие самостоятельности школьников во внеклассной </w:t>
      </w:r>
      <w:r w:rsidR="0079753D" w:rsidRPr="0079753D">
        <w:rPr>
          <w:rFonts w:ascii="Times New Roman" w:hAnsi="Times New Roman"/>
          <w:sz w:val="24"/>
          <w:szCs w:val="24"/>
        </w:rPr>
        <w:t xml:space="preserve"> </w:t>
      </w:r>
    </w:p>
    <w:p w:rsidR="00E95D12" w:rsidRPr="0079753D" w:rsidRDefault="0079753D" w:rsidP="0079753D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</w:t>
      </w:r>
      <w:r w:rsidR="00E95D12" w:rsidRPr="0079753D">
        <w:rPr>
          <w:rFonts w:ascii="Times New Roman" w:hAnsi="Times New Roman"/>
          <w:sz w:val="24"/>
          <w:szCs w:val="24"/>
        </w:rPr>
        <w:t>работе. – М.: Просвещение, 1984</w:t>
      </w:r>
    </w:p>
    <w:p w:rsidR="00E95D12" w:rsidRDefault="00E95D12" w:rsidP="00E95D12">
      <w:pPr>
        <w:pStyle w:val="a3"/>
        <w:rPr>
          <w:rFonts w:ascii="Times New Roman" w:hAnsi="Times New Roman"/>
          <w:sz w:val="24"/>
          <w:szCs w:val="24"/>
        </w:rPr>
      </w:pPr>
    </w:p>
    <w:p w:rsidR="007029D7" w:rsidRPr="007029D7" w:rsidRDefault="007029D7" w:rsidP="00BA007F">
      <w:pPr>
        <w:pStyle w:val="a3"/>
        <w:numPr>
          <w:ilvl w:val="0"/>
          <w:numId w:val="14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 xml:space="preserve">http// </w:t>
      </w:r>
      <w:r w:rsidR="00D872E6">
        <w:rPr>
          <w:rFonts w:ascii="Times New Roman" w:hAnsi="Times New Roman"/>
          <w:i/>
          <w:sz w:val="24"/>
          <w:szCs w:val="24"/>
        </w:rPr>
        <w:t>festival.</w:t>
      </w:r>
      <w:r w:rsidRPr="007029D7">
        <w:rPr>
          <w:rFonts w:ascii="Times New Roman" w:hAnsi="Times New Roman"/>
          <w:i/>
          <w:sz w:val="24"/>
          <w:szCs w:val="24"/>
        </w:rPr>
        <w:t>1september.ru</w:t>
      </w:r>
    </w:p>
    <w:p w:rsidR="00A019B0" w:rsidRDefault="00A019B0" w:rsidP="00567F80">
      <w:pPr>
        <w:pStyle w:val="a3"/>
        <w:rPr>
          <w:rFonts w:ascii="Times New Roman" w:hAnsi="Times New Roman"/>
          <w:sz w:val="24"/>
          <w:szCs w:val="24"/>
        </w:rPr>
      </w:pPr>
    </w:p>
    <w:p w:rsidR="00A019B0" w:rsidRPr="00567F80" w:rsidRDefault="00A019B0" w:rsidP="00567F80">
      <w:pPr>
        <w:pStyle w:val="a3"/>
        <w:rPr>
          <w:rFonts w:ascii="Times New Roman" w:hAnsi="Times New Roman"/>
          <w:sz w:val="24"/>
          <w:szCs w:val="24"/>
        </w:rPr>
      </w:pPr>
    </w:p>
    <w:p w:rsidR="00567F80" w:rsidRPr="00F43101" w:rsidRDefault="00567F80" w:rsidP="00567F80">
      <w:pPr>
        <w:pStyle w:val="a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567F80" w:rsidRPr="00F43101" w:rsidSect="008B499B">
      <w:type w:val="continuous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F8"/>
      </v:shape>
    </w:pict>
  </w:numPicBullet>
  <w:abstractNum w:abstractNumId="0">
    <w:nsid w:val="09871ED7"/>
    <w:multiLevelType w:val="hybridMultilevel"/>
    <w:tmpl w:val="0EB23004"/>
    <w:lvl w:ilvl="0" w:tplc="F2740C5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43E351E"/>
    <w:multiLevelType w:val="hybridMultilevel"/>
    <w:tmpl w:val="05469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B1EAC"/>
    <w:multiLevelType w:val="hybridMultilevel"/>
    <w:tmpl w:val="D0CEFFE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4430F"/>
    <w:multiLevelType w:val="hybridMultilevel"/>
    <w:tmpl w:val="D42060B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6706F0"/>
    <w:multiLevelType w:val="hybridMultilevel"/>
    <w:tmpl w:val="A7D08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F13DA"/>
    <w:multiLevelType w:val="hybridMultilevel"/>
    <w:tmpl w:val="B1AC9334"/>
    <w:lvl w:ilvl="0" w:tplc="209C58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45FC0817"/>
    <w:multiLevelType w:val="hybridMultilevel"/>
    <w:tmpl w:val="F59E3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061EF"/>
    <w:multiLevelType w:val="hybridMultilevel"/>
    <w:tmpl w:val="0BA2B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5104C3"/>
    <w:multiLevelType w:val="hybridMultilevel"/>
    <w:tmpl w:val="A590F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022E8C"/>
    <w:multiLevelType w:val="hybridMultilevel"/>
    <w:tmpl w:val="9B685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1765A2"/>
    <w:multiLevelType w:val="hybridMultilevel"/>
    <w:tmpl w:val="9856A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2449DB"/>
    <w:multiLevelType w:val="hybridMultilevel"/>
    <w:tmpl w:val="94949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12738F"/>
    <w:multiLevelType w:val="hybridMultilevel"/>
    <w:tmpl w:val="423EA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550C8"/>
    <w:multiLevelType w:val="hybridMultilevel"/>
    <w:tmpl w:val="7B5E2E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2"/>
  </w:num>
  <w:num w:numId="5">
    <w:abstractNumId w:val="4"/>
  </w:num>
  <w:num w:numId="6">
    <w:abstractNumId w:val="10"/>
  </w:num>
  <w:num w:numId="7">
    <w:abstractNumId w:val="6"/>
  </w:num>
  <w:num w:numId="8">
    <w:abstractNumId w:val="0"/>
  </w:num>
  <w:num w:numId="9">
    <w:abstractNumId w:val="13"/>
  </w:num>
  <w:num w:numId="10">
    <w:abstractNumId w:val="5"/>
  </w:num>
  <w:num w:numId="11">
    <w:abstractNumId w:val="1"/>
  </w:num>
  <w:num w:numId="12">
    <w:abstractNumId w:val="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101"/>
    <w:rsid w:val="00020320"/>
    <w:rsid w:val="0002402B"/>
    <w:rsid w:val="00024052"/>
    <w:rsid w:val="000517AE"/>
    <w:rsid w:val="00093B2D"/>
    <w:rsid w:val="000F0956"/>
    <w:rsid w:val="00124A6F"/>
    <w:rsid w:val="001470E9"/>
    <w:rsid w:val="00174273"/>
    <w:rsid w:val="001A75E6"/>
    <w:rsid w:val="00213169"/>
    <w:rsid w:val="00217051"/>
    <w:rsid w:val="00220775"/>
    <w:rsid w:val="002221E4"/>
    <w:rsid w:val="00264A8A"/>
    <w:rsid w:val="00282E21"/>
    <w:rsid w:val="00291091"/>
    <w:rsid w:val="0031441D"/>
    <w:rsid w:val="003271CB"/>
    <w:rsid w:val="003321C6"/>
    <w:rsid w:val="00336063"/>
    <w:rsid w:val="00341B80"/>
    <w:rsid w:val="003470B9"/>
    <w:rsid w:val="0038671D"/>
    <w:rsid w:val="00390552"/>
    <w:rsid w:val="003F4FE3"/>
    <w:rsid w:val="00426DDE"/>
    <w:rsid w:val="00443FCE"/>
    <w:rsid w:val="0045728A"/>
    <w:rsid w:val="004A1581"/>
    <w:rsid w:val="004E4BAB"/>
    <w:rsid w:val="00522DF9"/>
    <w:rsid w:val="005552CC"/>
    <w:rsid w:val="0056384D"/>
    <w:rsid w:val="00567F80"/>
    <w:rsid w:val="00590CED"/>
    <w:rsid w:val="00593FA0"/>
    <w:rsid w:val="005C3DE3"/>
    <w:rsid w:val="005E1F1E"/>
    <w:rsid w:val="005E3C70"/>
    <w:rsid w:val="005F04A4"/>
    <w:rsid w:val="005F0F91"/>
    <w:rsid w:val="005F226F"/>
    <w:rsid w:val="0060065B"/>
    <w:rsid w:val="00604699"/>
    <w:rsid w:val="006071AF"/>
    <w:rsid w:val="00614D13"/>
    <w:rsid w:val="00664D3D"/>
    <w:rsid w:val="0067513E"/>
    <w:rsid w:val="00685536"/>
    <w:rsid w:val="006B5C49"/>
    <w:rsid w:val="006E71C7"/>
    <w:rsid w:val="007029D7"/>
    <w:rsid w:val="00764FEF"/>
    <w:rsid w:val="0079753D"/>
    <w:rsid w:val="007A046E"/>
    <w:rsid w:val="007A6645"/>
    <w:rsid w:val="007F77E6"/>
    <w:rsid w:val="00833510"/>
    <w:rsid w:val="00845B42"/>
    <w:rsid w:val="00853FD7"/>
    <w:rsid w:val="00860BB7"/>
    <w:rsid w:val="00895BEA"/>
    <w:rsid w:val="00896FAA"/>
    <w:rsid w:val="008B499B"/>
    <w:rsid w:val="008F19B9"/>
    <w:rsid w:val="00901303"/>
    <w:rsid w:val="00912195"/>
    <w:rsid w:val="00912A8D"/>
    <w:rsid w:val="00915043"/>
    <w:rsid w:val="009162F0"/>
    <w:rsid w:val="00922D51"/>
    <w:rsid w:val="00943F34"/>
    <w:rsid w:val="00945B08"/>
    <w:rsid w:val="009978BD"/>
    <w:rsid w:val="009A3AFC"/>
    <w:rsid w:val="00A019B0"/>
    <w:rsid w:val="00A04BA8"/>
    <w:rsid w:val="00A43657"/>
    <w:rsid w:val="00A45195"/>
    <w:rsid w:val="00A676FF"/>
    <w:rsid w:val="00A87A59"/>
    <w:rsid w:val="00AB3094"/>
    <w:rsid w:val="00AC443E"/>
    <w:rsid w:val="00AC62ED"/>
    <w:rsid w:val="00AD3771"/>
    <w:rsid w:val="00AE027E"/>
    <w:rsid w:val="00B03A4E"/>
    <w:rsid w:val="00B431C5"/>
    <w:rsid w:val="00B52F81"/>
    <w:rsid w:val="00B72396"/>
    <w:rsid w:val="00B759A1"/>
    <w:rsid w:val="00B96411"/>
    <w:rsid w:val="00BA007F"/>
    <w:rsid w:val="00BA4AA9"/>
    <w:rsid w:val="00BA720C"/>
    <w:rsid w:val="00C02A53"/>
    <w:rsid w:val="00C07C93"/>
    <w:rsid w:val="00C20DAB"/>
    <w:rsid w:val="00C424B9"/>
    <w:rsid w:val="00C548D1"/>
    <w:rsid w:val="00C96792"/>
    <w:rsid w:val="00CE1B9D"/>
    <w:rsid w:val="00D00861"/>
    <w:rsid w:val="00D562AC"/>
    <w:rsid w:val="00D63000"/>
    <w:rsid w:val="00D7712E"/>
    <w:rsid w:val="00D872E6"/>
    <w:rsid w:val="00D92A63"/>
    <w:rsid w:val="00DB682E"/>
    <w:rsid w:val="00E44401"/>
    <w:rsid w:val="00E73033"/>
    <w:rsid w:val="00E95D12"/>
    <w:rsid w:val="00EC194D"/>
    <w:rsid w:val="00F343E2"/>
    <w:rsid w:val="00F43101"/>
    <w:rsid w:val="00F45DDA"/>
    <w:rsid w:val="00FB06C5"/>
    <w:rsid w:val="00FC1395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8">
      <o:colormenu v:ext="edit" fillcolor="none [3212]" strokecolor="none [3213]"/>
    </o:shapedefaults>
    <o:shapelayout v:ext="edit">
      <o:idmap v:ext="edit" data="1"/>
    </o:shapelayout>
  </w:shapeDefaults>
  <w:decimalSymbol w:val=","/>
  <w:listSeparator w:val=";"/>
  <w15:chartTrackingRefBased/>
  <w15:docId w15:val="{A0DF15A0-B98F-4456-B71B-E7DB0FB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F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101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F343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4D81D-4615-4311-96E0-E93A8DC41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3767</Words>
  <Characters>21477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Irina</cp:lastModifiedBy>
  <cp:revision>2</cp:revision>
  <dcterms:created xsi:type="dcterms:W3CDTF">2014-09-18T11:26:00Z</dcterms:created>
  <dcterms:modified xsi:type="dcterms:W3CDTF">2014-09-18T11:26:00Z</dcterms:modified>
</cp:coreProperties>
</file>