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06" w:rsidRDefault="00517106" w:rsidP="00521065">
      <w:pPr>
        <w:ind w:left="-900"/>
        <w:jc w:val="center"/>
        <w:rPr>
          <w:sz w:val="28"/>
          <w:szCs w:val="28"/>
        </w:rPr>
      </w:pPr>
    </w:p>
    <w:p w:rsidR="00521065" w:rsidRPr="00823C8A" w:rsidRDefault="00521065" w:rsidP="00521065">
      <w:pPr>
        <w:ind w:left="-900"/>
        <w:jc w:val="center"/>
        <w:rPr>
          <w:sz w:val="28"/>
          <w:szCs w:val="28"/>
        </w:rPr>
      </w:pPr>
      <w:r w:rsidRPr="00823C8A">
        <w:rPr>
          <w:sz w:val="28"/>
          <w:szCs w:val="28"/>
        </w:rPr>
        <w:t>Чернігівський державний педагогічний університет</w:t>
      </w:r>
    </w:p>
    <w:p w:rsidR="00521065" w:rsidRPr="00823C8A" w:rsidRDefault="00521065" w:rsidP="00521065">
      <w:pPr>
        <w:ind w:left="-900"/>
        <w:jc w:val="center"/>
        <w:rPr>
          <w:sz w:val="28"/>
          <w:szCs w:val="28"/>
        </w:rPr>
      </w:pPr>
      <w:r>
        <w:rPr>
          <w:sz w:val="28"/>
          <w:szCs w:val="28"/>
        </w:rPr>
        <w:t>і</w:t>
      </w:r>
      <w:r w:rsidRPr="00823C8A">
        <w:rPr>
          <w:sz w:val="28"/>
          <w:szCs w:val="28"/>
        </w:rPr>
        <w:t>мені Т.Г. Шевченка</w:t>
      </w:r>
    </w:p>
    <w:p w:rsidR="00521065" w:rsidRDefault="00521065" w:rsidP="00521065"/>
    <w:p w:rsidR="00521065" w:rsidRDefault="00521065" w:rsidP="00521065"/>
    <w:p w:rsidR="00521065" w:rsidRDefault="00521065" w:rsidP="00521065"/>
    <w:p w:rsidR="00521065" w:rsidRDefault="00521065" w:rsidP="00521065"/>
    <w:p w:rsidR="00521065" w:rsidRDefault="00521065" w:rsidP="00521065"/>
    <w:p w:rsidR="00521065" w:rsidRDefault="00521065" w:rsidP="00521065">
      <w:pPr>
        <w:ind w:left="5040"/>
      </w:pPr>
      <w:r>
        <w:t>Кафедра педагогіки, психології і методики викладання фізики і математики</w:t>
      </w:r>
    </w:p>
    <w:p w:rsidR="00521065" w:rsidRDefault="00521065" w:rsidP="00521065">
      <w:pPr>
        <w:ind w:left="5040"/>
      </w:pPr>
    </w:p>
    <w:p w:rsidR="00521065" w:rsidRDefault="00521065" w:rsidP="00521065">
      <w:pPr>
        <w:ind w:left="5040"/>
      </w:pPr>
    </w:p>
    <w:p w:rsidR="00521065" w:rsidRDefault="00521065" w:rsidP="00521065">
      <w:pPr>
        <w:ind w:left="5040"/>
      </w:pPr>
    </w:p>
    <w:p w:rsidR="00521065" w:rsidRDefault="00521065" w:rsidP="00521065">
      <w:pPr>
        <w:ind w:left="5040"/>
      </w:pPr>
    </w:p>
    <w:p w:rsidR="00521065" w:rsidRDefault="00521065" w:rsidP="00521065">
      <w:pPr>
        <w:ind w:left="5040"/>
      </w:pPr>
    </w:p>
    <w:p w:rsidR="00521065" w:rsidRDefault="00521065" w:rsidP="00521065">
      <w:pPr>
        <w:ind w:left="5040"/>
      </w:pPr>
    </w:p>
    <w:p w:rsidR="00521065" w:rsidRPr="00CD1682" w:rsidRDefault="00521065" w:rsidP="00521065">
      <w:pPr>
        <w:jc w:val="center"/>
        <w:rPr>
          <w:rStyle w:val="apple-style-span"/>
          <w:b/>
          <w:bCs/>
          <w:sz w:val="48"/>
          <w:szCs w:val="48"/>
        </w:rPr>
      </w:pPr>
      <w:r w:rsidRPr="00CD1682">
        <w:rPr>
          <w:rStyle w:val="apple-style-span"/>
          <w:b/>
          <w:bCs/>
          <w:sz w:val="48"/>
          <w:szCs w:val="48"/>
        </w:rPr>
        <w:t>Безпека під час аварійних ситуацій</w:t>
      </w:r>
    </w:p>
    <w:p w:rsidR="00521065" w:rsidRDefault="00521065" w:rsidP="00521065"/>
    <w:p w:rsidR="00521065" w:rsidRPr="00B377A6" w:rsidRDefault="00521065" w:rsidP="00521065"/>
    <w:p w:rsidR="00521065" w:rsidRPr="00B377A6" w:rsidRDefault="00521065" w:rsidP="00521065"/>
    <w:p w:rsidR="00521065" w:rsidRPr="00B377A6" w:rsidRDefault="00521065" w:rsidP="00521065"/>
    <w:p w:rsidR="00521065" w:rsidRPr="00B377A6" w:rsidRDefault="00521065" w:rsidP="00521065"/>
    <w:p w:rsidR="00521065" w:rsidRPr="00B377A6" w:rsidRDefault="00521065" w:rsidP="00521065"/>
    <w:p w:rsidR="00521065" w:rsidRDefault="00521065" w:rsidP="00521065"/>
    <w:p w:rsidR="00521065" w:rsidRPr="00B377A6" w:rsidRDefault="00521065" w:rsidP="00521065">
      <w:pPr>
        <w:rPr>
          <w:sz w:val="28"/>
          <w:szCs w:val="28"/>
        </w:rPr>
      </w:pPr>
    </w:p>
    <w:p w:rsidR="00521065" w:rsidRDefault="00521065" w:rsidP="00521065">
      <w:pPr>
        <w:ind w:left="4140"/>
        <w:rPr>
          <w:sz w:val="28"/>
          <w:szCs w:val="28"/>
        </w:rPr>
      </w:pPr>
      <w:r w:rsidRPr="00B377A6">
        <w:rPr>
          <w:sz w:val="28"/>
          <w:szCs w:val="28"/>
        </w:rPr>
        <w:t>Конспект в</w:t>
      </w:r>
      <w:r w:rsidR="0093072B">
        <w:rPr>
          <w:sz w:val="28"/>
          <w:szCs w:val="28"/>
        </w:rPr>
        <w:t>иховної години, проведен</w:t>
      </w:r>
      <w:r w:rsidR="0093072B">
        <w:rPr>
          <w:sz w:val="28"/>
          <w:szCs w:val="28"/>
          <w:lang w:val="en-US"/>
        </w:rPr>
        <w:t>ої</w:t>
      </w:r>
      <w:r w:rsidR="00426F98">
        <w:rPr>
          <w:sz w:val="28"/>
          <w:szCs w:val="28"/>
        </w:rPr>
        <w:t xml:space="preserve"> у 8</w:t>
      </w:r>
      <w:r>
        <w:rPr>
          <w:sz w:val="28"/>
          <w:szCs w:val="28"/>
        </w:rPr>
        <w:t>-Б класі ЗОШ №24</w:t>
      </w:r>
      <w:r w:rsidRPr="00B377A6">
        <w:rPr>
          <w:sz w:val="28"/>
          <w:szCs w:val="28"/>
        </w:rPr>
        <w:t xml:space="preserve"> м. Чернігова </w:t>
      </w:r>
      <w:r>
        <w:rPr>
          <w:sz w:val="28"/>
          <w:szCs w:val="28"/>
        </w:rPr>
        <w:t xml:space="preserve">  </w:t>
      </w:r>
    </w:p>
    <w:p w:rsidR="00521065" w:rsidRPr="00CD1682" w:rsidRDefault="00521065" w:rsidP="00521065">
      <w:pPr>
        <w:ind w:left="4140"/>
        <w:rPr>
          <w:sz w:val="28"/>
          <w:szCs w:val="28"/>
        </w:rPr>
      </w:pPr>
      <w:r w:rsidRPr="00B377A6">
        <w:rPr>
          <w:sz w:val="28"/>
          <w:szCs w:val="28"/>
        </w:rPr>
        <w:t xml:space="preserve">студентом-практикантом 35 групи </w:t>
      </w:r>
    </w:p>
    <w:p w:rsidR="00521065" w:rsidRPr="00B377A6" w:rsidRDefault="00521065" w:rsidP="00521065">
      <w:pPr>
        <w:ind w:left="4140"/>
        <w:rPr>
          <w:sz w:val="28"/>
          <w:szCs w:val="28"/>
        </w:rPr>
      </w:pPr>
      <w:r w:rsidRPr="00B377A6">
        <w:rPr>
          <w:sz w:val="28"/>
          <w:szCs w:val="28"/>
        </w:rPr>
        <w:t xml:space="preserve">фізико-математичного факультету </w:t>
      </w:r>
      <w:r>
        <w:rPr>
          <w:sz w:val="28"/>
          <w:szCs w:val="28"/>
        </w:rPr>
        <w:t>Майбородою Іллею Миколайовичем</w:t>
      </w:r>
    </w:p>
    <w:p w:rsidR="00521065" w:rsidRPr="00B377A6" w:rsidRDefault="00521065" w:rsidP="00521065">
      <w:pPr>
        <w:ind w:left="5040"/>
        <w:rPr>
          <w:sz w:val="28"/>
          <w:szCs w:val="28"/>
        </w:rPr>
      </w:pPr>
    </w:p>
    <w:p w:rsidR="00521065" w:rsidRPr="00B377A6" w:rsidRDefault="00521065" w:rsidP="00521065">
      <w:pPr>
        <w:rPr>
          <w:sz w:val="28"/>
          <w:szCs w:val="28"/>
        </w:rPr>
      </w:pPr>
    </w:p>
    <w:p w:rsidR="00521065" w:rsidRPr="00B377A6" w:rsidRDefault="00521065" w:rsidP="00521065">
      <w:pPr>
        <w:rPr>
          <w:sz w:val="28"/>
          <w:szCs w:val="28"/>
        </w:rPr>
      </w:pPr>
    </w:p>
    <w:p w:rsidR="00521065" w:rsidRPr="00B377A6" w:rsidRDefault="00521065" w:rsidP="00521065">
      <w:pPr>
        <w:rPr>
          <w:sz w:val="28"/>
          <w:szCs w:val="28"/>
        </w:rPr>
      </w:pPr>
    </w:p>
    <w:p w:rsidR="00521065" w:rsidRDefault="00521065" w:rsidP="00521065">
      <w:pPr>
        <w:rPr>
          <w:sz w:val="28"/>
          <w:szCs w:val="28"/>
        </w:rPr>
      </w:pPr>
    </w:p>
    <w:p w:rsidR="00521065" w:rsidRPr="00B377A6" w:rsidRDefault="00521065" w:rsidP="00521065">
      <w:pPr>
        <w:rPr>
          <w:sz w:val="28"/>
          <w:szCs w:val="28"/>
        </w:rPr>
      </w:pPr>
    </w:p>
    <w:p w:rsidR="00521065" w:rsidRPr="00B377A6" w:rsidRDefault="00521065" w:rsidP="00521065">
      <w:pPr>
        <w:rPr>
          <w:sz w:val="28"/>
          <w:szCs w:val="28"/>
        </w:rPr>
      </w:pPr>
    </w:p>
    <w:p w:rsidR="00521065" w:rsidRPr="00B377A6" w:rsidRDefault="00521065" w:rsidP="00521065">
      <w:pPr>
        <w:rPr>
          <w:sz w:val="28"/>
          <w:szCs w:val="28"/>
        </w:rPr>
      </w:pPr>
    </w:p>
    <w:p w:rsidR="00521065" w:rsidRPr="00B377A6" w:rsidRDefault="00521065" w:rsidP="00521065">
      <w:pPr>
        <w:rPr>
          <w:sz w:val="28"/>
          <w:szCs w:val="28"/>
        </w:rPr>
      </w:pPr>
    </w:p>
    <w:p w:rsidR="00521065" w:rsidRPr="00B377A6" w:rsidRDefault="00521065" w:rsidP="00521065">
      <w:pPr>
        <w:rPr>
          <w:sz w:val="28"/>
          <w:szCs w:val="28"/>
        </w:rPr>
      </w:pPr>
      <w:r w:rsidRPr="00B377A6">
        <w:rPr>
          <w:sz w:val="28"/>
          <w:szCs w:val="28"/>
        </w:rPr>
        <w:t xml:space="preserve">Методист з педагогіки і психології    </w:t>
      </w:r>
      <w:r>
        <w:rPr>
          <w:sz w:val="28"/>
          <w:szCs w:val="28"/>
        </w:rPr>
        <w:t xml:space="preserve">                                            </w:t>
      </w:r>
      <w:r w:rsidRPr="00B377A6">
        <w:rPr>
          <w:sz w:val="28"/>
          <w:szCs w:val="28"/>
        </w:rPr>
        <w:t>Олійник Н.А.</w:t>
      </w:r>
    </w:p>
    <w:p w:rsidR="00521065" w:rsidRPr="00B377A6" w:rsidRDefault="00521065" w:rsidP="00521065">
      <w:pPr>
        <w:rPr>
          <w:sz w:val="28"/>
          <w:szCs w:val="28"/>
        </w:rPr>
      </w:pPr>
    </w:p>
    <w:p w:rsidR="00521065" w:rsidRPr="00B377A6" w:rsidRDefault="00521065" w:rsidP="00521065">
      <w:pPr>
        <w:tabs>
          <w:tab w:val="left" w:pos="7700"/>
        </w:tabs>
        <w:rPr>
          <w:sz w:val="28"/>
          <w:szCs w:val="28"/>
        </w:rPr>
      </w:pPr>
      <w:r w:rsidRPr="00B377A6">
        <w:rPr>
          <w:sz w:val="28"/>
          <w:szCs w:val="28"/>
        </w:rPr>
        <w:t>Класний керівник</w:t>
      </w:r>
      <w:r>
        <w:rPr>
          <w:sz w:val="28"/>
          <w:szCs w:val="28"/>
        </w:rPr>
        <w:t xml:space="preserve">                                                                             Куртова І.П.</w:t>
      </w:r>
    </w:p>
    <w:p w:rsidR="00521065" w:rsidRPr="00B377A6" w:rsidRDefault="00521065" w:rsidP="00521065">
      <w:pPr>
        <w:rPr>
          <w:sz w:val="28"/>
          <w:szCs w:val="28"/>
        </w:rPr>
      </w:pPr>
    </w:p>
    <w:p w:rsidR="00521065" w:rsidRDefault="00521065" w:rsidP="00521065">
      <w:pPr>
        <w:rPr>
          <w:sz w:val="28"/>
          <w:szCs w:val="28"/>
        </w:rPr>
      </w:pPr>
    </w:p>
    <w:p w:rsidR="00521065" w:rsidRDefault="00521065" w:rsidP="00521065">
      <w:pPr>
        <w:rPr>
          <w:sz w:val="28"/>
          <w:szCs w:val="28"/>
        </w:rPr>
      </w:pPr>
    </w:p>
    <w:p w:rsidR="00521065" w:rsidRPr="00B377A6" w:rsidRDefault="00521065" w:rsidP="00521065">
      <w:pPr>
        <w:rPr>
          <w:sz w:val="28"/>
          <w:szCs w:val="28"/>
        </w:rPr>
      </w:pPr>
    </w:p>
    <w:p w:rsidR="00521065" w:rsidRPr="00B377A6" w:rsidRDefault="00521065" w:rsidP="00521065">
      <w:pPr>
        <w:tabs>
          <w:tab w:val="left" w:pos="3680"/>
        </w:tabs>
        <w:rPr>
          <w:sz w:val="28"/>
          <w:szCs w:val="28"/>
        </w:rPr>
      </w:pPr>
      <w:r w:rsidRPr="00B377A6">
        <w:rPr>
          <w:sz w:val="28"/>
          <w:szCs w:val="28"/>
        </w:rPr>
        <w:tab/>
        <w:t>Чернігів 20</w:t>
      </w:r>
      <w:r>
        <w:rPr>
          <w:sz w:val="28"/>
          <w:szCs w:val="28"/>
        </w:rPr>
        <w:t>09</w:t>
      </w:r>
    </w:p>
    <w:p w:rsidR="00775D3A" w:rsidRPr="00D47AF4" w:rsidRDefault="00521065" w:rsidP="00054A6F">
      <w:pPr>
        <w:spacing w:line="360" w:lineRule="auto"/>
        <w:ind w:left="360" w:right="-187" w:hanging="900"/>
        <w:rPr>
          <w:sz w:val="28"/>
          <w:szCs w:val="28"/>
        </w:rPr>
      </w:pPr>
      <w:r>
        <w:rPr>
          <w:b/>
          <w:sz w:val="28"/>
          <w:szCs w:val="28"/>
        </w:rPr>
        <w:br w:type="page"/>
      </w:r>
      <w:r w:rsidR="00775D3A" w:rsidRPr="00D47AF4">
        <w:rPr>
          <w:b/>
          <w:sz w:val="28"/>
          <w:szCs w:val="28"/>
        </w:rPr>
        <w:t>Мета:</w:t>
      </w:r>
      <w:r w:rsidR="00D47AF4">
        <w:rPr>
          <w:sz w:val="28"/>
          <w:szCs w:val="28"/>
        </w:rPr>
        <w:t xml:space="preserve"> -</w:t>
      </w:r>
      <w:r w:rsidR="00775D3A" w:rsidRPr="00D47AF4">
        <w:rPr>
          <w:sz w:val="28"/>
          <w:szCs w:val="28"/>
        </w:rPr>
        <w:t>виховна: виховувати</w:t>
      </w:r>
      <w:r w:rsidR="00775D3A" w:rsidRPr="00D47AF4">
        <w:rPr>
          <w:color w:val="000000"/>
          <w:sz w:val="28"/>
          <w:szCs w:val="28"/>
        </w:rPr>
        <w:t xml:space="preserve"> позитивне</w:t>
      </w:r>
      <w:r w:rsidR="00775D3A" w:rsidRPr="00D47AF4">
        <w:rPr>
          <w:rFonts w:cs="Arial"/>
          <w:color w:val="000000"/>
          <w:sz w:val="28"/>
          <w:szCs w:val="28"/>
        </w:rPr>
        <w:t xml:space="preserve"> </w:t>
      </w:r>
      <w:r w:rsidR="00775D3A" w:rsidRPr="00D47AF4">
        <w:rPr>
          <w:color w:val="000000"/>
          <w:sz w:val="28"/>
          <w:szCs w:val="28"/>
        </w:rPr>
        <w:t>світосприйняття, здатність формулювати</w:t>
      </w:r>
      <w:r w:rsidR="00775D3A" w:rsidRPr="00D47AF4">
        <w:rPr>
          <w:rFonts w:cs="Arial"/>
          <w:color w:val="000000"/>
          <w:sz w:val="28"/>
          <w:szCs w:val="28"/>
        </w:rPr>
        <w:t xml:space="preserve"> </w:t>
      </w:r>
      <w:r w:rsidR="00775D3A" w:rsidRPr="00D47AF4">
        <w:rPr>
          <w:color w:val="000000"/>
          <w:sz w:val="28"/>
          <w:szCs w:val="28"/>
        </w:rPr>
        <w:t>моральні</w:t>
      </w:r>
      <w:r w:rsidR="00775D3A" w:rsidRPr="00D47AF4">
        <w:rPr>
          <w:rFonts w:cs="Arial"/>
          <w:color w:val="000000"/>
          <w:sz w:val="28"/>
          <w:szCs w:val="28"/>
        </w:rPr>
        <w:t xml:space="preserve"> </w:t>
      </w:r>
      <w:r w:rsidR="00775D3A" w:rsidRPr="00D47AF4">
        <w:rPr>
          <w:color w:val="000000"/>
          <w:sz w:val="28"/>
          <w:szCs w:val="28"/>
        </w:rPr>
        <w:t>судження</w:t>
      </w:r>
      <w:r w:rsidR="00775D3A" w:rsidRPr="00D47AF4">
        <w:rPr>
          <w:sz w:val="28"/>
          <w:szCs w:val="28"/>
        </w:rPr>
        <w:t xml:space="preserve">;                                                                                                                                                                    </w:t>
      </w:r>
      <w:r w:rsidR="00D47AF4">
        <w:rPr>
          <w:sz w:val="28"/>
          <w:szCs w:val="28"/>
        </w:rPr>
        <w:t xml:space="preserve">                             - </w:t>
      </w:r>
      <w:r w:rsidR="00775D3A" w:rsidRPr="00D47AF4">
        <w:rPr>
          <w:sz w:val="28"/>
          <w:szCs w:val="28"/>
        </w:rPr>
        <w:t xml:space="preserve">розвиваюча: </w:t>
      </w:r>
      <w:r w:rsidR="00775D3A" w:rsidRPr="00D47AF4">
        <w:rPr>
          <w:color w:val="000000"/>
          <w:sz w:val="28"/>
          <w:szCs w:val="28"/>
        </w:rPr>
        <w:t>розвивати уміння</w:t>
      </w:r>
      <w:r w:rsidR="00775D3A" w:rsidRPr="00D47AF4">
        <w:rPr>
          <w:rFonts w:cs="Arial"/>
          <w:color w:val="000000"/>
          <w:sz w:val="28"/>
          <w:szCs w:val="28"/>
        </w:rPr>
        <w:t xml:space="preserve"> </w:t>
      </w:r>
      <w:r w:rsidR="00775D3A" w:rsidRPr="00D47AF4">
        <w:rPr>
          <w:color w:val="000000"/>
          <w:sz w:val="28"/>
          <w:szCs w:val="28"/>
        </w:rPr>
        <w:t>відрізняти</w:t>
      </w:r>
      <w:r w:rsidR="00775D3A" w:rsidRPr="00D47AF4">
        <w:rPr>
          <w:rFonts w:cs="Arial"/>
          <w:color w:val="000000"/>
          <w:sz w:val="28"/>
          <w:szCs w:val="28"/>
        </w:rPr>
        <w:t xml:space="preserve"> </w:t>
      </w:r>
      <w:r w:rsidR="00775D3A" w:rsidRPr="00D47AF4">
        <w:rPr>
          <w:color w:val="000000"/>
          <w:sz w:val="28"/>
          <w:szCs w:val="28"/>
        </w:rPr>
        <w:t>погане</w:t>
      </w:r>
      <w:r w:rsidR="00775D3A" w:rsidRPr="00D47AF4">
        <w:rPr>
          <w:rFonts w:cs="Arial"/>
          <w:color w:val="000000"/>
          <w:sz w:val="28"/>
          <w:szCs w:val="28"/>
        </w:rPr>
        <w:t xml:space="preserve"> </w:t>
      </w:r>
      <w:r w:rsidR="00775D3A" w:rsidRPr="00D47AF4">
        <w:rPr>
          <w:color w:val="000000"/>
          <w:sz w:val="28"/>
          <w:szCs w:val="28"/>
        </w:rPr>
        <w:t>від</w:t>
      </w:r>
      <w:r w:rsidR="00775D3A" w:rsidRPr="00D47AF4">
        <w:rPr>
          <w:rFonts w:cs="Arial"/>
          <w:color w:val="000000"/>
          <w:sz w:val="28"/>
          <w:szCs w:val="28"/>
        </w:rPr>
        <w:t xml:space="preserve"> </w:t>
      </w:r>
      <w:r w:rsidR="00775D3A" w:rsidRPr="00D47AF4">
        <w:rPr>
          <w:color w:val="000000"/>
          <w:sz w:val="28"/>
          <w:szCs w:val="28"/>
        </w:rPr>
        <w:t>доброго</w:t>
      </w:r>
      <w:r w:rsidR="00775D3A" w:rsidRPr="00D47AF4">
        <w:rPr>
          <w:sz w:val="28"/>
          <w:szCs w:val="28"/>
        </w:rPr>
        <w:t>;</w:t>
      </w:r>
    </w:p>
    <w:p w:rsidR="00775D3A" w:rsidRPr="00D47AF4" w:rsidRDefault="00D47AF4" w:rsidP="00D47AF4">
      <w:pPr>
        <w:spacing w:line="360" w:lineRule="auto"/>
        <w:ind w:right="-187"/>
        <w:rPr>
          <w:sz w:val="28"/>
          <w:szCs w:val="28"/>
        </w:rPr>
      </w:pPr>
      <w:r>
        <w:rPr>
          <w:sz w:val="28"/>
          <w:szCs w:val="28"/>
        </w:rPr>
        <w:t xml:space="preserve">     - </w:t>
      </w:r>
      <w:r w:rsidR="00775D3A" w:rsidRPr="00D47AF4">
        <w:rPr>
          <w:sz w:val="28"/>
          <w:szCs w:val="28"/>
        </w:rPr>
        <w:t>пізнавальна: ознайомити учнів з усною народною творчістю.</w:t>
      </w:r>
    </w:p>
    <w:p w:rsidR="00775D3A" w:rsidRPr="00D47AF4" w:rsidRDefault="00775D3A" w:rsidP="00054A6F">
      <w:pPr>
        <w:spacing w:line="360" w:lineRule="auto"/>
        <w:ind w:right="-187"/>
        <w:rPr>
          <w:sz w:val="28"/>
          <w:szCs w:val="28"/>
        </w:rPr>
      </w:pPr>
    </w:p>
    <w:p w:rsidR="00775D3A" w:rsidRPr="00D47AF4" w:rsidRDefault="00775D3A" w:rsidP="00054A6F">
      <w:pPr>
        <w:spacing w:line="360" w:lineRule="auto"/>
        <w:ind w:right="-187"/>
        <w:jc w:val="center"/>
        <w:rPr>
          <w:b/>
          <w:sz w:val="28"/>
          <w:szCs w:val="28"/>
        </w:rPr>
      </w:pPr>
      <w:r w:rsidRPr="00D47AF4">
        <w:rPr>
          <w:b/>
          <w:sz w:val="28"/>
          <w:szCs w:val="28"/>
        </w:rPr>
        <w:t>План</w:t>
      </w:r>
    </w:p>
    <w:p w:rsidR="00775D3A" w:rsidRPr="00D47AF4" w:rsidRDefault="00775D3A" w:rsidP="00054A6F">
      <w:pPr>
        <w:numPr>
          <w:ilvl w:val="0"/>
          <w:numId w:val="2"/>
        </w:numPr>
        <w:spacing w:line="360" w:lineRule="auto"/>
        <w:ind w:right="-187"/>
        <w:jc w:val="both"/>
        <w:rPr>
          <w:color w:val="000000"/>
          <w:sz w:val="28"/>
          <w:szCs w:val="28"/>
        </w:rPr>
      </w:pPr>
      <w:r w:rsidRPr="00D47AF4">
        <w:rPr>
          <w:color w:val="000000"/>
          <w:sz w:val="28"/>
          <w:szCs w:val="28"/>
        </w:rPr>
        <w:t>Вступне слово вчителя</w:t>
      </w:r>
    </w:p>
    <w:p w:rsidR="00775D3A" w:rsidRPr="00D47AF4" w:rsidRDefault="00775D3A" w:rsidP="00054A6F">
      <w:pPr>
        <w:numPr>
          <w:ilvl w:val="0"/>
          <w:numId w:val="2"/>
        </w:numPr>
        <w:spacing w:line="360" w:lineRule="auto"/>
        <w:ind w:right="-187"/>
        <w:jc w:val="both"/>
        <w:rPr>
          <w:rStyle w:val="a5"/>
          <w:i w:val="0"/>
          <w:iCs w:val="0"/>
          <w:color w:val="000000"/>
          <w:sz w:val="28"/>
          <w:szCs w:val="28"/>
        </w:rPr>
      </w:pPr>
      <w:r w:rsidRPr="00D47AF4">
        <w:rPr>
          <w:rStyle w:val="a5"/>
          <w:i w:val="0"/>
          <w:color w:val="000000"/>
          <w:sz w:val="28"/>
          <w:szCs w:val="28"/>
        </w:rPr>
        <w:t>Оголошення теми і мети виховної години</w:t>
      </w:r>
    </w:p>
    <w:p w:rsidR="00775D3A" w:rsidRPr="00D47AF4" w:rsidRDefault="00775D3A" w:rsidP="00054A6F">
      <w:pPr>
        <w:numPr>
          <w:ilvl w:val="0"/>
          <w:numId w:val="2"/>
        </w:numPr>
        <w:spacing w:line="360" w:lineRule="auto"/>
        <w:ind w:right="-187"/>
        <w:jc w:val="both"/>
        <w:rPr>
          <w:rStyle w:val="a5"/>
          <w:i w:val="0"/>
          <w:iCs w:val="0"/>
          <w:color w:val="000000"/>
          <w:sz w:val="28"/>
          <w:szCs w:val="28"/>
        </w:rPr>
      </w:pPr>
      <w:r w:rsidRPr="00D47AF4">
        <w:rPr>
          <w:rStyle w:val="a5"/>
          <w:i w:val="0"/>
          <w:color w:val="000000"/>
          <w:sz w:val="28"/>
          <w:szCs w:val="28"/>
        </w:rPr>
        <w:t>Бесіда</w:t>
      </w:r>
    </w:p>
    <w:p w:rsidR="00775D3A" w:rsidRPr="00D47AF4" w:rsidRDefault="00775D3A" w:rsidP="00054A6F">
      <w:pPr>
        <w:numPr>
          <w:ilvl w:val="0"/>
          <w:numId w:val="2"/>
        </w:numPr>
        <w:spacing w:line="360" w:lineRule="auto"/>
        <w:ind w:right="-187"/>
        <w:jc w:val="both"/>
        <w:rPr>
          <w:color w:val="000000"/>
          <w:sz w:val="28"/>
          <w:szCs w:val="28"/>
        </w:rPr>
      </w:pPr>
      <w:r w:rsidRPr="00D47AF4">
        <w:rPr>
          <w:color w:val="000000"/>
          <w:sz w:val="28"/>
          <w:szCs w:val="28"/>
        </w:rPr>
        <w:t>Заключне слово учителя</w:t>
      </w:r>
    </w:p>
    <w:p w:rsidR="00775D3A" w:rsidRPr="00D47AF4" w:rsidRDefault="00775D3A" w:rsidP="00054A6F">
      <w:pPr>
        <w:pStyle w:val="a3"/>
        <w:spacing w:line="360" w:lineRule="auto"/>
        <w:rPr>
          <w:rStyle w:val="apple-converted-space"/>
          <w:rFonts w:ascii="Tahoma" w:hAnsi="Tahoma" w:cs="Tahoma"/>
          <w:color w:val="000000"/>
          <w:sz w:val="28"/>
          <w:szCs w:val="28"/>
        </w:rPr>
      </w:pPr>
      <w:r w:rsidRPr="00D47AF4">
        <w:rPr>
          <w:rStyle w:val="a4"/>
          <w:color w:val="000000"/>
          <w:sz w:val="28"/>
          <w:szCs w:val="28"/>
        </w:rPr>
        <w:t>Обладнання</w:t>
      </w:r>
      <w:r w:rsidRPr="00D47AF4">
        <w:rPr>
          <w:color w:val="000000"/>
          <w:sz w:val="28"/>
          <w:szCs w:val="28"/>
        </w:rPr>
        <w:t>: ілюстрації по темі, малюнки, схеми, пам’ятки правил безпеки.</w:t>
      </w:r>
    </w:p>
    <w:p w:rsidR="00054A6F" w:rsidRPr="00D47AF4" w:rsidRDefault="00054A6F" w:rsidP="00054A6F">
      <w:pPr>
        <w:tabs>
          <w:tab w:val="left" w:pos="180"/>
        </w:tabs>
        <w:spacing w:line="360" w:lineRule="auto"/>
        <w:ind w:left="-180" w:right="-187"/>
        <w:jc w:val="center"/>
        <w:rPr>
          <w:sz w:val="28"/>
          <w:szCs w:val="28"/>
        </w:rPr>
      </w:pPr>
      <w:r w:rsidRPr="00D47AF4">
        <w:rPr>
          <w:b/>
          <w:sz w:val="28"/>
          <w:szCs w:val="28"/>
        </w:rPr>
        <w:t>1.</w:t>
      </w:r>
      <w:r w:rsidR="00775D3A" w:rsidRPr="00D47AF4">
        <w:rPr>
          <w:b/>
          <w:sz w:val="28"/>
          <w:szCs w:val="28"/>
        </w:rPr>
        <w:t>Вступне слово вчителя</w:t>
      </w:r>
      <w:r w:rsidR="00775D3A" w:rsidRPr="00D47AF4">
        <w:rPr>
          <w:sz w:val="28"/>
          <w:szCs w:val="28"/>
        </w:rPr>
        <w:br/>
      </w:r>
    </w:p>
    <w:p w:rsidR="00054A6F" w:rsidRPr="00D47AF4" w:rsidRDefault="00775D3A" w:rsidP="00D47AF4">
      <w:pPr>
        <w:spacing w:line="360" w:lineRule="auto"/>
        <w:ind w:right="-187" w:firstLine="540"/>
        <w:jc w:val="both"/>
        <w:rPr>
          <w:sz w:val="28"/>
          <w:szCs w:val="28"/>
        </w:rPr>
      </w:pPr>
      <w:r w:rsidRPr="00D47AF4">
        <w:rPr>
          <w:sz w:val="28"/>
          <w:szCs w:val="28"/>
        </w:rPr>
        <w:t>У житті нерідко трапляються події, що можуть призвести до загибелі людей. Це аварії, стихійні лиха. Такі події прийнято називати надзвичайними ситуаціями.</w:t>
      </w:r>
      <w:r w:rsidRPr="00D47AF4">
        <w:rPr>
          <w:rStyle w:val="apple-converted-space"/>
          <w:color w:val="000000"/>
          <w:sz w:val="28"/>
          <w:szCs w:val="28"/>
        </w:rPr>
        <w:t> </w:t>
      </w:r>
      <w:r w:rsidR="00054A6F" w:rsidRPr="00D47AF4">
        <w:rPr>
          <w:sz w:val="28"/>
          <w:szCs w:val="28"/>
        </w:rPr>
        <w:t xml:space="preserve"> </w:t>
      </w:r>
    </w:p>
    <w:p w:rsidR="00054A6F" w:rsidRPr="00D47AF4" w:rsidRDefault="00054A6F" w:rsidP="00054A6F">
      <w:pPr>
        <w:spacing w:line="360" w:lineRule="auto"/>
        <w:ind w:left="-180" w:right="-187"/>
        <w:jc w:val="center"/>
        <w:rPr>
          <w:rStyle w:val="a5"/>
          <w:b/>
          <w:i w:val="0"/>
          <w:color w:val="000000"/>
          <w:sz w:val="28"/>
          <w:szCs w:val="28"/>
        </w:rPr>
      </w:pPr>
    </w:p>
    <w:p w:rsidR="00054A6F" w:rsidRPr="00D47AF4" w:rsidRDefault="00054A6F" w:rsidP="00054A6F">
      <w:pPr>
        <w:spacing w:line="360" w:lineRule="auto"/>
        <w:ind w:left="-180" w:right="-187"/>
        <w:jc w:val="center"/>
        <w:rPr>
          <w:rStyle w:val="a5"/>
          <w:b/>
          <w:i w:val="0"/>
          <w:iCs w:val="0"/>
          <w:color w:val="000000"/>
          <w:sz w:val="28"/>
          <w:szCs w:val="28"/>
        </w:rPr>
      </w:pPr>
      <w:r w:rsidRPr="00D47AF4">
        <w:rPr>
          <w:rStyle w:val="a5"/>
          <w:b/>
          <w:i w:val="0"/>
          <w:color w:val="000000"/>
          <w:sz w:val="28"/>
          <w:szCs w:val="28"/>
        </w:rPr>
        <w:t>2.Оголошення теми і мети виховної години</w:t>
      </w:r>
    </w:p>
    <w:p w:rsidR="00054A6F" w:rsidRPr="00D47AF4" w:rsidRDefault="00054A6F" w:rsidP="00D47AF4">
      <w:pPr>
        <w:spacing w:line="360" w:lineRule="auto"/>
        <w:ind w:right="-187" w:firstLine="540"/>
        <w:jc w:val="both"/>
        <w:rPr>
          <w:rStyle w:val="apple-converted-space"/>
          <w:color w:val="000000"/>
          <w:sz w:val="28"/>
          <w:szCs w:val="28"/>
        </w:rPr>
      </w:pPr>
      <w:r w:rsidRPr="00D47AF4">
        <w:rPr>
          <w:color w:val="000000"/>
          <w:sz w:val="28"/>
          <w:szCs w:val="28"/>
        </w:rPr>
        <w:t>Тема виховної години: ,,Безпека під час аварійних ситуацій”</w:t>
      </w:r>
      <w:r w:rsidRPr="00D47AF4">
        <w:rPr>
          <w:rStyle w:val="apple-converted-space"/>
          <w:color w:val="000000"/>
          <w:sz w:val="28"/>
          <w:szCs w:val="28"/>
        </w:rPr>
        <w:t xml:space="preserve"> . </w:t>
      </w:r>
      <w:r w:rsidRPr="00D47AF4">
        <w:rPr>
          <w:color w:val="000000"/>
          <w:sz w:val="28"/>
          <w:szCs w:val="28"/>
        </w:rPr>
        <w:t>Ми ознайомимося із надзвичайними ситуаціями, які трапляються в житт</w:t>
      </w:r>
      <w:r w:rsidR="00D47AF4">
        <w:rPr>
          <w:color w:val="000000"/>
          <w:sz w:val="28"/>
          <w:szCs w:val="28"/>
        </w:rPr>
        <w:t>і і розглянемо засоби їх усунен</w:t>
      </w:r>
      <w:r w:rsidRPr="00D47AF4">
        <w:rPr>
          <w:color w:val="000000"/>
          <w:sz w:val="28"/>
          <w:szCs w:val="28"/>
        </w:rPr>
        <w:t>ня.</w:t>
      </w:r>
      <w:r w:rsidRPr="00D47AF4">
        <w:rPr>
          <w:rStyle w:val="apple-converted-space"/>
          <w:color w:val="000000"/>
          <w:sz w:val="28"/>
          <w:szCs w:val="28"/>
        </w:rPr>
        <w:t> </w:t>
      </w:r>
    </w:p>
    <w:p w:rsidR="00054A6F" w:rsidRPr="00D47AF4" w:rsidRDefault="00054A6F" w:rsidP="00054A6F">
      <w:pPr>
        <w:spacing w:line="360" w:lineRule="auto"/>
        <w:ind w:right="-187" w:firstLine="540"/>
        <w:rPr>
          <w:rStyle w:val="apple-converted-space"/>
          <w:color w:val="000000"/>
          <w:sz w:val="28"/>
          <w:szCs w:val="28"/>
        </w:rPr>
      </w:pPr>
    </w:p>
    <w:p w:rsidR="00054A6F" w:rsidRPr="00D47AF4" w:rsidRDefault="00054A6F" w:rsidP="00054A6F">
      <w:pPr>
        <w:spacing w:line="360" w:lineRule="auto"/>
        <w:ind w:left="-180" w:right="-187"/>
        <w:jc w:val="center"/>
        <w:rPr>
          <w:rStyle w:val="a5"/>
          <w:b/>
          <w:i w:val="0"/>
          <w:iCs w:val="0"/>
          <w:color w:val="000000"/>
          <w:sz w:val="28"/>
          <w:szCs w:val="28"/>
        </w:rPr>
      </w:pPr>
      <w:r w:rsidRPr="00D47AF4">
        <w:rPr>
          <w:rStyle w:val="a5"/>
          <w:b/>
          <w:i w:val="0"/>
          <w:color w:val="000000"/>
          <w:sz w:val="28"/>
          <w:szCs w:val="28"/>
        </w:rPr>
        <w:t>3.Бесіда</w:t>
      </w:r>
    </w:p>
    <w:p w:rsidR="00054A6F" w:rsidRPr="00D47AF4" w:rsidRDefault="00775D3A" w:rsidP="00D47AF4">
      <w:pPr>
        <w:spacing w:line="360" w:lineRule="auto"/>
        <w:ind w:right="-187" w:firstLine="540"/>
        <w:jc w:val="both"/>
        <w:rPr>
          <w:sz w:val="28"/>
          <w:szCs w:val="28"/>
        </w:rPr>
      </w:pPr>
      <w:r w:rsidRPr="00D47AF4">
        <w:rPr>
          <w:sz w:val="28"/>
          <w:szCs w:val="28"/>
        </w:rPr>
        <w:t>Як ви гадаєте, які події називають надзвичайними? Наведіть приклади.</w:t>
      </w:r>
      <w:r w:rsidRPr="00D47AF4">
        <w:rPr>
          <w:rStyle w:val="apple-converted-space"/>
          <w:color w:val="000000"/>
          <w:sz w:val="28"/>
          <w:szCs w:val="28"/>
        </w:rPr>
        <w:t> </w:t>
      </w:r>
      <w:r w:rsidRPr="00D47AF4">
        <w:rPr>
          <w:sz w:val="28"/>
          <w:szCs w:val="28"/>
        </w:rPr>
        <w:br/>
        <w:t>(Повінь, пожежа, аварія, катастрофа; забруднення води,</w:t>
      </w:r>
      <w:r w:rsidRPr="00D47AF4">
        <w:rPr>
          <w:rStyle w:val="apple-converted-space"/>
          <w:color w:val="000000"/>
          <w:sz w:val="28"/>
          <w:szCs w:val="28"/>
        </w:rPr>
        <w:t> </w:t>
      </w:r>
      <w:r w:rsidRPr="00D47AF4">
        <w:rPr>
          <w:sz w:val="28"/>
          <w:szCs w:val="28"/>
        </w:rPr>
        <w:t>ґрунту, повітря; ураган, смерч; радіаційне забруднення;</w:t>
      </w:r>
      <w:r w:rsidRPr="00D47AF4">
        <w:rPr>
          <w:rStyle w:val="apple-converted-space"/>
          <w:color w:val="000000"/>
          <w:sz w:val="28"/>
          <w:szCs w:val="28"/>
        </w:rPr>
        <w:t> </w:t>
      </w:r>
      <w:r w:rsidRPr="00D47AF4">
        <w:rPr>
          <w:sz w:val="28"/>
          <w:szCs w:val="28"/>
        </w:rPr>
        <w:t>землетрус; терористичний акт, тощо).</w:t>
      </w:r>
      <w:r w:rsidRPr="00D47AF4">
        <w:rPr>
          <w:rStyle w:val="apple-converted-space"/>
          <w:color w:val="000000"/>
          <w:sz w:val="28"/>
          <w:szCs w:val="28"/>
        </w:rPr>
        <w:t> </w:t>
      </w:r>
      <w:r w:rsidRPr="00D47AF4">
        <w:rPr>
          <w:sz w:val="28"/>
          <w:szCs w:val="28"/>
        </w:rPr>
        <w:t>Діти, надзвичайні ситуації поділяються на групи, залежно від характеру походження подій.</w:t>
      </w:r>
      <w:r w:rsidRPr="00D47AF4">
        <w:rPr>
          <w:rStyle w:val="apple-converted-space"/>
          <w:color w:val="000000"/>
          <w:sz w:val="28"/>
          <w:szCs w:val="28"/>
        </w:rPr>
        <w:t> </w:t>
      </w:r>
    </w:p>
    <w:p w:rsidR="00054A6F" w:rsidRPr="00D47AF4" w:rsidRDefault="00775D3A" w:rsidP="00D47AF4">
      <w:pPr>
        <w:spacing w:line="360" w:lineRule="auto"/>
        <w:ind w:right="-187" w:firstLine="540"/>
        <w:jc w:val="both"/>
        <w:rPr>
          <w:sz w:val="28"/>
          <w:szCs w:val="28"/>
          <w:u w:val="single"/>
        </w:rPr>
      </w:pPr>
      <w:r w:rsidRPr="00D47AF4">
        <w:rPr>
          <w:sz w:val="28"/>
          <w:szCs w:val="28"/>
        </w:rPr>
        <w:t xml:space="preserve">Розрізняють 4 класи надзвичайних ситуацій: </w:t>
      </w:r>
      <w:r w:rsidRPr="00D47AF4">
        <w:rPr>
          <w:sz w:val="28"/>
          <w:szCs w:val="28"/>
          <w:u w:val="single"/>
        </w:rPr>
        <w:t>природного, техногенного, соціально-політичного та військового характеру.</w:t>
      </w:r>
      <w:r w:rsidRPr="00D47AF4">
        <w:rPr>
          <w:rStyle w:val="apple-converted-space"/>
          <w:color w:val="000000"/>
          <w:sz w:val="28"/>
          <w:szCs w:val="28"/>
          <w:u w:val="single"/>
        </w:rPr>
        <w:t> </w:t>
      </w:r>
    </w:p>
    <w:p w:rsidR="00054A6F" w:rsidRPr="00D47AF4" w:rsidRDefault="00775D3A" w:rsidP="00D47AF4">
      <w:pPr>
        <w:spacing w:line="360" w:lineRule="auto"/>
        <w:ind w:right="-187" w:firstLine="540"/>
        <w:jc w:val="both"/>
        <w:rPr>
          <w:sz w:val="28"/>
          <w:szCs w:val="28"/>
        </w:rPr>
      </w:pPr>
      <w:r w:rsidRPr="00D47AF4">
        <w:rPr>
          <w:sz w:val="28"/>
          <w:szCs w:val="28"/>
        </w:rPr>
        <w:t>Надзвичайні ситуації природного характеру </w:t>
      </w:r>
      <w:r w:rsidRPr="00D47AF4">
        <w:rPr>
          <w:rStyle w:val="apple-converted-space"/>
          <w:color w:val="000000"/>
          <w:sz w:val="28"/>
          <w:szCs w:val="28"/>
        </w:rPr>
        <w:t> </w:t>
      </w:r>
      <w:r w:rsidRPr="00D47AF4">
        <w:rPr>
          <w:sz w:val="28"/>
          <w:szCs w:val="28"/>
        </w:rPr>
        <w:t>- це наслідки небезпечних геологічних, метеорологічних,</w:t>
      </w:r>
      <w:r w:rsidR="00D47AF4">
        <w:rPr>
          <w:sz w:val="28"/>
          <w:szCs w:val="28"/>
        </w:rPr>
        <w:t xml:space="preserve"> </w:t>
      </w:r>
      <w:r w:rsidRPr="00D47AF4">
        <w:rPr>
          <w:sz w:val="28"/>
          <w:szCs w:val="28"/>
        </w:rPr>
        <w:t>морських та прісноводних явищ, природних пожеж, інфекційних захворювань людей, сільськогосподарських тварин, масового ураження сільськогосподарських рослин хворобами чи шкідниками, зміни стану водних ресурсів тощо.</w:t>
      </w:r>
      <w:r w:rsidRPr="00D47AF4">
        <w:rPr>
          <w:rStyle w:val="apple-converted-space"/>
          <w:color w:val="000000"/>
          <w:sz w:val="28"/>
          <w:szCs w:val="28"/>
        </w:rPr>
        <w:t> </w:t>
      </w:r>
    </w:p>
    <w:p w:rsidR="00054A6F" w:rsidRPr="00D47AF4" w:rsidRDefault="00775D3A" w:rsidP="00D47AF4">
      <w:pPr>
        <w:spacing w:line="360" w:lineRule="auto"/>
        <w:ind w:right="-187" w:firstLine="540"/>
        <w:jc w:val="both"/>
        <w:rPr>
          <w:sz w:val="28"/>
          <w:szCs w:val="28"/>
        </w:rPr>
      </w:pPr>
      <w:r w:rsidRPr="00D47AF4">
        <w:rPr>
          <w:sz w:val="28"/>
          <w:szCs w:val="28"/>
        </w:rPr>
        <w:t>Надзвичайні ситуації техногенного характеру (техногенний</w:t>
      </w:r>
      <w:r w:rsidRPr="00D47AF4">
        <w:rPr>
          <w:rStyle w:val="apple-converted-space"/>
          <w:color w:val="000000"/>
          <w:sz w:val="28"/>
          <w:szCs w:val="28"/>
        </w:rPr>
        <w:t> </w:t>
      </w:r>
      <w:r w:rsidRPr="00D47AF4">
        <w:rPr>
          <w:sz w:val="28"/>
          <w:szCs w:val="28"/>
        </w:rPr>
        <w:t>- породжений технікою і промисловістю) — це наслідок транспортних аварій, катастроф, пожеж, неспровокованих вибухів чи їх загроза, аварій з викидом (загрозою викиду) небезпечних хімічних, радіоактивних, біологічних речовин, раптового руйнування споруд та будівель, аварій на інженерних мережах і спорудах життєзабезпечення, аварій на греблях, дамбах тощо.</w:t>
      </w:r>
    </w:p>
    <w:p w:rsidR="00054A6F" w:rsidRPr="00D47AF4" w:rsidRDefault="00775D3A" w:rsidP="00D47AF4">
      <w:pPr>
        <w:spacing w:line="360" w:lineRule="auto"/>
        <w:ind w:right="-187" w:firstLine="540"/>
        <w:jc w:val="both"/>
        <w:rPr>
          <w:color w:val="000000"/>
          <w:sz w:val="28"/>
          <w:szCs w:val="28"/>
        </w:rPr>
      </w:pPr>
      <w:r w:rsidRPr="00D47AF4">
        <w:rPr>
          <w:color w:val="000000"/>
          <w:sz w:val="28"/>
          <w:szCs w:val="28"/>
        </w:rPr>
        <w:t>Надзвичайні ситуації соціально-політичного характеру — це ситуації, пов’язані з протиправними діями терористичного та антиконституційного спрямування: здійснення або реальна загроза терористичного акту (збройний напад, захоплення і затримання важливих ядерних об’єктів, систем зв'язку та телекомунікації, напад чи замах на екіпаж повітряного чи морського судна), викрадення (спроба викрадення) чи знищення суден, встановлення вибухових пристроїв у громадських місцях, викрадення зброї, виявлення застарілих боєприпасів тощо.</w:t>
      </w:r>
      <w:r w:rsidRPr="00D47AF4">
        <w:rPr>
          <w:rStyle w:val="apple-converted-space"/>
          <w:color w:val="000000"/>
          <w:sz w:val="28"/>
          <w:szCs w:val="28"/>
        </w:rPr>
        <w:t> </w:t>
      </w:r>
    </w:p>
    <w:p w:rsidR="00054A6F" w:rsidRPr="00D47AF4" w:rsidRDefault="00775D3A" w:rsidP="00D47AF4">
      <w:pPr>
        <w:spacing w:line="360" w:lineRule="auto"/>
        <w:ind w:right="-187" w:firstLine="540"/>
        <w:jc w:val="both"/>
        <w:rPr>
          <w:color w:val="000000"/>
          <w:sz w:val="28"/>
          <w:szCs w:val="28"/>
        </w:rPr>
      </w:pPr>
      <w:r w:rsidRPr="00D47AF4">
        <w:rPr>
          <w:color w:val="000000"/>
          <w:sz w:val="28"/>
          <w:szCs w:val="28"/>
        </w:rPr>
        <w:t>Надзвичайні ситуації воєнного характеру — це ситуації, пов’язані з наслідками застосування зброї масового ураження або звичайних засобів ураження, під час яких виникають вторинні фактори ураження населення внаслідок зруйнування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транспортних та інженерних комунікацій.</w:t>
      </w:r>
      <w:r w:rsidRPr="00D47AF4">
        <w:rPr>
          <w:rStyle w:val="apple-converted-space"/>
          <w:color w:val="000000"/>
          <w:sz w:val="28"/>
          <w:szCs w:val="28"/>
        </w:rPr>
        <w:t> </w:t>
      </w:r>
    </w:p>
    <w:p w:rsidR="00054A6F" w:rsidRPr="00D47AF4" w:rsidRDefault="00775D3A" w:rsidP="00D47AF4">
      <w:pPr>
        <w:spacing w:line="360" w:lineRule="auto"/>
        <w:ind w:right="-187" w:firstLine="540"/>
        <w:jc w:val="both"/>
        <w:rPr>
          <w:color w:val="000000"/>
          <w:sz w:val="28"/>
          <w:szCs w:val="28"/>
        </w:rPr>
      </w:pPr>
      <w:r w:rsidRPr="00D47AF4">
        <w:rPr>
          <w:color w:val="000000"/>
          <w:sz w:val="28"/>
          <w:szCs w:val="28"/>
        </w:rPr>
        <w:t xml:space="preserve">А зараз проведемо гру, під час якої співвіднесемо надзвичайні </w:t>
      </w:r>
      <w:r w:rsidR="00D47AF4" w:rsidRPr="00D47AF4">
        <w:rPr>
          <w:color w:val="000000"/>
          <w:sz w:val="28"/>
          <w:szCs w:val="28"/>
        </w:rPr>
        <w:t>ситуації</w:t>
      </w:r>
      <w:r w:rsidRPr="00D47AF4">
        <w:rPr>
          <w:color w:val="000000"/>
          <w:sz w:val="28"/>
          <w:szCs w:val="28"/>
        </w:rPr>
        <w:t xml:space="preserve"> до 4 основних груп.(Картки з написами прикріплюємо відповідно до груп).</w:t>
      </w:r>
      <w:r w:rsidRPr="00D47AF4">
        <w:rPr>
          <w:rStyle w:val="apple-converted-space"/>
          <w:color w:val="000000"/>
          <w:sz w:val="28"/>
          <w:szCs w:val="28"/>
        </w:rPr>
        <w:t> </w:t>
      </w:r>
      <w:r w:rsidRPr="00D47AF4">
        <w:rPr>
          <w:color w:val="000000"/>
          <w:sz w:val="28"/>
          <w:szCs w:val="28"/>
        </w:rPr>
        <w:br/>
      </w:r>
      <w:r w:rsidRPr="00D47AF4">
        <w:rPr>
          <w:rStyle w:val="a5"/>
          <w:i w:val="0"/>
          <w:color w:val="000000"/>
          <w:sz w:val="28"/>
          <w:szCs w:val="28"/>
        </w:rPr>
        <w:t>Картки</w:t>
      </w:r>
      <w:r w:rsidR="00054A6F" w:rsidRPr="00D47AF4">
        <w:rPr>
          <w:rStyle w:val="apple-converted-space"/>
          <w:color w:val="000000"/>
          <w:sz w:val="28"/>
          <w:szCs w:val="28"/>
        </w:rPr>
        <w:t>.</w:t>
      </w:r>
    </w:p>
    <w:p w:rsidR="00054A6F" w:rsidRPr="00D47AF4" w:rsidRDefault="00775D3A" w:rsidP="00D47AF4">
      <w:pPr>
        <w:spacing w:line="360" w:lineRule="auto"/>
        <w:ind w:right="-187" w:firstLine="540"/>
        <w:jc w:val="both"/>
        <w:rPr>
          <w:color w:val="000000"/>
          <w:sz w:val="28"/>
          <w:szCs w:val="28"/>
        </w:rPr>
      </w:pPr>
      <w:r w:rsidRPr="00D47AF4">
        <w:rPr>
          <w:color w:val="000000"/>
          <w:sz w:val="28"/>
          <w:szCs w:val="28"/>
        </w:rPr>
        <w:t>Сніг, ураган, терористичний акт, повінь, дощ, смерч, аварія, катастрофа, радіаційне забруднення місцевості, землетрус, забруднення води, ґрунту, повітря, військові конфлікти, збройний напад, застосування зброї масового ураження</w:t>
      </w:r>
      <w:r w:rsidR="00054A6F" w:rsidRPr="00D47AF4">
        <w:rPr>
          <w:color w:val="000000"/>
          <w:sz w:val="28"/>
          <w:szCs w:val="28"/>
        </w:rPr>
        <w:t>.</w:t>
      </w:r>
      <w:r w:rsidRPr="00D47AF4">
        <w:rPr>
          <w:rStyle w:val="apple-converted-space"/>
          <w:color w:val="000000"/>
          <w:sz w:val="28"/>
          <w:szCs w:val="28"/>
        </w:rPr>
        <w:t> </w:t>
      </w:r>
    </w:p>
    <w:p w:rsidR="00054A6F" w:rsidRPr="00D47AF4" w:rsidRDefault="00775D3A" w:rsidP="00D47AF4">
      <w:pPr>
        <w:spacing w:line="360" w:lineRule="auto"/>
        <w:ind w:right="-187" w:firstLine="540"/>
        <w:jc w:val="both"/>
        <w:rPr>
          <w:color w:val="000000"/>
          <w:sz w:val="28"/>
          <w:szCs w:val="28"/>
        </w:rPr>
      </w:pPr>
      <w:r w:rsidRPr="00D47AF4">
        <w:rPr>
          <w:color w:val="000000"/>
          <w:sz w:val="28"/>
          <w:szCs w:val="28"/>
        </w:rPr>
        <w:t>У наш час надзвичайні ситуації трапляються частіше, тому що стала складнішою техніка, збільшилась кількість машин. До того ж не всі люди, які обслуговують техніку, сумлінно ставляться до своїх обов’язків.</w:t>
      </w:r>
      <w:r w:rsidRPr="00D47AF4">
        <w:rPr>
          <w:rStyle w:val="apple-converted-space"/>
          <w:color w:val="000000"/>
          <w:sz w:val="28"/>
          <w:szCs w:val="28"/>
        </w:rPr>
        <w:t> </w:t>
      </w:r>
    </w:p>
    <w:p w:rsidR="00775D3A" w:rsidRPr="00D47AF4" w:rsidRDefault="00775D3A" w:rsidP="00D47AF4">
      <w:pPr>
        <w:spacing w:line="360" w:lineRule="auto"/>
        <w:ind w:right="-187" w:firstLine="540"/>
        <w:jc w:val="both"/>
        <w:rPr>
          <w:color w:val="000000"/>
          <w:sz w:val="28"/>
          <w:szCs w:val="28"/>
        </w:rPr>
      </w:pPr>
      <w:r w:rsidRPr="00D47AF4">
        <w:rPr>
          <w:color w:val="000000"/>
          <w:sz w:val="28"/>
          <w:szCs w:val="28"/>
        </w:rPr>
        <w:t>Для допомоги населенню, яке потрапило у небезпеку, існують особливі формування людей, оснащені технікою. Вони працюють як у мирний, так і у воєнний час.</w:t>
      </w:r>
      <w:r w:rsidRPr="00D47AF4">
        <w:rPr>
          <w:rStyle w:val="apple-converted-space"/>
          <w:color w:val="000000"/>
          <w:sz w:val="28"/>
          <w:szCs w:val="28"/>
        </w:rPr>
        <w:t> </w:t>
      </w:r>
      <w:r w:rsidRPr="00D47AF4">
        <w:rPr>
          <w:color w:val="000000"/>
          <w:sz w:val="28"/>
          <w:szCs w:val="28"/>
        </w:rPr>
        <w:t>До таких формувань належать рятувальні служби на воді, у горах; служба швидкої допомоги; служба надзвичайних ситуацій; пожежна охорона; газова служба тощо.</w:t>
      </w:r>
    </w:p>
    <w:p w:rsidR="00054A6F" w:rsidRPr="00D47AF4" w:rsidRDefault="00775D3A" w:rsidP="00054A6F">
      <w:pPr>
        <w:pStyle w:val="a3"/>
        <w:spacing w:line="360" w:lineRule="auto"/>
        <w:ind w:firstLine="540"/>
        <w:rPr>
          <w:color w:val="000000"/>
          <w:sz w:val="28"/>
          <w:szCs w:val="28"/>
        </w:rPr>
      </w:pPr>
      <w:r w:rsidRPr="00D47AF4">
        <w:rPr>
          <w:color w:val="000000"/>
          <w:sz w:val="28"/>
          <w:szCs w:val="28"/>
        </w:rPr>
        <w:t>Діти, а відгадайте загадку. Що це за машина?</w:t>
      </w:r>
      <w:r w:rsidRPr="00D47AF4">
        <w:rPr>
          <w:rStyle w:val="apple-converted-space"/>
          <w:color w:val="000000"/>
          <w:sz w:val="28"/>
          <w:szCs w:val="28"/>
        </w:rPr>
        <w:t> </w:t>
      </w:r>
      <w:r w:rsidRPr="00D47AF4">
        <w:rPr>
          <w:color w:val="000000"/>
          <w:sz w:val="28"/>
          <w:szCs w:val="28"/>
        </w:rPr>
        <w:br/>
        <w:t>Спішить, сурмить:</w:t>
      </w:r>
      <w:r w:rsidRPr="00D47AF4">
        <w:rPr>
          <w:rStyle w:val="apple-converted-space"/>
          <w:color w:val="000000"/>
          <w:sz w:val="28"/>
          <w:szCs w:val="28"/>
        </w:rPr>
        <w:t> </w:t>
      </w:r>
      <w:r w:rsidR="00054A6F" w:rsidRPr="00D47AF4">
        <w:rPr>
          <w:color w:val="000000"/>
          <w:sz w:val="28"/>
          <w:szCs w:val="28"/>
        </w:rPr>
        <w:t>«</w:t>
      </w:r>
      <w:r w:rsidRPr="00D47AF4">
        <w:rPr>
          <w:color w:val="000000"/>
          <w:sz w:val="28"/>
          <w:szCs w:val="28"/>
        </w:rPr>
        <w:t>Дорогу дай!</w:t>
      </w:r>
      <w:r w:rsidR="00054A6F" w:rsidRPr="00D47AF4">
        <w:rPr>
          <w:color w:val="000000"/>
          <w:sz w:val="28"/>
          <w:szCs w:val="28"/>
        </w:rPr>
        <w:t>»</w:t>
      </w:r>
      <w:r w:rsidRPr="00D47AF4">
        <w:rPr>
          <w:color w:val="000000"/>
          <w:sz w:val="28"/>
          <w:szCs w:val="28"/>
        </w:rPr>
        <w:t xml:space="preserve"> –</w:t>
      </w:r>
      <w:r w:rsidRPr="00D47AF4">
        <w:rPr>
          <w:rStyle w:val="apple-converted-space"/>
          <w:color w:val="000000"/>
          <w:sz w:val="28"/>
          <w:szCs w:val="28"/>
        </w:rPr>
        <w:t> </w:t>
      </w:r>
      <w:r w:rsidR="00054A6F" w:rsidRPr="00D47AF4">
        <w:rPr>
          <w:rStyle w:val="apple-converted-space"/>
          <w:color w:val="000000"/>
          <w:sz w:val="28"/>
          <w:szCs w:val="28"/>
        </w:rPr>
        <w:t>м</w:t>
      </w:r>
      <w:r w:rsidRPr="00D47AF4">
        <w:rPr>
          <w:color w:val="000000"/>
          <w:sz w:val="28"/>
          <w:szCs w:val="28"/>
        </w:rPr>
        <w:t>оргає синім оком.</w:t>
      </w:r>
      <w:r w:rsidRPr="00D47AF4">
        <w:rPr>
          <w:rStyle w:val="apple-converted-space"/>
          <w:color w:val="000000"/>
          <w:sz w:val="28"/>
          <w:szCs w:val="28"/>
        </w:rPr>
        <w:t> </w:t>
      </w:r>
      <w:r w:rsidRPr="00D47AF4">
        <w:rPr>
          <w:color w:val="000000"/>
          <w:sz w:val="28"/>
          <w:szCs w:val="28"/>
        </w:rPr>
        <w:t>Приїде вчасно – і біда</w:t>
      </w:r>
      <w:r w:rsidRPr="00D47AF4">
        <w:rPr>
          <w:rStyle w:val="apple-converted-space"/>
          <w:color w:val="000000"/>
          <w:sz w:val="28"/>
          <w:szCs w:val="28"/>
        </w:rPr>
        <w:t> </w:t>
      </w:r>
      <w:r w:rsidR="00054A6F" w:rsidRPr="00D47AF4">
        <w:rPr>
          <w:color w:val="000000"/>
          <w:sz w:val="28"/>
          <w:szCs w:val="28"/>
        </w:rPr>
        <w:br/>
        <w:t>л</w:t>
      </w:r>
      <w:r w:rsidRPr="00D47AF4">
        <w:rPr>
          <w:color w:val="000000"/>
          <w:sz w:val="28"/>
          <w:szCs w:val="28"/>
        </w:rPr>
        <w:t>юдей обійде боком. (Пожежна машина)</w:t>
      </w:r>
      <w:r w:rsidRPr="00D47AF4">
        <w:rPr>
          <w:rStyle w:val="apple-converted-space"/>
          <w:color w:val="000000"/>
          <w:sz w:val="28"/>
          <w:szCs w:val="28"/>
        </w:rPr>
        <w:t> </w:t>
      </w:r>
    </w:p>
    <w:p w:rsidR="00054A6F" w:rsidRPr="00D47AF4" w:rsidRDefault="00775D3A" w:rsidP="00054A6F">
      <w:pPr>
        <w:pStyle w:val="a3"/>
        <w:spacing w:line="360" w:lineRule="auto"/>
        <w:ind w:firstLine="540"/>
        <w:rPr>
          <w:color w:val="000000"/>
          <w:sz w:val="28"/>
          <w:szCs w:val="28"/>
        </w:rPr>
      </w:pPr>
      <w:r w:rsidRPr="00D47AF4">
        <w:rPr>
          <w:color w:val="000000"/>
          <w:sz w:val="28"/>
          <w:szCs w:val="28"/>
        </w:rPr>
        <w:t>Як ви гадаєте, чому вона червоного кольору? (Щоб її швидко помітили водії інших машин на вулиці і дали їй дорогу).</w:t>
      </w:r>
      <w:r w:rsidRPr="00D47AF4">
        <w:rPr>
          <w:rStyle w:val="apple-converted-space"/>
          <w:color w:val="000000"/>
          <w:sz w:val="28"/>
          <w:szCs w:val="28"/>
        </w:rPr>
        <w:t> </w:t>
      </w:r>
    </w:p>
    <w:p w:rsidR="00054A6F" w:rsidRPr="00D47AF4" w:rsidRDefault="00775D3A" w:rsidP="00054A6F">
      <w:pPr>
        <w:pStyle w:val="a3"/>
        <w:spacing w:line="360" w:lineRule="auto"/>
        <w:ind w:firstLine="540"/>
        <w:rPr>
          <w:color w:val="000000"/>
          <w:sz w:val="28"/>
          <w:szCs w:val="28"/>
        </w:rPr>
      </w:pPr>
      <w:r w:rsidRPr="00D47AF4">
        <w:rPr>
          <w:color w:val="000000"/>
          <w:sz w:val="28"/>
          <w:szCs w:val="28"/>
        </w:rPr>
        <w:t>Як водій пожежної машини попереджує водіїв інших машин про те, що вони поспішають на пожежу? (Водій вмикає світловий маяк синього кольору і звуковий сигнал – сирену).</w:t>
      </w:r>
      <w:r w:rsidRPr="00D47AF4">
        <w:rPr>
          <w:rStyle w:val="apple-converted-space"/>
          <w:color w:val="000000"/>
          <w:sz w:val="28"/>
          <w:szCs w:val="28"/>
        </w:rPr>
        <w:t> </w:t>
      </w:r>
    </w:p>
    <w:p w:rsidR="00054A6F" w:rsidRPr="00D47AF4" w:rsidRDefault="00775D3A" w:rsidP="00054A6F">
      <w:pPr>
        <w:pStyle w:val="a3"/>
        <w:spacing w:line="360" w:lineRule="auto"/>
        <w:ind w:firstLine="540"/>
        <w:rPr>
          <w:color w:val="000000"/>
          <w:sz w:val="28"/>
          <w:szCs w:val="28"/>
        </w:rPr>
      </w:pPr>
      <w:r w:rsidRPr="00D47AF4">
        <w:rPr>
          <w:color w:val="000000"/>
          <w:sz w:val="28"/>
          <w:szCs w:val="28"/>
        </w:rPr>
        <w:t>Чому пожежники намагаються якнайшвидше прибути на місце пожежі? (Вони поспішають загасити вогонь, врятувати людей та їхнє майно).</w:t>
      </w:r>
      <w:r w:rsidRPr="00D47AF4">
        <w:rPr>
          <w:rStyle w:val="apple-converted-space"/>
          <w:color w:val="000000"/>
          <w:sz w:val="28"/>
          <w:szCs w:val="28"/>
        </w:rPr>
        <w:t> </w:t>
      </w:r>
    </w:p>
    <w:p w:rsidR="00054A6F" w:rsidRPr="00D47AF4" w:rsidRDefault="00775D3A" w:rsidP="00054A6F">
      <w:pPr>
        <w:pStyle w:val="a3"/>
        <w:spacing w:line="360" w:lineRule="auto"/>
        <w:ind w:firstLine="540"/>
        <w:rPr>
          <w:color w:val="000000"/>
          <w:sz w:val="28"/>
          <w:szCs w:val="28"/>
        </w:rPr>
      </w:pPr>
      <w:r w:rsidRPr="00D47AF4">
        <w:rPr>
          <w:color w:val="000000"/>
          <w:sz w:val="28"/>
          <w:szCs w:val="28"/>
        </w:rPr>
        <w:t>Чим відрізняється пожежна машина від інших машин? (Вона має обладнання для гасіння пожеж, високу драбину, рукави, резервуар із водою).</w:t>
      </w:r>
      <w:r w:rsidRPr="00D47AF4">
        <w:rPr>
          <w:rStyle w:val="apple-converted-space"/>
          <w:color w:val="000000"/>
          <w:sz w:val="28"/>
          <w:szCs w:val="28"/>
        </w:rPr>
        <w:t> </w:t>
      </w:r>
    </w:p>
    <w:p w:rsidR="00054A6F" w:rsidRPr="00D47AF4" w:rsidRDefault="00775D3A" w:rsidP="00D47AF4">
      <w:pPr>
        <w:pStyle w:val="a3"/>
        <w:spacing w:line="360" w:lineRule="auto"/>
        <w:ind w:firstLine="540"/>
        <w:jc w:val="both"/>
        <w:rPr>
          <w:color w:val="000000"/>
          <w:sz w:val="28"/>
          <w:szCs w:val="28"/>
        </w:rPr>
      </w:pPr>
      <w:r w:rsidRPr="00D47AF4">
        <w:rPr>
          <w:color w:val="000000"/>
          <w:sz w:val="28"/>
          <w:szCs w:val="28"/>
        </w:rPr>
        <w:t>Для чого потрібна драбина? (Якщо пожежа виникла на верхньому поверсі висотного будинку, пожежники швидко піднімаються по ній до місця пожежі).</w:t>
      </w:r>
      <w:r w:rsidRPr="00D47AF4">
        <w:rPr>
          <w:rStyle w:val="apple-converted-space"/>
          <w:color w:val="000000"/>
          <w:sz w:val="28"/>
          <w:szCs w:val="28"/>
        </w:rPr>
        <w:t> </w:t>
      </w:r>
    </w:p>
    <w:p w:rsidR="00D47AF4" w:rsidRDefault="00775D3A" w:rsidP="00D47AF4">
      <w:pPr>
        <w:pStyle w:val="a3"/>
        <w:spacing w:line="360" w:lineRule="auto"/>
        <w:ind w:firstLine="540"/>
        <w:rPr>
          <w:color w:val="000000"/>
          <w:sz w:val="28"/>
          <w:szCs w:val="28"/>
        </w:rPr>
      </w:pPr>
      <w:r w:rsidRPr="00D47AF4">
        <w:rPr>
          <w:color w:val="000000"/>
          <w:sz w:val="28"/>
          <w:szCs w:val="28"/>
        </w:rPr>
        <w:t>Для чого потрібні рукави? (Їх прикріплюють до насоса пожежної машини і по них подається вода для гасіння вогню).</w:t>
      </w:r>
      <w:r w:rsidRPr="00D47AF4">
        <w:rPr>
          <w:rStyle w:val="apple-converted-space"/>
          <w:color w:val="000000"/>
          <w:sz w:val="28"/>
          <w:szCs w:val="28"/>
        </w:rPr>
        <w:t> </w:t>
      </w:r>
      <w:r w:rsidRPr="00D47AF4">
        <w:rPr>
          <w:color w:val="000000"/>
          <w:sz w:val="28"/>
          <w:szCs w:val="28"/>
        </w:rPr>
        <w:br/>
      </w:r>
      <w:r w:rsidRPr="00D47AF4">
        <w:rPr>
          <w:color w:val="000000"/>
          <w:sz w:val="28"/>
          <w:szCs w:val="28"/>
        </w:rPr>
        <w:br/>
      </w:r>
    </w:p>
    <w:p w:rsidR="00D47AF4" w:rsidRPr="00D47AF4" w:rsidRDefault="00775D3A" w:rsidP="00D47AF4">
      <w:pPr>
        <w:pStyle w:val="a3"/>
        <w:spacing w:line="360" w:lineRule="auto"/>
        <w:ind w:firstLine="540"/>
        <w:rPr>
          <w:color w:val="000000"/>
          <w:sz w:val="28"/>
          <w:szCs w:val="28"/>
        </w:rPr>
      </w:pPr>
      <w:r w:rsidRPr="00D47AF4">
        <w:rPr>
          <w:color w:val="000000"/>
          <w:sz w:val="28"/>
          <w:szCs w:val="28"/>
        </w:rPr>
        <w:t>Сірники – добро і зло,</w:t>
      </w:r>
      <w:r w:rsidRPr="00D47AF4">
        <w:rPr>
          <w:rStyle w:val="apple-converted-space"/>
          <w:color w:val="000000"/>
          <w:sz w:val="28"/>
          <w:szCs w:val="28"/>
        </w:rPr>
        <w:t> </w:t>
      </w:r>
      <w:r w:rsidRPr="00D47AF4">
        <w:rPr>
          <w:color w:val="000000"/>
          <w:sz w:val="28"/>
          <w:szCs w:val="28"/>
        </w:rPr>
        <w:br/>
        <w:t>Знає місто і село.</w:t>
      </w:r>
      <w:r w:rsidRPr="00D47AF4">
        <w:rPr>
          <w:rStyle w:val="apple-converted-space"/>
          <w:color w:val="000000"/>
          <w:sz w:val="28"/>
          <w:szCs w:val="28"/>
        </w:rPr>
        <w:t> </w:t>
      </w:r>
      <w:r w:rsidRPr="00D47AF4">
        <w:rPr>
          <w:color w:val="000000"/>
          <w:sz w:val="28"/>
          <w:szCs w:val="28"/>
        </w:rPr>
        <w:br/>
        <w:t>Слід порадитись з батьками,</w:t>
      </w:r>
      <w:r w:rsidRPr="00D47AF4">
        <w:rPr>
          <w:rStyle w:val="apple-converted-space"/>
          <w:color w:val="000000"/>
          <w:sz w:val="28"/>
          <w:szCs w:val="28"/>
        </w:rPr>
        <w:t> </w:t>
      </w:r>
      <w:r w:rsidRPr="00D47AF4">
        <w:rPr>
          <w:color w:val="000000"/>
          <w:sz w:val="28"/>
          <w:szCs w:val="28"/>
        </w:rPr>
        <w:br/>
        <w:t>Що робити з сірниками.</w:t>
      </w:r>
      <w:r w:rsidRPr="00D47AF4">
        <w:rPr>
          <w:rStyle w:val="apple-converted-space"/>
          <w:color w:val="000000"/>
          <w:sz w:val="28"/>
          <w:szCs w:val="28"/>
        </w:rPr>
        <w:t> </w:t>
      </w:r>
      <w:r w:rsidRPr="00D47AF4">
        <w:rPr>
          <w:color w:val="000000"/>
          <w:sz w:val="28"/>
          <w:szCs w:val="28"/>
        </w:rPr>
        <w:br/>
        <w:t>Можна пічку розтопити,</w:t>
      </w:r>
      <w:r w:rsidRPr="00D47AF4">
        <w:rPr>
          <w:rStyle w:val="apple-converted-space"/>
          <w:color w:val="000000"/>
          <w:sz w:val="28"/>
          <w:szCs w:val="28"/>
        </w:rPr>
        <w:t> </w:t>
      </w:r>
      <w:r w:rsidRPr="00D47AF4">
        <w:rPr>
          <w:color w:val="000000"/>
          <w:sz w:val="28"/>
          <w:szCs w:val="28"/>
        </w:rPr>
        <w:br/>
        <w:t>Можна дім вогнем спалити.</w:t>
      </w:r>
      <w:r w:rsidRPr="00D47AF4">
        <w:rPr>
          <w:rStyle w:val="apple-converted-space"/>
          <w:color w:val="000000"/>
          <w:sz w:val="28"/>
          <w:szCs w:val="28"/>
        </w:rPr>
        <w:t> </w:t>
      </w:r>
      <w:r w:rsidRPr="00D47AF4">
        <w:rPr>
          <w:color w:val="000000"/>
          <w:sz w:val="28"/>
          <w:szCs w:val="28"/>
        </w:rPr>
        <w:br/>
        <w:t>Можна чай зігріть на лузі,</w:t>
      </w:r>
      <w:r w:rsidRPr="00D47AF4">
        <w:rPr>
          <w:rStyle w:val="apple-converted-space"/>
          <w:color w:val="000000"/>
          <w:sz w:val="28"/>
          <w:szCs w:val="28"/>
        </w:rPr>
        <w:t> </w:t>
      </w:r>
      <w:r w:rsidRPr="00D47AF4">
        <w:rPr>
          <w:color w:val="000000"/>
          <w:sz w:val="28"/>
          <w:szCs w:val="28"/>
        </w:rPr>
        <w:br/>
        <w:t>Можна ліс спалить на смузі.</w:t>
      </w:r>
      <w:r w:rsidRPr="00D47AF4">
        <w:rPr>
          <w:rStyle w:val="apple-converted-space"/>
          <w:color w:val="000000"/>
          <w:sz w:val="28"/>
          <w:szCs w:val="28"/>
        </w:rPr>
        <w:t> </w:t>
      </w:r>
      <w:r w:rsidRPr="00D47AF4">
        <w:rPr>
          <w:color w:val="000000"/>
          <w:sz w:val="28"/>
          <w:szCs w:val="28"/>
        </w:rPr>
        <w:br/>
        <w:t>Ти ж, подумай, все-таки,</w:t>
      </w:r>
      <w:r w:rsidRPr="00D47AF4">
        <w:rPr>
          <w:rStyle w:val="apple-converted-space"/>
          <w:color w:val="000000"/>
          <w:sz w:val="28"/>
          <w:szCs w:val="28"/>
        </w:rPr>
        <w:t> </w:t>
      </w:r>
      <w:r w:rsidRPr="00D47AF4">
        <w:rPr>
          <w:color w:val="000000"/>
          <w:sz w:val="28"/>
          <w:szCs w:val="28"/>
        </w:rPr>
        <w:br/>
        <w:t>А навіщо сірники?</w:t>
      </w:r>
      <w:r w:rsidRPr="00D47AF4">
        <w:rPr>
          <w:rStyle w:val="apple-converted-space"/>
          <w:color w:val="000000"/>
          <w:sz w:val="28"/>
          <w:szCs w:val="28"/>
        </w:rPr>
        <w:t> </w:t>
      </w:r>
      <w:r w:rsidRPr="00D47AF4">
        <w:rPr>
          <w:color w:val="000000"/>
          <w:sz w:val="28"/>
          <w:szCs w:val="28"/>
        </w:rPr>
        <w:br/>
        <w:t>Якщо загорівся дім</w:t>
      </w:r>
      <w:r w:rsidRPr="00D47AF4">
        <w:rPr>
          <w:rStyle w:val="apple-converted-space"/>
          <w:color w:val="000000"/>
          <w:sz w:val="28"/>
          <w:szCs w:val="28"/>
        </w:rPr>
        <w:t> </w:t>
      </w:r>
      <w:r w:rsidRPr="00D47AF4">
        <w:rPr>
          <w:color w:val="000000"/>
          <w:sz w:val="28"/>
          <w:szCs w:val="28"/>
        </w:rPr>
        <w:br/>
        <w:t>Подзвони ти ,,101”.</w:t>
      </w:r>
      <w:r w:rsidRPr="00D47AF4">
        <w:rPr>
          <w:rStyle w:val="apple-converted-space"/>
          <w:color w:val="000000"/>
          <w:sz w:val="28"/>
          <w:szCs w:val="28"/>
        </w:rPr>
        <w:t> </w:t>
      </w:r>
      <w:r w:rsidRPr="00D47AF4">
        <w:rPr>
          <w:color w:val="000000"/>
          <w:sz w:val="28"/>
          <w:szCs w:val="28"/>
        </w:rPr>
        <w:br/>
        <w:t>І з вогнем ти не шуткуй,</w:t>
      </w:r>
      <w:r w:rsidRPr="00D47AF4">
        <w:rPr>
          <w:rStyle w:val="apple-converted-space"/>
          <w:color w:val="000000"/>
          <w:sz w:val="28"/>
          <w:szCs w:val="28"/>
        </w:rPr>
        <w:t> </w:t>
      </w:r>
      <w:r w:rsidRPr="00D47AF4">
        <w:rPr>
          <w:color w:val="000000"/>
          <w:sz w:val="28"/>
          <w:szCs w:val="28"/>
        </w:rPr>
        <w:br/>
        <w:t>Потерпілих всіх рятуй.</w:t>
      </w:r>
      <w:r w:rsidRPr="00D47AF4">
        <w:rPr>
          <w:rStyle w:val="apple-converted-space"/>
          <w:color w:val="000000"/>
          <w:sz w:val="28"/>
          <w:szCs w:val="28"/>
        </w:rPr>
        <w:t> </w:t>
      </w:r>
      <w:r w:rsidRPr="00D47AF4">
        <w:rPr>
          <w:color w:val="000000"/>
          <w:sz w:val="28"/>
          <w:szCs w:val="28"/>
        </w:rPr>
        <w:br/>
        <w:t>Їхні опіки не три,</w:t>
      </w:r>
      <w:r w:rsidRPr="00D47AF4">
        <w:rPr>
          <w:rStyle w:val="apple-converted-space"/>
          <w:color w:val="000000"/>
          <w:sz w:val="28"/>
          <w:szCs w:val="28"/>
        </w:rPr>
        <w:t> </w:t>
      </w:r>
      <w:r w:rsidRPr="00D47AF4">
        <w:rPr>
          <w:color w:val="000000"/>
          <w:sz w:val="28"/>
          <w:szCs w:val="28"/>
        </w:rPr>
        <w:br/>
        <w:t xml:space="preserve">Краще </w:t>
      </w:r>
      <w:r w:rsidR="00D47AF4" w:rsidRPr="00D47AF4">
        <w:rPr>
          <w:color w:val="000000"/>
          <w:sz w:val="28"/>
          <w:szCs w:val="28"/>
        </w:rPr>
        <w:t>виклич</w:t>
      </w:r>
      <w:r w:rsidRPr="00D47AF4">
        <w:rPr>
          <w:color w:val="000000"/>
          <w:sz w:val="28"/>
          <w:szCs w:val="28"/>
        </w:rPr>
        <w:t xml:space="preserve"> ,,103”.</w:t>
      </w:r>
      <w:r w:rsidRPr="00D47AF4">
        <w:rPr>
          <w:rStyle w:val="apple-converted-space"/>
          <w:color w:val="000000"/>
          <w:sz w:val="28"/>
          <w:szCs w:val="28"/>
        </w:rPr>
        <w:t> </w:t>
      </w:r>
      <w:r w:rsidRPr="00D47AF4">
        <w:rPr>
          <w:color w:val="000000"/>
          <w:sz w:val="28"/>
          <w:szCs w:val="28"/>
        </w:rPr>
        <w:br/>
        <w:t>І не треба гріти чай –</w:t>
      </w:r>
      <w:r w:rsidRPr="00D47AF4">
        <w:rPr>
          <w:rStyle w:val="apple-converted-space"/>
          <w:color w:val="000000"/>
          <w:sz w:val="28"/>
          <w:szCs w:val="28"/>
        </w:rPr>
        <w:t> </w:t>
      </w:r>
      <w:r w:rsidRPr="00D47AF4">
        <w:rPr>
          <w:color w:val="000000"/>
          <w:sz w:val="28"/>
          <w:szCs w:val="28"/>
        </w:rPr>
        <w:br/>
        <w:t>Телевізор виключай.</w:t>
      </w:r>
      <w:r w:rsidRPr="00D47AF4">
        <w:rPr>
          <w:rStyle w:val="apple-converted-space"/>
          <w:color w:val="000000"/>
          <w:sz w:val="28"/>
          <w:szCs w:val="28"/>
        </w:rPr>
        <w:t> </w:t>
      </w:r>
      <w:r w:rsidRPr="00D47AF4">
        <w:rPr>
          <w:color w:val="000000"/>
          <w:sz w:val="28"/>
          <w:szCs w:val="28"/>
        </w:rPr>
        <w:br/>
        <w:t>Відключи ти всю мережу</w:t>
      </w:r>
      <w:r w:rsidRPr="00D47AF4">
        <w:rPr>
          <w:rStyle w:val="apple-converted-space"/>
          <w:color w:val="000000"/>
          <w:sz w:val="28"/>
          <w:szCs w:val="28"/>
        </w:rPr>
        <w:t> </w:t>
      </w:r>
      <w:r w:rsidRPr="00D47AF4">
        <w:rPr>
          <w:color w:val="000000"/>
          <w:sz w:val="28"/>
          <w:szCs w:val="28"/>
        </w:rPr>
        <w:br/>
        <w:t>І тоді гаси пожежу!</w:t>
      </w:r>
      <w:r w:rsidRPr="00D47AF4">
        <w:rPr>
          <w:rStyle w:val="apple-converted-space"/>
          <w:color w:val="000000"/>
          <w:sz w:val="28"/>
          <w:szCs w:val="28"/>
        </w:rPr>
        <w:t> </w:t>
      </w:r>
    </w:p>
    <w:p w:rsidR="00D47AF4" w:rsidRPr="00D47AF4" w:rsidRDefault="00775D3A" w:rsidP="00D47AF4">
      <w:pPr>
        <w:pStyle w:val="a3"/>
        <w:spacing w:line="360" w:lineRule="auto"/>
        <w:ind w:firstLine="540"/>
        <w:jc w:val="both"/>
        <w:rPr>
          <w:color w:val="000000"/>
          <w:sz w:val="28"/>
          <w:szCs w:val="28"/>
        </w:rPr>
      </w:pPr>
      <w:r w:rsidRPr="00D47AF4">
        <w:rPr>
          <w:color w:val="000000"/>
          <w:sz w:val="28"/>
          <w:szCs w:val="28"/>
        </w:rPr>
        <w:t>Часто разом із пожежниками на місце біди поспішає машина швидкої медичної допомоги. Як і пожежна, вона має світловий маяк і сирену.</w:t>
      </w:r>
      <w:r w:rsidRPr="00D47AF4">
        <w:rPr>
          <w:rStyle w:val="apple-converted-space"/>
          <w:color w:val="000000"/>
          <w:sz w:val="28"/>
          <w:szCs w:val="28"/>
        </w:rPr>
        <w:t> </w:t>
      </w:r>
      <w:r w:rsidRPr="00D47AF4">
        <w:rPr>
          <w:color w:val="000000"/>
          <w:sz w:val="28"/>
          <w:szCs w:val="28"/>
        </w:rPr>
        <w:t>Як відрізнити машину швидкої допомоги від інших машин? (Вона білого кольору і збоку має червоний хрест)</w:t>
      </w:r>
      <w:r w:rsidRPr="00D47AF4">
        <w:rPr>
          <w:rStyle w:val="apple-converted-space"/>
          <w:color w:val="000000"/>
          <w:sz w:val="28"/>
          <w:szCs w:val="28"/>
        </w:rPr>
        <w:t> </w:t>
      </w:r>
    </w:p>
    <w:p w:rsidR="00D47AF4" w:rsidRPr="00D47AF4" w:rsidRDefault="00775D3A" w:rsidP="00D47AF4">
      <w:pPr>
        <w:pStyle w:val="a3"/>
        <w:spacing w:line="360" w:lineRule="auto"/>
        <w:ind w:firstLine="540"/>
        <w:jc w:val="both"/>
        <w:rPr>
          <w:color w:val="000000"/>
          <w:sz w:val="28"/>
          <w:szCs w:val="28"/>
        </w:rPr>
      </w:pPr>
      <w:r w:rsidRPr="00D47AF4">
        <w:rPr>
          <w:color w:val="000000"/>
          <w:sz w:val="28"/>
          <w:szCs w:val="28"/>
        </w:rPr>
        <w:t>Як ви гадаєте, для чого викликають машину швидкої допомоги на пожежу? (Під час пожежі від вогню і диму люди можуть отримати травму або знепритомніти від отруйного газу. Лікарі швидкої допомоги подають потерпілому першу медичну допомогу і відвозять його в лікарню).</w:t>
      </w:r>
      <w:r w:rsidRPr="00D47AF4">
        <w:rPr>
          <w:rStyle w:val="apple-converted-space"/>
          <w:color w:val="000000"/>
          <w:sz w:val="28"/>
          <w:szCs w:val="28"/>
        </w:rPr>
        <w:t> </w:t>
      </w:r>
    </w:p>
    <w:p w:rsidR="00D47AF4" w:rsidRPr="00D47AF4" w:rsidRDefault="00775D3A" w:rsidP="00D47AF4">
      <w:pPr>
        <w:pStyle w:val="a3"/>
        <w:spacing w:line="360" w:lineRule="auto"/>
        <w:ind w:firstLine="540"/>
        <w:jc w:val="both"/>
        <w:rPr>
          <w:color w:val="000000"/>
          <w:sz w:val="28"/>
          <w:szCs w:val="28"/>
        </w:rPr>
      </w:pPr>
      <w:r w:rsidRPr="00D47AF4">
        <w:rPr>
          <w:color w:val="000000"/>
          <w:sz w:val="28"/>
          <w:szCs w:val="28"/>
        </w:rPr>
        <w:t>Пригадайте рятувальні машини, з якими ми ще часто зустрічаємося в житті. (Швидка допомога, служба газу, міліція, пожежна машина )- виставити малюнки цих машин на дошку.</w:t>
      </w:r>
      <w:r w:rsidRPr="00D47AF4">
        <w:rPr>
          <w:rStyle w:val="apple-converted-space"/>
          <w:color w:val="000000"/>
          <w:sz w:val="28"/>
          <w:szCs w:val="28"/>
        </w:rPr>
        <w:t> </w:t>
      </w:r>
    </w:p>
    <w:p w:rsidR="00D47AF4" w:rsidRPr="00D47AF4" w:rsidRDefault="00775D3A" w:rsidP="00D47AF4">
      <w:pPr>
        <w:pStyle w:val="a3"/>
        <w:spacing w:line="360" w:lineRule="auto"/>
        <w:ind w:firstLine="540"/>
        <w:jc w:val="both"/>
        <w:rPr>
          <w:color w:val="000000"/>
          <w:sz w:val="28"/>
          <w:szCs w:val="28"/>
        </w:rPr>
      </w:pPr>
      <w:r w:rsidRPr="00D47AF4">
        <w:rPr>
          <w:color w:val="000000"/>
          <w:sz w:val="28"/>
          <w:szCs w:val="28"/>
        </w:rPr>
        <w:t>За якими номерами ми можемо їх викликати по телефону?</w:t>
      </w:r>
      <w:r w:rsidRPr="00D47AF4">
        <w:rPr>
          <w:rStyle w:val="apple-converted-space"/>
          <w:color w:val="000000"/>
          <w:sz w:val="28"/>
          <w:szCs w:val="28"/>
        </w:rPr>
        <w:t> </w:t>
      </w:r>
      <w:r w:rsidRPr="00D47AF4">
        <w:rPr>
          <w:color w:val="000000"/>
          <w:sz w:val="28"/>
          <w:szCs w:val="28"/>
        </w:rPr>
        <w:br/>
        <w:t>(101 – пожежна машина,</w:t>
      </w:r>
      <w:r w:rsidRPr="00D47AF4">
        <w:rPr>
          <w:rStyle w:val="apple-converted-space"/>
          <w:color w:val="000000"/>
          <w:sz w:val="28"/>
          <w:szCs w:val="28"/>
        </w:rPr>
        <w:t> </w:t>
      </w:r>
      <w:r w:rsidRPr="00D47AF4">
        <w:rPr>
          <w:color w:val="000000"/>
          <w:sz w:val="28"/>
          <w:szCs w:val="28"/>
        </w:rPr>
        <w:t>102 – міліція,</w:t>
      </w:r>
      <w:r w:rsidRPr="00D47AF4">
        <w:rPr>
          <w:rStyle w:val="apple-converted-space"/>
          <w:color w:val="000000"/>
          <w:sz w:val="28"/>
          <w:szCs w:val="28"/>
        </w:rPr>
        <w:t> </w:t>
      </w:r>
      <w:r w:rsidRPr="00D47AF4">
        <w:rPr>
          <w:color w:val="000000"/>
          <w:sz w:val="28"/>
          <w:szCs w:val="28"/>
        </w:rPr>
        <w:t>103 – швидка допомога,</w:t>
      </w:r>
      <w:r w:rsidRPr="00D47AF4">
        <w:rPr>
          <w:rStyle w:val="apple-converted-space"/>
          <w:color w:val="000000"/>
          <w:sz w:val="28"/>
          <w:szCs w:val="28"/>
        </w:rPr>
        <w:t> </w:t>
      </w:r>
      <w:r w:rsidRPr="00D47AF4">
        <w:rPr>
          <w:color w:val="000000"/>
          <w:sz w:val="28"/>
          <w:szCs w:val="28"/>
        </w:rPr>
        <w:t>104 – газова служба ) – прикріпити картки з номерами під машинами .</w:t>
      </w:r>
    </w:p>
    <w:p w:rsidR="00D47AF4" w:rsidRPr="00D47AF4" w:rsidRDefault="00775D3A" w:rsidP="00D47AF4">
      <w:pPr>
        <w:pStyle w:val="a3"/>
        <w:spacing w:line="360" w:lineRule="auto"/>
        <w:ind w:firstLine="540"/>
        <w:rPr>
          <w:rFonts w:ascii="Tahoma" w:hAnsi="Tahoma" w:cs="Tahoma"/>
          <w:color w:val="000000"/>
          <w:sz w:val="28"/>
          <w:szCs w:val="28"/>
        </w:rPr>
      </w:pPr>
      <w:r w:rsidRPr="00D47AF4">
        <w:rPr>
          <w:color w:val="000000"/>
          <w:sz w:val="28"/>
          <w:szCs w:val="28"/>
        </w:rPr>
        <w:t>Рятувальні служби виконують такі завдання:</w:t>
      </w:r>
      <w:r w:rsidRPr="00D47AF4">
        <w:rPr>
          <w:rStyle w:val="apple-converted-space"/>
          <w:color w:val="000000"/>
          <w:sz w:val="28"/>
          <w:szCs w:val="28"/>
        </w:rPr>
        <w:t> </w:t>
      </w:r>
      <w:r w:rsidRPr="00D47AF4">
        <w:rPr>
          <w:color w:val="000000"/>
          <w:sz w:val="28"/>
          <w:szCs w:val="28"/>
        </w:rPr>
        <w:br/>
        <w:t>- проводять аварійно-рятувальні роботи;</w:t>
      </w:r>
      <w:r w:rsidRPr="00D47AF4">
        <w:rPr>
          <w:rStyle w:val="apple-converted-space"/>
          <w:color w:val="000000"/>
          <w:sz w:val="28"/>
          <w:szCs w:val="28"/>
        </w:rPr>
        <w:t> </w:t>
      </w:r>
      <w:r w:rsidRPr="00D47AF4">
        <w:rPr>
          <w:color w:val="000000"/>
          <w:sz w:val="28"/>
          <w:szCs w:val="28"/>
        </w:rPr>
        <w:br/>
        <w:t>- навчають населення, як поводитися в надзвичайних ситуаціях;</w:t>
      </w:r>
      <w:r w:rsidRPr="00D47AF4">
        <w:rPr>
          <w:rStyle w:val="apple-converted-space"/>
          <w:color w:val="000000"/>
          <w:sz w:val="28"/>
          <w:szCs w:val="28"/>
        </w:rPr>
        <w:t> </w:t>
      </w:r>
      <w:r w:rsidRPr="00D47AF4">
        <w:rPr>
          <w:color w:val="000000"/>
          <w:sz w:val="28"/>
          <w:szCs w:val="28"/>
        </w:rPr>
        <w:br/>
        <w:t>- захищають людей від наслідків надзвичайних ситуацій;</w:t>
      </w:r>
      <w:r w:rsidRPr="00D47AF4">
        <w:rPr>
          <w:rStyle w:val="apple-converted-space"/>
          <w:color w:val="000000"/>
          <w:sz w:val="28"/>
          <w:szCs w:val="28"/>
        </w:rPr>
        <w:t> </w:t>
      </w:r>
      <w:r w:rsidRPr="00D47AF4">
        <w:rPr>
          <w:color w:val="000000"/>
          <w:sz w:val="28"/>
          <w:szCs w:val="28"/>
        </w:rPr>
        <w:br/>
        <w:t>- запобігають виникненню аварій, катастроф, вибухів, пожеж тощо.</w:t>
      </w:r>
    </w:p>
    <w:p w:rsidR="00D47AF4" w:rsidRPr="00D47AF4" w:rsidRDefault="00775D3A" w:rsidP="00D47AF4">
      <w:pPr>
        <w:pStyle w:val="a3"/>
        <w:spacing w:line="360" w:lineRule="auto"/>
        <w:ind w:firstLine="540"/>
        <w:jc w:val="both"/>
        <w:rPr>
          <w:color w:val="000000"/>
          <w:sz w:val="28"/>
          <w:szCs w:val="28"/>
        </w:rPr>
      </w:pPr>
      <w:r w:rsidRPr="00D47AF4">
        <w:rPr>
          <w:color w:val="000000"/>
          <w:sz w:val="28"/>
          <w:szCs w:val="28"/>
        </w:rPr>
        <w:t>Про надзвичайні ситуації повідомляють по радіо чи телебаченню.</w:t>
      </w:r>
      <w:r w:rsidRPr="00D47AF4">
        <w:rPr>
          <w:rStyle w:val="apple-converted-space"/>
          <w:color w:val="000000"/>
          <w:sz w:val="28"/>
          <w:szCs w:val="28"/>
        </w:rPr>
        <w:t> </w:t>
      </w:r>
      <w:r w:rsidRPr="00D47AF4">
        <w:rPr>
          <w:color w:val="000000"/>
          <w:sz w:val="28"/>
          <w:szCs w:val="28"/>
        </w:rPr>
        <w:br/>
        <w:t xml:space="preserve">Для того, щоб людина увімкнула радіо чи телевізор, використовують звуковий сигнал – завивання сирен, </w:t>
      </w:r>
      <w:r w:rsidR="00D47AF4" w:rsidRPr="00D47AF4">
        <w:rPr>
          <w:color w:val="000000"/>
          <w:sz w:val="28"/>
          <w:szCs w:val="28"/>
        </w:rPr>
        <w:t>переривчасті</w:t>
      </w:r>
      <w:r w:rsidRPr="00D47AF4">
        <w:rPr>
          <w:color w:val="000000"/>
          <w:sz w:val="28"/>
          <w:szCs w:val="28"/>
        </w:rPr>
        <w:t xml:space="preserve"> гудки на підприємствах. Пам’ятай, що це є попереджувальний сигнал ,,Увага всім!” Почувши його, негайно вмикай радіоприймач чи телевізор і слухай інформацію служби надзвичайних ситуацій. Ти можеш почути повідомлення про можливі стихійні явища природи (землетрус, зсув ґрунту, повінь, снігопад, пожежу, штормове попередження), промислові аварії на місцевому підприємстві, тощо.</w:t>
      </w:r>
      <w:r w:rsidRPr="00D47AF4">
        <w:rPr>
          <w:rStyle w:val="apple-converted-space"/>
          <w:color w:val="000000"/>
          <w:sz w:val="28"/>
          <w:szCs w:val="28"/>
        </w:rPr>
        <w:t> </w:t>
      </w:r>
    </w:p>
    <w:p w:rsidR="00D47AF4" w:rsidRPr="00D47AF4" w:rsidRDefault="00775D3A" w:rsidP="00D47AF4">
      <w:pPr>
        <w:pStyle w:val="a3"/>
        <w:spacing w:line="360" w:lineRule="auto"/>
        <w:ind w:firstLine="540"/>
        <w:jc w:val="both"/>
        <w:rPr>
          <w:color w:val="000000"/>
          <w:sz w:val="28"/>
          <w:szCs w:val="28"/>
        </w:rPr>
      </w:pPr>
      <w:r w:rsidRPr="00D47AF4">
        <w:rPr>
          <w:color w:val="000000"/>
          <w:sz w:val="28"/>
          <w:szCs w:val="28"/>
        </w:rPr>
        <w:t>Після повідомлення про надзвичайну ситуацію, пропонується також план євакуації населення або заходи щодо збереження здоров’я та життя оточуючих. Зберігай спокій, не панікуй. Виконуй усі накази. Після того як небезпека минула, служба надзвичайних ситуацій передає повідомлення про відбій тривоги.</w:t>
      </w:r>
      <w:r w:rsidRPr="00D47AF4">
        <w:rPr>
          <w:rStyle w:val="apple-converted-space"/>
          <w:color w:val="000000"/>
          <w:sz w:val="28"/>
          <w:szCs w:val="28"/>
        </w:rPr>
        <w:t> </w:t>
      </w:r>
    </w:p>
    <w:p w:rsidR="00D47AF4" w:rsidRPr="00D47AF4" w:rsidRDefault="00775D3A" w:rsidP="00D47AF4">
      <w:pPr>
        <w:pStyle w:val="a3"/>
        <w:spacing w:line="360" w:lineRule="auto"/>
        <w:ind w:firstLine="540"/>
        <w:rPr>
          <w:rStyle w:val="apple-converted-space"/>
          <w:color w:val="000000"/>
          <w:sz w:val="28"/>
          <w:szCs w:val="28"/>
        </w:rPr>
      </w:pPr>
      <w:r w:rsidRPr="00D47AF4">
        <w:rPr>
          <w:color w:val="000000"/>
          <w:sz w:val="28"/>
          <w:szCs w:val="28"/>
        </w:rPr>
        <w:t>Про які ж правила потрібно пам’ятати тим, хто опинився в небезпечній ситуації, як діяти?</w:t>
      </w:r>
      <w:r w:rsidRPr="00D47AF4">
        <w:rPr>
          <w:rStyle w:val="apple-converted-space"/>
          <w:color w:val="000000"/>
          <w:sz w:val="28"/>
          <w:szCs w:val="28"/>
        </w:rPr>
        <w:t> </w:t>
      </w:r>
      <w:r w:rsidRPr="00D47AF4">
        <w:rPr>
          <w:color w:val="000000"/>
          <w:sz w:val="28"/>
          <w:szCs w:val="28"/>
        </w:rPr>
        <w:br/>
        <w:t>1. Оціни рівень небезпеки. Якщо ситуація загрожує твоєму життю, часу на роздуми немає, дій негайно.</w:t>
      </w:r>
      <w:r w:rsidRPr="00D47AF4">
        <w:rPr>
          <w:rStyle w:val="apple-converted-space"/>
          <w:color w:val="000000"/>
          <w:sz w:val="28"/>
          <w:szCs w:val="28"/>
        </w:rPr>
        <w:t> </w:t>
      </w:r>
      <w:r w:rsidRPr="00D47AF4">
        <w:rPr>
          <w:color w:val="000000"/>
          <w:sz w:val="28"/>
          <w:szCs w:val="28"/>
        </w:rPr>
        <w:br/>
        <w:t>2. Якщо загрози життю немає, спочатку заспокойся.</w:t>
      </w:r>
      <w:r w:rsidRPr="00D47AF4">
        <w:rPr>
          <w:rStyle w:val="apple-converted-space"/>
          <w:color w:val="000000"/>
          <w:sz w:val="28"/>
          <w:szCs w:val="28"/>
        </w:rPr>
        <w:t> </w:t>
      </w:r>
      <w:r w:rsidRPr="00D47AF4">
        <w:rPr>
          <w:color w:val="000000"/>
          <w:sz w:val="28"/>
          <w:szCs w:val="28"/>
        </w:rPr>
        <w:br/>
        <w:t>3. Якщо сам впораєшся з ситуацією, склади план дій і виконуй його.</w:t>
      </w:r>
      <w:r w:rsidRPr="00D47AF4">
        <w:rPr>
          <w:rStyle w:val="apple-converted-space"/>
          <w:color w:val="000000"/>
          <w:sz w:val="28"/>
          <w:szCs w:val="28"/>
        </w:rPr>
        <w:t> </w:t>
      </w:r>
      <w:r w:rsidRPr="00D47AF4">
        <w:rPr>
          <w:color w:val="000000"/>
          <w:sz w:val="28"/>
          <w:szCs w:val="28"/>
        </w:rPr>
        <w:br/>
        <w:t>4. Якщо тобі потрібна допомога, звернися до рятув</w:t>
      </w:r>
      <w:r w:rsidR="00D47AF4">
        <w:rPr>
          <w:color w:val="000000"/>
          <w:sz w:val="28"/>
          <w:szCs w:val="28"/>
        </w:rPr>
        <w:t xml:space="preserve">альних служб, родичів, сусідів, </w:t>
      </w:r>
      <w:r w:rsidRPr="00D47AF4">
        <w:rPr>
          <w:color w:val="000000"/>
          <w:sz w:val="28"/>
          <w:szCs w:val="28"/>
        </w:rPr>
        <w:t>випадкових перехожих.</w:t>
      </w:r>
      <w:r w:rsidRPr="00D47AF4">
        <w:rPr>
          <w:rStyle w:val="apple-converted-space"/>
          <w:color w:val="000000"/>
          <w:sz w:val="28"/>
          <w:szCs w:val="28"/>
        </w:rPr>
        <w:t> </w:t>
      </w:r>
      <w:r w:rsidRPr="00D47AF4">
        <w:rPr>
          <w:color w:val="000000"/>
          <w:sz w:val="28"/>
          <w:szCs w:val="28"/>
        </w:rPr>
        <w:br/>
        <w:t>5. Якщо допомога не надходить, не втрачай надії, ситуація може змінитися на краще наступної миті.</w:t>
      </w:r>
      <w:r w:rsidRPr="00D47AF4">
        <w:rPr>
          <w:rStyle w:val="apple-converted-space"/>
          <w:color w:val="000000"/>
          <w:sz w:val="28"/>
          <w:szCs w:val="28"/>
        </w:rPr>
        <w:t> </w:t>
      </w:r>
    </w:p>
    <w:p w:rsidR="00D47AF4" w:rsidRPr="00D47AF4" w:rsidRDefault="00D47AF4" w:rsidP="00D47AF4">
      <w:pPr>
        <w:tabs>
          <w:tab w:val="left" w:pos="180"/>
        </w:tabs>
        <w:spacing w:line="360" w:lineRule="auto"/>
        <w:ind w:right="-187"/>
        <w:jc w:val="center"/>
        <w:rPr>
          <w:b/>
          <w:sz w:val="28"/>
          <w:szCs w:val="28"/>
        </w:rPr>
      </w:pPr>
      <w:r w:rsidRPr="00D47AF4">
        <w:rPr>
          <w:b/>
          <w:sz w:val="28"/>
          <w:szCs w:val="28"/>
        </w:rPr>
        <w:t>4.Заключне слово учителя</w:t>
      </w:r>
    </w:p>
    <w:p w:rsidR="00D47AF4" w:rsidRPr="00D47AF4" w:rsidRDefault="00775D3A" w:rsidP="00D47AF4">
      <w:pPr>
        <w:pStyle w:val="a3"/>
        <w:spacing w:line="360" w:lineRule="auto"/>
        <w:ind w:firstLine="540"/>
        <w:rPr>
          <w:color w:val="000000"/>
          <w:sz w:val="28"/>
          <w:szCs w:val="28"/>
        </w:rPr>
      </w:pPr>
      <w:r w:rsidRPr="00D47AF4">
        <w:rPr>
          <w:color w:val="000000"/>
          <w:sz w:val="28"/>
          <w:szCs w:val="28"/>
        </w:rPr>
        <w:t>Запам’ятайте, діти, ці правила. (Вчитель роздає кожному учневі пам’ятки з правилами).</w:t>
      </w:r>
      <w:r w:rsidRPr="00D47AF4">
        <w:rPr>
          <w:rStyle w:val="apple-converted-space"/>
          <w:color w:val="000000"/>
          <w:sz w:val="28"/>
          <w:szCs w:val="28"/>
        </w:rPr>
        <w:t> </w:t>
      </w:r>
    </w:p>
    <w:p w:rsidR="00775D3A" w:rsidRPr="00D47AF4" w:rsidRDefault="00775D3A" w:rsidP="00D47AF4">
      <w:pPr>
        <w:pStyle w:val="a3"/>
        <w:spacing w:line="360" w:lineRule="auto"/>
        <w:ind w:firstLine="540"/>
        <w:rPr>
          <w:rFonts w:ascii="Tahoma" w:hAnsi="Tahoma" w:cs="Tahoma"/>
          <w:color w:val="000000"/>
          <w:sz w:val="28"/>
          <w:szCs w:val="28"/>
        </w:rPr>
      </w:pPr>
      <w:r w:rsidRPr="00D47AF4">
        <w:rPr>
          <w:sz w:val="28"/>
          <w:szCs w:val="28"/>
        </w:rPr>
        <w:t>Наш</w:t>
      </w:r>
      <w:r w:rsidRPr="00D47AF4">
        <w:rPr>
          <w:rStyle w:val="apple-converted-space"/>
          <w:color w:val="000000"/>
          <w:sz w:val="28"/>
          <w:szCs w:val="28"/>
        </w:rPr>
        <w:t> </w:t>
      </w:r>
      <w:r w:rsidRPr="00D47AF4">
        <w:rPr>
          <w:sz w:val="28"/>
          <w:szCs w:val="28"/>
        </w:rPr>
        <w:t>урок</w:t>
      </w:r>
      <w:r w:rsidRPr="00D47AF4">
        <w:rPr>
          <w:rStyle w:val="apple-converted-space"/>
          <w:color w:val="000000"/>
          <w:sz w:val="28"/>
          <w:szCs w:val="28"/>
        </w:rPr>
        <w:t> </w:t>
      </w:r>
      <w:r w:rsidRPr="00D47AF4">
        <w:rPr>
          <w:sz w:val="28"/>
          <w:szCs w:val="28"/>
        </w:rPr>
        <w:t>закінчується. Мої вам побажання.</w:t>
      </w:r>
      <w:r w:rsidRPr="00D47AF4">
        <w:rPr>
          <w:rStyle w:val="apple-converted-space"/>
          <w:color w:val="000000"/>
          <w:sz w:val="28"/>
          <w:szCs w:val="28"/>
        </w:rPr>
        <w:t> </w:t>
      </w:r>
      <w:r w:rsidRPr="00D47AF4">
        <w:rPr>
          <w:sz w:val="28"/>
          <w:szCs w:val="28"/>
        </w:rPr>
        <w:br/>
        <w:t>Лиха діти стережіться, та при цьому – не губіться.</w:t>
      </w:r>
      <w:r w:rsidRPr="00D47AF4">
        <w:rPr>
          <w:rStyle w:val="apple-converted-space"/>
          <w:color w:val="000000"/>
          <w:sz w:val="28"/>
          <w:szCs w:val="28"/>
        </w:rPr>
        <w:t> </w:t>
      </w:r>
      <w:r w:rsidRPr="00D47AF4">
        <w:rPr>
          <w:sz w:val="28"/>
          <w:szCs w:val="28"/>
        </w:rPr>
        <w:br/>
        <w:t>Бо життя у нас одне, іншого не буде,</w:t>
      </w:r>
      <w:r w:rsidRPr="00D47AF4">
        <w:rPr>
          <w:rStyle w:val="apple-converted-space"/>
          <w:color w:val="000000"/>
          <w:sz w:val="28"/>
          <w:szCs w:val="28"/>
        </w:rPr>
        <w:t> </w:t>
      </w:r>
      <w:r w:rsidRPr="00D47AF4">
        <w:rPr>
          <w:sz w:val="28"/>
          <w:szCs w:val="28"/>
        </w:rPr>
        <w:br/>
        <w:t>Хай же сонечко ясне ніжно вас голубить.</w:t>
      </w:r>
      <w:r w:rsidRPr="00D47AF4">
        <w:rPr>
          <w:rStyle w:val="apple-converted-space"/>
          <w:color w:val="000000"/>
          <w:sz w:val="28"/>
          <w:szCs w:val="28"/>
        </w:rPr>
        <w:t> </w:t>
      </w:r>
      <w:r w:rsidRPr="00D47AF4">
        <w:rPr>
          <w:sz w:val="28"/>
          <w:szCs w:val="28"/>
        </w:rPr>
        <w:br/>
        <w:t>Хай всміхаються до вас і трава, і квіти,</w:t>
      </w:r>
      <w:r w:rsidRPr="00D47AF4">
        <w:rPr>
          <w:rStyle w:val="apple-converted-space"/>
          <w:color w:val="000000"/>
          <w:sz w:val="28"/>
          <w:szCs w:val="28"/>
        </w:rPr>
        <w:t> </w:t>
      </w:r>
      <w:r w:rsidRPr="00D47AF4">
        <w:rPr>
          <w:sz w:val="28"/>
          <w:szCs w:val="28"/>
        </w:rPr>
        <w:br/>
        <w:t>А тепер у добрий час, любі друзі, діти!</w:t>
      </w:r>
      <w:bookmarkStart w:id="0" w:name="_GoBack"/>
      <w:bookmarkEnd w:id="0"/>
    </w:p>
    <w:sectPr w:rsidR="00775D3A" w:rsidRPr="00D47A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15B38"/>
    <w:multiLevelType w:val="hybridMultilevel"/>
    <w:tmpl w:val="E218595A"/>
    <w:lvl w:ilvl="0" w:tplc="9D70582C">
      <w:start w:val="35"/>
      <w:numFmt w:val="bullet"/>
      <w:lvlText w:val="-"/>
      <w:lvlJc w:val="left"/>
      <w:pPr>
        <w:tabs>
          <w:tab w:val="num" w:pos="675"/>
        </w:tabs>
        <w:ind w:left="675" w:hanging="360"/>
      </w:pPr>
      <w:rPr>
        <w:rFonts w:ascii="Times New Roman" w:eastAsia="Times New Roman" w:hAnsi="Times New Roman" w:cs="Times New Roman" w:hint="default"/>
        <w:b/>
      </w:rPr>
    </w:lvl>
    <w:lvl w:ilvl="1" w:tplc="04220003" w:tentative="1">
      <w:start w:val="1"/>
      <w:numFmt w:val="bullet"/>
      <w:lvlText w:val="o"/>
      <w:lvlJc w:val="left"/>
      <w:pPr>
        <w:tabs>
          <w:tab w:val="num" w:pos="1395"/>
        </w:tabs>
        <w:ind w:left="1395" w:hanging="360"/>
      </w:pPr>
      <w:rPr>
        <w:rFonts w:ascii="Courier New" w:hAnsi="Courier New" w:cs="Courier New" w:hint="default"/>
      </w:rPr>
    </w:lvl>
    <w:lvl w:ilvl="2" w:tplc="04220005" w:tentative="1">
      <w:start w:val="1"/>
      <w:numFmt w:val="bullet"/>
      <w:lvlText w:val=""/>
      <w:lvlJc w:val="left"/>
      <w:pPr>
        <w:tabs>
          <w:tab w:val="num" w:pos="2115"/>
        </w:tabs>
        <w:ind w:left="2115" w:hanging="360"/>
      </w:pPr>
      <w:rPr>
        <w:rFonts w:ascii="Wingdings" w:hAnsi="Wingdings" w:hint="default"/>
      </w:rPr>
    </w:lvl>
    <w:lvl w:ilvl="3" w:tplc="04220001" w:tentative="1">
      <w:start w:val="1"/>
      <w:numFmt w:val="bullet"/>
      <w:lvlText w:val=""/>
      <w:lvlJc w:val="left"/>
      <w:pPr>
        <w:tabs>
          <w:tab w:val="num" w:pos="2835"/>
        </w:tabs>
        <w:ind w:left="2835" w:hanging="360"/>
      </w:pPr>
      <w:rPr>
        <w:rFonts w:ascii="Symbol" w:hAnsi="Symbol" w:hint="default"/>
      </w:rPr>
    </w:lvl>
    <w:lvl w:ilvl="4" w:tplc="04220003" w:tentative="1">
      <w:start w:val="1"/>
      <w:numFmt w:val="bullet"/>
      <w:lvlText w:val="o"/>
      <w:lvlJc w:val="left"/>
      <w:pPr>
        <w:tabs>
          <w:tab w:val="num" w:pos="3555"/>
        </w:tabs>
        <w:ind w:left="3555" w:hanging="360"/>
      </w:pPr>
      <w:rPr>
        <w:rFonts w:ascii="Courier New" w:hAnsi="Courier New" w:cs="Courier New" w:hint="default"/>
      </w:rPr>
    </w:lvl>
    <w:lvl w:ilvl="5" w:tplc="04220005" w:tentative="1">
      <w:start w:val="1"/>
      <w:numFmt w:val="bullet"/>
      <w:lvlText w:val=""/>
      <w:lvlJc w:val="left"/>
      <w:pPr>
        <w:tabs>
          <w:tab w:val="num" w:pos="4275"/>
        </w:tabs>
        <w:ind w:left="4275" w:hanging="360"/>
      </w:pPr>
      <w:rPr>
        <w:rFonts w:ascii="Wingdings" w:hAnsi="Wingdings" w:hint="default"/>
      </w:rPr>
    </w:lvl>
    <w:lvl w:ilvl="6" w:tplc="04220001" w:tentative="1">
      <w:start w:val="1"/>
      <w:numFmt w:val="bullet"/>
      <w:lvlText w:val=""/>
      <w:lvlJc w:val="left"/>
      <w:pPr>
        <w:tabs>
          <w:tab w:val="num" w:pos="4995"/>
        </w:tabs>
        <w:ind w:left="4995" w:hanging="360"/>
      </w:pPr>
      <w:rPr>
        <w:rFonts w:ascii="Symbol" w:hAnsi="Symbol" w:hint="default"/>
      </w:rPr>
    </w:lvl>
    <w:lvl w:ilvl="7" w:tplc="04220003" w:tentative="1">
      <w:start w:val="1"/>
      <w:numFmt w:val="bullet"/>
      <w:lvlText w:val="o"/>
      <w:lvlJc w:val="left"/>
      <w:pPr>
        <w:tabs>
          <w:tab w:val="num" w:pos="5715"/>
        </w:tabs>
        <w:ind w:left="5715" w:hanging="360"/>
      </w:pPr>
      <w:rPr>
        <w:rFonts w:ascii="Courier New" w:hAnsi="Courier New" w:cs="Courier New" w:hint="default"/>
      </w:rPr>
    </w:lvl>
    <w:lvl w:ilvl="8" w:tplc="04220005" w:tentative="1">
      <w:start w:val="1"/>
      <w:numFmt w:val="bullet"/>
      <w:lvlText w:val=""/>
      <w:lvlJc w:val="left"/>
      <w:pPr>
        <w:tabs>
          <w:tab w:val="num" w:pos="6435"/>
        </w:tabs>
        <w:ind w:left="6435" w:hanging="360"/>
      </w:pPr>
      <w:rPr>
        <w:rFonts w:ascii="Wingdings" w:hAnsi="Wingdings" w:hint="default"/>
      </w:rPr>
    </w:lvl>
  </w:abstractNum>
  <w:abstractNum w:abstractNumId="1">
    <w:nsid w:val="3459034A"/>
    <w:multiLevelType w:val="hybridMultilevel"/>
    <w:tmpl w:val="3E1C3DA6"/>
    <w:lvl w:ilvl="0" w:tplc="2DCC7732">
      <w:start w:val="1"/>
      <w:numFmt w:val="decimal"/>
      <w:lvlText w:val="%1."/>
      <w:lvlJc w:val="left"/>
      <w:pPr>
        <w:tabs>
          <w:tab w:val="num" w:pos="180"/>
        </w:tabs>
        <w:ind w:left="180" w:hanging="360"/>
      </w:pPr>
      <w:rPr>
        <w:rFonts w:hint="default"/>
      </w:rPr>
    </w:lvl>
    <w:lvl w:ilvl="1" w:tplc="04220019" w:tentative="1">
      <w:start w:val="1"/>
      <w:numFmt w:val="lowerLetter"/>
      <w:lvlText w:val="%2."/>
      <w:lvlJc w:val="left"/>
      <w:pPr>
        <w:tabs>
          <w:tab w:val="num" w:pos="900"/>
        </w:tabs>
        <w:ind w:left="900" w:hanging="360"/>
      </w:pPr>
    </w:lvl>
    <w:lvl w:ilvl="2" w:tplc="0422001B" w:tentative="1">
      <w:start w:val="1"/>
      <w:numFmt w:val="lowerRoman"/>
      <w:lvlText w:val="%3."/>
      <w:lvlJc w:val="right"/>
      <w:pPr>
        <w:tabs>
          <w:tab w:val="num" w:pos="1620"/>
        </w:tabs>
        <w:ind w:left="1620" w:hanging="180"/>
      </w:pPr>
    </w:lvl>
    <w:lvl w:ilvl="3" w:tplc="0422000F" w:tentative="1">
      <w:start w:val="1"/>
      <w:numFmt w:val="decimal"/>
      <w:lvlText w:val="%4."/>
      <w:lvlJc w:val="left"/>
      <w:pPr>
        <w:tabs>
          <w:tab w:val="num" w:pos="2340"/>
        </w:tabs>
        <w:ind w:left="2340" w:hanging="360"/>
      </w:pPr>
    </w:lvl>
    <w:lvl w:ilvl="4" w:tplc="04220019" w:tentative="1">
      <w:start w:val="1"/>
      <w:numFmt w:val="lowerLetter"/>
      <w:lvlText w:val="%5."/>
      <w:lvlJc w:val="left"/>
      <w:pPr>
        <w:tabs>
          <w:tab w:val="num" w:pos="3060"/>
        </w:tabs>
        <w:ind w:left="3060" w:hanging="360"/>
      </w:pPr>
    </w:lvl>
    <w:lvl w:ilvl="5" w:tplc="0422001B" w:tentative="1">
      <w:start w:val="1"/>
      <w:numFmt w:val="lowerRoman"/>
      <w:lvlText w:val="%6."/>
      <w:lvlJc w:val="right"/>
      <w:pPr>
        <w:tabs>
          <w:tab w:val="num" w:pos="3780"/>
        </w:tabs>
        <w:ind w:left="3780" w:hanging="180"/>
      </w:pPr>
    </w:lvl>
    <w:lvl w:ilvl="6" w:tplc="0422000F" w:tentative="1">
      <w:start w:val="1"/>
      <w:numFmt w:val="decimal"/>
      <w:lvlText w:val="%7."/>
      <w:lvlJc w:val="left"/>
      <w:pPr>
        <w:tabs>
          <w:tab w:val="num" w:pos="4500"/>
        </w:tabs>
        <w:ind w:left="4500" w:hanging="360"/>
      </w:pPr>
    </w:lvl>
    <w:lvl w:ilvl="7" w:tplc="04220019" w:tentative="1">
      <w:start w:val="1"/>
      <w:numFmt w:val="lowerLetter"/>
      <w:lvlText w:val="%8."/>
      <w:lvlJc w:val="left"/>
      <w:pPr>
        <w:tabs>
          <w:tab w:val="num" w:pos="5220"/>
        </w:tabs>
        <w:ind w:left="5220" w:hanging="360"/>
      </w:pPr>
    </w:lvl>
    <w:lvl w:ilvl="8" w:tplc="0422001B" w:tentative="1">
      <w:start w:val="1"/>
      <w:numFmt w:val="lowerRoman"/>
      <w:lvlText w:val="%9."/>
      <w:lvlJc w:val="right"/>
      <w:pPr>
        <w:tabs>
          <w:tab w:val="num" w:pos="5940"/>
        </w:tabs>
        <w:ind w:left="5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D3A"/>
    <w:rsid w:val="00054A6F"/>
    <w:rsid w:val="00426F98"/>
    <w:rsid w:val="00517106"/>
    <w:rsid w:val="00521065"/>
    <w:rsid w:val="00775D3A"/>
    <w:rsid w:val="0093072B"/>
    <w:rsid w:val="00946536"/>
    <w:rsid w:val="00D47AF4"/>
    <w:rsid w:val="00E5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21241-7EAF-49E2-9151-ED268CA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5D3A"/>
    <w:pPr>
      <w:spacing w:before="100" w:beforeAutospacing="1" w:after="100" w:afterAutospacing="1"/>
    </w:pPr>
  </w:style>
  <w:style w:type="character" w:styleId="a4">
    <w:name w:val="Strong"/>
    <w:basedOn w:val="a0"/>
    <w:qFormat/>
    <w:rsid w:val="00775D3A"/>
    <w:rPr>
      <w:b/>
      <w:bCs/>
    </w:rPr>
  </w:style>
  <w:style w:type="character" w:customStyle="1" w:styleId="apple-converted-space">
    <w:name w:val="apple-converted-space"/>
    <w:basedOn w:val="a0"/>
    <w:rsid w:val="00775D3A"/>
  </w:style>
  <w:style w:type="character" w:styleId="a5">
    <w:name w:val="Emphasis"/>
    <w:basedOn w:val="a0"/>
    <w:qFormat/>
    <w:rsid w:val="00775D3A"/>
    <w:rPr>
      <w:i/>
      <w:iCs/>
    </w:rPr>
  </w:style>
  <w:style w:type="character" w:styleId="a6">
    <w:name w:val="Hyperlink"/>
    <w:basedOn w:val="a0"/>
    <w:rsid w:val="00775D3A"/>
    <w:rPr>
      <w:color w:val="0000FF"/>
      <w:u w:val="single"/>
    </w:rPr>
  </w:style>
  <w:style w:type="character" w:customStyle="1" w:styleId="apple-style-span">
    <w:name w:val="apple-style-span"/>
    <w:basedOn w:val="a0"/>
    <w:rsid w:val="0052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Мета: -виховна: виховувати позитивне світосприйняття, здатність формулювати моральні судження;                                                                                                                                                                </vt:lpstr>
    </vt:vector>
  </TitlesOfParts>
  <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 -виховна: виховувати позитивне світосприйняття, здатність формулювати моральні судження;                                                                                                                                                                </dc:title>
  <dc:subject/>
  <dc:creator>Smart-PC</dc:creator>
  <cp:keywords/>
  <dc:description/>
  <cp:lastModifiedBy>admin</cp:lastModifiedBy>
  <cp:revision>2</cp:revision>
  <dcterms:created xsi:type="dcterms:W3CDTF">2014-04-14T19:45:00Z</dcterms:created>
  <dcterms:modified xsi:type="dcterms:W3CDTF">2014-04-14T19:45:00Z</dcterms:modified>
</cp:coreProperties>
</file>