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7CA" w:rsidRDefault="008837CA">
      <w:pPr>
        <w:pStyle w:val="1"/>
        <w:spacing w:before="0" w:line="360" w:lineRule="auto"/>
        <w:jc w:val="center"/>
        <w:rPr>
          <w:b w:val="0"/>
          <w:bCs/>
          <w:sz w:val="36"/>
          <w:u w:val="none"/>
          <w:lang w:val="en-US"/>
        </w:rPr>
      </w:pPr>
      <w:bookmarkStart w:id="0" w:name="_Toc444746990"/>
      <w:bookmarkStart w:id="1" w:name="_Toc446500198"/>
    </w:p>
    <w:p w:rsidR="008837CA" w:rsidRDefault="008837CA">
      <w:pPr>
        <w:rPr>
          <w:lang w:val="en-US"/>
        </w:rPr>
      </w:pPr>
    </w:p>
    <w:p w:rsidR="008837CA" w:rsidRDefault="008837CA">
      <w:pPr>
        <w:pStyle w:val="1"/>
        <w:spacing w:before="0" w:line="360" w:lineRule="auto"/>
        <w:jc w:val="center"/>
        <w:rPr>
          <w:b w:val="0"/>
          <w:bCs/>
          <w:sz w:val="36"/>
          <w:u w:val="none"/>
          <w:lang w:val="en-US"/>
        </w:rPr>
      </w:pPr>
    </w:p>
    <w:p w:rsidR="008837CA" w:rsidRDefault="008837CA">
      <w:pPr>
        <w:pStyle w:val="1"/>
        <w:spacing w:before="0" w:line="360" w:lineRule="auto"/>
        <w:jc w:val="center"/>
        <w:rPr>
          <w:b w:val="0"/>
          <w:bCs/>
          <w:sz w:val="36"/>
          <w:u w:val="none"/>
          <w:lang w:val="en-US"/>
        </w:rPr>
      </w:pPr>
    </w:p>
    <w:p w:rsidR="008837CA" w:rsidRDefault="008837CA">
      <w:pPr>
        <w:pStyle w:val="1"/>
        <w:spacing w:before="0" w:line="360" w:lineRule="auto"/>
        <w:jc w:val="center"/>
        <w:rPr>
          <w:b w:val="0"/>
          <w:bCs/>
          <w:sz w:val="36"/>
          <w:u w:val="none"/>
          <w:lang w:val="en-US"/>
        </w:rPr>
      </w:pPr>
    </w:p>
    <w:p w:rsidR="008837CA" w:rsidRDefault="008837CA">
      <w:pPr>
        <w:pStyle w:val="1"/>
        <w:spacing w:before="0" w:line="360" w:lineRule="auto"/>
        <w:jc w:val="center"/>
        <w:rPr>
          <w:b w:val="0"/>
          <w:bCs/>
          <w:sz w:val="36"/>
          <w:u w:val="none"/>
          <w:lang w:val="en-US"/>
        </w:rPr>
      </w:pPr>
    </w:p>
    <w:p w:rsidR="008837CA" w:rsidRDefault="008837CA">
      <w:pPr>
        <w:pStyle w:val="1"/>
        <w:spacing w:before="0" w:line="360" w:lineRule="auto"/>
        <w:jc w:val="center"/>
        <w:rPr>
          <w:b w:val="0"/>
          <w:bCs/>
          <w:sz w:val="36"/>
          <w:u w:val="none"/>
          <w:lang w:val="en-US"/>
        </w:rPr>
      </w:pPr>
    </w:p>
    <w:p w:rsidR="008837CA" w:rsidRDefault="008837CA">
      <w:pPr>
        <w:pStyle w:val="1"/>
        <w:spacing w:before="0" w:line="360" w:lineRule="auto"/>
        <w:jc w:val="center"/>
        <w:rPr>
          <w:b w:val="0"/>
          <w:bCs/>
          <w:sz w:val="36"/>
          <w:u w:val="none"/>
          <w:lang w:val="en-US"/>
        </w:rPr>
      </w:pPr>
    </w:p>
    <w:p w:rsidR="008837CA" w:rsidRDefault="00A03EAC">
      <w:pPr>
        <w:pStyle w:val="1"/>
        <w:spacing w:before="0" w:line="360" w:lineRule="auto"/>
        <w:jc w:val="center"/>
        <w:rPr>
          <w:b w:val="0"/>
          <w:bCs/>
          <w:sz w:val="40"/>
          <w:u w:val="none"/>
          <w:lang w:val="ru-RU"/>
        </w:rPr>
      </w:pPr>
      <w:r>
        <w:rPr>
          <w:b w:val="0"/>
          <w:bCs/>
          <w:sz w:val="40"/>
          <w:u w:val="none"/>
        </w:rPr>
        <w:t>Реферат на тему:</w:t>
      </w:r>
    </w:p>
    <w:p w:rsidR="008837CA" w:rsidRDefault="00A03EAC">
      <w:pPr>
        <w:pStyle w:val="1"/>
        <w:spacing w:before="0" w:line="360" w:lineRule="auto"/>
        <w:jc w:val="center"/>
        <w:rPr>
          <w:sz w:val="28"/>
        </w:rPr>
      </w:pPr>
      <w:r>
        <w:rPr>
          <w:sz w:val="40"/>
          <w:u w:val="none"/>
        </w:rPr>
        <w:t>Адресна книга</w:t>
      </w:r>
      <w:bookmarkEnd w:id="0"/>
      <w:bookmarkEnd w:id="1"/>
    </w:p>
    <w:p w:rsidR="008837CA" w:rsidRDefault="00A03EAC">
      <w:pPr>
        <w:spacing w:line="360" w:lineRule="auto"/>
        <w:rPr>
          <w:sz w:val="28"/>
          <w:lang w:val="uk-UA"/>
        </w:rPr>
      </w:pPr>
      <w:r>
        <w:rPr>
          <w:i/>
          <w:sz w:val="28"/>
          <w:lang w:val="uk-UA"/>
        </w:rPr>
        <w:br w:type="page"/>
        <w:t>Адресна книга</w:t>
      </w:r>
      <w:r>
        <w:rPr>
          <w:sz w:val="28"/>
          <w:lang w:val="uk-UA"/>
        </w:rPr>
        <w:t xml:space="preserve"> призначена для зберігання різних відомостей про адресатів, які можуть легко використовуватися системою </w:t>
      </w:r>
      <w:r>
        <w:rPr>
          <w:i/>
          <w:sz w:val="28"/>
          <w:lang w:val="uk-UA"/>
        </w:rPr>
        <w:t>Microsoft Outlook Express</w:t>
      </w:r>
      <w:r>
        <w:rPr>
          <w:sz w:val="28"/>
          <w:lang w:val="uk-UA"/>
        </w:rPr>
        <w:t>. У цій книзі можна зберігати всі потрібні адреси електронної пошти, домашні та службові адреси, номери телефонів і факсів тощо. Якщо необхідно, можна внести на сторінку нотаток будь-яку додаткову інформацію.</w:t>
      </w:r>
    </w:p>
    <w:p w:rsidR="008837CA" w:rsidRDefault="00A03EAC">
      <w:p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 xml:space="preserve">Адресна книга забезпечує також доступ до </w:t>
      </w:r>
      <w:r>
        <w:rPr>
          <w:i/>
          <w:sz w:val="28"/>
          <w:lang w:val="uk-UA"/>
        </w:rPr>
        <w:t>служб каталогів Інтернета</w:t>
      </w:r>
      <w:r>
        <w:rPr>
          <w:sz w:val="28"/>
          <w:lang w:val="uk-UA"/>
        </w:rPr>
        <w:t xml:space="preserve">, за допомогою яких можна вести пошук потрібних людей та організацій у мережі </w:t>
      </w:r>
      <w:r>
        <w:rPr>
          <w:i/>
          <w:sz w:val="28"/>
          <w:lang w:val="uk-UA"/>
        </w:rPr>
        <w:t>Інтернет</w:t>
      </w:r>
      <w:r>
        <w:rPr>
          <w:sz w:val="28"/>
          <w:lang w:val="uk-UA"/>
        </w:rPr>
        <w:t xml:space="preserve">. </w:t>
      </w:r>
    </w:p>
    <w:p w:rsidR="008837CA" w:rsidRDefault="009F53B0">
      <w:pPr>
        <w:pStyle w:val="a3"/>
        <w:spacing w:before="0" w:after="0" w:line="360" w:lineRule="auto"/>
        <w:rPr>
          <w:sz w:val="28"/>
        </w:rPr>
      </w:pPr>
      <w:bookmarkStart w:id="2" w:name="_Toc444746998"/>
      <w:bookmarkStart w:id="3" w:name="_Toc444746994"/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0pt;height:169.5pt" fillcolor="window">
            <v:imagedata r:id="rId5" o:title="msoe_05"/>
          </v:shape>
        </w:pict>
      </w:r>
    </w:p>
    <w:p w:rsidR="008837CA" w:rsidRDefault="00A03EAC">
      <w:pPr>
        <w:pStyle w:val="2"/>
        <w:spacing w:before="0" w:after="0" w:line="360" w:lineRule="auto"/>
        <w:rPr>
          <w:sz w:val="28"/>
          <w:lang w:val="uk-UA"/>
        </w:rPr>
      </w:pPr>
      <w:bookmarkStart w:id="4" w:name="_Toc446500199"/>
      <w:r>
        <w:rPr>
          <w:sz w:val="28"/>
          <w:lang w:val="uk-UA"/>
        </w:rPr>
        <w:t>Відкриття адресної книг</w:t>
      </w:r>
      <w:bookmarkEnd w:id="2"/>
      <w:r>
        <w:rPr>
          <w:sz w:val="28"/>
          <w:lang w:val="uk-UA"/>
        </w:rPr>
        <w:t>и</w:t>
      </w:r>
      <w:bookmarkEnd w:id="4"/>
    </w:p>
    <w:p w:rsidR="008837CA" w:rsidRDefault="00A03EAC">
      <w:pPr>
        <w:numPr>
          <w:ilvl w:val="0"/>
          <w:numId w:val="1"/>
        </w:numPr>
        <w:spacing w:line="360" w:lineRule="auto"/>
        <w:ind w:left="567"/>
        <w:rPr>
          <w:sz w:val="28"/>
          <w:lang w:val="uk-UA"/>
        </w:rPr>
      </w:pPr>
      <w:r>
        <w:rPr>
          <w:sz w:val="28"/>
          <w:lang w:val="uk-UA"/>
        </w:rPr>
        <w:t xml:space="preserve">Щоб відкрити адресну книгу безпосередньо у </w:t>
      </w:r>
      <w:r>
        <w:rPr>
          <w:i/>
          <w:sz w:val="28"/>
          <w:lang w:val="uk-UA"/>
        </w:rPr>
        <w:t>Windows</w:t>
      </w:r>
      <w:r>
        <w:rPr>
          <w:sz w:val="28"/>
          <w:lang w:val="uk-UA"/>
        </w:rPr>
        <w:t>, натисніть кнопку «</w:t>
      </w:r>
      <w:r>
        <w:rPr>
          <w:b/>
          <w:sz w:val="28"/>
          <w:lang w:val="uk-UA"/>
        </w:rPr>
        <w:t>Пуск</w:t>
      </w:r>
      <w:r>
        <w:rPr>
          <w:sz w:val="28"/>
          <w:lang w:val="uk-UA"/>
        </w:rPr>
        <w:t>» на панелі задач та виберіть послідовно пункти  «</w:t>
      </w:r>
      <w:r>
        <w:rPr>
          <w:b/>
          <w:sz w:val="28"/>
          <w:lang w:val="uk-UA"/>
        </w:rPr>
        <w:t>Программы</w:t>
      </w:r>
      <w:r>
        <w:rPr>
          <w:sz w:val="28"/>
          <w:lang w:val="uk-UA"/>
        </w:rPr>
        <w:t>», «</w:t>
      </w:r>
      <w:r>
        <w:rPr>
          <w:b/>
          <w:sz w:val="28"/>
          <w:lang w:val="uk-UA"/>
        </w:rPr>
        <w:t>Internet Explorer</w:t>
      </w:r>
      <w:r>
        <w:rPr>
          <w:sz w:val="28"/>
          <w:lang w:val="uk-UA"/>
        </w:rPr>
        <w:t>», «</w:t>
      </w:r>
      <w:r>
        <w:rPr>
          <w:b/>
          <w:sz w:val="28"/>
          <w:lang w:val="uk-UA"/>
        </w:rPr>
        <w:t>Адресная книга</w:t>
      </w:r>
      <w:r>
        <w:rPr>
          <w:sz w:val="28"/>
          <w:lang w:val="uk-UA"/>
        </w:rPr>
        <w:t>».</w:t>
      </w:r>
    </w:p>
    <w:p w:rsidR="008837CA" w:rsidRDefault="00A03EAC">
      <w:pPr>
        <w:numPr>
          <w:ilvl w:val="0"/>
          <w:numId w:val="1"/>
        </w:numPr>
        <w:spacing w:line="360" w:lineRule="auto"/>
        <w:ind w:left="567"/>
        <w:rPr>
          <w:sz w:val="28"/>
          <w:lang w:val="uk-UA"/>
        </w:rPr>
      </w:pPr>
      <w:r>
        <w:rPr>
          <w:sz w:val="28"/>
          <w:lang w:val="uk-UA"/>
        </w:rPr>
        <w:t xml:space="preserve">Щоб відкрити адресну книгу у застосуванні </w:t>
      </w:r>
      <w:r>
        <w:rPr>
          <w:i/>
          <w:sz w:val="28"/>
          <w:lang w:val="uk-UA"/>
        </w:rPr>
        <w:t>Microsoft Internet Explorer</w:t>
      </w:r>
      <w:r>
        <w:rPr>
          <w:sz w:val="28"/>
          <w:lang w:val="uk-UA"/>
        </w:rPr>
        <w:t>, виберіть у меню «</w:t>
      </w:r>
      <w:r>
        <w:rPr>
          <w:b/>
          <w:sz w:val="28"/>
          <w:lang w:val="uk-UA"/>
        </w:rPr>
        <w:t>Переход</w:t>
      </w:r>
      <w:r>
        <w:rPr>
          <w:sz w:val="28"/>
          <w:lang w:val="uk-UA"/>
        </w:rPr>
        <w:t>» команду «</w:t>
      </w:r>
      <w:r>
        <w:rPr>
          <w:b/>
          <w:sz w:val="28"/>
          <w:lang w:val="uk-UA"/>
        </w:rPr>
        <w:t>Адресная книга</w:t>
      </w:r>
      <w:r>
        <w:rPr>
          <w:sz w:val="28"/>
          <w:lang w:val="uk-UA"/>
        </w:rPr>
        <w:t xml:space="preserve">». </w:t>
      </w:r>
    </w:p>
    <w:p w:rsidR="008837CA" w:rsidRDefault="00A03EAC">
      <w:pPr>
        <w:numPr>
          <w:ilvl w:val="0"/>
          <w:numId w:val="1"/>
        </w:numPr>
        <w:spacing w:line="360" w:lineRule="auto"/>
        <w:ind w:left="567"/>
        <w:rPr>
          <w:sz w:val="28"/>
          <w:lang w:val="uk-UA"/>
        </w:rPr>
      </w:pPr>
      <w:r>
        <w:rPr>
          <w:sz w:val="28"/>
          <w:lang w:val="uk-UA"/>
        </w:rPr>
        <w:t xml:space="preserve">Щоб відкрити адресну книгу в </w:t>
      </w:r>
      <w:r>
        <w:rPr>
          <w:i/>
          <w:sz w:val="28"/>
          <w:lang w:val="uk-UA"/>
        </w:rPr>
        <w:t>Outlook Express</w:t>
      </w:r>
      <w:r>
        <w:rPr>
          <w:sz w:val="28"/>
          <w:lang w:val="uk-UA"/>
        </w:rPr>
        <w:t xml:space="preserve">, натисніть на панелі інструментів кнопку </w:t>
      </w:r>
      <w:r w:rsidR="009F53B0">
        <w:rPr>
          <w:sz w:val="28"/>
          <w:lang w:val="uk-UA"/>
        </w:rPr>
        <w:pict>
          <v:shape id="_x0000_i1026" type="#_x0000_t75" style="width:21.75pt;height:20.25pt" fillcolor="window">
            <v:imagedata r:id="rId6" o:title="msoe_36"/>
          </v:shape>
        </w:pict>
      </w:r>
      <w:r>
        <w:rPr>
          <w:sz w:val="28"/>
          <w:lang w:val="uk-UA"/>
        </w:rPr>
        <w:t xml:space="preserve"> – «</w:t>
      </w:r>
      <w:r>
        <w:rPr>
          <w:b/>
          <w:sz w:val="28"/>
          <w:lang w:val="uk-UA"/>
        </w:rPr>
        <w:t>Адресная книга</w:t>
      </w:r>
      <w:r>
        <w:rPr>
          <w:sz w:val="28"/>
          <w:lang w:val="uk-UA"/>
        </w:rPr>
        <w:t xml:space="preserve">». </w:t>
      </w:r>
    </w:p>
    <w:p w:rsidR="008837CA" w:rsidRDefault="00A03EAC">
      <w:pPr>
        <w:spacing w:line="360" w:lineRule="auto"/>
        <w:ind w:left="567" w:hanging="11"/>
        <w:rPr>
          <w:sz w:val="28"/>
          <w:lang w:val="uk-UA"/>
        </w:rPr>
      </w:pPr>
      <w:r>
        <w:rPr>
          <w:sz w:val="28"/>
          <w:lang w:val="uk-UA"/>
        </w:rPr>
        <w:t>Можна також клацнути у вікні «</w:t>
      </w:r>
      <w:r>
        <w:rPr>
          <w:b/>
          <w:sz w:val="28"/>
          <w:lang w:val="uk-UA"/>
        </w:rPr>
        <w:t>Создать сообщение</w:t>
      </w:r>
      <w:r>
        <w:rPr>
          <w:sz w:val="28"/>
          <w:lang w:val="uk-UA"/>
        </w:rPr>
        <w:t>» значок «</w:t>
      </w:r>
      <w:r>
        <w:rPr>
          <w:b/>
          <w:sz w:val="28"/>
          <w:lang w:val="uk-UA"/>
        </w:rPr>
        <w:t>Кому:</w:t>
      </w:r>
      <w:r>
        <w:rPr>
          <w:sz w:val="28"/>
          <w:lang w:val="uk-UA"/>
        </w:rPr>
        <w:t>», «</w:t>
      </w:r>
      <w:r>
        <w:rPr>
          <w:b/>
          <w:sz w:val="28"/>
          <w:lang w:val="uk-UA"/>
        </w:rPr>
        <w:t>Копия:</w:t>
      </w:r>
      <w:r>
        <w:rPr>
          <w:sz w:val="28"/>
          <w:lang w:val="uk-UA"/>
        </w:rPr>
        <w:t>» або «</w:t>
      </w:r>
      <w:r>
        <w:rPr>
          <w:b/>
          <w:sz w:val="28"/>
          <w:lang w:val="uk-UA"/>
        </w:rPr>
        <w:t>Скрытая:</w:t>
      </w:r>
      <w:r>
        <w:rPr>
          <w:sz w:val="28"/>
          <w:lang w:val="uk-UA"/>
        </w:rPr>
        <w:t xml:space="preserve">». </w:t>
      </w:r>
    </w:p>
    <w:p w:rsidR="008837CA" w:rsidRDefault="00A03EAC">
      <w:pPr>
        <w:numPr>
          <w:ilvl w:val="0"/>
          <w:numId w:val="1"/>
        </w:numPr>
        <w:spacing w:line="360" w:lineRule="auto"/>
        <w:ind w:left="567"/>
        <w:rPr>
          <w:sz w:val="28"/>
          <w:lang w:val="uk-UA"/>
        </w:rPr>
      </w:pPr>
      <w:r>
        <w:rPr>
          <w:sz w:val="28"/>
          <w:lang w:val="uk-UA"/>
        </w:rPr>
        <w:t xml:space="preserve">Щоб одержати доступ до служб каталогів адресної книги безпосередньо у </w:t>
      </w:r>
      <w:r>
        <w:rPr>
          <w:i/>
          <w:sz w:val="28"/>
          <w:lang w:val="uk-UA"/>
        </w:rPr>
        <w:t>Windows</w:t>
      </w:r>
      <w:r>
        <w:rPr>
          <w:sz w:val="28"/>
          <w:lang w:val="uk-UA"/>
        </w:rPr>
        <w:t>, натисніть кнопку «</w:t>
      </w:r>
      <w:r>
        <w:rPr>
          <w:b/>
          <w:sz w:val="28"/>
          <w:lang w:val="uk-UA"/>
        </w:rPr>
        <w:t>Пуск</w:t>
      </w:r>
      <w:r>
        <w:rPr>
          <w:sz w:val="28"/>
          <w:lang w:val="uk-UA"/>
        </w:rPr>
        <w:t>» на панелі задач, клацніть «</w:t>
      </w:r>
      <w:r>
        <w:rPr>
          <w:b/>
          <w:sz w:val="28"/>
          <w:lang w:val="uk-UA"/>
        </w:rPr>
        <w:t>Найти</w:t>
      </w:r>
      <w:r>
        <w:rPr>
          <w:sz w:val="28"/>
          <w:lang w:val="uk-UA"/>
        </w:rPr>
        <w:t>» та виберіть команду «</w:t>
      </w:r>
      <w:r>
        <w:rPr>
          <w:b/>
          <w:sz w:val="28"/>
          <w:lang w:val="uk-UA"/>
        </w:rPr>
        <w:t>Людей</w:t>
      </w:r>
      <w:r>
        <w:rPr>
          <w:sz w:val="28"/>
          <w:lang w:val="uk-UA"/>
        </w:rPr>
        <w:t>». Введіть необхідну інформацію у вікні, що з’являється, та натисніть кнопку «</w:t>
      </w:r>
      <w:r>
        <w:rPr>
          <w:b/>
          <w:sz w:val="28"/>
          <w:lang w:val="uk-UA"/>
        </w:rPr>
        <w:t>Начать поиск</w:t>
      </w:r>
      <w:r>
        <w:rPr>
          <w:sz w:val="28"/>
          <w:lang w:val="uk-UA"/>
        </w:rPr>
        <w:t>».</w:t>
      </w:r>
    </w:p>
    <w:p w:rsidR="008837CA" w:rsidRDefault="009F53B0">
      <w:pPr>
        <w:pStyle w:val="a3"/>
        <w:spacing w:before="0" w:after="0" w:line="360" w:lineRule="auto"/>
        <w:rPr>
          <w:sz w:val="28"/>
        </w:rPr>
      </w:pPr>
      <w:r>
        <w:rPr>
          <w:sz w:val="28"/>
        </w:rPr>
        <w:pict>
          <v:shape id="_x0000_i1027" type="#_x0000_t75" style="width:352.5pt;height:193.5pt" fillcolor="window">
            <v:imagedata r:id="rId7" o:title="msoe_37"/>
          </v:shape>
        </w:pict>
      </w:r>
    </w:p>
    <w:p w:rsidR="008837CA" w:rsidRDefault="00A03EAC">
      <w:pPr>
        <w:pStyle w:val="2"/>
        <w:spacing w:before="0" w:after="0" w:line="360" w:lineRule="auto"/>
        <w:rPr>
          <w:sz w:val="28"/>
          <w:lang w:val="uk-UA"/>
        </w:rPr>
      </w:pPr>
      <w:bookmarkStart w:id="5" w:name="_Toc444746999"/>
      <w:bookmarkStart w:id="6" w:name="_Toc446500200"/>
      <w:bookmarkEnd w:id="3"/>
      <w:r>
        <w:rPr>
          <w:sz w:val="28"/>
          <w:lang w:val="uk-UA"/>
        </w:rPr>
        <w:t>Збереження відомостей про адресат</w:t>
      </w:r>
      <w:bookmarkEnd w:id="5"/>
      <w:r>
        <w:rPr>
          <w:sz w:val="28"/>
          <w:lang w:val="uk-UA"/>
        </w:rPr>
        <w:t>а</w:t>
      </w:r>
      <w:bookmarkEnd w:id="6"/>
    </w:p>
    <w:p w:rsidR="008837CA" w:rsidRDefault="00A03EAC">
      <w:p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 xml:space="preserve">Існує декілька способів включення адрес електронної пошти та відомостей про їх власників до адресної книги. Можна настроїти </w:t>
      </w:r>
      <w:r>
        <w:rPr>
          <w:i/>
          <w:sz w:val="28"/>
          <w:lang w:val="uk-UA"/>
        </w:rPr>
        <w:t>Outlook Express</w:t>
      </w:r>
      <w:r>
        <w:rPr>
          <w:sz w:val="28"/>
          <w:lang w:val="uk-UA"/>
        </w:rPr>
        <w:t xml:space="preserve"> таким чином, щоб при відповіді на повідомлення адресат автоматично включався до адресної книги. Можна самому при відправленні будь-якого повідомлення в </w:t>
      </w:r>
      <w:r>
        <w:rPr>
          <w:i/>
          <w:sz w:val="28"/>
          <w:lang w:val="uk-UA"/>
        </w:rPr>
        <w:t>Outlook Express</w:t>
      </w:r>
      <w:r>
        <w:rPr>
          <w:sz w:val="28"/>
          <w:lang w:val="uk-UA"/>
        </w:rPr>
        <w:t xml:space="preserve"> добавляти ім’я одержувача до адресної книги. </w:t>
      </w:r>
    </w:p>
    <w:p w:rsidR="008837CA" w:rsidRDefault="00A03EAC">
      <w:pPr>
        <w:pStyle w:val="3"/>
        <w:spacing w:before="0" w:after="0" w:line="360" w:lineRule="auto"/>
        <w:rPr>
          <w:sz w:val="28"/>
          <w:lang w:val="uk-UA"/>
        </w:rPr>
      </w:pPr>
      <w:bookmarkStart w:id="7" w:name="_Toc446500201"/>
      <w:r>
        <w:rPr>
          <w:sz w:val="28"/>
          <w:lang w:val="uk-UA"/>
        </w:rPr>
        <w:t>Як добавляти до адресної книги всіх одержувачів повідомлень (тільки при відповіді)</w:t>
      </w:r>
      <w:bookmarkEnd w:id="7"/>
    </w:p>
    <w:p w:rsidR="008837CA" w:rsidRDefault="00A03EAC">
      <w:pPr>
        <w:numPr>
          <w:ilvl w:val="0"/>
          <w:numId w:val="5"/>
        </w:numPr>
        <w:tabs>
          <w:tab w:val="num" w:pos="567"/>
        </w:tabs>
        <w:spacing w:line="360" w:lineRule="auto"/>
        <w:outlineLvl w:val="0"/>
        <w:rPr>
          <w:sz w:val="28"/>
          <w:lang w:val="uk-UA"/>
        </w:rPr>
      </w:pPr>
      <w:r>
        <w:rPr>
          <w:sz w:val="28"/>
          <w:lang w:val="uk-UA"/>
        </w:rPr>
        <w:t>У меню «</w:t>
      </w:r>
      <w:r>
        <w:rPr>
          <w:b/>
          <w:sz w:val="28"/>
          <w:lang w:val="uk-UA"/>
        </w:rPr>
        <w:t>Сервис</w:t>
      </w:r>
      <w:r>
        <w:rPr>
          <w:sz w:val="28"/>
          <w:lang w:val="uk-UA"/>
        </w:rPr>
        <w:t xml:space="preserve">» </w:t>
      </w:r>
      <w:r>
        <w:rPr>
          <w:i/>
          <w:sz w:val="28"/>
          <w:lang w:val="uk-UA"/>
        </w:rPr>
        <w:t>Outlook Express</w:t>
      </w:r>
      <w:r>
        <w:rPr>
          <w:sz w:val="28"/>
          <w:lang w:val="uk-UA"/>
        </w:rPr>
        <w:t xml:space="preserve"> виберіть команду «</w:t>
      </w:r>
      <w:r>
        <w:rPr>
          <w:b/>
          <w:sz w:val="28"/>
          <w:lang w:val="uk-UA"/>
        </w:rPr>
        <w:t>Параметры…</w:t>
      </w:r>
      <w:r>
        <w:rPr>
          <w:sz w:val="28"/>
          <w:lang w:val="uk-UA"/>
        </w:rPr>
        <w:t xml:space="preserve">». </w:t>
      </w:r>
    </w:p>
    <w:p w:rsidR="008837CA" w:rsidRDefault="00A03EAC">
      <w:pPr>
        <w:numPr>
          <w:ilvl w:val="0"/>
          <w:numId w:val="5"/>
        </w:numPr>
        <w:tabs>
          <w:tab w:val="num" w:pos="567"/>
        </w:tabs>
        <w:spacing w:line="360" w:lineRule="auto"/>
        <w:outlineLvl w:val="0"/>
        <w:rPr>
          <w:sz w:val="28"/>
          <w:lang w:val="uk-UA"/>
        </w:rPr>
      </w:pPr>
      <w:r>
        <w:rPr>
          <w:sz w:val="28"/>
          <w:lang w:val="uk-UA"/>
        </w:rPr>
        <w:t>На вкладці «</w:t>
      </w:r>
      <w:r>
        <w:rPr>
          <w:b/>
          <w:sz w:val="28"/>
          <w:lang w:val="uk-UA"/>
        </w:rPr>
        <w:t>Общие</w:t>
      </w:r>
      <w:r>
        <w:rPr>
          <w:sz w:val="28"/>
          <w:lang w:val="uk-UA"/>
        </w:rPr>
        <w:t>» встановіть прапорець «</w:t>
      </w:r>
      <w:r>
        <w:rPr>
          <w:b/>
          <w:sz w:val="28"/>
          <w:lang w:val="uk-UA"/>
        </w:rPr>
        <w:t>Автоматически заносить получателей в адресную книгу</w:t>
      </w:r>
      <w:r>
        <w:rPr>
          <w:sz w:val="28"/>
          <w:lang w:val="uk-UA"/>
        </w:rPr>
        <w:t>».</w:t>
      </w:r>
    </w:p>
    <w:p w:rsidR="008837CA" w:rsidRDefault="009F53B0">
      <w:pPr>
        <w:pStyle w:val="a3"/>
        <w:spacing w:before="0" w:after="0" w:line="360" w:lineRule="auto"/>
        <w:rPr>
          <w:sz w:val="28"/>
        </w:rPr>
      </w:pPr>
      <w:r>
        <w:rPr>
          <w:sz w:val="28"/>
        </w:rPr>
        <w:pict>
          <v:shape id="_x0000_i1028" type="#_x0000_t75" style="width:232.5pt;height:16.5pt" fillcolor="window">
            <v:imagedata r:id="rId8" o:title="msoe_35"/>
          </v:shape>
        </w:pict>
      </w:r>
    </w:p>
    <w:p w:rsidR="008837CA" w:rsidRDefault="00A03EAC">
      <w:pPr>
        <w:pStyle w:val="3"/>
        <w:spacing w:before="0" w:after="0" w:line="360" w:lineRule="auto"/>
        <w:rPr>
          <w:sz w:val="28"/>
          <w:lang w:val="uk-UA"/>
        </w:rPr>
      </w:pPr>
      <w:bookmarkStart w:id="8" w:name="_Toc446500202"/>
      <w:r>
        <w:rPr>
          <w:sz w:val="28"/>
          <w:lang w:val="uk-UA"/>
        </w:rPr>
        <w:t>Як добавити конкретне ім’я до адресної книги з Outlook Express</w:t>
      </w:r>
      <w:bookmarkEnd w:id="8"/>
    </w:p>
    <w:p w:rsidR="008837CA" w:rsidRDefault="00A03EAC">
      <w:pPr>
        <w:numPr>
          <w:ilvl w:val="0"/>
          <w:numId w:val="1"/>
        </w:numPr>
        <w:spacing w:line="360" w:lineRule="auto"/>
        <w:ind w:left="567"/>
        <w:rPr>
          <w:sz w:val="28"/>
          <w:lang w:val="uk-UA"/>
        </w:rPr>
      </w:pPr>
      <w:r>
        <w:rPr>
          <w:sz w:val="28"/>
          <w:lang w:val="uk-UA"/>
        </w:rPr>
        <w:t xml:space="preserve">У повідомленні, що утворюється або проглядається, клацніть ім’я людини </w:t>
      </w:r>
      <w:r>
        <w:rPr>
          <w:i/>
          <w:sz w:val="28"/>
          <w:lang w:val="uk-UA"/>
        </w:rPr>
        <w:t xml:space="preserve">правою </w:t>
      </w:r>
      <w:r>
        <w:rPr>
          <w:sz w:val="28"/>
          <w:lang w:val="uk-UA"/>
        </w:rPr>
        <w:t>кнопкою миші та виберіть команду «</w:t>
      </w:r>
      <w:r>
        <w:rPr>
          <w:b/>
          <w:sz w:val="28"/>
          <w:lang w:val="uk-UA"/>
        </w:rPr>
        <w:t>Добавить в адресную книгу</w:t>
      </w:r>
      <w:r>
        <w:rPr>
          <w:sz w:val="28"/>
          <w:lang w:val="uk-UA"/>
        </w:rPr>
        <w:t>».</w:t>
      </w:r>
    </w:p>
    <w:p w:rsidR="008837CA" w:rsidRDefault="009F53B0">
      <w:pPr>
        <w:pStyle w:val="a3"/>
        <w:spacing w:before="0" w:after="0" w:line="360" w:lineRule="auto"/>
        <w:rPr>
          <w:sz w:val="28"/>
        </w:rPr>
      </w:pPr>
      <w:r>
        <w:rPr>
          <w:sz w:val="28"/>
        </w:rPr>
        <w:pict>
          <v:shape id="_x0000_i1029" type="#_x0000_t75" style="width:309.75pt;height:77.25pt" o:bordertopcolor="this" o:borderleftcolor="this" o:borderbottomcolor="this" o:borderrightcolor="this" fillcolor="window">
            <v:imagedata r:id="rId9" o:title="msoe_43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8837CA" w:rsidRDefault="00A03EAC">
      <w:pPr>
        <w:pStyle w:val="3"/>
        <w:spacing w:before="0" w:after="0" w:line="360" w:lineRule="auto"/>
        <w:rPr>
          <w:sz w:val="28"/>
          <w:lang w:val="uk-UA"/>
        </w:rPr>
      </w:pPr>
      <w:bookmarkStart w:id="9" w:name="_Toc446500203"/>
      <w:r>
        <w:rPr>
          <w:sz w:val="28"/>
          <w:lang w:val="uk-UA"/>
        </w:rPr>
        <w:t>Як добавити адресата до адресної книги безпосереднім введенням даних</w:t>
      </w:r>
      <w:bookmarkEnd w:id="9"/>
    </w:p>
    <w:p w:rsidR="008837CA" w:rsidRDefault="00A03EAC">
      <w:pPr>
        <w:numPr>
          <w:ilvl w:val="0"/>
          <w:numId w:val="6"/>
        </w:numPr>
        <w:tabs>
          <w:tab w:val="num" w:pos="567"/>
        </w:tabs>
        <w:spacing w:line="360" w:lineRule="auto"/>
        <w:outlineLvl w:val="0"/>
        <w:rPr>
          <w:sz w:val="28"/>
          <w:lang w:val="uk-UA"/>
        </w:rPr>
      </w:pPr>
      <w:r>
        <w:rPr>
          <w:sz w:val="28"/>
          <w:lang w:val="uk-UA"/>
        </w:rPr>
        <w:t xml:space="preserve">Натисніть на панелі інструментів адресної книги кнопку </w:t>
      </w:r>
      <w:r w:rsidR="009F53B0">
        <w:rPr>
          <w:sz w:val="28"/>
          <w:lang w:val="uk-UA"/>
        </w:rPr>
        <w:pict>
          <v:shape id="_x0000_i1030" type="#_x0000_t75" style="width:13.5pt;height:10.5pt" o:bordertopcolor="this" o:borderleftcolor="this" o:borderbottomcolor="this" o:borderrightcolor="this" fillcolor="window">
            <v:imagedata r:id="rId10" o:title="msoe_29"/>
            <w10:bordertop type="single" width="6"/>
            <w10:borderleft type="single" width="6"/>
            <w10:borderbottom type="single" width="6"/>
            <w10:borderright type="single" width="6"/>
          </v:shape>
        </w:pict>
      </w:r>
      <w:r>
        <w:rPr>
          <w:sz w:val="28"/>
          <w:lang w:val="uk-UA"/>
        </w:rPr>
        <w:t xml:space="preserve"> – «</w:t>
      </w:r>
      <w:r>
        <w:rPr>
          <w:b/>
          <w:sz w:val="28"/>
          <w:lang w:val="uk-UA"/>
        </w:rPr>
        <w:t>Создать адрес</w:t>
      </w:r>
      <w:r>
        <w:rPr>
          <w:sz w:val="28"/>
          <w:lang w:val="uk-UA"/>
        </w:rPr>
        <w:t>».</w:t>
      </w:r>
    </w:p>
    <w:p w:rsidR="008837CA" w:rsidRDefault="00A03EAC">
      <w:pPr>
        <w:numPr>
          <w:ilvl w:val="0"/>
          <w:numId w:val="6"/>
        </w:numPr>
        <w:tabs>
          <w:tab w:val="num" w:pos="567"/>
        </w:tabs>
        <w:spacing w:line="360" w:lineRule="auto"/>
        <w:outlineLvl w:val="0"/>
        <w:rPr>
          <w:sz w:val="28"/>
          <w:lang w:val="uk-UA"/>
        </w:rPr>
      </w:pPr>
      <w:r>
        <w:rPr>
          <w:sz w:val="28"/>
          <w:lang w:val="uk-UA"/>
        </w:rPr>
        <w:t>Введіть ім’я та прізвище адресата.</w:t>
      </w:r>
    </w:p>
    <w:p w:rsidR="008837CA" w:rsidRDefault="00A03EAC">
      <w:pPr>
        <w:numPr>
          <w:ilvl w:val="0"/>
          <w:numId w:val="6"/>
        </w:numPr>
        <w:tabs>
          <w:tab w:val="num" w:pos="567"/>
        </w:tabs>
        <w:spacing w:line="360" w:lineRule="auto"/>
        <w:outlineLvl w:val="0"/>
        <w:rPr>
          <w:sz w:val="28"/>
          <w:lang w:val="uk-UA"/>
        </w:rPr>
      </w:pPr>
      <w:r>
        <w:rPr>
          <w:sz w:val="28"/>
          <w:lang w:val="uk-UA"/>
        </w:rPr>
        <w:t>Для кожного адресата необхідно визначити коротке ім’я. Якщо ввести ім’я, по батькові, прізвище адресата або назву організації, коротке ім’я буде утворено автоматично.</w:t>
      </w:r>
    </w:p>
    <w:p w:rsidR="008837CA" w:rsidRDefault="00A03EAC">
      <w:pPr>
        <w:numPr>
          <w:ilvl w:val="0"/>
          <w:numId w:val="6"/>
        </w:numPr>
        <w:tabs>
          <w:tab w:val="num" w:pos="567"/>
        </w:tabs>
        <w:spacing w:line="360" w:lineRule="auto"/>
        <w:outlineLvl w:val="0"/>
        <w:rPr>
          <w:sz w:val="28"/>
          <w:lang w:val="uk-UA"/>
        </w:rPr>
      </w:pPr>
      <w:r>
        <w:rPr>
          <w:sz w:val="28"/>
          <w:lang w:val="uk-UA"/>
        </w:rPr>
        <w:t>Пройдіть по всім вкладкам і заповніть необхідні відомості.</w:t>
      </w:r>
    </w:p>
    <w:p w:rsidR="008837CA" w:rsidRDefault="009F53B0">
      <w:pPr>
        <w:pStyle w:val="a3"/>
        <w:spacing w:before="0" w:after="0" w:line="360" w:lineRule="auto"/>
        <w:rPr>
          <w:sz w:val="28"/>
        </w:rPr>
      </w:pPr>
      <w:r>
        <w:rPr>
          <w:sz w:val="28"/>
        </w:rPr>
        <w:pict>
          <v:shape id="_x0000_i1031" type="#_x0000_t75" style="width:377.25pt;height:75pt" o:bordertopcolor="this" o:borderleftcolor="this" o:borderbottomcolor="this" o:borderrightcolor="this" fillcolor="window">
            <v:imagedata r:id="rId11" o:title="msoe_06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8837CA" w:rsidRDefault="00A03EAC">
      <w:pPr>
        <w:pStyle w:val="3"/>
        <w:spacing w:before="0" w:after="0" w:line="360" w:lineRule="auto"/>
        <w:rPr>
          <w:sz w:val="28"/>
          <w:lang w:val="uk-UA"/>
        </w:rPr>
      </w:pPr>
      <w:bookmarkStart w:id="10" w:name="_Toc444747002"/>
      <w:bookmarkStart w:id="11" w:name="_Toc446500204"/>
      <w:r>
        <w:rPr>
          <w:sz w:val="28"/>
          <w:lang w:val="uk-UA"/>
        </w:rPr>
        <w:t>Як утворити групу</w:t>
      </w:r>
      <w:bookmarkEnd w:id="10"/>
      <w:bookmarkEnd w:id="11"/>
    </w:p>
    <w:p w:rsidR="008837CA" w:rsidRDefault="00A03EAC">
      <w:p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>Повідомлення можна надсилати цілій групі людей; для цього необхідно утворити поштову групу (або «псевдонім») із включенням імен потрібних адресатів. Потім при відправленні повідомлення буде достатньо тільки ввести ім’я групи у полі «</w:t>
      </w:r>
      <w:r>
        <w:rPr>
          <w:b/>
          <w:sz w:val="28"/>
          <w:lang w:val="uk-UA"/>
        </w:rPr>
        <w:t>Кому:</w:t>
      </w:r>
      <w:r>
        <w:rPr>
          <w:sz w:val="28"/>
          <w:lang w:val="uk-UA"/>
        </w:rPr>
        <w:t>». Можна утворити декілька груп; будь-який адресат може входити більше ніж в одну групу.</w:t>
      </w:r>
    </w:p>
    <w:p w:rsidR="008837CA" w:rsidRDefault="00A03EAC">
      <w:pPr>
        <w:numPr>
          <w:ilvl w:val="0"/>
          <w:numId w:val="2"/>
        </w:numPr>
        <w:spacing w:line="360" w:lineRule="auto"/>
        <w:outlineLvl w:val="0"/>
        <w:rPr>
          <w:sz w:val="28"/>
          <w:lang w:val="uk-UA"/>
        </w:rPr>
      </w:pPr>
      <w:r>
        <w:rPr>
          <w:sz w:val="28"/>
          <w:lang w:val="uk-UA"/>
        </w:rPr>
        <w:t xml:space="preserve">Натисніть на панелі інструментів адресної книги кнопку </w:t>
      </w:r>
      <w:r w:rsidR="009F53B0">
        <w:rPr>
          <w:sz w:val="28"/>
          <w:lang w:val="uk-UA"/>
        </w:rPr>
        <w:pict>
          <v:shape id="_x0000_i1032" type="#_x0000_t75" style="width:15pt;height:13.5pt" o:bordertopcolor="this" o:borderleftcolor="this" o:borderbottomcolor="this" o:borderrightcolor="this" fillcolor="window">
            <v:imagedata r:id="rId12" o:title="msoe_29"/>
            <w10:bordertop type="single" width="6"/>
            <w10:borderleft type="single" width="6"/>
            <w10:borderbottom type="single" width="6"/>
            <w10:borderright type="single" width="6"/>
          </v:shape>
        </w:pict>
      </w:r>
      <w:r>
        <w:rPr>
          <w:sz w:val="28"/>
          <w:lang w:val="uk-UA"/>
        </w:rPr>
        <w:t xml:space="preserve"> – «</w:t>
      </w:r>
      <w:r>
        <w:rPr>
          <w:b/>
          <w:sz w:val="28"/>
          <w:lang w:val="uk-UA"/>
        </w:rPr>
        <w:t>Создать группу</w:t>
      </w:r>
      <w:r>
        <w:rPr>
          <w:sz w:val="28"/>
          <w:lang w:val="uk-UA"/>
        </w:rPr>
        <w:t xml:space="preserve">». </w:t>
      </w:r>
    </w:p>
    <w:p w:rsidR="008837CA" w:rsidRDefault="00A03EAC">
      <w:pPr>
        <w:numPr>
          <w:ilvl w:val="0"/>
          <w:numId w:val="2"/>
        </w:numPr>
        <w:spacing w:line="360" w:lineRule="auto"/>
        <w:outlineLvl w:val="0"/>
        <w:rPr>
          <w:sz w:val="28"/>
          <w:lang w:val="uk-UA"/>
        </w:rPr>
      </w:pPr>
      <w:r>
        <w:rPr>
          <w:sz w:val="28"/>
          <w:lang w:val="uk-UA"/>
        </w:rPr>
        <w:t>У полі «</w:t>
      </w:r>
      <w:r>
        <w:rPr>
          <w:b/>
          <w:sz w:val="28"/>
          <w:lang w:val="uk-UA"/>
        </w:rPr>
        <w:t>Название группы</w:t>
      </w:r>
      <w:r>
        <w:rPr>
          <w:sz w:val="28"/>
          <w:lang w:val="uk-UA"/>
        </w:rPr>
        <w:t xml:space="preserve">» введіть ім’я групи. </w:t>
      </w:r>
    </w:p>
    <w:p w:rsidR="008837CA" w:rsidRDefault="00A03EAC">
      <w:pPr>
        <w:numPr>
          <w:ilvl w:val="0"/>
          <w:numId w:val="2"/>
        </w:numPr>
        <w:spacing w:line="360" w:lineRule="auto"/>
        <w:outlineLvl w:val="0"/>
        <w:rPr>
          <w:sz w:val="28"/>
          <w:lang w:val="uk-UA"/>
        </w:rPr>
      </w:pPr>
      <w:r>
        <w:rPr>
          <w:sz w:val="28"/>
          <w:lang w:val="uk-UA"/>
        </w:rPr>
        <w:t>Натисніть кнопку «</w:t>
      </w:r>
      <w:r>
        <w:rPr>
          <w:b/>
          <w:sz w:val="28"/>
          <w:lang w:val="uk-UA"/>
        </w:rPr>
        <w:t>Выбрать участников</w:t>
      </w:r>
      <w:r>
        <w:rPr>
          <w:sz w:val="28"/>
          <w:lang w:val="uk-UA"/>
        </w:rPr>
        <w:t xml:space="preserve">» і клацніть потрібне ім’я у списку адресної книги. </w:t>
      </w:r>
    </w:p>
    <w:p w:rsidR="008837CA" w:rsidRDefault="00A03EAC">
      <w:pPr>
        <w:numPr>
          <w:ilvl w:val="0"/>
          <w:numId w:val="2"/>
        </w:numPr>
        <w:spacing w:line="360" w:lineRule="auto"/>
        <w:outlineLvl w:val="0"/>
        <w:rPr>
          <w:sz w:val="28"/>
          <w:lang w:val="uk-UA"/>
        </w:rPr>
      </w:pPr>
      <w:r>
        <w:rPr>
          <w:sz w:val="28"/>
          <w:lang w:val="uk-UA"/>
        </w:rPr>
        <w:t>Щоб включити обране ім’я (або імена) до групи, натисніть кнопку «</w:t>
      </w:r>
      <w:r>
        <w:rPr>
          <w:b/>
          <w:sz w:val="28"/>
          <w:lang w:val="uk-UA"/>
        </w:rPr>
        <w:t>Выбрать</w:t>
      </w:r>
      <w:r>
        <w:rPr>
          <w:sz w:val="28"/>
          <w:lang w:val="uk-UA"/>
        </w:rPr>
        <w:t xml:space="preserve">». </w:t>
      </w:r>
    </w:p>
    <w:p w:rsidR="008837CA" w:rsidRDefault="00A03EAC">
      <w:pPr>
        <w:numPr>
          <w:ilvl w:val="0"/>
          <w:numId w:val="2"/>
        </w:numPr>
        <w:spacing w:line="360" w:lineRule="auto"/>
        <w:outlineLvl w:val="0"/>
        <w:rPr>
          <w:sz w:val="28"/>
          <w:lang w:val="uk-UA"/>
        </w:rPr>
      </w:pPr>
      <w:r>
        <w:rPr>
          <w:sz w:val="28"/>
          <w:lang w:val="uk-UA"/>
        </w:rPr>
        <w:t>Натисніть кнопку «</w:t>
      </w:r>
      <w:r>
        <w:rPr>
          <w:b/>
          <w:sz w:val="28"/>
          <w:lang w:val="uk-UA"/>
        </w:rPr>
        <w:t>OK</w:t>
      </w:r>
      <w:r>
        <w:rPr>
          <w:sz w:val="28"/>
          <w:lang w:val="uk-UA"/>
        </w:rPr>
        <w:t>», а потім ще раз натисніть «</w:t>
      </w:r>
      <w:r>
        <w:rPr>
          <w:b/>
          <w:sz w:val="28"/>
          <w:lang w:val="uk-UA"/>
        </w:rPr>
        <w:t>OK</w:t>
      </w:r>
      <w:r>
        <w:rPr>
          <w:sz w:val="28"/>
          <w:lang w:val="uk-UA"/>
        </w:rPr>
        <w:t xml:space="preserve">», щоб закрити діалогове вікно властивостей групи. </w:t>
      </w:r>
    </w:p>
    <w:p w:rsidR="008837CA" w:rsidRDefault="00A03EAC">
      <w:pPr>
        <w:pStyle w:val="H5"/>
        <w:spacing w:before="0" w:after="0" w:line="360" w:lineRule="auto"/>
        <w:rPr>
          <w:sz w:val="28"/>
          <w:lang w:val="uk-UA"/>
        </w:rPr>
      </w:pPr>
      <w:r>
        <w:rPr>
          <w:sz w:val="28"/>
          <w:lang w:val="uk-UA"/>
        </w:rPr>
        <w:t>Зауваження</w:t>
      </w:r>
    </w:p>
    <w:p w:rsidR="008837CA" w:rsidRDefault="00A03EAC">
      <w:pPr>
        <w:numPr>
          <w:ilvl w:val="0"/>
          <w:numId w:val="1"/>
        </w:numPr>
        <w:spacing w:line="360" w:lineRule="auto"/>
        <w:ind w:left="567"/>
        <w:rPr>
          <w:sz w:val="28"/>
          <w:lang w:val="uk-UA"/>
        </w:rPr>
      </w:pPr>
      <w:r>
        <w:rPr>
          <w:sz w:val="28"/>
          <w:lang w:val="uk-UA"/>
        </w:rPr>
        <w:t>Щоб список груп можна було проглядати окремо від списків адресної книги, впевніться, що у меню «</w:t>
      </w:r>
      <w:r>
        <w:rPr>
          <w:b/>
          <w:sz w:val="28"/>
          <w:lang w:val="uk-UA"/>
        </w:rPr>
        <w:t>Вид</w:t>
      </w:r>
      <w:r>
        <w:rPr>
          <w:sz w:val="28"/>
          <w:lang w:val="uk-UA"/>
        </w:rPr>
        <w:t>» обрана команда «</w:t>
      </w:r>
      <w:r>
        <w:rPr>
          <w:b/>
          <w:sz w:val="28"/>
          <w:lang w:val="uk-UA"/>
        </w:rPr>
        <w:t>Список групп</w:t>
      </w:r>
      <w:r>
        <w:rPr>
          <w:sz w:val="28"/>
          <w:lang w:val="uk-UA"/>
        </w:rPr>
        <w:t xml:space="preserve">». </w:t>
      </w:r>
    </w:p>
    <w:p w:rsidR="008837CA" w:rsidRDefault="00A03EAC">
      <w:pPr>
        <w:pStyle w:val="3"/>
        <w:spacing w:before="0" w:after="0" w:line="360" w:lineRule="auto"/>
        <w:rPr>
          <w:sz w:val="28"/>
          <w:lang w:val="uk-UA"/>
        </w:rPr>
      </w:pPr>
      <w:bookmarkStart w:id="12" w:name="_Toc444747003"/>
      <w:bookmarkStart w:id="13" w:name="_Toc446500205"/>
      <w:r>
        <w:rPr>
          <w:sz w:val="28"/>
          <w:lang w:val="uk-UA"/>
        </w:rPr>
        <w:t>Як добавити адресата до існуючої груп</w:t>
      </w:r>
      <w:bookmarkEnd w:id="12"/>
      <w:r>
        <w:rPr>
          <w:sz w:val="28"/>
          <w:lang w:val="uk-UA"/>
        </w:rPr>
        <w:t>и</w:t>
      </w:r>
      <w:bookmarkEnd w:id="13"/>
    </w:p>
    <w:p w:rsidR="008837CA" w:rsidRDefault="00A03EAC">
      <w:pPr>
        <w:numPr>
          <w:ilvl w:val="0"/>
          <w:numId w:val="3"/>
        </w:numPr>
        <w:spacing w:line="360" w:lineRule="auto"/>
        <w:outlineLvl w:val="0"/>
        <w:rPr>
          <w:sz w:val="28"/>
          <w:lang w:val="uk-UA"/>
        </w:rPr>
      </w:pPr>
      <w:r>
        <w:rPr>
          <w:sz w:val="28"/>
          <w:lang w:val="uk-UA"/>
        </w:rPr>
        <w:t xml:space="preserve">У списку адресної книги </w:t>
      </w:r>
      <w:r>
        <w:rPr>
          <w:i/>
          <w:sz w:val="28"/>
          <w:lang w:val="uk-UA"/>
        </w:rPr>
        <w:t>двічі</w:t>
      </w:r>
      <w:r>
        <w:rPr>
          <w:sz w:val="28"/>
          <w:lang w:val="uk-UA"/>
        </w:rPr>
        <w:t xml:space="preserve"> клацніть потрібну групу. </w:t>
      </w:r>
    </w:p>
    <w:p w:rsidR="008837CA" w:rsidRDefault="00A03EAC">
      <w:pPr>
        <w:numPr>
          <w:ilvl w:val="0"/>
          <w:numId w:val="3"/>
        </w:numPr>
        <w:spacing w:line="360" w:lineRule="auto"/>
        <w:outlineLvl w:val="0"/>
        <w:rPr>
          <w:sz w:val="28"/>
          <w:lang w:val="uk-UA"/>
        </w:rPr>
      </w:pPr>
      <w:r>
        <w:rPr>
          <w:sz w:val="28"/>
          <w:lang w:val="uk-UA"/>
        </w:rPr>
        <w:t>Якщо даний адресат уже включений до адресної книги, натисніть кнопку «</w:t>
      </w:r>
      <w:r>
        <w:rPr>
          <w:b/>
          <w:sz w:val="28"/>
          <w:lang w:val="uk-UA"/>
        </w:rPr>
        <w:t>Выбрать участников</w:t>
      </w:r>
      <w:r>
        <w:rPr>
          <w:sz w:val="28"/>
          <w:lang w:val="uk-UA"/>
        </w:rPr>
        <w:t xml:space="preserve">». В іншому випадку натисніть кнопку </w:t>
      </w:r>
      <w:r w:rsidR="009F53B0">
        <w:rPr>
          <w:sz w:val="28"/>
          <w:lang w:val="uk-UA"/>
        </w:rPr>
        <w:pict>
          <v:shape id="_x0000_i1033" type="#_x0000_t75" style="width:15pt;height:13.5pt" fillcolor="window">
            <v:imagedata r:id="rId13" o:title="msoe_55"/>
          </v:shape>
        </w:pict>
      </w:r>
      <w:r>
        <w:rPr>
          <w:sz w:val="28"/>
          <w:lang w:val="uk-UA"/>
        </w:rPr>
        <w:t xml:space="preserve"> – «</w:t>
      </w:r>
      <w:r>
        <w:rPr>
          <w:b/>
          <w:sz w:val="28"/>
          <w:lang w:val="uk-UA"/>
        </w:rPr>
        <w:t>Создать адрес</w:t>
      </w:r>
      <w:r>
        <w:rPr>
          <w:sz w:val="28"/>
          <w:lang w:val="uk-UA"/>
        </w:rPr>
        <w:t xml:space="preserve">». </w:t>
      </w:r>
    </w:p>
    <w:p w:rsidR="008837CA" w:rsidRDefault="00A03EAC">
      <w:pPr>
        <w:numPr>
          <w:ilvl w:val="0"/>
          <w:numId w:val="3"/>
        </w:numPr>
        <w:spacing w:line="360" w:lineRule="auto"/>
        <w:outlineLvl w:val="0"/>
        <w:rPr>
          <w:sz w:val="28"/>
          <w:lang w:val="uk-UA"/>
        </w:rPr>
      </w:pPr>
      <w:r>
        <w:rPr>
          <w:sz w:val="28"/>
          <w:lang w:val="uk-UA"/>
        </w:rPr>
        <w:t>Якщо імена копіюються з адресної книги, виділить у ній одне або декілька імен і натисніть кнопку «</w:t>
      </w:r>
      <w:r>
        <w:rPr>
          <w:b/>
          <w:sz w:val="28"/>
          <w:lang w:val="uk-UA"/>
        </w:rPr>
        <w:t>Выбрать</w:t>
      </w:r>
      <w:r>
        <w:rPr>
          <w:sz w:val="28"/>
          <w:lang w:val="uk-UA"/>
        </w:rPr>
        <w:t>». Якщо добавляються нові імена, заповніть поля необхідними відомостями.</w:t>
      </w:r>
    </w:p>
    <w:p w:rsidR="008837CA" w:rsidRDefault="00A03EAC">
      <w:pPr>
        <w:numPr>
          <w:ilvl w:val="0"/>
          <w:numId w:val="3"/>
        </w:numPr>
        <w:spacing w:line="360" w:lineRule="auto"/>
        <w:outlineLvl w:val="0"/>
        <w:rPr>
          <w:sz w:val="28"/>
          <w:lang w:val="uk-UA"/>
        </w:rPr>
      </w:pPr>
      <w:r>
        <w:rPr>
          <w:sz w:val="28"/>
          <w:lang w:val="uk-UA"/>
        </w:rPr>
        <w:t>Натисніть кнопку «</w:t>
      </w:r>
      <w:r>
        <w:rPr>
          <w:b/>
          <w:sz w:val="28"/>
          <w:lang w:val="uk-UA"/>
        </w:rPr>
        <w:t>OK</w:t>
      </w:r>
      <w:r>
        <w:rPr>
          <w:sz w:val="28"/>
          <w:lang w:val="uk-UA"/>
        </w:rPr>
        <w:t>», а потім знову натисніть «</w:t>
      </w:r>
      <w:r>
        <w:rPr>
          <w:b/>
          <w:sz w:val="28"/>
          <w:lang w:val="uk-UA"/>
        </w:rPr>
        <w:t>OK</w:t>
      </w:r>
      <w:r>
        <w:rPr>
          <w:sz w:val="28"/>
          <w:lang w:val="uk-UA"/>
        </w:rPr>
        <w:t xml:space="preserve">», щоб закрити діалогове вікно властивостей групи. </w:t>
      </w:r>
    </w:p>
    <w:p w:rsidR="008837CA" w:rsidRDefault="00A03EAC">
      <w:pPr>
        <w:pStyle w:val="3"/>
        <w:spacing w:before="0" w:after="0" w:line="360" w:lineRule="auto"/>
        <w:rPr>
          <w:sz w:val="28"/>
          <w:lang w:val="uk-UA"/>
        </w:rPr>
      </w:pPr>
      <w:bookmarkStart w:id="14" w:name="_Toc444747001"/>
      <w:bookmarkStart w:id="15" w:name="_Toc446500206"/>
      <w:r>
        <w:rPr>
          <w:sz w:val="28"/>
          <w:lang w:val="uk-UA"/>
        </w:rPr>
        <w:t>Як змінити відомості про адресат</w:t>
      </w:r>
      <w:bookmarkEnd w:id="14"/>
      <w:r>
        <w:rPr>
          <w:sz w:val="28"/>
          <w:lang w:val="uk-UA"/>
        </w:rPr>
        <w:t>а</w:t>
      </w:r>
      <w:bookmarkEnd w:id="15"/>
    </w:p>
    <w:p w:rsidR="008837CA" w:rsidRDefault="00A03EAC">
      <w:pPr>
        <w:numPr>
          <w:ilvl w:val="0"/>
          <w:numId w:val="1"/>
        </w:numPr>
        <w:spacing w:line="360" w:lineRule="auto"/>
        <w:ind w:left="567"/>
        <w:rPr>
          <w:sz w:val="28"/>
          <w:lang w:val="uk-UA"/>
        </w:rPr>
      </w:pPr>
      <w:r>
        <w:rPr>
          <w:sz w:val="28"/>
          <w:lang w:val="uk-UA"/>
        </w:rPr>
        <w:t xml:space="preserve">Знайдіть потрібне ім’я у списку адресної книги та </w:t>
      </w:r>
      <w:r>
        <w:rPr>
          <w:i/>
          <w:sz w:val="28"/>
          <w:lang w:val="uk-UA"/>
        </w:rPr>
        <w:t>двічі</w:t>
      </w:r>
      <w:r>
        <w:rPr>
          <w:sz w:val="28"/>
          <w:lang w:val="uk-UA"/>
        </w:rPr>
        <w:t xml:space="preserve"> клацніть його, потім внесіть необхідні зміни у відомості про адресата. </w:t>
      </w:r>
    </w:p>
    <w:p w:rsidR="008837CA" w:rsidRDefault="00A03EAC">
      <w:pPr>
        <w:pStyle w:val="2"/>
        <w:spacing w:before="0" w:after="0" w:line="360" w:lineRule="auto"/>
        <w:rPr>
          <w:sz w:val="28"/>
          <w:lang w:val="uk-UA"/>
        </w:rPr>
      </w:pPr>
      <w:bookmarkStart w:id="16" w:name="_Toc444747008"/>
      <w:bookmarkStart w:id="17" w:name="_Toc446500207"/>
      <w:r>
        <w:rPr>
          <w:sz w:val="28"/>
          <w:lang w:val="uk-UA"/>
        </w:rPr>
        <w:t>Організація вмісту адресної книги</w:t>
      </w:r>
      <w:bookmarkEnd w:id="16"/>
      <w:bookmarkEnd w:id="17"/>
    </w:p>
    <w:p w:rsidR="008837CA" w:rsidRDefault="00A03EAC">
      <w:pPr>
        <w:pStyle w:val="3"/>
        <w:spacing w:before="0" w:after="0" w:line="360" w:lineRule="auto"/>
        <w:rPr>
          <w:sz w:val="28"/>
          <w:lang w:val="uk-UA"/>
        </w:rPr>
      </w:pPr>
      <w:bookmarkStart w:id="18" w:name="_Toc444747009"/>
      <w:bookmarkStart w:id="19" w:name="_Toc446500208"/>
      <w:r>
        <w:rPr>
          <w:sz w:val="28"/>
          <w:lang w:val="uk-UA"/>
        </w:rPr>
        <w:t>Як організувати імена в адресній кни</w:t>
      </w:r>
      <w:bookmarkEnd w:id="18"/>
      <w:r>
        <w:rPr>
          <w:sz w:val="28"/>
          <w:lang w:val="uk-UA"/>
        </w:rPr>
        <w:t>зі</w:t>
      </w:r>
      <w:bookmarkEnd w:id="19"/>
    </w:p>
    <w:p w:rsidR="008837CA" w:rsidRDefault="00A03EAC">
      <w:p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 xml:space="preserve">Якщо об’єм адресної книги занадто великий, то для зручності користування її можна організувати декількома різними способами. Можна відсортувати адресатів в алфавітному порядку за іменами, прізвищами або адресам електронної пошти, причому список можна подати як у зростаючому, так і у спадаючому порядку. Крім того, можна продивлятись список груп окремо від списку адресатів. </w:t>
      </w:r>
    </w:p>
    <w:p w:rsidR="008837CA" w:rsidRDefault="00A03EAC">
      <w:pPr>
        <w:numPr>
          <w:ilvl w:val="0"/>
          <w:numId w:val="1"/>
        </w:numPr>
        <w:spacing w:line="360" w:lineRule="auto"/>
        <w:ind w:left="567"/>
        <w:rPr>
          <w:sz w:val="28"/>
          <w:lang w:val="uk-UA"/>
        </w:rPr>
      </w:pPr>
      <w:r>
        <w:rPr>
          <w:sz w:val="28"/>
          <w:lang w:val="uk-UA"/>
        </w:rPr>
        <w:t xml:space="preserve">Щоб відсортувати список адресатів за іменами, адресами електронної пошти або номерами телефонів, клацніть відповідний заголовок стовпця над списком. </w:t>
      </w:r>
    </w:p>
    <w:p w:rsidR="008837CA" w:rsidRDefault="00A03EAC">
      <w:pPr>
        <w:numPr>
          <w:ilvl w:val="0"/>
          <w:numId w:val="1"/>
        </w:numPr>
        <w:spacing w:line="360" w:lineRule="auto"/>
        <w:ind w:left="567"/>
        <w:rPr>
          <w:sz w:val="28"/>
          <w:lang w:val="uk-UA"/>
        </w:rPr>
      </w:pPr>
      <w:r>
        <w:rPr>
          <w:sz w:val="28"/>
          <w:lang w:val="uk-UA"/>
        </w:rPr>
        <w:t xml:space="preserve">Для переходу від сортування у зростаючому порядку до сортування у спадаючому порядку або навпаки клацайте послідовно відповідний заголовок стовпця. </w:t>
      </w:r>
    </w:p>
    <w:p w:rsidR="008837CA" w:rsidRDefault="00A03EAC">
      <w:pPr>
        <w:numPr>
          <w:ilvl w:val="0"/>
          <w:numId w:val="1"/>
        </w:numPr>
        <w:spacing w:line="360" w:lineRule="auto"/>
        <w:ind w:left="567"/>
        <w:rPr>
          <w:sz w:val="28"/>
          <w:lang w:val="uk-UA"/>
        </w:rPr>
      </w:pPr>
      <w:r>
        <w:rPr>
          <w:sz w:val="28"/>
          <w:lang w:val="uk-UA"/>
        </w:rPr>
        <w:t>Щоб продивитись список наявних поштових груп, впевніться, що у меню «</w:t>
      </w:r>
      <w:r>
        <w:rPr>
          <w:b/>
          <w:sz w:val="28"/>
          <w:lang w:val="uk-UA"/>
        </w:rPr>
        <w:t>Вид</w:t>
      </w:r>
      <w:r>
        <w:rPr>
          <w:sz w:val="28"/>
          <w:lang w:val="uk-UA"/>
        </w:rPr>
        <w:t>» обрана команда «</w:t>
      </w:r>
      <w:r>
        <w:rPr>
          <w:b/>
          <w:sz w:val="28"/>
          <w:lang w:val="uk-UA"/>
        </w:rPr>
        <w:t>Список групп</w:t>
      </w:r>
      <w:r>
        <w:rPr>
          <w:sz w:val="28"/>
          <w:lang w:val="uk-UA"/>
        </w:rPr>
        <w:t>».</w:t>
      </w:r>
    </w:p>
    <w:p w:rsidR="008837CA" w:rsidRDefault="00A03EAC">
      <w:pPr>
        <w:pStyle w:val="3"/>
        <w:spacing w:before="0" w:after="0" w:line="360" w:lineRule="auto"/>
        <w:rPr>
          <w:sz w:val="28"/>
          <w:lang w:val="uk-UA"/>
        </w:rPr>
      </w:pPr>
      <w:bookmarkStart w:id="20" w:name="_Toc444747010"/>
      <w:bookmarkStart w:id="21" w:name="_Toc446500209"/>
      <w:r>
        <w:rPr>
          <w:sz w:val="28"/>
          <w:lang w:val="uk-UA"/>
        </w:rPr>
        <w:t>Як видаляти адресата зі списку адресної книги</w:t>
      </w:r>
      <w:bookmarkEnd w:id="20"/>
      <w:bookmarkEnd w:id="21"/>
    </w:p>
    <w:p w:rsidR="008837CA" w:rsidRDefault="00A03EAC">
      <w:pPr>
        <w:numPr>
          <w:ilvl w:val="0"/>
          <w:numId w:val="1"/>
        </w:numPr>
        <w:spacing w:line="360" w:lineRule="auto"/>
        <w:ind w:left="567"/>
        <w:rPr>
          <w:sz w:val="28"/>
          <w:lang w:val="uk-UA"/>
        </w:rPr>
      </w:pPr>
      <w:r>
        <w:rPr>
          <w:sz w:val="28"/>
          <w:lang w:val="uk-UA"/>
        </w:rPr>
        <w:t xml:space="preserve">Клацніть ім’я адресата у списку та натисніть на панелі інструментів кнопку </w:t>
      </w:r>
      <w:r w:rsidR="009F53B0">
        <w:rPr>
          <w:sz w:val="28"/>
          <w:lang w:val="uk-UA"/>
        </w:rPr>
        <w:pict>
          <v:shape id="_x0000_i1034" type="#_x0000_t75" style="width:15pt;height:14.25pt" o:bordertopcolor="this" o:borderleftcolor="this" o:borderbottomcolor="this" o:borderrightcolor="this" fillcolor="window">
            <v:imagedata r:id="rId14" o:title="msoe_29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>
        <w:rPr>
          <w:sz w:val="28"/>
          <w:lang w:val="uk-UA"/>
        </w:rPr>
        <w:t xml:space="preserve"> – «</w:t>
      </w:r>
      <w:r>
        <w:rPr>
          <w:b/>
          <w:sz w:val="28"/>
          <w:lang w:val="uk-UA"/>
        </w:rPr>
        <w:t>Удалить</w:t>
      </w:r>
      <w:r>
        <w:rPr>
          <w:sz w:val="28"/>
          <w:lang w:val="uk-UA"/>
        </w:rPr>
        <w:t xml:space="preserve">». </w:t>
      </w:r>
    </w:p>
    <w:p w:rsidR="008837CA" w:rsidRDefault="00A03EAC">
      <w:pPr>
        <w:spacing w:line="360" w:lineRule="auto"/>
        <w:ind w:left="567" w:hanging="11"/>
        <w:rPr>
          <w:sz w:val="28"/>
          <w:lang w:val="uk-UA"/>
        </w:rPr>
      </w:pPr>
      <w:r>
        <w:rPr>
          <w:sz w:val="28"/>
          <w:lang w:val="uk-UA"/>
        </w:rPr>
        <w:t>При цьому даний адресат також виводиться з усіх груп, в яких він був.</w:t>
      </w:r>
    </w:p>
    <w:p w:rsidR="008837CA" w:rsidRDefault="00A03EAC">
      <w:pPr>
        <w:pStyle w:val="3"/>
        <w:spacing w:before="0" w:after="0" w:line="360" w:lineRule="auto"/>
        <w:rPr>
          <w:sz w:val="28"/>
          <w:lang w:val="uk-UA"/>
        </w:rPr>
      </w:pPr>
      <w:bookmarkStart w:id="22" w:name="_Toc444747012"/>
      <w:bookmarkStart w:id="23" w:name="_Toc446500210"/>
      <w:r>
        <w:rPr>
          <w:sz w:val="28"/>
          <w:lang w:val="uk-UA"/>
        </w:rPr>
        <w:t>Як видаляти адресата з груп</w:t>
      </w:r>
      <w:bookmarkEnd w:id="22"/>
      <w:r>
        <w:rPr>
          <w:sz w:val="28"/>
          <w:lang w:val="uk-UA"/>
        </w:rPr>
        <w:t>и</w:t>
      </w:r>
      <w:bookmarkEnd w:id="23"/>
    </w:p>
    <w:p w:rsidR="008837CA" w:rsidRDefault="00A03EAC">
      <w:pPr>
        <w:numPr>
          <w:ilvl w:val="0"/>
          <w:numId w:val="1"/>
        </w:numPr>
        <w:spacing w:line="360" w:lineRule="auto"/>
        <w:ind w:left="567"/>
        <w:rPr>
          <w:sz w:val="28"/>
          <w:lang w:val="uk-UA"/>
        </w:rPr>
      </w:pPr>
      <w:r>
        <w:rPr>
          <w:sz w:val="28"/>
          <w:lang w:val="uk-UA"/>
        </w:rPr>
        <w:t xml:space="preserve">Щоб видалити адресата з групи (але не з адресної книги), </w:t>
      </w:r>
      <w:r>
        <w:rPr>
          <w:i/>
          <w:sz w:val="28"/>
          <w:lang w:val="uk-UA"/>
        </w:rPr>
        <w:t>двічі</w:t>
      </w:r>
      <w:r>
        <w:rPr>
          <w:sz w:val="28"/>
          <w:lang w:val="uk-UA"/>
        </w:rPr>
        <w:t xml:space="preserve"> клацніть ім’я групи, клацніть ім’я адресата у списку «</w:t>
      </w:r>
      <w:r>
        <w:rPr>
          <w:b/>
          <w:sz w:val="28"/>
          <w:lang w:val="uk-UA"/>
        </w:rPr>
        <w:t>Участники</w:t>
      </w:r>
      <w:r>
        <w:rPr>
          <w:sz w:val="28"/>
          <w:lang w:val="uk-UA"/>
        </w:rPr>
        <w:t xml:space="preserve">» та натисніть кнопку </w:t>
      </w:r>
      <w:r w:rsidR="009F53B0">
        <w:rPr>
          <w:sz w:val="28"/>
          <w:lang w:val="uk-UA"/>
        </w:rPr>
        <w:pict>
          <v:shape id="_x0000_i1035" type="#_x0000_t75" style="width:15pt;height:14.25pt" o:bordertopcolor="this" o:borderleftcolor="this" o:borderbottomcolor="this" o:borderrightcolor="this" fillcolor="window">
            <v:imagedata r:id="rId14" o:title="msoe_29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>
        <w:rPr>
          <w:sz w:val="28"/>
          <w:lang w:val="uk-UA"/>
        </w:rPr>
        <w:t xml:space="preserve"> – «</w:t>
      </w:r>
      <w:r>
        <w:rPr>
          <w:b/>
          <w:sz w:val="28"/>
          <w:lang w:val="uk-UA"/>
        </w:rPr>
        <w:t>Удалить</w:t>
      </w:r>
      <w:r>
        <w:rPr>
          <w:sz w:val="28"/>
          <w:lang w:val="uk-UA"/>
        </w:rPr>
        <w:t xml:space="preserve">». </w:t>
      </w:r>
    </w:p>
    <w:p w:rsidR="008837CA" w:rsidRDefault="00A03EAC">
      <w:pPr>
        <w:pStyle w:val="3"/>
        <w:spacing w:before="0" w:after="0" w:line="360" w:lineRule="auto"/>
        <w:rPr>
          <w:sz w:val="28"/>
          <w:lang w:val="uk-UA"/>
        </w:rPr>
      </w:pPr>
      <w:bookmarkStart w:id="24" w:name="_Toc444747013"/>
      <w:bookmarkStart w:id="25" w:name="_Toc446500211"/>
      <w:r>
        <w:rPr>
          <w:sz w:val="28"/>
          <w:lang w:val="uk-UA"/>
        </w:rPr>
        <w:t>Як видаляти групу</w:t>
      </w:r>
      <w:bookmarkEnd w:id="24"/>
      <w:bookmarkEnd w:id="25"/>
    </w:p>
    <w:p w:rsidR="008837CA" w:rsidRDefault="00A03EAC">
      <w:pPr>
        <w:numPr>
          <w:ilvl w:val="0"/>
          <w:numId w:val="1"/>
        </w:numPr>
        <w:spacing w:line="360" w:lineRule="auto"/>
        <w:ind w:left="567"/>
        <w:rPr>
          <w:sz w:val="28"/>
          <w:lang w:val="uk-UA"/>
        </w:rPr>
      </w:pPr>
      <w:r>
        <w:rPr>
          <w:sz w:val="28"/>
          <w:lang w:val="uk-UA"/>
        </w:rPr>
        <w:t xml:space="preserve">Клацніть ім’я групи у списку і натисніть на панелі інструментів кнопку </w:t>
      </w:r>
      <w:r w:rsidR="009F53B0">
        <w:rPr>
          <w:sz w:val="28"/>
          <w:lang w:val="uk-UA"/>
        </w:rPr>
        <w:pict>
          <v:shape id="_x0000_i1036" type="#_x0000_t75" style="width:15pt;height:14.25pt" o:bordertopcolor="this" o:borderleftcolor="this" o:borderbottomcolor="this" o:borderrightcolor="this" fillcolor="window">
            <v:imagedata r:id="rId14" o:title="msoe_29"/>
            <w10:bordertop type="single" width="6"/>
            <w10:borderleft type="single" width="6"/>
            <w10:borderbottom type="single" width="6"/>
            <w10:borderright type="single" width="6"/>
          </v:shape>
        </w:pict>
      </w:r>
      <w:r>
        <w:rPr>
          <w:sz w:val="28"/>
          <w:lang w:val="uk-UA"/>
        </w:rPr>
        <w:t xml:space="preserve"> – «</w:t>
      </w:r>
      <w:r>
        <w:rPr>
          <w:b/>
          <w:sz w:val="28"/>
          <w:lang w:val="uk-UA"/>
        </w:rPr>
        <w:t>Удалить</w:t>
      </w:r>
      <w:r>
        <w:rPr>
          <w:sz w:val="28"/>
          <w:lang w:val="uk-UA"/>
        </w:rPr>
        <w:t xml:space="preserve">». </w:t>
      </w:r>
    </w:p>
    <w:p w:rsidR="008837CA" w:rsidRDefault="00A03EAC">
      <w:pPr>
        <w:pStyle w:val="3"/>
        <w:spacing w:before="0" w:after="0" w:line="360" w:lineRule="auto"/>
        <w:rPr>
          <w:sz w:val="28"/>
          <w:lang w:val="uk-UA"/>
        </w:rPr>
      </w:pPr>
      <w:bookmarkStart w:id="26" w:name="_Toc444747014"/>
      <w:bookmarkStart w:id="27" w:name="_Toc446500212"/>
      <w:r>
        <w:rPr>
          <w:sz w:val="28"/>
          <w:lang w:val="uk-UA"/>
        </w:rPr>
        <w:t>Як друкувати вміст адресної книги</w:t>
      </w:r>
      <w:bookmarkEnd w:id="26"/>
      <w:bookmarkEnd w:id="27"/>
    </w:p>
    <w:p w:rsidR="008837CA" w:rsidRDefault="00A03EAC">
      <w:pPr>
        <w:numPr>
          <w:ilvl w:val="0"/>
          <w:numId w:val="4"/>
        </w:numPr>
        <w:spacing w:line="360" w:lineRule="auto"/>
        <w:outlineLvl w:val="0"/>
        <w:rPr>
          <w:sz w:val="28"/>
          <w:lang w:val="uk-UA"/>
        </w:rPr>
      </w:pPr>
      <w:r>
        <w:rPr>
          <w:sz w:val="28"/>
          <w:lang w:val="uk-UA"/>
        </w:rPr>
        <w:t xml:space="preserve">Виберіть в адресній книзі адресатів, відомості про яких необхідно роздрукувати. Щоб вибрати декілька імен підряд, натисніть клавішу </w:t>
      </w:r>
      <w:r>
        <w:rPr>
          <w:b/>
          <w:sz w:val="28"/>
          <w:lang w:val="uk-UA"/>
        </w:rPr>
        <w:t>SHIFT</w:t>
      </w:r>
      <w:r>
        <w:rPr>
          <w:sz w:val="28"/>
          <w:lang w:val="uk-UA"/>
        </w:rPr>
        <w:t xml:space="preserve"> та, утримуючи її, клацніть перше та останнє імена списку. Щоб вибрати декілька розрізнених імен, натисніть клавішу </w:t>
      </w:r>
      <w:r>
        <w:rPr>
          <w:b/>
          <w:sz w:val="28"/>
          <w:lang w:val="uk-UA"/>
        </w:rPr>
        <w:t>CTRL</w:t>
      </w:r>
      <w:r>
        <w:rPr>
          <w:sz w:val="28"/>
          <w:lang w:val="uk-UA"/>
        </w:rPr>
        <w:t xml:space="preserve"> та, утримуючи її, клацніть почергово всі імена.</w:t>
      </w:r>
    </w:p>
    <w:p w:rsidR="008837CA" w:rsidRDefault="00A03EAC">
      <w:pPr>
        <w:numPr>
          <w:ilvl w:val="0"/>
          <w:numId w:val="4"/>
        </w:numPr>
        <w:spacing w:line="360" w:lineRule="auto"/>
        <w:outlineLvl w:val="0"/>
        <w:rPr>
          <w:sz w:val="28"/>
          <w:lang w:val="uk-UA"/>
        </w:rPr>
      </w:pPr>
      <w:r>
        <w:rPr>
          <w:sz w:val="28"/>
          <w:lang w:val="uk-UA"/>
        </w:rPr>
        <w:t xml:space="preserve">Натисніть на панелі інструментів кнопку </w:t>
      </w:r>
      <w:r w:rsidR="009F53B0">
        <w:rPr>
          <w:sz w:val="28"/>
          <w:lang w:val="uk-UA"/>
        </w:rPr>
        <w:pict>
          <v:shape id="_x0000_i1037" type="#_x0000_t75" style="width:15pt;height:13.5pt" fillcolor="window">
            <v:imagedata r:id="rId15" o:title="msoe_54"/>
          </v:shape>
        </w:pict>
      </w:r>
      <w:r>
        <w:rPr>
          <w:sz w:val="28"/>
          <w:lang w:val="uk-UA"/>
        </w:rPr>
        <w:t xml:space="preserve"> – «</w:t>
      </w:r>
      <w:r>
        <w:rPr>
          <w:b/>
          <w:sz w:val="28"/>
          <w:lang w:val="uk-UA"/>
        </w:rPr>
        <w:t>Печать</w:t>
      </w:r>
      <w:r>
        <w:rPr>
          <w:sz w:val="28"/>
          <w:lang w:val="uk-UA"/>
        </w:rPr>
        <w:t>» і виберіть формат друку. Щоб надрукувати всі відомості про обраних адресатів, які містяться в адресній книзі, встановіть перемикач «</w:t>
      </w:r>
      <w:r>
        <w:rPr>
          <w:b/>
          <w:sz w:val="28"/>
          <w:lang w:val="uk-UA"/>
        </w:rPr>
        <w:t>Записки</w:t>
      </w:r>
      <w:r>
        <w:rPr>
          <w:sz w:val="28"/>
          <w:lang w:val="uk-UA"/>
        </w:rPr>
        <w:t>». Щоб надрукувати відомості службового характеру, встановіть перемикач «</w:t>
      </w:r>
      <w:r>
        <w:rPr>
          <w:b/>
          <w:sz w:val="28"/>
          <w:lang w:val="uk-UA"/>
        </w:rPr>
        <w:t>Визитки</w:t>
      </w:r>
      <w:r>
        <w:rPr>
          <w:sz w:val="28"/>
          <w:lang w:val="uk-UA"/>
        </w:rPr>
        <w:t>». Щоб надрукувати список номерів телефонів цих адресатів, встановіть перемикач «</w:t>
      </w:r>
      <w:r>
        <w:rPr>
          <w:b/>
          <w:sz w:val="28"/>
          <w:lang w:val="uk-UA"/>
        </w:rPr>
        <w:t>Телефоны</w:t>
      </w:r>
      <w:r>
        <w:rPr>
          <w:sz w:val="28"/>
          <w:lang w:val="uk-UA"/>
        </w:rPr>
        <w:t>».</w:t>
      </w:r>
    </w:p>
    <w:p w:rsidR="008837CA" w:rsidRDefault="009F53B0">
      <w:pPr>
        <w:pStyle w:val="a3"/>
        <w:spacing w:before="0" w:after="0" w:line="360" w:lineRule="auto"/>
        <w:rPr>
          <w:sz w:val="28"/>
        </w:rPr>
      </w:pPr>
      <w:r>
        <w:rPr>
          <w:sz w:val="28"/>
        </w:rPr>
        <w:pict>
          <v:shape id="_x0000_i1038" type="#_x0000_t75" style="width:311.25pt;height:64.5pt" fillcolor="window">
            <v:imagedata r:id="rId16" o:title="msoe_30"/>
          </v:shape>
        </w:pict>
      </w:r>
    </w:p>
    <w:p w:rsidR="008837CA" w:rsidRDefault="008837CA">
      <w:pPr>
        <w:spacing w:line="360" w:lineRule="auto"/>
        <w:rPr>
          <w:sz w:val="28"/>
        </w:rPr>
      </w:pPr>
      <w:bookmarkStart w:id="28" w:name="_GoBack"/>
      <w:bookmarkEnd w:id="28"/>
    </w:p>
    <w:sectPr w:rsidR="008837CA">
      <w:pgSz w:w="11907" w:h="16840" w:code="9"/>
      <w:pgMar w:top="1134" w:right="1134" w:bottom="1134" w:left="1134" w:header="708" w:footer="708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4D82DC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36D70F99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>
    <w:nsid w:val="38460E6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>
    <w:nsid w:val="4EE575F9"/>
    <w:multiLevelType w:val="singleLevel"/>
    <w:tmpl w:val="CC542C5A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</w:lvl>
  </w:abstractNum>
  <w:abstractNum w:abstractNumId="5">
    <w:nsid w:val="6CAA03C8"/>
    <w:multiLevelType w:val="singleLevel"/>
    <w:tmpl w:val="CC542C5A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3EAC"/>
    <w:rsid w:val="008837CA"/>
    <w:rsid w:val="009F53B0"/>
    <w:rsid w:val="00A0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5:chartTrackingRefBased/>
  <w15:docId w15:val="{EFBD5229-D14D-49FD-AC94-1F1C2D846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360"/>
      <w:outlineLvl w:val="0"/>
    </w:pPr>
    <w:rPr>
      <w:b/>
      <w:kern w:val="28"/>
      <w:sz w:val="48"/>
      <w:szCs w:val="20"/>
      <w:u w:val="single"/>
      <w:lang w:val="uk-UA"/>
    </w:rPr>
  </w:style>
  <w:style w:type="paragraph" w:styleId="2">
    <w:name w:val="heading 2"/>
    <w:basedOn w:val="a"/>
    <w:next w:val="a"/>
    <w:qFormat/>
    <w:pPr>
      <w:keepNext/>
      <w:spacing w:before="180" w:after="120"/>
      <w:outlineLvl w:val="1"/>
    </w:pPr>
    <w:rPr>
      <w:rFonts w:ascii="Arial" w:hAnsi="Arial"/>
      <w:b/>
      <w:sz w:val="32"/>
      <w:szCs w:val="20"/>
      <w:u w:val="single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i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5">
    <w:name w:val="H5"/>
    <w:basedOn w:val="a"/>
    <w:next w:val="a"/>
    <w:pPr>
      <w:keepNext/>
      <w:spacing w:before="100" w:after="100"/>
      <w:ind w:firstLine="567"/>
      <w:jc w:val="both"/>
      <w:outlineLvl w:val="5"/>
    </w:pPr>
    <w:rPr>
      <w:rFonts w:ascii="Arial" w:hAnsi="Arial"/>
      <w:b/>
      <w:snapToGrid w:val="0"/>
      <w:szCs w:val="20"/>
    </w:rPr>
  </w:style>
  <w:style w:type="paragraph" w:customStyle="1" w:styleId="a3">
    <w:name w:val="Рисунок"/>
    <w:basedOn w:val="H5"/>
    <w:pPr>
      <w:keepNext w:val="0"/>
      <w:spacing w:before="120" w:after="120"/>
      <w:ind w:firstLine="0"/>
      <w:jc w:val="center"/>
    </w:pPr>
    <w:rPr>
      <w:b w:val="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на тему:</vt:lpstr>
    </vt:vector>
  </TitlesOfParts>
  <Manager>Точні науки</Manager>
  <Company>Точні науки</Company>
  <LinksUpToDate>false</LinksUpToDate>
  <CharactersWithSpaces>6194</CharactersWithSpaces>
  <SharedDoc>false</SharedDoc>
  <HyperlinkBase>Точні науки</HyperlinkBase>
  <HLinks>
    <vt:vector size="84" baseType="variant">
      <vt:variant>
        <vt:i4>2490461</vt:i4>
      </vt:variant>
      <vt:variant>
        <vt:i4>2116</vt:i4>
      </vt:variant>
      <vt:variant>
        <vt:i4>1025</vt:i4>
      </vt:variant>
      <vt:variant>
        <vt:i4>1</vt:i4>
      </vt:variant>
      <vt:variant>
        <vt:lpwstr>msoe_05</vt:lpwstr>
      </vt:variant>
      <vt:variant>
        <vt:lpwstr/>
      </vt:variant>
      <vt:variant>
        <vt:i4>2424925</vt:i4>
      </vt:variant>
      <vt:variant>
        <vt:i4>2940</vt:i4>
      </vt:variant>
      <vt:variant>
        <vt:i4>1026</vt:i4>
      </vt:variant>
      <vt:variant>
        <vt:i4>1</vt:i4>
      </vt:variant>
      <vt:variant>
        <vt:lpwstr>msoe_36</vt:lpwstr>
      </vt:variant>
      <vt:variant>
        <vt:lpwstr/>
      </vt:variant>
      <vt:variant>
        <vt:i4>2424925</vt:i4>
      </vt:variant>
      <vt:variant>
        <vt:i4>3680</vt:i4>
      </vt:variant>
      <vt:variant>
        <vt:i4>1027</vt:i4>
      </vt:variant>
      <vt:variant>
        <vt:i4>1</vt:i4>
      </vt:variant>
      <vt:variant>
        <vt:lpwstr>msoe_37</vt:lpwstr>
      </vt:variant>
      <vt:variant>
        <vt:lpwstr/>
      </vt:variant>
      <vt:variant>
        <vt:i4>2424925</vt:i4>
      </vt:variant>
      <vt:variant>
        <vt:i4>4946</vt:i4>
      </vt:variant>
      <vt:variant>
        <vt:i4>1028</vt:i4>
      </vt:variant>
      <vt:variant>
        <vt:i4>1</vt:i4>
      </vt:variant>
      <vt:variant>
        <vt:lpwstr>msoe_35</vt:lpwstr>
      </vt:variant>
      <vt:variant>
        <vt:lpwstr/>
      </vt:variant>
      <vt:variant>
        <vt:i4>2228317</vt:i4>
      </vt:variant>
      <vt:variant>
        <vt:i4>5356</vt:i4>
      </vt:variant>
      <vt:variant>
        <vt:i4>1029</vt:i4>
      </vt:variant>
      <vt:variant>
        <vt:i4>1</vt:i4>
      </vt:variant>
      <vt:variant>
        <vt:lpwstr>msoe_43</vt:lpwstr>
      </vt:variant>
      <vt:variant>
        <vt:lpwstr/>
      </vt:variant>
      <vt:variant>
        <vt:i4>2359389</vt:i4>
      </vt:variant>
      <vt:variant>
        <vt:i4>5608</vt:i4>
      </vt:variant>
      <vt:variant>
        <vt:i4>1030</vt:i4>
      </vt:variant>
      <vt:variant>
        <vt:i4>1</vt:i4>
      </vt:variant>
      <vt:variant>
        <vt:lpwstr>msoe_29</vt:lpwstr>
      </vt:variant>
      <vt:variant>
        <vt:lpwstr/>
      </vt:variant>
      <vt:variant>
        <vt:i4>2490461</vt:i4>
      </vt:variant>
      <vt:variant>
        <vt:i4>6172</vt:i4>
      </vt:variant>
      <vt:variant>
        <vt:i4>1031</vt:i4>
      </vt:variant>
      <vt:variant>
        <vt:i4>1</vt:i4>
      </vt:variant>
      <vt:variant>
        <vt:lpwstr>msoe_06</vt:lpwstr>
      </vt:variant>
      <vt:variant>
        <vt:lpwstr/>
      </vt:variant>
      <vt:variant>
        <vt:i4>2359389</vt:i4>
      </vt:variant>
      <vt:variant>
        <vt:i4>6976</vt:i4>
      </vt:variant>
      <vt:variant>
        <vt:i4>1032</vt:i4>
      </vt:variant>
      <vt:variant>
        <vt:i4>1</vt:i4>
      </vt:variant>
      <vt:variant>
        <vt:lpwstr>msoe_29</vt:lpwstr>
      </vt:variant>
      <vt:variant>
        <vt:lpwstr/>
      </vt:variant>
      <vt:variant>
        <vt:i4>2293853</vt:i4>
      </vt:variant>
      <vt:variant>
        <vt:i4>8378</vt:i4>
      </vt:variant>
      <vt:variant>
        <vt:i4>1033</vt:i4>
      </vt:variant>
      <vt:variant>
        <vt:i4>1</vt:i4>
      </vt:variant>
      <vt:variant>
        <vt:lpwstr>msoe_55</vt:lpwstr>
      </vt:variant>
      <vt:variant>
        <vt:lpwstr/>
      </vt:variant>
      <vt:variant>
        <vt:i4>2359389</vt:i4>
      </vt:variant>
      <vt:variant>
        <vt:i4>11254</vt:i4>
      </vt:variant>
      <vt:variant>
        <vt:i4>1034</vt:i4>
      </vt:variant>
      <vt:variant>
        <vt:i4>1</vt:i4>
      </vt:variant>
      <vt:variant>
        <vt:lpwstr>msoe_29</vt:lpwstr>
      </vt:variant>
      <vt:variant>
        <vt:lpwstr/>
      </vt:variant>
      <vt:variant>
        <vt:i4>2359389</vt:i4>
      </vt:variant>
      <vt:variant>
        <vt:i4>11780</vt:i4>
      </vt:variant>
      <vt:variant>
        <vt:i4>1035</vt:i4>
      </vt:variant>
      <vt:variant>
        <vt:i4>1</vt:i4>
      </vt:variant>
      <vt:variant>
        <vt:lpwstr>msoe_29</vt:lpwstr>
      </vt:variant>
      <vt:variant>
        <vt:lpwstr/>
      </vt:variant>
      <vt:variant>
        <vt:i4>2359389</vt:i4>
      </vt:variant>
      <vt:variant>
        <vt:i4>11990</vt:i4>
      </vt:variant>
      <vt:variant>
        <vt:i4>1036</vt:i4>
      </vt:variant>
      <vt:variant>
        <vt:i4>1</vt:i4>
      </vt:variant>
      <vt:variant>
        <vt:lpwstr>msoe_29</vt:lpwstr>
      </vt:variant>
      <vt:variant>
        <vt:lpwstr/>
      </vt:variant>
      <vt:variant>
        <vt:i4>2293853</vt:i4>
      </vt:variant>
      <vt:variant>
        <vt:i4>12782</vt:i4>
      </vt:variant>
      <vt:variant>
        <vt:i4>1037</vt:i4>
      </vt:variant>
      <vt:variant>
        <vt:i4>1</vt:i4>
      </vt:variant>
      <vt:variant>
        <vt:lpwstr>msoe_54</vt:lpwstr>
      </vt:variant>
      <vt:variant>
        <vt:lpwstr/>
      </vt:variant>
      <vt:variant>
        <vt:i4>2424925</vt:i4>
      </vt:variant>
      <vt:variant>
        <vt:i4>13430</vt:i4>
      </vt:variant>
      <vt:variant>
        <vt:i4>1038</vt:i4>
      </vt:variant>
      <vt:variant>
        <vt:i4>1</vt:i4>
      </vt:variant>
      <vt:variant>
        <vt:lpwstr>msoe_30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 тему:</dc:title>
  <dc:subject>Точні науки</dc:subject>
  <dc:creator>Точні науки</dc:creator>
  <cp:keywords>Точні науки</cp:keywords>
  <dc:description>Точні науки</dc:description>
  <cp:lastModifiedBy>admin</cp:lastModifiedBy>
  <cp:revision>2</cp:revision>
  <dcterms:created xsi:type="dcterms:W3CDTF">2014-04-09T10:10:00Z</dcterms:created>
  <dcterms:modified xsi:type="dcterms:W3CDTF">2014-04-09T10:10:00Z</dcterms:modified>
  <cp:category>Точні науки</cp:category>
</cp:coreProperties>
</file>