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BB" w:rsidRPr="00D8202E" w:rsidRDefault="00F663BB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D8202E">
        <w:rPr>
          <w:b w:val="0"/>
          <w:bCs w:val="0"/>
          <w:sz w:val="28"/>
          <w:szCs w:val="28"/>
        </w:rPr>
        <w:t>Федеральное агентство по образованию</w:t>
      </w:r>
    </w:p>
    <w:p w:rsidR="00F663BB" w:rsidRPr="00D8202E" w:rsidRDefault="00F663BB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D8202E">
        <w:rPr>
          <w:b w:val="0"/>
          <w:bCs w:val="0"/>
          <w:sz w:val="28"/>
          <w:szCs w:val="28"/>
        </w:rPr>
        <w:t>Государственное образовательное учреждение</w:t>
      </w:r>
    </w:p>
    <w:p w:rsidR="00F663BB" w:rsidRPr="00D8202E" w:rsidRDefault="00F663BB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D8202E">
        <w:rPr>
          <w:b w:val="0"/>
          <w:bCs w:val="0"/>
          <w:sz w:val="28"/>
          <w:szCs w:val="28"/>
        </w:rPr>
        <w:t>высшего профессионального образования</w:t>
      </w:r>
    </w:p>
    <w:p w:rsidR="00F663BB" w:rsidRPr="00D8202E" w:rsidRDefault="00F663BB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D8202E">
        <w:rPr>
          <w:b w:val="0"/>
          <w:bCs w:val="0"/>
          <w:sz w:val="28"/>
          <w:szCs w:val="28"/>
        </w:rPr>
        <w:t>«УДМУРТСКИЙ ГОСУДАРСТВЕННЫЙ УНИВЕРСИТЕТ»</w:t>
      </w:r>
    </w:p>
    <w:p w:rsidR="00F663BB" w:rsidRPr="00D8202E" w:rsidRDefault="00F663BB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D8202E">
        <w:rPr>
          <w:b w:val="0"/>
          <w:bCs w:val="0"/>
          <w:sz w:val="28"/>
          <w:szCs w:val="28"/>
        </w:rPr>
        <w:t>Институт права, социального управления и безопасности</w:t>
      </w:r>
    </w:p>
    <w:p w:rsidR="00F663BB" w:rsidRPr="00D8202E" w:rsidRDefault="00F663BB" w:rsidP="00F663BB">
      <w:pPr>
        <w:pStyle w:val="aa"/>
        <w:spacing w:line="360" w:lineRule="auto"/>
        <w:rPr>
          <w:b w:val="0"/>
          <w:sz w:val="28"/>
          <w:szCs w:val="28"/>
        </w:rPr>
      </w:pPr>
      <w:r w:rsidRPr="00D8202E">
        <w:rPr>
          <w:b w:val="0"/>
          <w:sz w:val="28"/>
          <w:szCs w:val="28"/>
        </w:rPr>
        <w:t>Кафедра «Правовые основы государственной и муниципальной службы»</w:t>
      </w:r>
    </w:p>
    <w:p w:rsidR="00F663BB" w:rsidRPr="00D8202E" w:rsidRDefault="00F663BB" w:rsidP="00F663BB">
      <w:pPr>
        <w:pStyle w:val="aa"/>
        <w:rPr>
          <w:b w:val="0"/>
          <w:bCs w:val="0"/>
          <w:sz w:val="28"/>
          <w:szCs w:val="28"/>
        </w:rPr>
      </w:pPr>
    </w:p>
    <w:p w:rsidR="00F663BB" w:rsidRDefault="00F663BB" w:rsidP="00F663BB">
      <w:pPr>
        <w:spacing w:line="360" w:lineRule="auto"/>
        <w:jc w:val="center"/>
        <w:rPr>
          <w:bCs/>
          <w:sz w:val="28"/>
          <w:szCs w:val="28"/>
          <w:lang w:val="en-US"/>
        </w:rPr>
      </w:pPr>
      <w:r w:rsidRPr="00D8202E">
        <w:rPr>
          <w:bCs/>
          <w:sz w:val="28"/>
          <w:szCs w:val="28"/>
        </w:rPr>
        <w:t>специальность 061000 – «Государственное и муниципальное управление»</w:t>
      </w:r>
      <w:r>
        <w:rPr>
          <w:bCs/>
          <w:sz w:val="28"/>
          <w:szCs w:val="28"/>
        </w:rPr>
        <w:t xml:space="preserve">, </w:t>
      </w:r>
    </w:p>
    <w:p w:rsidR="00F663BB" w:rsidRPr="00D8202E" w:rsidRDefault="00F663BB" w:rsidP="00F663BB">
      <w:pPr>
        <w:spacing w:line="360" w:lineRule="auto"/>
        <w:jc w:val="center"/>
        <w:rPr>
          <w:bCs/>
          <w:sz w:val="28"/>
          <w:szCs w:val="28"/>
        </w:rPr>
      </w:pPr>
      <w:r w:rsidRPr="00D8202E">
        <w:rPr>
          <w:sz w:val="28"/>
          <w:szCs w:val="28"/>
        </w:rPr>
        <w:t>квалификация «менеджер».</w:t>
      </w: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ГОСУДАРСТВЕННОГО И МУНИЦИПАЛЬНОГО УПРАВЛЕНИЯ</w:t>
      </w:r>
    </w:p>
    <w:p w:rsidR="00F663BB" w:rsidRPr="00D8202E" w:rsidRDefault="00F663BB" w:rsidP="00F663BB">
      <w:pPr>
        <w:jc w:val="center"/>
        <w:rPr>
          <w:b/>
          <w:bCs/>
          <w:sz w:val="28"/>
          <w:szCs w:val="28"/>
        </w:rPr>
      </w:pPr>
    </w:p>
    <w:p w:rsidR="00F663BB" w:rsidRPr="00D8202E" w:rsidRDefault="00F663BB" w:rsidP="00F663BB">
      <w:pPr>
        <w:jc w:val="center"/>
        <w:rPr>
          <w:b/>
          <w:bCs/>
          <w:sz w:val="28"/>
          <w:szCs w:val="28"/>
        </w:rPr>
      </w:pPr>
    </w:p>
    <w:p w:rsidR="00F663BB" w:rsidRPr="00D8202E" w:rsidRDefault="00F663BB" w:rsidP="00F663BB">
      <w:pPr>
        <w:jc w:val="center"/>
        <w:rPr>
          <w:b/>
          <w:bCs/>
          <w:sz w:val="28"/>
          <w:szCs w:val="28"/>
        </w:rPr>
      </w:pPr>
    </w:p>
    <w:p w:rsidR="00F663BB" w:rsidRPr="00D8202E" w:rsidRDefault="00F663BB" w:rsidP="00F663BB">
      <w:pPr>
        <w:jc w:val="center"/>
        <w:rPr>
          <w:bCs/>
          <w:sz w:val="28"/>
          <w:szCs w:val="28"/>
        </w:rPr>
      </w:pPr>
      <w:r w:rsidRPr="00D8202E">
        <w:rPr>
          <w:bCs/>
          <w:sz w:val="28"/>
          <w:szCs w:val="28"/>
        </w:rPr>
        <w:t xml:space="preserve">Методические указания по выполнению курсовой работы </w:t>
      </w: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rPr>
          <w:sz w:val="28"/>
          <w:szCs w:val="28"/>
        </w:rPr>
      </w:pPr>
    </w:p>
    <w:p w:rsidR="00F663BB" w:rsidRPr="00D8202E" w:rsidRDefault="00F663BB" w:rsidP="00F663BB">
      <w:pPr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</w:p>
    <w:p w:rsidR="00F663BB" w:rsidRPr="00D8202E" w:rsidRDefault="00F663BB" w:rsidP="00F663BB">
      <w:pPr>
        <w:jc w:val="center"/>
        <w:rPr>
          <w:sz w:val="28"/>
          <w:szCs w:val="28"/>
        </w:rPr>
      </w:pPr>
      <w:r w:rsidRPr="00D8202E">
        <w:rPr>
          <w:sz w:val="28"/>
          <w:szCs w:val="28"/>
        </w:rPr>
        <w:t>Ижевск</w:t>
      </w:r>
    </w:p>
    <w:p w:rsidR="00F663BB" w:rsidRPr="00D8202E" w:rsidRDefault="0075471E" w:rsidP="00F663BB">
      <w:pPr>
        <w:jc w:val="center"/>
        <w:rPr>
          <w:sz w:val="28"/>
          <w:szCs w:val="28"/>
        </w:rPr>
      </w:pPr>
      <w:r>
        <w:rPr>
          <w:sz w:val="28"/>
          <w:szCs w:val="28"/>
        </w:rPr>
        <w:t>2007</w:t>
      </w:r>
    </w:p>
    <w:p w:rsidR="00E24EE8" w:rsidRPr="00F663BB" w:rsidRDefault="00F663BB" w:rsidP="00E24EE8">
      <w:pPr>
        <w:pStyle w:val="2"/>
        <w:jc w:val="both"/>
        <w:rPr>
          <w:b w:val="0"/>
          <w:sz w:val="28"/>
          <w:szCs w:val="28"/>
        </w:rPr>
      </w:pPr>
      <w:r w:rsidRPr="00D8202E">
        <w:rPr>
          <w:sz w:val="28"/>
          <w:szCs w:val="28"/>
        </w:rPr>
        <w:br w:type="page"/>
      </w:r>
      <w:r w:rsidR="00E24EE8" w:rsidRPr="00F663BB">
        <w:rPr>
          <w:b w:val="0"/>
          <w:sz w:val="28"/>
          <w:szCs w:val="28"/>
        </w:rPr>
        <w:lastRenderedPageBreak/>
        <w:t>УДК 350:34 (07)</w:t>
      </w:r>
    </w:p>
    <w:p w:rsidR="00E24EE8" w:rsidRPr="00F663BB" w:rsidRDefault="00E24EE8" w:rsidP="00E24EE8">
      <w:pPr>
        <w:rPr>
          <w:sz w:val="28"/>
          <w:szCs w:val="28"/>
        </w:rPr>
      </w:pPr>
      <w:r w:rsidRPr="00F663BB">
        <w:rPr>
          <w:sz w:val="28"/>
          <w:szCs w:val="28"/>
        </w:rPr>
        <w:t xml:space="preserve">ББК 67.401.031р30 </w:t>
      </w:r>
    </w:p>
    <w:p w:rsidR="00E24EE8" w:rsidRPr="00F663BB" w:rsidRDefault="00E24EE8" w:rsidP="00E24EE8">
      <w:pPr>
        <w:pStyle w:val="2"/>
        <w:jc w:val="both"/>
        <w:rPr>
          <w:b w:val="0"/>
          <w:sz w:val="28"/>
          <w:szCs w:val="28"/>
        </w:rPr>
      </w:pPr>
      <w:r w:rsidRPr="00F663BB">
        <w:rPr>
          <w:b w:val="0"/>
          <w:sz w:val="28"/>
          <w:szCs w:val="28"/>
        </w:rPr>
        <w:t>И20</w:t>
      </w:r>
    </w:p>
    <w:p w:rsidR="00E24EE8" w:rsidRDefault="00E24EE8" w:rsidP="00E24EE8">
      <w:pPr>
        <w:ind w:firstLine="540"/>
        <w:jc w:val="both"/>
        <w:rPr>
          <w:sz w:val="28"/>
          <w:szCs w:val="28"/>
        </w:rPr>
      </w:pPr>
    </w:p>
    <w:p w:rsidR="00F663BB" w:rsidRPr="00F663BB" w:rsidRDefault="00F663BB" w:rsidP="00E24EE8">
      <w:pPr>
        <w:ind w:firstLine="540"/>
        <w:jc w:val="both"/>
        <w:rPr>
          <w:sz w:val="28"/>
          <w:szCs w:val="28"/>
        </w:rPr>
      </w:pPr>
    </w:p>
    <w:p w:rsidR="00E24EE8" w:rsidRDefault="007A25CC" w:rsidP="00E24EE8">
      <w:pPr>
        <w:ind w:firstLine="540"/>
        <w:rPr>
          <w:sz w:val="28"/>
          <w:szCs w:val="28"/>
        </w:rPr>
      </w:pPr>
      <w:r w:rsidRPr="00F663BB">
        <w:rPr>
          <w:sz w:val="28"/>
          <w:szCs w:val="28"/>
        </w:rPr>
        <w:t>Составитель А.А. Иванова</w:t>
      </w:r>
    </w:p>
    <w:p w:rsidR="00F663BB" w:rsidRPr="00F663BB" w:rsidRDefault="00F663BB" w:rsidP="00F663BB">
      <w:pPr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</w:t>
      </w:r>
      <w:r>
        <w:rPr>
          <w:sz w:val="28"/>
          <w:szCs w:val="28"/>
        </w:rPr>
        <w:t>ецензент д.ю.н., профессор</w:t>
      </w:r>
      <w:r w:rsidRPr="00F663BB">
        <w:rPr>
          <w:sz w:val="28"/>
          <w:szCs w:val="28"/>
        </w:rPr>
        <w:t xml:space="preserve"> В.Ю. Войтович</w:t>
      </w:r>
    </w:p>
    <w:p w:rsidR="00F663BB" w:rsidRPr="00F663BB" w:rsidRDefault="00F663BB" w:rsidP="00E24EE8">
      <w:pPr>
        <w:ind w:firstLine="540"/>
        <w:rPr>
          <w:sz w:val="28"/>
          <w:szCs w:val="28"/>
        </w:rPr>
      </w:pPr>
    </w:p>
    <w:p w:rsidR="00E24EE8" w:rsidRPr="00F663BB" w:rsidRDefault="00E24EE8" w:rsidP="00E24EE8">
      <w:pPr>
        <w:rPr>
          <w:sz w:val="28"/>
          <w:szCs w:val="28"/>
        </w:rPr>
      </w:pPr>
      <w:r w:rsidRPr="00F663BB">
        <w:rPr>
          <w:b/>
          <w:sz w:val="28"/>
          <w:szCs w:val="28"/>
        </w:rPr>
        <w:t xml:space="preserve">       </w:t>
      </w:r>
      <w:r w:rsidRPr="00F663BB">
        <w:rPr>
          <w:sz w:val="28"/>
          <w:szCs w:val="28"/>
        </w:rPr>
        <w:t xml:space="preserve">Методические указания по выполнению курсовой работы по дисциплине «Система государственного и муниципального управления» / Сост. А.А. Иванова. </w:t>
      </w:r>
    </w:p>
    <w:p w:rsidR="00E24EE8" w:rsidRPr="00F663BB" w:rsidRDefault="00E24EE8" w:rsidP="00E24EE8">
      <w:pPr>
        <w:ind w:left="360" w:hanging="36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       Ижевск:  Детектив-информ, 2007.</w:t>
      </w:r>
      <w:r w:rsidR="00446065" w:rsidRPr="00F663BB">
        <w:rPr>
          <w:sz w:val="28"/>
          <w:szCs w:val="28"/>
        </w:rPr>
        <w:t xml:space="preserve"> </w:t>
      </w:r>
      <w:r w:rsidR="00E6207E">
        <w:rPr>
          <w:sz w:val="28"/>
          <w:szCs w:val="28"/>
        </w:rPr>
        <w:t>24</w:t>
      </w:r>
      <w:r w:rsidR="00446065" w:rsidRPr="00F663BB">
        <w:rPr>
          <w:sz w:val="28"/>
          <w:szCs w:val="28"/>
        </w:rPr>
        <w:t xml:space="preserve">с. </w:t>
      </w:r>
    </w:p>
    <w:p w:rsidR="00E24EE8" w:rsidRPr="00F663BB" w:rsidRDefault="00E24EE8" w:rsidP="00E24EE8">
      <w:pPr>
        <w:ind w:left="360" w:hanging="36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       </w:t>
      </w:r>
    </w:p>
    <w:p w:rsidR="00E24EE8" w:rsidRPr="00F663BB" w:rsidRDefault="00E24EE8" w:rsidP="00E24EE8">
      <w:pPr>
        <w:rPr>
          <w:b/>
          <w:bCs/>
          <w:sz w:val="28"/>
          <w:szCs w:val="28"/>
        </w:rPr>
      </w:pPr>
    </w:p>
    <w:p w:rsidR="00446065" w:rsidRDefault="00446065" w:rsidP="00E24EE8">
      <w:pPr>
        <w:rPr>
          <w:b/>
          <w:bCs/>
          <w:sz w:val="28"/>
          <w:szCs w:val="28"/>
        </w:rPr>
      </w:pPr>
    </w:p>
    <w:p w:rsidR="00F663BB" w:rsidRDefault="00F663BB" w:rsidP="00E24EE8">
      <w:pPr>
        <w:rPr>
          <w:b/>
          <w:bCs/>
          <w:sz w:val="28"/>
          <w:szCs w:val="28"/>
        </w:rPr>
      </w:pPr>
    </w:p>
    <w:p w:rsidR="00F663BB" w:rsidRPr="00F663BB" w:rsidRDefault="00F663BB" w:rsidP="00F663BB">
      <w:pPr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Рекомендовано к изданию на заседании кафедры «Правовые основы государственной и муниципальной службы». Протокол № 4 от 26 октября </w:t>
      </w:r>
      <w:smartTag w:uri="urn:schemas-microsoft-com:office:smarttags" w:element="metricconverter">
        <w:smartTagPr>
          <w:attr w:name="ProductID" w:val="2007 г"/>
        </w:smartTagPr>
        <w:r w:rsidRPr="00F663BB">
          <w:rPr>
            <w:sz w:val="28"/>
            <w:szCs w:val="28"/>
          </w:rPr>
          <w:t>2007 г</w:t>
        </w:r>
      </w:smartTag>
      <w:r w:rsidRPr="00F663BB">
        <w:rPr>
          <w:sz w:val="28"/>
          <w:szCs w:val="28"/>
        </w:rPr>
        <w:t xml:space="preserve">.  </w:t>
      </w:r>
    </w:p>
    <w:p w:rsidR="00F663BB" w:rsidRPr="00F663BB" w:rsidRDefault="00F663BB" w:rsidP="00F663BB">
      <w:pPr>
        <w:rPr>
          <w:sz w:val="28"/>
          <w:szCs w:val="28"/>
        </w:rPr>
      </w:pPr>
    </w:p>
    <w:p w:rsidR="00F663BB" w:rsidRPr="00F663BB" w:rsidRDefault="00F663BB" w:rsidP="00F663BB">
      <w:pPr>
        <w:rPr>
          <w:sz w:val="28"/>
          <w:szCs w:val="28"/>
        </w:rPr>
      </w:pPr>
    </w:p>
    <w:p w:rsidR="00F663BB" w:rsidRPr="00F663BB" w:rsidRDefault="00F663BB" w:rsidP="00F663BB">
      <w:pPr>
        <w:rPr>
          <w:sz w:val="28"/>
          <w:szCs w:val="28"/>
        </w:rPr>
      </w:pPr>
    </w:p>
    <w:p w:rsidR="00F663BB" w:rsidRPr="00F663BB" w:rsidRDefault="00F663BB" w:rsidP="00F663BB">
      <w:pPr>
        <w:rPr>
          <w:sz w:val="28"/>
          <w:szCs w:val="28"/>
        </w:rPr>
      </w:pPr>
    </w:p>
    <w:p w:rsidR="00F663BB" w:rsidRPr="00F663BB" w:rsidRDefault="00F663BB" w:rsidP="00E24EE8">
      <w:pPr>
        <w:rPr>
          <w:b/>
          <w:bCs/>
          <w:sz w:val="28"/>
          <w:szCs w:val="28"/>
        </w:rPr>
      </w:pPr>
    </w:p>
    <w:p w:rsidR="007A25CC" w:rsidRPr="00F663BB" w:rsidRDefault="007A25CC" w:rsidP="007A25CC">
      <w:pPr>
        <w:jc w:val="both"/>
        <w:rPr>
          <w:sz w:val="28"/>
          <w:szCs w:val="28"/>
        </w:rPr>
      </w:pPr>
      <w:r w:rsidRPr="00F663BB">
        <w:rPr>
          <w:sz w:val="28"/>
          <w:szCs w:val="28"/>
        </w:rPr>
        <w:t>Методические указания предназначены для студентов, обучающихся по специальности «Государственное и муниципальное управление», и содержат рекомендации по выполнению курсовой работы по дисциплине «Система государственного и муниципального управления»</w:t>
      </w:r>
    </w:p>
    <w:p w:rsidR="00E24EE8" w:rsidRPr="00F663BB" w:rsidRDefault="00E24EE8" w:rsidP="00E24EE8">
      <w:pPr>
        <w:rPr>
          <w:b/>
          <w:bCs/>
          <w:sz w:val="28"/>
          <w:szCs w:val="28"/>
        </w:rPr>
      </w:pPr>
    </w:p>
    <w:p w:rsidR="00E24EE8" w:rsidRPr="00F663BB" w:rsidRDefault="00E24EE8" w:rsidP="00E24EE8">
      <w:pPr>
        <w:rPr>
          <w:sz w:val="28"/>
          <w:szCs w:val="28"/>
        </w:rPr>
      </w:pPr>
    </w:p>
    <w:p w:rsidR="00446065" w:rsidRPr="00F663BB" w:rsidRDefault="00446065" w:rsidP="00446065">
      <w:pPr>
        <w:pStyle w:val="2"/>
        <w:jc w:val="both"/>
        <w:rPr>
          <w:b w:val="0"/>
          <w:sz w:val="28"/>
          <w:szCs w:val="28"/>
        </w:rPr>
      </w:pPr>
    </w:p>
    <w:p w:rsidR="00446065" w:rsidRPr="00F663BB" w:rsidRDefault="00446065" w:rsidP="00446065">
      <w:pPr>
        <w:jc w:val="right"/>
        <w:rPr>
          <w:sz w:val="28"/>
          <w:szCs w:val="28"/>
        </w:rPr>
      </w:pPr>
      <w:r w:rsidRPr="00F663BB">
        <w:rPr>
          <w:sz w:val="28"/>
          <w:szCs w:val="28"/>
        </w:rPr>
        <w:t>УДК 350:34 (07)</w:t>
      </w:r>
    </w:p>
    <w:p w:rsidR="00E24EE8" w:rsidRPr="00F663BB" w:rsidRDefault="00446065" w:rsidP="00446065">
      <w:pPr>
        <w:jc w:val="right"/>
        <w:rPr>
          <w:sz w:val="28"/>
          <w:szCs w:val="28"/>
        </w:rPr>
      </w:pPr>
      <w:r w:rsidRPr="00F663BB">
        <w:rPr>
          <w:sz w:val="28"/>
          <w:szCs w:val="28"/>
        </w:rPr>
        <w:t xml:space="preserve">ББК 67.401.031р30 </w:t>
      </w:r>
    </w:p>
    <w:p w:rsidR="00446065" w:rsidRPr="00F663BB" w:rsidRDefault="00446065" w:rsidP="00446065">
      <w:pPr>
        <w:jc w:val="right"/>
        <w:rPr>
          <w:sz w:val="28"/>
          <w:szCs w:val="28"/>
        </w:rPr>
      </w:pPr>
    </w:p>
    <w:p w:rsidR="00766603" w:rsidRPr="00F663BB" w:rsidRDefault="00E24EE8" w:rsidP="00E24EE8">
      <w:pPr>
        <w:jc w:val="right"/>
        <w:rPr>
          <w:sz w:val="28"/>
          <w:szCs w:val="28"/>
        </w:rPr>
      </w:pPr>
      <w:r w:rsidRPr="00F663BB">
        <w:rPr>
          <w:sz w:val="28"/>
          <w:szCs w:val="28"/>
        </w:rPr>
        <w:tab/>
      </w:r>
    </w:p>
    <w:p w:rsidR="00766603" w:rsidRPr="00F663BB" w:rsidRDefault="00766603" w:rsidP="00E24EE8">
      <w:pPr>
        <w:jc w:val="right"/>
        <w:rPr>
          <w:sz w:val="28"/>
          <w:szCs w:val="28"/>
        </w:rPr>
      </w:pPr>
    </w:p>
    <w:p w:rsidR="00766603" w:rsidRPr="00F663BB" w:rsidRDefault="00766603" w:rsidP="00E24EE8">
      <w:pPr>
        <w:jc w:val="right"/>
        <w:rPr>
          <w:sz w:val="28"/>
          <w:szCs w:val="28"/>
        </w:rPr>
      </w:pPr>
    </w:p>
    <w:p w:rsidR="00766603" w:rsidRPr="00F663BB" w:rsidRDefault="00766603" w:rsidP="00E24EE8">
      <w:pPr>
        <w:jc w:val="right"/>
        <w:rPr>
          <w:sz w:val="28"/>
          <w:szCs w:val="28"/>
        </w:rPr>
      </w:pPr>
    </w:p>
    <w:p w:rsidR="00766603" w:rsidRDefault="00766603" w:rsidP="00E24EE8">
      <w:pPr>
        <w:jc w:val="right"/>
        <w:rPr>
          <w:sz w:val="28"/>
          <w:szCs w:val="28"/>
        </w:rPr>
      </w:pPr>
    </w:p>
    <w:p w:rsidR="00F663BB" w:rsidRDefault="00F663BB" w:rsidP="00E24EE8">
      <w:pPr>
        <w:jc w:val="right"/>
        <w:rPr>
          <w:sz w:val="28"/>
          <w:szCs w:val="28"/>
        </w:rPr>
      </w:pPr>
    </w:p>
    <w:p w:rsidR="00F663BB" w:rsidRDefault="00F663BB" w:rsidP="00E24EE8">
      <w:pPr>
        <w:jc w:val="right"/>
        <w:rPr>
          <w:sz w:val="28"/>
          <w:szCs w:val="28"/>
        </w:rPr>
      </w:pPr>
    </w:p>
    <w:p w:rsidR="00F663BB" w:rsidRPr="00F663BB" w:rsidRDefault="00F663BB" w:rsidP="00E24EE8">
      <w:pPr>
        <w:jc w:val="right"/>
        <w:rPr>
          <w:sz w:val="28"/>
          <w:szCs w:val="28"/>
        </w:rPr>
      </w:pPr>
    </w:p>
    <w:p w:rsidR="00E24EE8" w:rsidRPr="00F663BB" w:rsidRDefault="005147E5" w:rsidP="00E24EE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8" style="position:absolute;left:0;text-align:left;margin-left:3in;margin-top:13.05pt;width:27pt;height:27pt;z-index:251657728">
            <v:textbox>
              <w:txbxContent>
                <w:p w:rsidR="00766603" w:rsidRPr="00766603" w:rsidRDefault="00766603" w:rsidP="00766603">
                  <w:pPr>
                    <w:rPr>
                      <w:sz w:val="24"/>
                      <w:szCs w:val="24"/>
                    </w:rPr>
                  </w:pPr>
                  <w:r w:rsidRPr="00766603">
                    <w:rPr>
                      <w:sz w:val="24"/>
                      <w:szCs w:val="24"/>
                    </w:rPr>
                    <w:t>С</w:t>
                  </w:r>
                </w:p>
              </w:txbxContent>
            </v:textbox>
          </v:oval>
        </w:pict>
      </w:r>
      <w:r w:rsidR="00E24EE8" w:rsidRPr="00F663BB">
        <w:rPr>
          <w:sz w:val="28"/>
          <w:szCs w:val="28"/>
        </w:rPr>
        <w:tab/>
      </w:r>
      <w:r w:rsidR="00E24EE8" w:rsidRPr="00F663BB">
        <w:rPr>
          <w:sz w:val="28"/>
          <w:szCs w:val="28"/>
        </w:rPr>
        <w:tab/>
        <w:t>Сост. А.А. Иванова, 2007</w:t>
      </w:r>
    </w:p>
    <w:p w:rsidR="00E24EE8" w:rsidRPr="00F663BB" w:rsidRDefault="00E24EE8" w:rsidP="00E24EE8">
      <w:pPr>
        <w:jc w:val="right"/>
        <w:rPr>
          <w:sz w:val="28"/>
          <w:szCs w:val="28"/>
        </w:rPr>
      </w:pPr>
      <w:r w:rsidRPr="00F663BB">
        <w:rPr>
          <w:sz w:val="28"/>
          <w:szCs w:val="28"/>
        </w:rPr>
        <w:tab/>
      </w:r>
      <w:r w:rsidRPr="00F663BB">
        <w:rPr>
          <w:sz w:val="28"/>
          <w:szCs w:val="28"/>
        </w:rPr>
        <w:tab/>
      </w:r>
      <w:r w:rsidRPr="00F663BB">
        <w:rPr>
          <w:sz w:val="28"/>
          <w:szCs w:val="28"/>
        </w:rPr>
        <w:tab/>
        <w:t>Институт права, социального управления и</w:t>
      </w:r>
    </w:p>
    <w:p w:rsidR="00E24EE8" w:rsidRPr="00F663BB" w:rsidRDefault="00E24EE8" w:rsidP="00E24EE8">
      <w:pPr>
        <w:jc w:val="right"/>
        <w:rPr>
          <w:sz w:val="28"/>
          <w:szCs w:val="28"/>
        </w:rPr>
      </w:pPr>
      <w:r w:rsidRPr="00F663BB">
        <w:rPr>
          <w:sz w:val="28"/>
          <w:szCs w:val="28"/>
        </w:rPr>
        <w:tab/>
      </w:r>
      <w:r w:rsidRPr="00F663BB">
        <w:rPr>
          <w:sz w:val="28"/>
          <w:szCs w:val="28"/>
        </w:rPr>
        <w:tab/>
      </w:r>
      <w:r w:rsidRPr="00F663BB">
        <w:rPr>
          <w:sz w:val="28"/>
          <w:szCs w:val="28"/>
        </w:rPr>
        <w:tab/>
        <w:t>безопасности, 2007</w:t>
      </w:r>
    </w:p>
    <w:p w:rsidR="00E24EE8" w:rsidRPr="00E24EE8" w:rsidRDefault="00E24EE8" w:rsidP="0039071F">
      <w:pPr>
        <w:ind w:left="360"/>
        <w:jc w:val="center"/>
        <w:rPr>
          <w:b/>
          <w:sz w:val="24"/>
          <w:szCs w:val="24"/>
        </w:rPr>
      </w:pPr>
    </w:p>
    <w:p w:rsidR="00E24EE8" w:rsidRPr="00E24EE8" w:rsidRDefault="00E24EE8" w:rsidP="0039071F">
      <w:pPr>
        <w:ind w:left="360"/>
        <w:jc w:val="center"/>
        <w:rPr>
          <w:b/>
          <w:sz w:val="24"/>
          <w:szCs w:val="24"/>
        </w:rPr>
      </w:pPr>
    </w:p>
    <w:p w:rsidR="00CD05AB" w:rsidRPr="00F663BB" w:rsidRDefault="006E407B" w:rsidP="00F663BB">
      <w:pPr>
        <w:spacing w:line="360" w:lineRule="auto"/>
        <w:ind w:left="360"/>
        <w:jc w:val="center"/>
        <w:rPr>
          <w:b/>
          <w:sz w:val="28"/>
          <w:szCs w:val="28"/>
        </w:rPr>
      </w:pPr>
      <w:r w:rsidRPr="00F663BB">
        <w:rPr>
          <w:b/>
          <w:sz w:val="28"/>
          <w:szCs w:val="28"/>
        </w:rPr>
        <w:t>Вве</w:t>
      </w:r>
      <w:r w:rsidR="0050121F" w:rsidRPr="00F663BB">
        <w:rPr>
          <w:b/>
          <w:sz w:val="28"/>
          <w:szCs w:val="28"/>
        </w:rPr>
        <w:t>д</w:t>
      </w:r>
      <w:r w:rsidRPr="00F663BB">
        <w:rPr>
          <w:b/>
          <w:sz w:val="28"/>
          <w:szCs w:val="28"/>
        </w:rPr>
        <w:t>ение</w:t>
      </w:r>
    </w:p>
    <w:p w:rsidR="00CD05AB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Курсов</w:t>
      </w:r>
      <w:r w:rsidR="00F6472B" w:rsidRPr="00F663BB">
        <w:rPr>
          <w:sz w:val="28"/>
          <w:szCs w:val="28"/>
        </w:rPr>
        <w:t>ая</w:t>
      </w:r>
      <w:r w:rsidRPr="00F663BB">
        <w:rPr>
          <w:sz w:val="28"/>
          <w:szCs w:val="28"/>
        </w:rPr>
        <w:t xml:space="preserve"> </w:t>
      </w:r>
      <w:r w:rsidR="00F6472B" w:rsidRPr="00F663BB">
        <w:rPr>
          <w:sz w:val="28"/>
          <w:szCs w:val="28"/>
        </w:rPr>
        <w:t>работа</w:t>
      </w:r>
      <w:r w:rsidRPr="00F663BB">
        <w:rPr>
          <w:sz w:val="28"/>
          <w:szCs w:val="28"/>
        </w:rPr>
        <w:t xml:space="preserve"> является завершающей частью профессиональной подготовки студентов по дисциплине «Система государственного и муниципального управления»</w:t>
      </w:r>
      <w:r w:rsidR="009E0977" w:rsidRPr="00F663BB">
        <w:rPr>
          <w:sz w:val="28"/>
          <w:szCs w:val="28"/>
        </w:rPr>
        <w:t xml:space="preserve">, </w:t>
      </w:r>
      <w:r w:rsidR="009E0977" w:rsidRPr="00F663BB">
        <w:rPr>
          <w:color w:val="000000"/>
          <w:spacing w:val="-7"/>
          <w:sz w:val="28"/>
          <w:szCs w:val="28"/>
        </w:rPr>
        <w:t>формой итогового контроля знаний и умений</w:t>
      </w:r>
      <w:r w:rsidR="00B10CD7" w:rsidRPr="00F663BB">
        <w:rPr>
          <w:color w:val="000000"/>
          <w:spacing w:val="-7"/>
          <w:sz w:val="28"/>
          <w:szCs w:val="28"/>
        </w:rPr>
        <w:t xml:space="preserve"> в </w:t>
      </w:r>
      <w:r w:rsidRPr="00F663BB">
        <w:rPr>
          <w:sz w:val="28"/>
          <w:szCs w:val="28"/>
        </w:rPr>
        <w:t>рамках учебного процесса в соответствии с Государственным стандартом. Содержание курсов</w:t>
      </w:r>
      <w:r w:rsidR="00F6472B" w:rsidRPr="00F663BB">
        <w:rPr>
          <w:sz w:val="28"/>
          <w:szCs w:val="28"/>
        </w:rPr>
        <w:t>ой работы</w:t>
      </w:r>
      <w:r w:rsidRPr="00F663BB">
        <w:rPr>
          <w:sz w:val="28"/>
          <w:szCs w:val="28"/>
        </w:rPr>
        <w:t xml:space="preserve"> </w:t>
      </w:r>
      <w:r w:rsidR="0050121F" w:rsidRPr="00F663BB">
        <w:rPr>
          <w:sz w:val="28"/>
          <w:szCs w:val="28"/>
        </w:rPr>
        <w:t>выявляет</w:t>
      </w:r>
      <w:r w:rsidRPr="00F663BB">
        <w:rPr>
          <w:sz w:val="28"/>
          <w:szCs w:val="28"/>
        </w:rPr>
        <w:t xml:space="preserve"> уровень общетеоретической и профессиональной подготовки студента. По уровню ее выполнения и результатам защиты студенту выставляется о</w:t>
      </w:r>
      <w:r w:rsidR="00B10CD7" w:rsidRPr="00F663BB">
        <w:rPr>
          <w:sz w:val="28"/>
          <w:szCs w:val="28"/>
        </w:rPr>
        <w:t>ценка</w:t>
      </w:r>
      <w:r w:rsidRPr="00F663BB">
        <w:rPr>
          <w:sz w:val="28"/>
          <w:szCs w:val="28"/>
        </w:rPr>
        <w:t>.</w:t>
      </w:r>
    </w:p>
    <w:p w:rsidR="00CD05AB" w:rsidRPr="00F663BB" w:rsidRDefault="0050121F" w:rsidP="00F663B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F663BB">
        <w:rPr>
          <w:b/>
          <w:sz w:val="28"/>
          <w:szCs w:val="28"/>
        </w:rPr>
        <w:t>Ц</w:t>
      </w:r>
      <w:r w:rsidR="00CD05AB" w:rsidRPr="00F663BB">
        <w:rPr>
          <w:b/>
          <w:sz w:val="28"/>
          <w:szCs w:val="28"/>
        </w:rPr>
        <w:t>ели</w:t>
      </w:r>
      <w:r w:rsidRPr="00F663BB">
        <w:rPr>
          <w:b/>
          <w:sz w:val="28"/>
          <w:szCs w:val="28"/>
        </w:rPr>
        <w:t xml:space="preserve"> курсовой работы</w:t>
      </w:r>
      <w:r w:rsidR="00CD05AB" w:rsidRPr="00F663BB">
        <w:rPr>
          <w:b/>
          <w:sz w:val="28"/>
          <w:szCs w:val="28"/>
        </w:rPr>
        <w:t>:</w:t>
      </w:r>
    </w:p>
    <w:p w:rsidR="00CD05AB" w:rsidRPr="00F663BB" w:rsidRDefault="00766603" w:rsidP="00F663BB">
      <w:pPr>
        <w:numPr>
          <w:ilvl w:val="0"/>
          <w:numId w:val="29"/>
        </w:numPr>
        <w:tabs>
          <w:tab w:val="clear" w:pos="108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</w:t>
      </w:r>
      <w:r w:rsidR="00CD05AB" w:rsidRPr="00F663BB">
        <w:rPr>
          <w:sz w:val="28"/>
          <w:szCs w:val="28"/>
        </w:rPr>
        <w:t>истематизаци</w:t>
      </w:r>
      <w:r w:rsidR="0050121F" w:rsidRPr="00F663BB">
        <w:rPr>
          <w:sz w:val="28"/>
          <w:szCs w:val="28"/>
        </w:rPr>
        <w:t>я и</w:t>
      </w:r>
      <w:r w:rsidR="00CD05AB" w:rsidRPr="00F663BB">
        <w:rPr>
          <w:sz w:val="28"/>
          <w:szCs w:val="28"/>
        </w:rPr>
        <w:t xml:space="preserve"> закрепление теоретических и практических знаний по дисциплине «Система государственного и муниципального управления»;</w:t>
      </w:r>
    </w:p>
    <w:p w:rsidR="00CD05AB" w:rsidRPr="00F663BB" w:rsidRDefault="00CD05AB" w:rsidP="00F663BB">
      <w:pPr>
        <w:numPr>
          <w:ilvl w:val="0"/>
          <w:numId w:val="29"/>
        </w:numPr>
        <w:tabs>
          <w:tab w:val="clear" w:pos="108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развитие навыков исследовательской работы</w:t>
      </w:r>
      <w:r w:rsidR="0050121F" w:rsidRPr="00F663BB">
        <w:rPr>
          <w:sz w:val="28"/>
          <w:szCs w:val="28"/>
        </w:rPr>
        <w:t>,</w:t>
      </w:r>
      <w:r w:rsidRPr="00F663BB">
        <w:rPr>
          <w:sz w:val="28"/>
          <w:szCs w:val="28"/>
        </w:rPr>
        <w:t xml:space="preserve"> овладение методами научного исследования и эксперимента</w:t>
      </w:r>
      <w:r w:rsidR="0050121F" w:rsidRPr="00F663BB">
        <w:rPr>
          <w:sz w:val="28"/>
          <w:szCs w:val="28"/>
        </w:rPr>
        <w:t>,</w:t>
      </w:r>
      <w:r w:rsidRPr="00F663BB">
        <w:rPr>
          <w:sz w:val="28"/>
          <w:szCs w:val="28"/>
        </w:rPr>
        <w:t xml:space="preserve"> обобщения и анализа результатов, полученных другими исследователями.</w:t>
      </w:r>
    </w:p>
    <w:p w:rsidR="00CD05AB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При выполнении курсово</w:t>
      </w:r>
      <w:r w:rsidR="00F6472B" w:rsidRPr="00F663BB">
        <w:rPr>
          <w:sz w:val="28"/>
          <w:szCs w:val="28"/>
        </w:rPr>
        <w:t>й работы</w:t>
      </w:r>
      <w:r w:rsidRPr="00F663BB">
        <w:rPr>
          <w:sz w:val="28"/>
          <w:szCs w:val="28"/>
        </w:rPr>
        <w:t xml:space="preserve"> студент должен продемонстрировать следующие способности:</w:t>
      </w:r>
    </w:p>
    <w:p w:rsidR="00CD05AB" w:rsidRPr="00F663BB" w:rsidRDefault="00CD05AB" w:rsidP="00F663BB">
      <w:pPr>
        <w:numPr>
          <w:ilvl w:val="0"/>
          <w:numId w:val="30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самостоятельно поставить творческую задачу</w:t>
      </w:r>
      <w:r w:rsidR="0050121F" w:rsidRPr="00F663BB">
        <w:rPr>
          <w:sz w:val="28"/>
          <w:szCs w:val="28"/>
        </w:rPr>
        <w:t>;</w:t>
      </w:r>
    </w:p>
    <w:p w:rsidR="00CD05AB" w:rsidRPr="00F663BB" w:rsidRDefault="00CD05AB" w:rsidP="00F663BB">
      <w:pPr>
        <w:numPr>
          <w:ilvl w:val="0"/>
          <w:numId w:val="30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оценить ее актуальность</w:t>
      </w:r>
      <w:r w:rsidR="0050121F" w:rsidRPr="00F663BB">
        <w:rPr>
          <w:sz w:val="28"/>
          <w:szCs w:val="28"/>
        </w:rPr>
        <w:t>,</w:t>
      </w:r>
      <w:r w:rsidRPr="00F663BB">
        <w:rPr>
          <w:sz w:val="28"/>
          <w:szCs w:val="28"/>
        </w:rPr>
        <w:t xml:space="preserve"> собрать и обработать информацию по теме;</w:t>
      </w:r>
    </w:p>
    <w:p w:rsidR="00CD05AB" w:rsidRPr="00F663BB" w:rsidRDefault="00CD05AB" w:rsidP="00F663BB">
      <w:pPr>
        <w:numPr>
          <w:ilvl w:val="0"/>
          <w:numId w:val="30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изучить и проанализировать полученные материалы;</w:t>
      </w:r>
    </w:p>
    <w:p w:rsidR="00CD05AB" w:rsidRPr="00F663BB" w:rsidRDefault="00CD05AB" w:rsidP="00F663BB">
      <w:pPr>
        <w:numPr>
          <w:ilvl w:val="0"/>
          <w:numId w:val="30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выработать, описать и профессионально аргументировать свой вариант решения рассматриваемой проблемы;</w:t>
      </w:r>
    </w:p>
    <w:p w:rsidR="00CD05AB" w:rsidRPr="00F663BB" w:rsidRDefault="00CD05AB" w:rsidP="00F663BB">
      <w:pPr>
        <w:numPr>
          <w:ilvl w:val="0"/>
          <w:numId w:val="30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сформулировать логически обоснованные выводы, предложения, рекомендации.</w:t>
      </w:r>
    </w:p>
    <w:p w:rsidR="00CD05AB" w:rsidRPr="00F663BB" w:rsidRDefault="00B96526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Курсов</w:t>
      </w:r>
      <w:r w:rsidR="00F6472B" w:rsidRPr="00F663BB">
        <w:rPr>
          <w:sz w:val="28"/>
          <w:szCs w:val="28"/>
        </w:rPr>
        <w:t>ая работа</w:t>
      </w:r>
      <w:r w:rsidR="00CD05AB" w:rsidRPr="00F663BB">
        <w:rPr>
          <w:sz w:val="28"/>
          <w:szCs w:val="28"/>
        </w:rPr>
        <w:t xml:space="preserve"> должн</w:t>
      </w:r>
      <w:r w:rsidR="00F6472B" w:rsidRPr="00F663BB">
        <w:rPr>
          <w:sz w:val="28"/>
          <w:szCs w:val="28"/>
        </w:rPr>
        <w:t>а</w:t>
      </w:r>
      <w:r w:rsidR="00CD05AB" w:rsidRPr="00F663BB">
        <w:rPr>
          <w:sz w:val="28"/>
          <w:szCs w:val="28"/>
        </w:rPr>
        <w:t xml:space="preserve"> соответствовать следующим </w:t>
      </w:r>
      <w:r w:rsidR="00CD05AB" w:rsidRPr="00F663BB">
        <w:rPr>
          <w:b/>
          <w:sz w:val="28"/>
          <w:szCs w:val="28"/>
        </w:rPr>
        <w:t>требованиям:</w:t>
      </w:r>
    </w:p>
    <w:p w:rsidR="00CD05AB" w:rsidRPr="00F663BB" w:rsidRDefault="0050121F" w:rsidP="00F663BB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освещать</w:t>
      </w:r>
      <w:r w:rsidR="00CD05AB" w:rsidRPr="00F663BB">
        <w:rPr>
          <w:sz w:val="28"/>
          <w:szCs w:val="28"/>
        </w:rPr>
        <w:t xml:space="preserve"> проблему, не достаточно</w:t>
      </w:r>
      <w:r w:rsidR="00766603" w:rsidRPr="00F663BB">
        <w:rPr>
          <w:sz w:val="28"/>
          <w:szCs w:val="28"/>
        </w:rPr>
        <w:t xml:space="preserve"> исследованную</w:t>
      </w:r>
      <w:r w:rsidR="00CD05AB" w:rsidRPr="00F663BB">
        <w:rPr>
          <w:sz w:val="28"/>
          <w:szCs w:val="28"/>
        </w:rPr>
        <w:t xml:space="preserve"> в литературе;</w:t>
      </w:r>
    </w:p>
    <w:p w:rsidR="00CD05AB" w:rsidRPr="00F663BB" w:rsidRDefault="00CD05AB" w:rsidP="00F663BB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содержать элементы научного исследования и выполняться на актуальную тему;</w:t>
      </w:r>
    </w:p>
    <w:p w:rsidR="00CD05AB" w:rsidRPr="00F663BB" w:rsidRDefault="00CD05AB" w:rsidP="00F663BB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иметь четкое построение и логическую последовательность в изложении материала;</w:t>
      </w:r>
    </w:p>
    <w:p w:rsidR="00CD05AB" w:rsidRPr="00F663BB" w:rsidRDefault="00CD05AB" w:rsidP="00F663BB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содержать убедительную аргументацию, для чего в тексте работы необходимо широко использовать иллюстративный материал;</w:t>
      </w:r>
    </w:p>
    <w:p w:rsidR="00CD05AB" w:rsidRPr="00F663BB" w:rsidRDefault="00CD05AB" w:rsidP="00F663BB">
      <w:pPr>
        <w:numPr>
          <w:ilvl w:val="0"/>
          <w:numId w:val="31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завершаться обоснованными рекомендациями и доказательными выводами.</w:t>
      </w:r>
    </w:p>
    <w:p w:rsidR="00CD05AB" w:rsidRPr="00F663BB" w:rsidRDefault="00B96526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>Руководитель курсово</w:t>
      </w:r>
      <w:r w:rsidR="00B679E7" w:rsidRPr="00F663BB">
        <w:rPr>
          <w:color w:val="000000"/>
          <w:spacing w:val="-4"/>
          <w:sz w:val="28"/>
          <w:szCs w:val="28"/>
        </w:rPr>
        <w:t>й работы</w:t>
      </w:r>
      <w:r w:rsidRPr="00F663BB">
        <w:rPr>
          <w:color w:val="000000"/>
          <w:spacing w:val="-4"/>
          <w:sz w:val="28"/>
          <w:szCs w:val="28"/>
        </w:rPr>
        <w:t xml:space="preserve"> назначается</w:t>
      </w:r>
      <w:r w:rsidR="00B679E7" w:rsidRPr="00F663BB">
        <w:rPr>
          <w:color w:val="000000"/>
          <w:spacing w:val="-4"/>
          <w:sz w:val="28"/>
          <w:szCs w:val="28"/>
        </w:rPr>
        <w:t xml:space="preserve"> распоряжением</w:t>
      </w:r>
      <w:r w:rsidRPr="00F663BB">
        <w:rPr>
          <w:color w:val="000000"/>
          <w:spacing w:val="-4"/>
          <w:sz w:val="28"/>
          <w:szCs w:val="28"/>
        </w:rPr>
        <w:t xml:space="preserve"> заведующ</w:t>
      </w:r>
      <w:r w:rsidR="00B679E7" w:rsidRPr="00F663BB">
        <w:rPr>
          <w:color w:val="000000"/>
          <w:spacing w:val="-4"/>
          <w:sz w:val="28"/>
          <w:szCs w:val="28"/>
        </w:rPr>
        <w:t>его</w:t>
      </w:r>
      <w:r w:rsidRPr="00F663BB">
        <w:rPr>
          <w:color w:val="000000"/>
          <w:spacing w:val="-4"/>
          <w:sz w:val="28"/>
          <w:szCs w:val="28"/>
        </w:rPr>
        <w:t xml:space="preserve"> </w:t>
      </w:r>
      <w:r w:rsidRPr="00F663BB">
        <w:rPr>
          <w:color w:val="000000"/>
          <w:spacing w:val="-5"/>
          <w:sz w:val="28"/>
          <w:szCs w:val="28"/>
        </w:rPr>
        <w:t xml:space="preserve">кафедрой </w:t>
      </w:r>
      <w:r w:rsidR="0050121F" w:rsidRPr="00F663BB">
        <w:rPr>
          <w:color w:val="000000"/>
          <w:spacing w:val="-5"/>
          <w:sz w:val="28"/>
          <w:szCs w:val="28"/>
        </w:rPr>
        <w:t>«П</w:t>
      </w:r>
      <w:r w:rsidRPr="00F663BB">
        <w:rPr>
          <w:color w:val="000000"/>
          <w:spacing w:val="-5"/>
          <w:sz w:val="28"/>
          <w:szCs w:val="28"/>
        </w:rPr>
        <w:t>равовы</w:t>
      </w:r>
      <w:r w:rsidR="0050121F" w:rsidRPr="00F663BB">
        <w:rPr>
          <w:color w:val="000000"/>
          <w:spacing w:val="-5"/>
          <w:sz w:val="28"/>
          <w:szCs w:val="28"/>
        </w:rPr>
        <w:t>е</w:t>
      </w:r>
      <w:r w:rsidRPr="00F663BB">
        <w:rPr>
          <w:color w:val="000000"/>
          <w:spacing w:val="-5"/>
          <w:sz w:val="28"/>
          <w:szCs w:val="28"/>
        </w:rPr>
        <w:t xml:space="preserve"> основ</w:t>
      </w:r>
      <w:r w:rsidR="0050121F" w:rsidRPr="00F663BB">
        <w:rPr>
          <w:color w:val="000000"/>
          <w:spacing w:val="-5"/>
          <w:sz w:val="28"/>
          <w:szCs w:val="28"/>
        </w:rPr>
        <w:t>ы</w:t>
      </w:r>
      <w:r w:rsidRPr="00F663BB">
        <w:rPr>
          <w:color w:val="000000"/>
          <w:spacing w:val="-5"/>
          <w:sz w:val="28"/>
          <w:szCs w:val="28"/>
        </w:rPr>
        <w:t xml:space="preserve"> государственно</w:t>
      </w:r>
      <w:r w:rsidR="00F6472B" w:rsidRPr="00F663BB">
        <w:rPr>
          <w:color w:val="000000"/>
          <w:spacing w:val="-5"/>
          <w:sz w:val="28"/>
          <w:szCs w:val="28"/>
        </w:rPr>
        <w:t>й</w:t>
      </w:r>
      <w:r w:rsidRPr="00F663BB">
        <w:rPr>
          <w:color w:val="000000"/>
          <w:spacing w:val="-5"/>
          <w:sz w:val="28"/>
          <w:szCs w:val="28"/>
        </w:rPr>
        <w:t xml:space="preserve"> и муниципально</w:t>
      </w:r>
      <w:r w:rsidR="00F6472B" w:rsidRPr="00F663BB">
        <w:rPr>
          <w:color w:val="000000"/>
          <w:spacing w:val="-5"/>
          <w:sz w:val="28"/>
          <w:szCs w:val="28"/>
        </w:rPr>
        <w:t>й</w:t>
      </w:r>
      <w:r w:rsidRPr="00F663BB">
        <w:rPr>
          <w:color w:val="000000"/>
          <w:spacing w:val="-5"/>
          <w:sz w:val="28"/>
          <w:szCs w:val="28"/>
        </w:rPr>
        <w:t xml:space="preserve"> </w:t>
      </w:r>
      <w:r w:rsidR="00F6472B" w:rsidRPr="00F663BB">
        <w:rPr>
          <w:color w:val="000000"/>
          <w:spacing w:val="-5"/>
          <w:sz w:val="28"/>
          <w:szCs w:val="28"/>
        </w:rPr>
        <w:t>службы</w:t>
      </w:r>
      <w:r w:rsidR="0050121F" w:rsidRPr="00F663BB">
        <w:rPr>
          <w:color w:val="000000"/>
          <w:spacing w:val="-5"/>
          <w:sz w:val="28"/>
          <w:szCs w:val="28"/>
        </w:rPr>
        <w:t>»</w:t>
      </w:r>
      <w:r w:rsidRPr="00F663BB">
        <w:rPr>
          <w:color w:val="000000"/>
          <w:spacing w:val="-5"/>
          <w:sz w:val="28"/>
          <w:szCs w:val="28"/>
        </w:rPr>
        <w:t xml:space="preserve"> ИПСУБ. По согласованию с руководителем студент определяет</w:t>
      </w:r>
      <w:r w:rsidR="00F6472B" w:rsidRPr="00F663BB">
        <w:rPr>
          <w:color w:val="000000"/>
          <w:spacing w:val="-5"/>
          <w:sz w:val="28"/>
          <w:szCs w:val="28"/>
        </w:rPr>
        <w:t xml:space="preserve"> </w:t>
      </w:r>
      <w:r w:rsidRPr="00F663BB">
        <w:rPr>
          <w:color w:val="000000"/>
          <w:spacing w:val="-5"/>
          <w:sz w:val="28"/>
          <w:szCs w:val="28"/>
        </w:rPr>
        <w:t xml:space="preserve">и разрабатывает </w:t>
      </w:r>
      <w:r w:rsidR="00B80A63" w:rsidRPr="00F663BB">
        <w:rPr>
          <w:color w:val="000000"/>
          <w:spacing w:val="-5"/>
          <w:sz w:val="28"/>
          <w:szCs w:val="28"/>
        </w:rPr>
        <w:t>тему</w:t>
      </w:r>
      <w:r w:rsidR="00F6472B" w:rsidRPr="00F663BB">
        <w:rPr>
          <w:color w:val="000000"/>
          <w:spacing w:val="-4"/>
          <w:sz w:val="28"/>
          <w:szCs w:val="28"/>
        </w:rPr>
        <w:t>.</w:t>
      </w:r>
      <w:r w:rsidRPr="00F663BB">
        <w:rPr>
          <w:color w:val="000000"/>
          <w:spacing w:val="-4"/>
          <w:sz w:val="28"/>
          <w:szCs w:val="28"/>
        </w:rPr>
        <w:t xml:space="preserve"> </w:t>
      </w:r>
    </w:p>
    <w:p w:rsidR="00CD05AB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Научный руководитель составляет задание </w:t>
      </w:r>
      <w:r w:rsidR="00B96526" w:rsidRPr="00F663BB">
        <w:rPr>
          <w:sz w:val="28"/>
          <w:szCs w:val="28"/>
        </w:rPr>
        <w:t>по курсово</w:t>
      </w:r>
      <w:r w:rsidR="00F6472B" w:rsidRPr="00F663BB">
        <w:rPr>
          <w:sz w:val="28"/>
          <w:szCs w:val="28"/>
        </w:rPr>
        <w:t>й работе</w:t>
      </w:r>
      <w:r w:rsidRPr="00F663BB">
        <w:rPr>
          <w:sz w:val="28"/>
          <w:szCs w:val="28"/>
        </w:rPr>
        <w:t>,</w:t>
      </w:r>
      <w:r w:rsidR="00B96526" w:rsidRPr="00F663BB">
        <w:rPr>
          <w:sz w:val="28"/>
          <w:szCs w:val="28"/>
        </w:rPr>
        <w:t xml:space="preserve"> определяет этапы е</w:t>
      </w:r>
      <w:r w:rsidR="00F6472B" w:rsidRPr="00F663BB">
        <w:rPr>
          <w:sz w:val="28"/>
          <w:szCs w:val="28"/>
        </w:rPr>
        <w:t>е</w:t>
      </w:r>
      <w:r w:rsidR="00B96526" w:rsidRPr="00F663BB">
        <w:rPr>
          <w:sz w:val="28"/>
          <w:szCs w:val="28"/>
        </w:rPr>
        <w:t xml:space="preserve"> выполнения,</w:t>
      </w:r>
      <w:r w:rsidRPr="00F663BB">
        <w:rPr>
          <w:sz w:val="28"/>
          <w:szCs w:val="28"/>
        </w:rPr>
        <w:t xml:space="preserve"> осуществляет календарное планирование и текущее руководство. Текущее руководство </w:t>
      </w:r>
      <w:r w:rsidR="00B96526" w:rsidRPr="00F663BB">
        <w:rPr>
          <w:sz w:val="28"/>
          <w:szCs w:val="28"/>
        </w:rPr>
        <w:t>курсов</w:t>
      </w:r>
      <w:r w:rsidR="00F6472B" w:rsidRPr="00F663BB">
        <w:rPr>
          <w:sz w:val="28"/>
          <w:szCs w:val="28"/>
        </w:rPr>
        <w:t>ой работой</w:t>
      </w:r>
      <w:r w:rsidRPr="00F663BB">
        <w:rPr>
          <w:sz w:val="28"/>
          <w:szCs w:val="28"/>
        </w:rPr>
        <w:t xml:space="preserve"> включает систематические консультации </w:t>
      </w:r>
      <w:r w:rsidR="00B80A63" w:rsidRPr="00F663BB">
        <w:rPr>
          <w:sz w:val="28"/>
          <w:szCs w:val="28"/>
        </w:rPr>
        <w:t>в</w:t>
      </w:r>
      <w:r w:rsidRPr="00F663BB">
        <w:rPr>
          <w:sz w:val="28"/>
          <w:szCs w:val="28"/>
        </w:rPr>
        <w:t xml:space="preserve"> цел</w:t>
      </w:r>
      <w:r w:rsidR="00B80A63" w:rsidRPr="00F663BB">
        <w:rPr>
          <w:sz w:val="28"/>
          <w:szCs w:val="28"/>
        </w:rPr>
        <w:t>ях</w:t>
      </w:r>
      <w:r w:rsidRPr="00F663BB">
        <w:rPr>
          <w:sz w:val="28"/>
          <w:szCs w:val="28"/>
        </w:rPr>
        <w:t xml:space="preserve"> оказания организационной и научно-методической помощи </w:t>
      </w:r>
      <w:r w:rsidR="00B96526" w:rsidRPr="00F663BB">
        <w:rPr>
          <w:sz w:val="28"/>
          <w:szCs w:val="28"/>
        </w:rPr>
        <w:t>студенту</w:t>
      </w:r>
      <w:r w:rsidRPr="00F663BB">
        <w:rPr>
          <w:sz w:val="28"/>
          <w:szCs w:val="28"/>
        </w:rPr>
        <w:t>, проверку содержания и оформления завершенной работы, периодическое информирование кафедры</w:t>
      </w:r>
      <w:r w:rsidR="00B96526" w:rsidRPr="00F663BB">
        <w:rPr>
          <w:sz w:val="28"/>
          <w:szCs w:val="28"/>
        </w:rPr>
        <w:t>.</w:t>
      </w:r>
    </w:p>
    <w:p w:rsidR="00D06E5F" w:rsidRPr="00F663BB" w:rsidRDefault="00D06E5F" w:rsidP="00F663BB">
      <w:pPr>
        <w:shd w:val="clear" w:color="auto" w:fill="FFFFFF"/>
        <w:spacing w:line="360" w:lineRule="auto"/>
        <w:ind w:left="5" w:right="24" w:firstLine="437"/>
        <w:rPr>
          <w:b/>
          <w:color w:val="000000"/>
          <w:spacing w:val="-6"/>
          <w:sz w:val="28"/>
          <w:szCs w:val="28"/>
        </w:rPr>
      </w:pPr>
      <w:r w:rsidRPr="00F663BB">
        <w:rPr>
          <w:b/>
          <w:color w:val="000000"/>
          <w:spacing w:val="-6"/>
          <w:sz w:val="28"/>
          <w:szCs w:val="28"/>
        </w:rPr>
        <w:t>Процесс подготовки и выполнения курсово</w:t>
      </w:r>
      <w:r w:rsidR="00F6472B" w:rsidRPr="00F663BB">
        <w:rPr>
          <w:b/>
          <w:color w:val="000000"/>
          <w:spacing w:val="-6"/>
          <w:sz w:val="28"/>
          <w:szCs w:val="28"/>
        </w:rPr>
        <w:t>й работы</w:t>
      </w:r>
      <w:r w:rsidRPr="00F663BB">
        <w:rPr>
          <w:b/>
          <w:color w:val="000000"/>
          <w:spacing w:val="-6"/>
          <w:sz w:val="28"/>
          <w:szCs w:val="28"/>
        </w:rPr>
        <w:t xml:space="preserve"> включает несколько этапов: 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0" w:right="24" w:firstLine="360"/>
        <w:jc w:val="both"/>
        <w:rPr>
          <w:color w:val="000000"/>
          <w:spacing w:val="-9"/>
          <w:sz w:val="28"/>
          <w:szCs w:val="28"/>
        </w:rPr>
      </w:pPr>
      <w:r w:rsidRPr="00F663BB">
        <w:rPr>
          <w:color w:val="000000"/>
          <w:spacing w:val="-9"/>
          <w:sz w:val="28"/>
          <w:szCs w:val="28"/>
        </w:rPr>
        <w:t>в</w:t>
      </w:r>
      <w:r w:rsidR="00D06E5F" w:rsidRPr="00F663BB">
        <w:rPr>
          <w:color w:val="000000"/>
          <w:spacing w:val="-9"/>
          <w:sz w:val="28"/>
          <w:szCs w:val="28"/>
        </w:rPr>
        <w:t>ыбор темы</w:t>
      </w:r>
      <w:r w:rsidRPr="00F663BB">
        <w:rPr>
          <w:color w:val="000000"/>
          <w:spacing w:val="-9"/>
          <w:sz w:val="28"/>
          <w:szCs w:val="28"/>
        </w:rPr>
        <w:t>;</w:t>
      </w:r>
      <w:r w:rsidR="00D06E5F" w:rsidRPr="00F663BB">
        <w:rPr>
          <w:color w:val="000000"/>
          <w:spacing w:val="-9"/>
          <w:sz w:val="28"/>
          <w:szCs w:val="28"/>
        </w:rPr>
        <w:t xml:space="preserve"> 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0" w:right="24" w:firstLine="360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с</w:t>
      </w:r>
      <w:r w:rsidR="00D06E5F" w:rsidRPr="00F663BB">
        <w:rPr>
          <w:color w:val="000000"/>
          <w:spacing w:val="-5"/>
          <w:sz w:val="28"/>
          <w:szCs w:val="28"/>
        </w:rPr>
        <w:t xml:space="preserve">оставление задания </w:t>
      </w:r>
      <w:r w:rsidR="00BF7F54" w:rsidRPr="00F663BB">
        <w:rPr>
          <w:color w:val="000000"/>
          <w:spacing w:val="-5"/>
          <w:sz w:val="28"/>
          <w:szCs w:val="28"/>
        </w:rPr>
        <w:t xml:space="preserve">и </w:t>
      </w:r>
      <w:r w:rsidR="00D06E5F" w:rsidRPr="00F663BB">
        <w:rPr>
          <w:color w:val="000000"/>
          <w:spacing w:val="-5"/>
          <w:sz w:val="28"/>
          <w:szCs w:val="28"/>
        </w:rPr>
        <w:t>на</w:t>
      </w:r>
      <w:r w:rsidR="00BF7F54" w:rsidRPr="00F663BB">
        <w:rPr>
          <w:color w:val="000000"/>
          <w:spacing w:val="-5"/>
          <w:sz w:val="28"/>
          <w:szCs w:val="28"/>
        </w:rPr>
        <w:t xml:space="preserve"> </w:t>
      </w:r>
      <w:r w:rsidRPr="00F663BB">
        <w:rPr>
          <w:color w:val="000000"/>
          <w:spacing w:val="-5"/>
          <w:sz w:val="28"/>
          <w:szCs w:val="28"/>
        </w:rPr>
        <w:t xml:space="preserve">его </w:t>
      </w:r>
      <w:r w:rsidR="00BF7F54" w:rsidRPr="00F663BB">
        <w:rPr>
          <w:color w:val="000000"/>
          <w:spacing w:val="-5"/>
          <w:sz w:val="28"/>
          <w:szCs w:val="28"/>
        </w:rPr>
        <w:t xml:space="preserve">основе </w:t>
      </w:r>
      <w:r w:rsidR="00D06E5F" w:rsidRPr="00F663BB">
        <w:rPr>
          <w:color w:val="000000"/>
          <w:spacing w:val="-5"/>
          <w:sz w:val="28"/>
          <w:szCs w:val="28"/>
        </w:rPr>
        <w:t>выполнение курсово</w:t>
      </w:r>
      <w:r w:rsidR="00BF7F54" w:rsidRPr="00F663BB">
        <w:rPr>
          <w:color w:val="000000"/>
          <w:spacing w:val="-5"/>
          <w:sz w:val="28"/>
          <w:szCs w:val="28"/>
        </w:rPr>
        <w:t>й работы</w:t>
      </w:r>
      <w:r w:rsidRPr="00F663BB">
        <w:rPr>
          <w:color w:val="000000"/>
          <w:spacing w:val="-5"/>
          <w:sz w:val="28"/>
          <w:szCs w:val="28"/>
        </w:rPr>
        <w:t>;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  <w:tab w:val="left" w:pos="715"/>
          <w:tab w:val="left" w:pos="6389"/>
        </w:tabs>
        <w:spacing w:line="360" w:lineRule="auto"/>
        <w:ind w:left="0" w:firstLine="360"/>
        <w:rPr>
          <w:color w:val="000000"/>
          <w:spacing w:val="-9"/>
          <w:sz w:val="28"/>
          <w:szCs w:val="28"/>
        </w:rPr>
      </w:pPr>
      <w:r w:rsidRPr="00F663BB">
        <w:rPr>
          <w:color w:val="000000"/>
          <w:spacing w:val="-6"/>
          <w:sz w:val="28"/>
          <w:szCs w:val="28"/>
        </w:rPr>
        <w:t>с</w:t>
      </w:r>
      <w:r w:rsidR="00D06E5F" w:rsidRPr="00F663BB">
        <w:rPr>
          <w:color w:val="000000"/>
          <w:spacing w:val="-6"/>
          <w:sz w:val="28"/>
          <w:szCs w:val="28"/>
        </w:rPr>
        <w:t xml:space="preserve">оставление </w:t>
      </w:r>
      <w:r w:rsidR="00BF7F54" w:rsidRPr="00F663BB">
        <w:rPr>
          <w:color w:val="000000"/>
          <w:spacing w:val="-6"/>
          <w:sz w:val="28"/>
          <w:szCs w:val="28"/>
        </w:rPr>
        <w:t>содержания, т</w:t>
      </w:r>
      <w:r w:rsidRPr="00F663BB">
        <w:rPr>
          <w:color w:val="000000"/>
          <w:spacing w:val="-6"/>
          <w:sz w:val="28"/>
          <w:szCs w:val="28"/>
        </w:rPr>
        <w:t xml:space="preserve">о </w:t>
      </w:r>
      <w:r w:rsidR="00BF7F54" w:rsidRPr="00F663BB">
        <w:rPr>
          <w:color w:val="000000"/>
          <w:spacing w:val="-6"/>
          <w:sz w:val="28"/>
          <w:szCs w:val="28"/>
        </w:rPr>
        <w:t>е</w:t>
      </w:r>
      <w:r w:rsidRPr="00F663BB">
        <w:rPr>
          <w:color w:val="000000"/>
          <w:spacing w:val="-6"/>
          <w:sz w:val="28"/>
          <w:szCs w:val="28"/>
        </w:rPr>
        <w:t xml:space="preserve">сть </w:t>
      </w:r>
      <w:r w:rsidR="00BF7F54" w:rsidRPr="00F663BB">
        <w:rPr>
          <w:color w:val="000000"/>
          <w:spacing w:val="-6"/>
          <w:sz w:val="28"/>
          <w:szCs w:val="28"/>
        </w:rPr>
        <w:t xml:space="preserve">рабочего  </w:t>
      </w:r>
      <w:r w:rsidR="00D06E5F" w:rsidRPr="00F663BB">
        <w:rPr>
          <w:color w:val="000000"/>
          <w:spacing w:val="-6"/>
          <w:sz w:val="28"/>
          <w:szCs w:val="28"/>
        </w:rPr>
        <w:t>плана курсово</w:t>
      </w:r>
      <w:r w:rsidR="00BF7F54" w:rsidRPr="00F663BB">
        <w:rPr>
          <w:color w:val="000000"/>
          <w:spacing w:val="-6"/>
          <w:sz w:val="28"/>
          <w:szCs w:val="28"/>
        </w:rPr>
        <w:t>й</w:t>
      </w:r>
      <w:r w:rsidR="00D06E5F" w:rsidRPr="00F663BB">
        <w:rPr>
          <w:color w:val="000000"/>
          <w:spacing w:val="-6"/>
          <w:sz w:val="28"/>
          <w:szCs w:val="28"/>
        </w:rPr>
        <w:t xml:space="preserve"> </w:t>
      </w:r>
      <w:r w:rsidR="00BF7F54" w:rsidRPr="00F663BB">
        <w:rPr>
          <w:color w:val="000000"/>
          <w:spacing w:val="-6"/>
          <w:sz w:val="28"/>
          <w:szCs w:val="28"/>
        </w:rPr>
        <w:t>работы</w:t>
      </w:r>
      <w:r w:rsidRPr="00F663BB">
        <w:rPr>
          <w:color w:val="000000"/>
          <w:spacing w:val="-6"/>
          <w:sz w:val="28"/>
          <w:szCs w:val="28"/>
        </w:rPr>
        <w:t>;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  <w:tab w:val="left" w:pos="715"/>
        </w:tabs>
        <w:spacing w:before="10" w:line="360" w:lineRule="auto"/>
        <w:ind w:left="0" w:firstLine="360"/>
        <w:rPr>
          <w:color w:val="000000"/>
          <w:spacing w:val="-13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п</w:t>
      </w:r>
      <w:r w:rsidR="00D06E5F" w:rsidRPr="00F663BB">
        <w:rPr>
          <w:color w:val="000000"/>
          <w:spacing w:val="-5"/>
          <w:sz w:val="28"/>
          <w:szCs w:val="28"/>
        </w:rPr>
        <w:t>одбор литературы</w:t>
      </w:r>
      <w:r w:rsidR="00BF7F54" w:rsidRPr="00F663BB">
        <w:rPr>
          <w:color w:val="000000"/>
          <w:spacing w:val="-5"/>
          <w:sz w:val="28"/>
          <w:szCs w:val="28"/>
        </w:rPr>
        <w:t>, нормативно-правовых актов</w:t>
      </w:r>
      <w:r w:rsidR="00D06E5F" w:rsidRPr="00F663BB">
        <w:rPr>
          <w:color w:val="000000"/>
          <w:spacing w:val="-5"/>
          <w:sz w:val="28"/>
          <w:szCs w:val="28"/>
        </w:rPr>
        <w:t xml:space="preserve"> и составление библиографии по теме</w:t>
      </w:r>
      <w:r w:rsidRPr="00F663BB">
        <w:rPr>
          <w:color w:val="000000"/>
          <w:spacing w:val="-5"/>
          <w:sz w:val="28"/>
          <w:szCs w:val="28"/>
        </w:rPr>
        <w:t>;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  <w:tab w:val="left" w:pos="715"/>
        </w:tabs>
        <w:spacing w:before="10" w:line="360" w:lineRule="auto"/>
        <w:ind w:left="0" w:firstLine="360"/>
        <w:jc w:val="both"/>
        <w:rPr>
          <w:color w:val="000000"/>
          <w:spacing w:val="-13"/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>и</w:t>
      </w:r>
      <w:r w:rsidR="00D06E5F" w:rsidRPr="00F663BB">
        <w:rPr>
          <w:color w:val="000000"/>
          <w:spacing w:val="-4"/>
          <w:sz w:val="28"/>
          <w:szCs w:val="28"/>
        </w:rPr>
        <w:t>зучение литературы</w:t>
      </w:r>
      <w:r w:rsidR="00BF7F54" w:rsidRPr="00F663BB">
        <w:rPr>
          <w:color w:val="000000"/>
          <w:spacing w:val="-4"/>
          <w:sz w:val="28"/>
          <w:szCs w:val="28"/>
        </w:rPr>
        <w:t>, нормативно-правовых актов</w:t>
      </w:r>
      <w:r w:rsidR="00D06E5F" w:rsidRPr="00F663BB">
        <w:rPr>
          <w:color w:val="000000"/>
          <w:spacing w:val="-4"/>
          <w:sz w:val="28"/>
          <w:szCs w:val="28"/>
        </w:rPr>
        <w:t xml:space="preserve"> и</w:t>
      </w:r>
      <w:r w:rsidR="00BF7F54" w:rsidRPr="00F663BB">
        <w:rPr>
          <w:color w:val="000000"/>
          <w:spacing w:val="-4"/>
          <w:sz w:val="28"/>
          <w:szCs w:val="28"/>
        </w:rPr>
        <w:t xml:space="preserve"> их</w:t>
      </w:r>
      <w:r w:rsidR="00D06E5F" w:rsidRPr="00F663BB">
        <w:rPr>
          <w:color w:val="000000"/>
          <w:spacing w:val="-4"/>
          <w:sz w:val="28"/>
          <w:szCs w:val="28"/>
        </w:rPr>
        <w:t xml:space="preserve"> анализ (изучение и конспек</w:t>
      </w:r>
      <w:r w:rsidR="00D06E5F" w:rsidRPr="00F663BB">
        <w:rPr>
          <w:color w:val="000000"/>
          <w:spacing w:val="-3"/>
          <w:sz w:val="28"/>
          <w:szCs w:val="28"/>
        </w:rPr>
        <w:t>тирование специальной литературы и опубликованных источников</w:t>
      </w:r>
      <w:r w:rsidR="00D06E5F" w:rsidRPr="00F663BB">
        <w:rPr>
          <w:color w:val="000000"/>
          <w:spacing w:val="-5"/>
          <w:sz w:val="28"/>
          <w:szCs w:val="28"/>
        </w:rPr>
        <w:t>)</w:t>
      </w:r>
      <w:r w:rsidRPr="00F663BB">
        <w:rPr>
          <w:color w:val="000000"/>
          <w:spacing w:val="-5"/>
          <w:sz w:val="28"/>
          <w:szCs w:val="28"/>
        </w:rPr>
        <w:t>;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  <w:tab w:val="left" w:pos="715"/>
        </w:tabs>
        <w:spacing w:line="360" w:lineRule="auto"/>
        <w:ind w:left="0" w:firstLine="360"/>
        <w:jc w:val="both"/>
        <w:rPr>
          <w:color w:val="000000"/>
          <w:spacing w:val="-15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н</w:t>
      </w:r>
      <w:r w:rsidR="00D06E5F" w:rsidRPr="00F663BB">
        <w:rPr>
          <w:color w:val="000000"/>
          <w:spacing w:val="-5"/>
          <w:sz w:val="28"/>
          <w:szCs w:val="28"/>
        </w:rPr>
        <w:t>аписание первого варианта работы (работа над главами и разде</w:t>
      </w:r>
      <w:r w:rsidR="00D06E5F" w:rsidRPr="00F663BB">
        <w:rPr>
          <w:color w:val="000000"/>
          <w:spacing w:val="-2"/>
          <w:sz w:val="28"/>
          <w:szCs w:val="28"/>
        </w:rPr>
        <w:t>лами; написание введения и заключения; составление списка использо</w:t>
      </w:r>
      <w:r w:rsidR="00D06E5F" w:rsidRPr="00F663BB">
        <w:rPr>
          <w:color w:val="000000"/>
          <w:spacing w:val="-3"/>
          <w:sz w:val="28"/>
          <w:szCs w:val="28"/>
        </w:rPr>
        <w:t>ванных источников и литературы - библиографии) и проверка его науч</w:t>
      </w:r>
      <w:r w:rsidR="00D06E5F" w:rsidRPr="00F663BB">
        <w:rPr>
          <w:color w:val="000000"/>
          <w:spacing w:val="-6"/>
          <w:sz w:val="28"/>
          <w:szCs w:val="28"/>
        </w:rPr>
        <w:t>ным руководителем;</w:t>
      </w:r>
    </w:p>
    <w:p w:rsidR="00D06E5F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  <w:tab w:val="left" w:pos="715"/>
        </w:tabs>
        <w:spacing w:before="5" w:line="360" w:lineRule="auto"/>
        <w:ind w:left="0" w:firstLine="360"/>
        <w:jc w:val="both"/>
        <w:rPr>
          <w:color w:val="000000"/>
          <w:spacing w:val="-13"/>
          <w:sz w:val="28"/>
          <w:szCs w:val="28"/>
        </w:rPr>
      </w:pPr>
      <w:r w:rsidRPr="00F663BB">
        <w:rPr>
          <w:color w:val="000000"/>
          <w:spacing w:val="-6"/>
          <w:sz w:val="28"/>
          <w:szCs w:val="28"/>
        </w:rPr>
        <w:t>о</w:t>
      </w:r>
      <w:r w:rsidR="00D06E5F" w:rsidRPr="00F663BB">
        <w:rPr>
          <w:color w:val="000000"/>
          <w:spacing w:val="-6"/>
          <w:sz w:val="28"/>
          <w:szCs w:val="28"/>
        </w:rPr>
        <w:t>формление окончательного варианта работы и представление ее научному руководителю</w:t>
      </w:r>
      <w:r w:rsidRPr="00F663BB">
        <w:rPr>
          <w:color w:val="000000"/>
          <w:spacing w:val="-6"/>
          <w:sz w:val="28"/>
          <w:szCs w:val="28"/>
        </w:rPr>
        <w:t>;</w:t>
      </w:r>
    </w:p>
    <w:p w:rsidR="00106CFB" w:rsidRPr="00F663BB" w:rsidRDefault="00B80A63" w:rsidP="00F663BB">
      <w:pPr>
        <w:numPr>
          <w:ilvl w:val="0"/>
          <w:numId w:val="34"/>
        </w:numPr>
        <w:shd w:val="clear" w:color="auto" w:fill="FFFFFF"/>
        <w:tabs>
          <w:tab w:val="clear" w:pos="1080"/>
          <w:tab w:val="num" w:pos="540"/>
        </w:tabs>
        <w:spacing w:line="360" w:lineRule="auto"/>
        <w:ind w:left="0" w:right="806" w:firstLine="360"/>
        <w:rPr>
          <w:color w:val="000000"/>
          <w:spacing w:val="-7"/>
          <w:sz w:val="28"/>
          <w:szCs w:val="28"/>
        </w:rPr>
      </w:pPr>
      <w:r w:rsidRPr="00F663BB">
        <w:rPr>
          <w:color w:val="000000"/>
          <w:spacing w:val="-7"/>
          <w:sz w:val="28"/>
          <w:szCs w:val="28"/>
        </w:rPr>
        <w:t>п</w:t>
      </w:r>
      <w:r w:rsidR="00D06E5F" w:rsidRPr="00F663BB">
        <w:rPr>
          <w:color w:val="000000"/>
          <w:spacing w:val="-7"/>
          <w:sz w:val="28"/>
          <w:szCs w:val="28"/>
        </w:rPr>
        <w:t>одготовка и защита работы</w:t>
      </w:r>
      <w:r w:rsidR="00613F97" w:rsidRPr="00F663BB">
        <w:rPr>
          <w:color w:val="000000"/>
          <w:spacing w:val="-7"/>
          <w:sz w:val="28"/>
          <w:szCs w:val="28"/>
        </w:rPr>
        <w:t xml:space="preserve"> (студент самостоятельно готовит сообщение по теме на 5-7 мин.)</w:t>
      </w:r>
      <w:r w:rsidR="00D06E5F" w:rsidRPr="00F663BB">
        <w:rPr>
          <w:color w:val="000000"/>
          <w:spacing w:val="-7"/>
          <w:sz w:val="28"/>
          <w:szCs w:val="28"/>
        </w:rPr>
        <w:t>.</w:t>
      </w:r>
    </w:p>
    <w:p w:rsidR="00D06E5F" w:rsidRPr="00F663BB" w:rsidRDefault="00FB0AC0" w:rsidP="00F663BB">
      <w:pPr>
        <w:shd w:val="clear" w:color="auto" w:fill="FFFFFF"/>
        <w:spacing w:line="360" w:lineRule="auto"/>
        <w:ind w:right="806" w:firstLine="540"/>
        <w:rPr>
          <w:color w:val="000000"/>
          <w:spacing w:val="-7"/>
          <w:sz w:val="28"/>
          <w:szCs w:val="28"/>
        </w:rPr>
      </w:pPr>
      <w:r w:rsidRPr="00F663BB">
        <w:rPr>
          <w:color w:val="000000"/>
          <w:spacing w:val="-7"/>
          <w:sz w:val="28"/>
          <w:szCs w:val="28"/>
        </w:rPr>
        <w:t>Охарактеризуем каждый из этапов.</w:t>
      </w:r>
    </w:p>
    <w:p w:rsidR="00D06E5F" w:rsidRPr="00F663BB" w:rsidRDefault="00D06E5F" w:rsidP="00F663BB">
      <w:pPr>
        <w:shd w:val="clear" w:color="auto" w:fill="FFFFFF"/>
        <w:spacing w:before="10" w:line="360" w:lineRule="auto"/>
        <w:ind w:left="5" w:right="43" w:firstLine="535"/>
        <w:jc w:val="both"/>
        <w:rPr>
          <w:sz w:val="28"/>
          <w:szCs w:val="28"/>
        </w:rPr>
      </w:pPr>
      <w:r w:rsidRPr="00F663BB">
        <w:rPr>
          <w:b/>
          <w:color w:val="000000"/>
          <w:spacing w:val="-5"/>
          <w:sz w:val="28"/>
          <w:szCs w:val="28"/>
        </w:rPr>
        <w:t>Выбор темы</w:t>
      </w:r>
      <w:r w:rsidRPr="00F663BB">
        <w:rPr>
          <w:color w:val="000000"/>
          <w:spacing w:val="-5"/>
          <w:sz w:val="28"/>
          <w:szCs w:val="28"/>
        </w:rPr>
        <w:t xml:space="preserve"> курсово</w:t>
      </w:r>
      <w:r w:rsidR="00B679E7" w:rsidRPr="00F663BB">
        <w:rPr>
          <w:color w:val="000000"/>
          <w:spacing w:val="-5"/>
          <w:sz w:val="28"/>
          <w:szCs w:val="28"/>
        </w:rPr>
        <w:t>й работы</w:t>
      </w:r>
      <w:r w:rsidRPr="00F663BB">
        <w:rPr>
          <w:color w:val="000000"/>
          <w:spacing w:val="-5"/>
          <w:sz w:val="28"/>
          <w:szCs w:val="28"/>
        </w:rPr>
        <w:t xml:space="preserve"> из перечня, рекомендованного кафедр</w:t>
      </w:r>
      <w:r w:rsidR="00613F97" w:rsidRPr="00F663BB">
        <w:rPr>
          <w:color w:val="000000"/>
          <w:spacing w:val="-5"/>
          <w:sz w:val="28"/>
          <w:szCs w:val="28"/>
        </w:rPr>
        <w:t>ой</w:t>
      </w:r>
      <w:r w:rsidRPr="00F663BB">
        <w:rPr>
          <w:color w:val="000000"/>
          <w:spacing w:val="-5"/>
          <w:sz w:val="28"/>
          <w:szCs w:val="28"/>
        </w:rPr>
        <w:t>, может осуществляться в трех формах:</w:t>
      </w:r>
    </w:p>
    <w:p w:rsidR="00D06E5F" w:rsidRPr="00F663BB" w:rsidRDefault="00D06E5F" w:rsidP="00F663BB">
      <w:pPr>
        <w:numPr>
          <w:ilvl w:val="0"/>
          <w:numId w:val="35"/>
        </w:numPr>
        <w:shd w:val="clear" w:color="auto" w:fill="FFFFFF"/>
        <w:tabs>
          <w:tab w:val="clear" w:pos="720"/>
          <w:tab w:val="num" w:pos="540"/>
        </w:tabs>
        <w:spacing w:before="5" w:line="360" w:lineRule="auto"/>
        <w:ind w:left="0" w:firstLine="540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по рекомендации научного руководителя;</w:t>
      </w:r>
    </w:p>
    <w:p w:rsidR="00D06E5F" w:rsidRPr="00F663BB" w:rsidRDefault="00D06E5F" w:rsidP="00F663BB">
      <w:pPr>
        <w:numPr>
          <w:ilvl w:val="0"/>
          <w:numId w:val="35"/>
        </w:numPr>
        <w:shd w:val="clear" w:color="auto" w:fill="FFFFFF"/>
        <w:tabs>
          <w:tab w:val="clear" w:pos="720"/>
          <w:tab w:val="num" w:pos="540"/>
        </w:tabs>
        <w:spacing w:before="14" w:line="360" w:lineRule="auto"/>
        <w:ind w:left="0" w:firstLine="540"/>
        <w:rPr>
          <w:color w:val="000000"/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>самостоятельн</w:t>
      </w:r>
      <w:r w:rsidR="00B80A63" w:rsidRPr="00F663BB">
        <w:rPr>
          <w:color w:val="000000"/>
          <w:spacing w:val="-2"/>
          <w:sz w:val="28"/>
          <w:szCs w:val="28"/>
        </w:rPr>
        <w:t>ый</w:t>
      </w:r>
      <w:r w:rsidRPr="00F663BB">
        <w:rPr>
          <w:color w:val="000000"/>
          <w:spacing w:val="-2"/>
          <w:sz w:val="28"/>
          <w:szCs w:val="28"/>
        </w:rPr>
        <w:t xml:space="preserve"> выбор темы с учетом познавательных</w:t>
      </w:r>
      <w:r w:rsidRPr="00F663BB">
        <w:rPr>
          <w:color w:val="000000"/>
          <w:spacing w:val="-5"/>
          <w:sz w:val="28"/>
          <w:szCs w:val="28"/>
        </w:rPr>
        <w:t xml:space="preserve"> интересов;</w:t>
      </w:r>
    </w:p>
    <w:p w:rsidR="00FB0AC0" w:rsidRPr="00F663BB" w:rsidRDefault="00D06E5F" w:rsidP="00F663BB">
      <w:pPr>
        <w:numPr>
          <w:ilvl w:val="0"/>
          <w:numId w:val="35"/>
        </w:numPr>
        <w:shd w:val="clear" w:color="auto" w:fill="FFFFFF"/>
        <w:tabs>
          <w:tab w:val="clear" w:pos="720"/>
          <w:tab w:val="num" w:pos="540"/>
        </w:tabs>
        <w:spacing w:before="24" w:line="360" w:lineRule="auto"/>
        <w:ind w:left="0" w:firstLine="540"/>
        <w:rPr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>предложения студентом своей тематики с обосно</w:t>
      </w:r>
      <w:r w:rsidRPr="00F663BB">
        <w:rPr>
          <w:color w:val="000000"/>
          <w:spacing w:val="-5"/>
          <w:sz w:val="28"/>
          <w:szCs w:val="28"/>
        </w:rPr>
        <w:t>ванием ее разработки.</w:t>
      </w:r>
    </w:p>
    <w:p w:rsidR="006E2030" w:rsidRPr="00F663BB" w:rsidRDefault="006E2030" w:rsidP="00F663BB">
      <w:pPr>
        <w:shd w:val="clear" w:color="auto" w:fill="FFFFFF"/>
        <w:spacing w:before="24" w:line="360" w:lineRule="auto"/>
        <w:ind w:firstLine="540"/>
        <w:rPr>
          <w:b/>
          <w:sz w:val="28"/>
          <w:szCs w:val="28"/>
        </w:rPr>
      </w:pPr>
      <w:r w:rsidRPr="00F663BB">
        <w:rPr>
          <w:color w:val="000000"/>
          <w:spacing w:val="1"/>
          <w:sz w:val="28"/>
          <w:szCs w:val="28"/>
        </w:rPr>
        <w:t xml:space="preserve">Основные </w:t>
      </w:r>
      <w:r w:rsidR="00B80A63" w:rsidRPr="00F663BB">
        <w:rPr>
          <w:color w:val="000000"/>
          <w:spacing w:val="1"/>
          <w:sz w:val="28"/>
          <w:szCs w:val="28"/>
        </w:rPr>
        <w:t>этапы подготовки</w:t>
      </w:r>
      <w:r w:rsidRPr="00F663BB">
        <w:rPr>
          <w:b/>
          <w:color w:val="000000"/>
          <w:spacing w:val="1"/>
          <w:sz w:val="28"/>
          <w:szCs w:val="28"/>
        </w:rPr>
        <w:t xml:space="preserve"> рабочего плана: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line="360" w:lineRule="auto"/>
        <w:ind w:left="0" w:firstLine="540"/>
        <w:rPr>
          <w:color w:val="000000"/>
          <w:spacing w:val="-14"/>
          <w:sz w:val="28"/>
          <w:szCs w:val="28"/>
        </w:rPr>
      </w:pPr>
      <w:r w:rsidRPr="00F663BB">
        <w:rPr>
          <w:color w:val="000000"/>
          <w:sz w:val="28"/>
          <w:szCs w:val="28"/>
        </w:rPr>
        <w:t>п</w:t>
      </w:r>
      <w:r w:rsidR="006E2030" w:rsidRPr="00F663BB">
        <w:rPr>
          <w:color w:val="000000"/>
          <w:sz w:val="28"/>
          <w:szCs w:val="28"/>
        </w:rPr>
        <w:t>одбор литературы и составление библиографии по теме</w:t>
      </w:r>
      <w:r w:rsidRPr="00F663BB">
        <w:rPr>
          <w:color w:val="000000"/>
          <w:sz w:val="28"/>
          <w:szCs w:val="28"/>
        </w:rPr>
        <w:t>;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before="5" w:line="360" w:lineRule="auto"/>
        <w:ind w:left="0" w:firstLine="540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и</w:t>
      </w:r>
      <w:r w:rsidR="006E2030" w:rsidRPr="00F663BB">
        <w:rPr>
          <w:color w:val="000000"/>
          <w:spacing w:val="-1"/>
          <w:sz w:val="28"/>
          <w:szCs w:val="28"/>
        </w:rPr>
        <w:t>зучение</w:t>
      </w:r>
      <w:r w:rsidR="00613F97" w:rsidRPr="00F663BB">
        <w:rPr>
          <w:color w:val="000000"/>
          <w:spacing w:val="-1"/>
          <w:sz w:val="28"/>
          <w:szCs w:val="28"/>
        </w:rPr>
        <w:t xml:space="preserve"> нормативно-правовых актов</w:t>
      </w:r>
      <w:r w:rsidR="006E2030" w:rsidRPr="00F663BB">
        <w:rPr>
          <w:color w:val="000000"/>
          <w:spacing w:val="-1"/>
          <w:sz w:val="28"/>
          <w:szCs w:val="28"/>
        </w:rPr>
        <w:t xml:space="preserve"> теоретических </w:t>
      </w:r>
      <w:r w:rsidR="00613F97" w:rsidRPr="00F663BB">
        <w:rPr>
          <w:color w:val="000000"/>
          <w:spacing w:val="-1"/>
          <w:sz w:val="28"/>
          <w:szCs w:val="28"/>
        </w:rPr>
        <w:t>работ</w:t>
      </w:r>
      <w:r w:rsidRPr="00F663BB">
        <w:rPr>
          <w:color w:val="000000"/>
          <w:spacing w:val="-1"/>
          <w:sz w:val="28"/>
          <w:szCs w:val="28"/>
        </w:rPr>
        <w:t>;</w:t>
      </w:r>
      <w:r w:rsidR="006E2030" w:rsidRPr="00F663BB">
        <w:rPr>
          <w:color w:val="000000"/>
          <w:spacing w:val="-1"/>
          <w:sz w:val="28"/>
          <w:szCs w:val="28"/>
        </w:rPr>
        <w:t xml:space="preserve"> 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before="5" w:line="360" w:lineRule="auto"/>
        <w:ind w:left="0" w:firstLine="540"/>
        <w:rPr>
          <w:sz w:val="28"/>
          <w:szCs w:val="28"/>
        </w:rPr>
      </w:pPr>
      <w:r w:rsidRPr="00F663BB">
        <w:rPr>
          <w:color w:val="000000"/>
          <w:spacing w:val="2"/>
          <w:sz w:val="28"/>
          <w:szCs w:val="28"/>
        </w:rPr>
        <w:t>и</w:t>
      </w:r>
      <w:r w:rsidR="006E2030" w:rsidRPr="00F663BB">
        <w:rPr>
          <w:color w:val="000000"/>
          <w:spacing w:val="2"/>
          <w:sz w:val="28"/>
          <w:szCs w:val="28"/>
        </w:rPr>
        <w:t>зучение и конспектирование научной литературы и опублико</w:t>
      </w:r>
      <w:r w:rsidR="006E2030" w:rsidRPr="00F663BB">
        <w:rPr>
          <w:color w:val="000000"/>
          <w:spacing w:val="-1"/>
          <w:sz w:val="28"/>
          <w:szCs w:val="28"/>
        </w:rPr>
        <w:t>ванных источников</w:t>
      </w:r>
      <w:r w:rsidR="00766603" w:rsidRPr="00F663BB">
        <w:rPr>
          <w:color w:val="000000"/>
          <w:spacing w:val="-1"/>
          <w:sz w:val="28"/>
          <w:szCs w:val="28"/>
        </w:rPr>
        <w:t>;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line="360" w:lineRule="auto"/>
        <w:ind w:left="0" w:firstLine="540"/>
        <w:jc w:val="both"/>
        <w:rPr>
          <w:color w:val="000000"/>
          <w:spacing w:val="-9"/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с</w:t>
      </w:r>
      <w:r w:rsidR="006E2030" w:rsidRPr="00F663BB">
        <w:rPr>
          <w:color w:val="000000"/>
          <w:spacing w:val="-1"/>
          <w:sz w:val="28"/>
          <w:szCs w:val="28"/>
        </w:rPr>
        <w:t>оставление развернутого</w:t>
      </w:r>
      <w:r w:rsidR="00613F97" w:rsidRPr="00F663BB">
        <w:rPr>
          <w:color w:val="000000"/>
          <w:spacing w:val="-1"/>
          <w:sz w:val="28"/>
          <w:szCs w:val="28"/>
        </w:rPr>
        <w:t xml:space="preserve"> содержания</w:t>
      </w:r>
      <w:r w:rsidR="006E2030" w:rsidRPr="00F663BB">
        <w:rPr>
          <w:color w:val="000000"/>
          <w:spacing w:val="-1"/>
          <w:sz w:val="28"/>
          <w:szCs w:val="28"/>
        </w:rPr>
        <w:t xml:space="preserve"> </w:t>
      </w:r>
      <w:r w:rsidR="00613F97" w:rsidRPr="00F663BB">
        <w:rPr>
          <w:color w:val="000000"/>
          <w:spacing w:val="-1"/>
          <w:sz w:val="28"/>
          <w:szCs w:val="28"/>
        </w:rPr>
        <w:t>(</w:t>
      </w:r>
      <w:r w:rsidR="006E2030" w:rsidRPr="00F663BB">
        <w:rPr>
          <w:color w:val="000000"/>
          <w:spacing w:val="-1"/>
          <w:sz w:val="28"/>
          <w:szCs w:val="28"/>
        </w:rPr>
        <w:t>плана</w:t>
      </w:r>
      <w:r w:rsidR="00613F97" w:rsidRPr="00F663BB">
        <w:rPr>
          <w:color w:val="000000"/>
          <w:spacing w:val="-1"/>
          <w:sz w:val="28"/>
          <w:szCs w:val="28"/>
        </w:rPr>
        <w:t>)</w:t>
      </w:r>
      <w:r w:rsidR="006E2030" w:rsidRPr="00F663BB">
        <w:rPr>
          <w:color w:val="000000"/>
          <w:spacing w:val="-1"/>
          <w:sz w:val="28"/>
          <w:szCs w:val="28"/>
        </w:rPr>
        <w:t xml:space="preserve"> работы</w:t>
      </w:r>
      <w:r w:rsidRPr="00F663BB">
        <w:rPr>
          <w:color w:val="000000"/>
          <w:spacing w:val="-1"/>
          <w:sz w:val="28"/>
          <w:szCs w:val="28"/>
        </w:rPr>
        <w:t>;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line="360" w:lineRule="auto"/>
        <w:ind w:left="0" w:firstLine="540"/>
        <w:rPr>
          <w:color w:val="000000"/>
          <w:spacing w:val="-7"/>
          <w:sz w:val="28"/>
          <w:szCs w:val="28"/>
        </w:rPr>
      </w:pPr>
      <w:r w:rsidRPr="00F663BB">
        <w:rPr>
          <w:color w:val="000000"/>
          <w:sz w:val="28"/>
          <w:szCs w:val="28"/>
        </w:rPr>
        <w:t>р</w:t>
      </w:r>
      <w:r w:rsidR="006E2030" w:rsidRPr="00F663BB">
        <w:rPr>
          <w:color w:val="000000"/>
          <w:sz w:val="28"/>
          <w:szCs w:val="28"/>
        </w:rPr>
        <w:t>аб</w:t>
      </w:r>
      <w:r w:rsidR="006E2030" w:rsidRPr="00F663BB">
        <w:rPr>
          <w:color w:val="000000"/>
          <w:spacing w:val="-1"/>
          <w:sz w:val="28"/>
          <w:szCs w:val="28"/>
        </w:rPr>
        <w:t>ота над главами и разделами курсово</w:t>
      </w:r>
      <w:r w:rsidR="00613F97" w:rsidRPr="00F663BB">
        <w:rPr>
          <w:color w:val="000000"/>
          <w:spacing w:val="-1"/>
          <w:sz w:val="28"/>
          <w:szCs w:val="28"/>
        </w:rPr>
        <w:t>й</w:t>
      </w:r>
      <w:r w:rsidR="006E2030" w:rsidRPr="00F663BB">
        <w:rPr>
          <w:color w:val="000000"/>
          <w:spacing w:val="-1"/>
          <w:sz w:val="28"/>
          <w:szCs w:val="28"/>
        </w:rPr>
        <w:t xml:space="preserve"> </w:t>
      </w:r>
      <w:r w:rsidR="00613F97" w:rsidRPr="00F663BB">
        <w:rPr>
          <w:color w:val="000000"/>
          <w:spacing w:val="-1"/>
          <w:sz w:val="28"/>
          <w:szCs w:val="28"/>
        </w:rPr>
        <w:t>работы</w:t>
      </w:r>
      <w:r w:rsidRPr="00F663BB">
        <w:rPr>
          <w:color w:val="000000"/>
          <w:spacing w:val="-1"/>
          <w:sz w:val="28"/>
          <w:szCs w:val="28"/>
        </w:rPr>
        <w:t>;</w:t>
      </w:r>
      <w:r w:rsidR="006E2030" w:rsidRPr="00F663BB">
        <w:rPr>
          <w:color w:val="000000"/>
          <w:spacing w:val="-1"/>
          <w:sz w:val="28"/>
          <w:szCs w:val="28"/>
        </w:rPr>
        <w:t xml:space="preserve"> 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line="360" w:lineRule="auto"/>
        <w:ind w:left="0" w:firstLine="540"/>
        <w:rPr>
          <w:color w:val="000000"/>
          <w:spacing w:val="-7"/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>н</w:t>
      </w:r>
      <w:r w:rsidR="006E2030" w:rsidRPr="00F663BB">
        <w:rPr>
          <w:color w:val="000000"/>
          <w:spacing w:val="-2"/>
          <w:sz w:val="28"/>
          <w:szCs w:val="28"/>
        </w:rPr>
        <w:t>аписание введения и заключения</w:t>
      </w:r>
      <w:r w:rsidRPr="00F663BB">
        <w:rPr>
          <w:color w:val="000000"/>
          <w:spacing w:val="-2"/>
          <w:sz w:val="28"/>
          <w:szCs w:val="28"/>
        </w:rPr>
        <w:t>;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color w:val="000000"/>
          <w:sz w:val="28"/>
          <w:szCs w:val="28"/>
        </w:rPr>
        <w:t>с</w:t>
      </w:r>
      <w:r w:rsidR="006E2030" w:rsidRPr="00F663BB">
        <w:rPr>
          <w:color w:val="000000"/>
          <w:sz w:val="28"/>
          <w:szCs w:val="28"/>
        </w:rPr>
        <w:t xml:space="preserve">оставление списка </w:t>
      </w:r>
      <w:r w:rsidR="00613F97" w:rsidRPr="00F663BB">
        <w:rPr>
          <w:color w:val="000000"/>
          <w:sz w:val="28"/>
          <w:szCs w:val="28"/>
        </w:rPr>
        <w:t xml:space="preserve">нормативных </w:t>
      </w:r>
      <w:r w:rsidR="006E2030" w:rsidRPr="00F663BB">
        <w:rPr>
          <w:color w:val="000000"/>
          <w:sz w:val="28"/>
          <w:szCs w:val="28"/>
        </w:rPr>
        <w:t xml:space="preserve">источников и </w:t>
      </w:r>
      <w:r w:rsidRPr="00F663BB">
        <w:rPr>
          <w:color w:val="000000"/>
          <w:sz w:val="28"/>
          <w:szCs w:val="28"/>
        </w:rPr>
        <w:t>использованной</w:t>
      </w:r>
      <w:r w:rsidR="00613F97" w:rsidRPr="00F663BB">
        <w:rPr>
          <w:color w:val="000000"/>
          <w:sz w:val="28"/>
          <w:szCs w:val="28"/>
        </w:rPr>
        <w:t xml:space="preserve"> </w:t>
      </w:r>
      <w:r w:rsidR="006E2030" w:rsidRPr="00F663BB">
        <w:rPr>
          <w:color w:val="000000"/>
          <w:sz w:val="28"/>
          <w:szCs w:val="28"/>
        </w:rPr>
        <w:t>литературы (библиографии)</w:t>
      </w:r>
      <w:r w:rsidRPr="00F663BB">
        <w:rPr>
          <w:color w:val="000000"/>
          <w:sz w:val="28"/>
          <w:szCs w:val="28"/>
        </w:rPr>
        <w:t>;</w:t>
      </w:r>
      <w:r w:rsidR="006E2030" w:rsidRPr="00F663BB">
        <w:rPr>
          <w:color w:val="000000"/>
          <w:sz w:val="28"/>
          <w:szCs w:val="28"/>
        </w:rPr>
        <w:t xml:space="preserve"> </w:t>
      </w:r>
    </w:p>
    <w:p w:rsidR="006E2030" w:rsidRPr="00F663BB" w:rsidRDefault="00B80A63" w:rsidP="00F663BB">
      <w:pPr>
        <w:numPr>
          <w:ilvl w:val="0"/>
          <w:numId w:val="36"/>
        </w:numPr>
        <w:shd w:val="clear" w:color="auto" w:fill="FFFFFF"/>
        <w:tabs>
          <w:tab w:val="clear" w:pos="1080"/>
          <w:tab w:val="left" w:pos="734"/>
          <w:tab w:val="num" w:pos="900"/>
        </w:tabs>
        <w:spacing w:before="5" w:line="360" w:lineRule="auto"/>
        <w:ind w:left="0" w:firstLine="540"/>
        <w:rPr>
          <w:color w:val="000000"/>
          <w:spacing w:val="-9"/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>о</w:t>
      </w:r>
      <w:r w:rsidR="006E2030" w:rsidRPr="00F663BB">
        <w:rPr>
          <w:color w:val="000000"/>
          <w:spacing w:val="-2"/>
          <w:sz w:val="28"/>
          <w:szCs w:val="28"/>
        </w:rPr>
        <w:t>формление работы.</w:t>
      </w:r>
    </w:p>
    <w:p w:rsidR="00106CFB" w:rsidRPr="00F663BB" w:rsidRDefault="00106CFB" w:rsidP="00F663BB">
      <w:pPr>
        <w:shd w:val="clear" w:color="auto" w:fill="FFFFFF"/>
        <w:spacing w:line="360" w:lineRule="auto"/>
        <w:ind w:left="91" w:right="10" w:firstLine="427"/>
        <w:jc w:val="both"/>
        <w:rPr>
          <w:sz w:val="28"/>
          <w:szCs w:val="28"/>
        </w:rPr>
      </w:pPr>
      <w:r w:rsidRPr="00F663BB">
        <w:rPr>
          <w:color w:val="000000"/>
          <w:sz w:val="28"/>
          <w:szCs w:val="28"/>
        </w:rPr>
        <w:t xml:space="preserve">План может быть составлен по проблемам, </w:t>
      </w:r>
      <w:r w:rsidR="00613F97" w:rsidRPr="00F663BB">
        <w:rPr>
          <w:color w:val="000000"/>
          <w:sz w:val="28"/>
          <w:szCs w:val="28"/>
        </w:rPr>
        <w:t>в</w:t>
      </w:r>
      <w:r w:rsidRPr="00F663BB">
        <w:rPr>
          <w:color w:val="000000"/>
          <w:sz w:val="28"/>
          <w:szCs w:val="28"/>
        </w:rPr>
        <w:t xml:space="preserve"> хронологическом п</w:t>
      </w:r>
      <w:r w:rsidR="00613F97" w:rsidRPr="00F663BB">
        <w:rPr>
          <w:color w:val="000000"/>
          <w:sz w:val="28"/>
          <w:szCs w:val="28"/>
        </w:rPr>
        <w:t>орядке.</w:t>
      </w:r>
      <w:r w:rsidRPr="00F663BB">
        <w:rPr>
          <w:color w:val="000000"/>
          <w:sz w:val="28"/>
          <w:szCs w:val="28"/>
        </w:rPr>
        <w:t xml:space="preserve"> В главах следует </w:t>
      </w:r>
      <w:r w:rsidR="00613F97" w:rsidRPr="00F663BB">
        <w:rPr>
          <w:color w:val="000000"/>
          <w:sz w:val="28"/>
          <w:szCs w:val="28"/>
        </w:rPr>
        <w:t>отражать пункты</w:t>
      </w:r>
      <w:r w:rsidRPr="00F663BB">
        <w:rPr>
          <w:color w:val="000000"/>
          <w:sz w:val="28"/>
          <w:szCs w:val="28"/>
        </w:rPr>
        <w:t>, в которых будут рассматриваться конкретные во</w:t>
      </w:r>
      <w:r w:rsidRPr="00F663BB">
        <w:rPr>
          <w:color w:val="000000"/>
          <w:spacing w:val="-1"/>
          <w:sz w:val="28"/>
          <w:szCs w:val="28"/>
        </w:rPr>
        <w:t>просы проблемы.</w:t>
      </w:r>
    </w:p>
    <w:p w:rsidR="00106CFB" w:rsidRPr="00F663BB" w:rsidRDefault="00106CFB" w:rsidP="00F663BB">
      <w:pPr>
        <w:shd w:val="clear" w:color="auto" w:fill="FFFFFF"/>
        <w:spacing w:before="5" w:line="360" w:lineRule="auto"/>
        <w:ind w:left="101" w:right="5" w:firstLine="427"/>
        <w:jc w:val="both"/>
        <w:rPr>
          <w:b/>
          <w:sz w:val="28"/>
          <w:szCs w:val="28"/>
        </w:rPr>
      </w:pPr>
      <w:r w:rsidRPr="00F663BB">
        <w:rPr>
          <w:color w:val="000000"/>
          <w:sz w:val="28"/>
          <w:szCs w:val="28"/>
        </w:rPr>
        <w:t>Первым этапом работы студента с литературой по выбранной теме является</w:t>
      </w:r>
      <w:r w:rsidRPr="00F663BB">
        <w:rPr>
          <w:b/>
          <w:color w:val="000000"/>
          <w:sz w:val="28"/>
          <w:szCs w:val="28"/>
        </w:rPr>
        <w:t xml:space="preserve"> </w:t>
      </w:r>
      <w:r w:rsidRPr="00F663BB">
        <w:rPr>
          <w:b/>
          <w:bCs/>
          <w:color w:val="000000"/>
          <w:sz w:val="28"/>
          <w:szCs w:val="28"/>
        </w:rPr>
        <w:t>составление библиографи</w:t>
      </w:r>
      <w:r w:rsidR="00B80A63" w:rsidRPr="00F663BB">
        <w:rPr>
          <w:b/>
          <w:bCs/>
          <w:color w:val="000000"/>
          <w:sz w:val="28"/>
          <w:szCs w:val="28"/>
        </w:rPr>
        <w:t>ческого списка</w:t>
      </w:r>
      <w:r w:rsidRPr="00F663BB">
        <w:rPr>
          <w:b/>
          <w:bCs/>
          <w:color w:val="000000"/>
          <w:sz w:val="28"/>
          <w:szCs w:val="28"/>
        </w:rPr>
        <w:t>.</w:t>
      </w:r>
    </w:p>
    <w:p w:rsidR="00106CFB" w:rsidRPr="00F663BB" w:rsidRDefault="00106CFB" w:rsidP="00F663BB">
      <w:pPr>
        <w:shd w:val="clear" w:color="auto" w:fill="FFFFFF"/>
        <w:spacing w:line="360" w:lineRule="auto"/>
        <w:ind w:left="101" w:firstLine="432"/>
        <w:jc w:val="both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 xml:space="preserve">Для </w:t>
      </w:r>
      <w:r w:rsidR="00B80A63" w:rsidRPr="00F663BB">
        <w:rPr>
          <w:color w:val="000000"/>
          <w:spacing w:val="-1"/>
          <w:sz w:val="28"/>
          <w:szCs w:val="28"/>
        </w:rPr>
        <w:t>этого</w:t>
      </w:r>
      <w:r w:rsidRPr="00F663BB">
        <w:rPr>
          <w:color w:val="000000"/>
          <w:spacing w:val="-1"/>
          <w:sz w:val="28"/>
          <w:szCs w:val="28"/>
        </w:rPr>
        <w:t xml:space="preserve"> используются имеющиеся в библиотеках:</w:t>
      </w:r>
    </w:p>
    <w:p w:rsidR="00106CFB" w:rsidRPr="00F663BB" w:rsidRDefault="00106CFB" w:rsidP="00F663BB">
      <w:pPr>
        <w:numPr>
          <w:ilvl w:val="0"/>
          <w:numId w:val="38"/>
        </w:numPr>
        <w:shd w:val="clear" w:color="auto" w:fill="FFFFFF"/>
        <w:tabs>
          <w:tab w:val="clear" w:pos="1080"/>
        </w:tabs>
        <w:spacing w:line="360" w:lineRule="auto"/>
        <w:ind w:left="0" w:right="43" w:firstLine="540"/>
        <w:jc w:val="both"/>
        <w:rPr>
          <w:sz w:val="28"/>
          <w:szCs w:val="28"/>
        </w:rPr>
      </w:pPr>
      <w:r w:rsidRPr="00F663BB">
        <w:rPr>
          <w:color w:val="000000"/>
          <w:spacing w:val="-8"/>
          <w:sz w:val="28"/>
          <w:szCs w:val="28"/>
        </w:rPr>
        <w:t xml:space="preserve"> систематические каталоги, в которых названия произведений </w:t>
      </w:r>
      <w:r w:rsidRPr="00F663BB">
        <w:rPr>
          <w:color w:val="000000"/>
          <w:spacing w:val="-6"/>
          <w:sz w:val="28"/>
          <w:szCs w:val="28"/>
        </w:rPr>
        <w:t>расположены по отраслям знания;</w:t>
      </w:r>
    </w:p>
    <w:p w:rsidR="00106CFB" w:rsidRPr="00F663BB" w:rsidRDefault="00106CFB" w:rsidP="00F663BB">
      <w:pPr>
        <w:numPr>
          <w:ilvl w:val="0"/>
          <w:numId w:val="38"/>
        </w:numPr>
        <w:shd w:val="clear" w:color="auto" w:fill="FFFFFF"/>
        <w:tabs>
          <w:tab w:val="clear" w:pos="1080"/>
          <w:tab w:val="left" w:pos="706"/>
        </w:tabs>
        <w:spacing w:before="5"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алфавитные каталоги, в которых карточки на книги расположены </w:t>
      </w:r>
      <w:r w:rsidRPr="00F663BB">
        <w:rPr>
          <w:color w:val="000000"/>
          <w:spacing w:val="-6"/>
          <w:sz w:val="28"/>
          <w:szCs w:val="28"/>
        </w:rPr>
        <w:t>в алфавитном порядке фамилии авторов;</w:t>
      </w:r>
    </w:p>
    <w:p w:rsidR="00106CFB" w:rsidRPr="00F663BB" w:rsidRDefault="00106CFB" w:rsidP="00F663BB">
      <w:pPr>
        <w:numPr>
          <w:ilvl w:val="0"/>
          <w:numId w:val="38"/>
        </w:numPr>
        <w:shd w:val="clear" w:color="auto" w:fill="FFFFFF"/>
        <w:tabs>
          <w:tab w:val="clear" w:pos="1080"/>
          <w:tab w:val="left" w:pos="706"/>
        </w:tabs>
        <w:spacing w:before="14"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 xml:space="preserve">предметные каталоги, содержащие названия произведений по </w:t>
      </w:r>
      <w:r w:rsidRPr="00F663BB">
        <w:rPr>
          <w:color w:val="000000"/>
          <w:spacing w:val="-6"/>
          <w:sz w:val="28"/>
          <w:szCs w:val="28"/>
        </w:rPr>
        <w:t>конкретным проблемам и специальностям.</w:t>
      </w:r>
    </w:p>
    <w:p w:rsidR="009531F5" w:rsidRPr="00F663BB" w:rsidRDefault="009531F5" w:rsidP="00F663BB">
      <w:pPr>
        <w:shd w:val="clear" w:color="auto" w:fill="FFFFFF"/>
        <w:spacing w:line="360" w:lineRule="auto"/>
        <w:ind w:left="5" w:right="29" w:firstLine="432"/>
        <w:jc w:val="both"/>
        <w:outlineLvl w:val="0"/>
        <w:rPr>
          <w:b/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Следующим этапом является</w:t>
      </w:r>
      <w:r w:rsidRPr="00F663BB">
        <w:rPr>
          <w:b/>
          <w:color w:val="000000"/>
          <w:spacing w:val="-1"/>
          <w:sz w:val="28"/>
          <w:szCs w:val="28"/>
        </w:rPr>
        <w:t xml:space="preserve"> </w:t>
      </w:r>
      <w:r w:rsidRPr="00F663BB">
        <w:rPr>
          <w:b/>
          <w:bCs/>
          <w:color w:val="000000"/>
          <w:spacing w:val="-1"/>
          <w:sz w:val="28"/>
          <w:szCs w:val="28"/>
        </w:rPr>
        <w:t>изучение литературы</w:t>
      </w:r>
      <w:r w:rsidR="00613F97" w:rsidRPr="00F663BB">
        <w:rPr>
          <w:b/>
          <w:bCs/>
          <w:color w:val="000000"/>
          <w:spacing w:val="-1"/>
          <w:sz w:val="28"/>
          <w:szCs w:val="28"/>
        </w:rPr>
        <w:t>, нормативно-правовых актов</w:t>
      </w:r>
      <w:r w:rsidRPr="00F663BB">
        <w:rPr>
          <w:b/>
          <w:bCs/>
          <w:color w:val="000000"/>
          <w:spacing w:val="-1"/>
          <w:sz w:val="28"/>
          <w:szCs w:val="28"/>
        </w:rPr>
        <w:t xml:space="preserve"> и</w:t>
      </w:r>
      <w:r w:rsidR="00613F97" w:rsidRPr="00F663BB">
        <w:rPr>
          <w:b/>
          <w:bCs/>
          <w:color w:val="000000"/>
          <w:spacing w:val="-1"/>
          <w:sz w:val="28"/>
          <w:szCs w:val="28"/>
        </w:rPr>
        <w:t xml:space="preserve"> их</w:t>
      </w:r>
      <w:r w:rsidRPr="00F663BB">
        <w:rPr>
          <w:b/>
          <w:bCs/>
          <w:color w:val="000000"/>
          <w:spacing w:val="-1"/>
          <w:sz w:val="28"/>
          <w:szCs w:val="28"/>
        </w:rPr>
        <w:t xml:space="preserve"> анализ.</w:t>
      </w:r>
    </w:p>
    <w:p w:rsidR="009531F5" w:rsidRPr="00F663BB" w:rsidRDefault="009531F5" w:rsidP="00F663BB">
      <w:pPr>
        <w:shd w:val="clear" w:color="auto" w:fill="FFFFFF"/>
        <w:spacing w:line="360" w:lineRule="auto"/>
        <w:ind w:left="10" w:right="29" w:firstLine="427"/>
        <w:jc w:val="both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Существует определенная последовательность в изучении источников и литературы. В первую очередь следует уделить внимание</w:t>
      </w:r>
      <w:r w:rsidR="00826F9F" w:rsidRPr="00F663BB">
        <w:rPr>
          <w:color w:val="000000"/>
          <w:spacing w:val="-1"/>
          <w:sz w:val="28"/>
          <w:szCs w:val="28"/>
        </w:rPr>
        <w:t xml:space="preserve"> нормативно-правовым акта</w:t>
      </w:r>
      <w:r w:rsidR="008D6DAC" w:rsidRPr="00F663BB">
        <w:rPr>
          <w:color w:val="000000"/>
          <w:spacing w:val="-1"/>
          <w:sz w:val="28"/>
          <w:szCs w:val="28"/>
        </w:rPr>
        <w:t>м</w:t>
      </w:r>
      <w:r w:rsidR="00826F9F" w:rsidRPr="00F663BB">
        <w:rPr>
          <w:color w:val="000000"/>
          <w:spacing w:val="-1"/>
          <w:sz w:val="28"/>
          <w:szCs w:val="28"/>
        </w:rPr>
        <w:t>, регулирующим рассматриваемые общественные отношения, затем</w:t>
      </w:r>
      <w:r w:rsidRPr="00F663BB">
        <w:rPr>
          <w:color w:val="000000"/>
          <w:spacing w:val="-1"/>
          <w:sz w:val="28"/>
          <w:szCs w:val="28"/>
        </w:rPr>
        <w:t xml:space="preserve"> теорети</w:t>
      </w:r>
      <w:r w:rsidRPr="00F663BB">
        <w:rPr>
          <w:color w:val="000000"/>
          <w:spacing w:val="-2"/>
          <w:sz w:val="28"/>
          <w:szCs w:val="28"/>
        </w:rPr>
        <w:t xml:space="preserve">ческим </w:t>
      </w:r>
      <w:r w:rsidR="00826F9F" w:rsidRPr="00F663BB">
        <w:rPr>
          <w:color w:val="000000"/>
          <w:spacing w:val="-2"/>
          <w:sz w:val="28"/>
          <w:szCs w:val="28"/>
        </w:rPr>
        <w:t>работам</w:t>
      </w:r>
      <w:r w:rsidRPr="00F663BB">
        <w:rPr>
          <w:color w:val="000000"/>
          <w:spacing w:val="-2"/>
          <w:sz w:val="28"/>
          <w:szCs w:val="28"/>
        </w:rPr>
        <w:t xml:space="preserve"> известных отечественных и зарубежных ученых</w:t>
      </w:r>
      <w:r w:rsidRPr="00F663BB">
        <w:rPr>
          <w:color w:val="000000"/>
          <w:spacing w:val="-1"/>
          <w:sz w:val="28"/>
          <w:szCs w:val="28"/>
        </w:rPr>
        <w:t xml:space="preserve">. Изучение </w:t>
      </w:r>
      <w:r w:rsidR="00826F9F" w:rsidRPr="00F663BB">
        <w:rPr>
          <w:color w:val="000000"/>
          <w:spacing w:val="-1"/>
          <w:sz w:val="28"/>
          <w:szCs w:val="28"/>
        </w:rPr>
        <w:t>нормативных актов и научных трудов</w:t>
      </w:r>
      <w:r w:rsidRPr="00F663BB">
        <w:rPr>
          <w:color w:val="000000"/>
          <w:spacing w:val="-1"/>
          <w:sz w:val="28"/>
          <w:szCs w:val="28"/>
        </w:rPr>
        <w:t xml:space="preserve"> обеспечит методологическую основу</w:t>
      </w:r>
      <w:r w:rsidR="00F273AF" w:rsidRPr="00F663BB">
        <w:rPr>
          <w:color w:val="000000"/>
          <w:spacing w:val="-1"/>
          <w:sz w:val="28"/>
          <w:szCs w:val="28"/>
        </w:rPr>
        <w:t xml:space="preserve"> темы</w:t>
      </w:r>
      <w:r w:rsidRPr="00F663BB">
        <w:rPr>
          <w:color w:val="000000"/>
          <w:spacing w:val="-1"/>
          <w:sz w:val="28"/>
          <w:szCs w:val="28"/>
        </w:rPr>
        <w:t>.</w:t>
      </w:r>
    </w:p>
    <w:p w:rsidR="009531F5" w:rsidRPr="00F663BB" w:rsidRDefault="009531F5" w:rsidP="00F663BB">
      <w:pPr>
        <w:shd w:val="clear" w:color="auto" w:fill="FFFFFF"/>
        <w:spacing w:line="360" w:lineRule="auto"/>
        <w:ind w:left="5" w:right="24" w:firstLine="437"/>
        <w:jc w:val="both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 xml:space="preserve">После этого подбирается </w:t>
      </w:r>
      <w:r w:rsidR="00826F9F" w:rsidRPr="00F663BB">
        <w:rPr>
          <w:color w:val="000000"/>
          <w:spacing w:val="-1"/>
          <w:sz w:val="28"/>
          <w:szCs w:val="28"/>
        </w:rPr>
        <w:t>соответствующая литература</w:t>
      </w:r>
      <w:r w:rsidRPr="00F663BB">
        <w:rPr>
          <w:color w:val="000000"/>
          <w:spacing w:val="-1"/>
          <w:sz w:val="28"/>
          <w:szCs w:val="28"/>
        </w:rPr>
        <w:t>, в которой отражаются резуль</w:t>
      </w:r>
      <w:r w:rsidRPr="00F663BB">
        <w:rPr>
          <w:color w:val="000000"/>
          <w:spacing w:val="-2"/>
          <w:sz w:val="28"/>
          <w:szCs w:val="28"/>
        </w:rPr>
        <w:t xml:space="preserve">таты проведенных специальных исследований, излагаются теоретические основы изучаемого вопроса. </w:t>
      </w:r>
      <w:r w:rsidRPr="00F663BB">
        <w:rPr>
          <w:color w:val="000000"/>
          <w:spacing w:val="-3"/>
          <w:sz w:val="28"/>
          <w:szCs w:val="28"/>
        </w:rPr>
        <w:t xml:space="preserve">Результаты работы с </w:t>
      </w:r>
      <w:r w:rsidR="00826F9F" w:rsidRPr="00F663BB">
        <w:rPr>
          <w:color w:val="000000"/>
          <w:spacing w:val="-3"/>
          <w:sz w:val="28"/>
          <w:szCs w:val="28"/>
        </w:rPr>
        <w:t xml:space="preserve">нормативно-правовыми актами, </w:t>
      </w:r>
      <w:r w:rsidRPr="00F663BB">
        <w:rPr>
          <w:color w:val="000000"/>
          <w:spacing w:val="-3"/>
          <w:sz w:val="28"/>
          <w:szCs w:val="28"/>
        </w:rPr>
        <w:t xml:space="preserve">литературой и </w:t>
      </w:r>
      <w:r w:rsidR="00826F9F" w:rsidRPr="00F663BB">
        <w:rPr>
          <w:color w:val="000000"/>
          <w:spacing w:val="-3"/>
          <w:sz w:val="28"/>
          <w:szCs w:val="28"/>
        </w:rPr>
        <w:t xml:space="preserve">иными </w:t>
      </w:r>
      <w:r w:rsidRPr="00F663BB">
        <w:rPr>
          <w:color w:val="000000"/>
          <w:spacing w:val="-3"/>
          <w:sz w:val="28"/>
          <w:szCs w:val="28"/>
        </w:rPr>
        <w:t xml:space="preserve">источниками фиксируются в </w:t>
      </w:r>
      <w:r w:rsidRPr="00F663BB">
        <w:rPr>
          <w:color w:val="000000"/>
          <w:spacing w:val="-5"/>
          <w:sz w:val="28"/>
          <w:szCs w:val="28"/>
        </w:rPr>
        <w:t>форме конспектов, рефератов, выписок, простого или сложного плана, а также тезисов.</w:t>
      </w:r>
    </w:p>
    <w:p w:rsidR="009531F5" w:rsidRPr="00F663BB" w:rsidRDefault="009531F5" w:rsidP="00F663BB">
      <w:pPr>
        <w:shd w:val="clear" w:color="auto" w:fill="FFFFFF"/>
        <w:spacing w:line="360" w:lineRule="auto"/>
        <w:ind w:left="10" w:right="62" w:firstLine="432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Рекомендуется завести специальную тетрадь, в которой сосредота</w:t>
      </w:r>
      <w:r w:rsidRPr="00F663BB">
        <w:rPr>
          <w:color w:val="000000"/>
          <w:spacing w:val="-6"/>
          <w:sz w:val="28"/>
          <w:szCs w:val="28"/>
        </w:rPr>
        <w:t>чивается материал по какому-либо отдельному вопросу из разных источ</w:t>
      </w:r>
      <w:r w:rsidRPr="00F663BB">
        <w:rPr>
          <w:color w:val="000000"/>
          <w:spacing w:val="-5"/>
          <w:sz w:val="28"/>
          <w:szCs w:val="28"/>
        </w:rPr>
        <w:t>ников. Для удобства дальнейшего использования записи следует произ</w:t>
      </w:r>
      <w:r w:rsidRPr="00F663BB">
        <w:rPr>
          <w:color w:val="000000"/>
          <w:spacing w:val="-3"/>
          <w:sz w:val="28"/>
          <w:szCs w:val="28"/>
        </w:rPr>
        <w:t xml:space="preserve">водить на одной стороне листа. При этом листы нумеруются, записи </w:t>
      </w:r>
      <w:r w:rsidRPr="00F663BB">
        <w:rPr>
          <w:color w:val="000000"/>
          <w:spacing w:val="-5"/>
          <w:sz w:val="28"/>
          <w:szCs w:val="28"/>
        </w:rPr>
        <w:t>должны быть строго документированы, т</w:t>
      </w:r>
      <w:r w:rsidR="00B80A63" w:rsidRPr="00F663BB">
        <w:rPr>
          <w:color w:val="000000"/>
          <w:spacing w:val="-5"/>
          <w:sz w:val="28"/>
          <w:szCs w:val="28"/>
        </w:rPr>
        <w:t xml:space="preserve">о </w:t>
      </w:r>
      <w:r w:rsidRPr="00F663BB">
        <w:rPr>
          <w:color w:val="000000"/>
          <w:spacing w:val="-5"/>
          <w:sz w:val="28"/>
          <w:szCs w:val="28"/>
        </w:rPr>
        <w:t>е</w:t>
      </w:r>
      <w:r w:rsidR="00B80A63" w:rsidRPr="00F663BB">
        <w:rPr>
          <w:color w:val="000000"/>
          <w:spacing w:val="-5"/>
          <w:sz w:val="28"/>
          <w:szCs w:val="28"/>
        </w:rPr>
        <w:t>сть</w:t>
      </w:r>
      <w:r w:rsidRPr="00F663BB">
        <w:rPr>
          <w:color w:val="000000"/>
          <w:spacing w:val="-5"/>
          <w:sz w:val="28"/>
          <w:szCs w:val="28"/>
        </w:rPr>
        <w:t xml:space="preserve"> содержать сведения об авто</w:t>
      </w:r>
      <w:r w:rsidRPr="00F663BB">
        <w:rPr>
          <w:color w:val="000000"/>
          <w:spacing w:val="-6"/>
          <w:sz w:val="28"/>
          <w:szCs w:val="28"/>
        </w:rPr>
        <w:t>ре, название работы, сведения о месте и времени издания, страницах. От</w:t>
      </w:r>
      <w:r w:rsidRPr="00F663BB">
        <w:rPr>
          <w:color w:val="000000"/>
          <w:spacing w:val="-4"/>
          <w:sz w:val="28"/>
          <w:szCs w:val="28"/>
        </w:rPr>
        <w:t>дельные выписки целесообразно делать на тематических листках размером 0,5 листа. Они не только являются материалом для курсово</w:t>
      </w:r>
      <w:r w:rsidR="00826F9F" w:rsidRPr="00F663BB">
        <w:rPr>
          <w:color w:val="000000"/>
          <w:spacing w:val="-4"/>
          <w:sz w:val="28"/>
          <w:szCs w:val="28"/>
        </w:rPr>
        <w:t>й работы</w:t>
      </w:r>
      <w:r w:rsidRPr="00F663BB">
        <w:rPr>
          <w:color w:val="000000"/>
          <w:spacing w:val="-6"/>
          <w:sz w:val="28"/>
          <w:szCs w:val="28"/>
        </w:rPr>
        <w:t xml:space="preserve">, но и показателем овладения студентом навыками и приемами </w:t>
      </w:r>
      <w:r w:rsidRPr="00F663BB">
        <w:rPr>
          <w:color w:val="000000"/>
          <w:spacing w:val="-5"/>
          <w:sz w:val="28"/>
          <w:szCs w:val="28"/>
        </w:rPr>
        <w:t>самостоятельной работы</w:t>
      </w:r>
      <w:r w:rsidR="00F273AF" w:rsidRPr="00F663BB">
        <w:rPr>
          <w:color w:val="000000"/>
          <w:spacing w:val="-5"/>
          <w:sz w:val="28"/>
          <w:szCs w:val="28"/>
        </w:rPr>
        <w:t>.</w:t>
      </w:r>
    </w:p>
    <w:p w:rsidR="009531F5" w:rsidRPr="00F663BB" w:rsidRDefault="009531F5" w:rsidP="00F663BB">
      <w:pPr>
        <w:shd w:val="clear" w:color="auto" w:fill="FFFFFF"/>
        <w:spacing w:line="360" w:lineRule="auto"/>
        <w:ind w:left="24" w:right="43" w:firstLine="432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При изучении и конспектировании </w:t>
      </w:r>
      <w:r w:rsidR="00826F9F" w:rsidRPr="00F663BB">
        <w:rPr>
          <w:color w:val="000000"/>
          <w:spacing w:val="-5"/>
          <w:sz w:val="28"/>
          <w:szCs w:val="28"/>
        </w:rPr>
        <w:t xml:space="preserve">правовой и научной </w:t>
      </w:r>
      <w:r w:rsidRPr="00F663BB">
        <w:rPr>
          <w:color w:val="000000"/>
          <w:spacing w:val="-5"/>
          <w:sz w:val="28"/>
          <w:szCs w:val="28"/>
        </w:rPr>
        <w:t xml:space="preserve">литературы следует проводить отбор и группировку полученных из </w:t>
      </w:r>
      <w:r w:rsidR="00826F9F" w:rsidRPr="00F663BB">
        <w:rPr>
          <w:color w:val="000000"/>
          <w:spacing w:val="-5"/>
          <w:sz w:val="28"/>
          <w:szCs w:val="28"/>
        </w:rPr>
        <w:t>них</w:t>
      </w:r>
      <w:r w:rsidRPr="00F663BB">
        <w:rPr>
          <w:color w:val="000000"/>
          <w:spacing w:val="-5"/>
          <w:sz w:val="28"/>
          <w:szCs w:val="28"/>
        </w:rPr>
        <w:t xml:space="preserve"> сведений. Это необхо</w:t>
      </w:r>
      <w:r w:rsidRPr="00F663BB">
        <w:rPr>
          <w:color w:val="000000"/>
          <w:spacing w:val="-6"/>
          <w:sz w:val="28"/>
          <w:szCs w:val="28"/>
        </w:rPr>
        <w:t xml:space="preserve">димо для того, чтобы в процессе последующей работы над темой </w:t>
      </w:r>
      <w:r w:rsidRPr="00F663BB">
        <w:rPr>
          <w:color w:val="000000"/>
          <w:spacing w:val="-5"/>
          <w:sz w:val="28"/>
          <w:szCs w:val="28"/>
        </w:rPr>
        <w:t xml:space="preserve">было легко анализировать и сопоставлять различные точки зрения авторов по дискуссионным вопросам и формировать свое отношение </w:t>
      </w:r>
      <w:r w:rsidRPr="00F663BB">
        <w:rPr>
          <w:color w:val="000000"/>
          <w:spacing w:val="-7"/>
          <w:sz w:val="28"/>
          <w:szCs w:val="28"/>
        </w:rPr>
        <w:t>к ним.</w:t>
      </w:r>
    </w:p>
    <w:p w:rsidR="009531F5" w:rsidRPr="00F663BB" w:rsidRDefault="009531F5" w:rsidP="00F663BB">
      <w:pPr>
        <w:shd w:val="clear" w:color="auto" w:fill="FFFFFF"/>
        <w:spacing w:line="360" w:lineRule="auto"/>
        <w:ind w:left="43" w:right="34" w:firstLine="427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Завершив изучение </w:t>
      </w:r>
      <w:r w:rsidR="00826F9F" w:rsidRPr="00F663BB">
        <w:rPr>
          <w:color w:val="000000"/>
          <w:spacing w:val="-5"/>
          <w:sz w:val="28"/>
          <w:szCs w:val="28"/>
        </w:rPr>
        <w:t>нормативно-правовых актов, научной и учебной литературы</w:t>
      </w:r>
      <w:r w:rsidRPr="00F663BB">
        <w:rPr>
          <w:color w:val="000000"/>
          <w:spacing w:val="-5"/>
          <w:sz w:val="28"/>
          <w:szCs w:val="28"/>
        </w:rPr>
        <w:t xml:space="preserve">, следует произвести </w:t>
      </w:r>
      <w:r w:rsidRPr="00F663BB">
        <w:rPr>
          <w:color w:val="000000"/>
          <w:spacing w:val="-6"/>
          <w:sz w:val="28"/>
          <w:szCs w:val="28"/>
        </w:rPr>
        <w:t>систематизацию полученных материалов, сопоставить их, установить, не содержится ли в них противоречий, а если они имеются, попытаться оп</w:t>
      </w:r>
      <w:r w:rsidRPr="00F663BB">
        <w:rPr>
          <w:color w:val="000000"/>
          <w:spacing w:val="-5"/>
          <w:sz w:val="28"/>
          <w:szCs w:val="28"/>
        </w:rPr>
        <w:t>ределить, какими причинами они вызваны, и сформулировать свое суж</w:t>
      </w:r>
      <w:r w:rsidRPr="00F663BB">
        <w:rPr>
          <w:color w:val="000000"/>
          <w:spacing w:val="-4"/>
          <w:sz w:val="28"/>
          <w:szCs w:val="28"/>
        </w:rPr>
        <w:t>дение как о теме в целом, так и об отдельных ее аспектах.</w:t>
      </w:r>
    </w:p>
    <w:p w:rsidR="009531F5" w:rsidRPr="00F663BB" w:rsidRDefault="009531F5" w:rsidP="00F663BB">
      <w:pPr>
        <w:shd w:val="clear" w:color="auto" w:fill="FFFFFF"/>
        <w:spacing w:line="360" w:lineRule="auto"/>
        <w:ind w:left="53" w:firstLine="432"/>
        <w:jc w:val="both"/>
        <w:rPr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>Прежде чем писать тот или иной раздел курсово</w:t>
      </w:r>
      <w:r w:rsidR="00826F9F" w:rsidRPr="00F663BB">
        <w:rPr>
          <w:color w:val="000000"/>
          <w:spacing w:val="-3"/>
          <w:sz w:val="28"/>
          <w:szCs w:val="28"/>
        </w:rPr>
        <w:t>й работы</w:t>
      </w:r>
      <w:r w:rsidRPr="00F663BB">
        <w:rPr>
          <w:color w:val="000000"/>
          <w:spacing w:val="-3"/>
          <w:sz w:val="28"/>
          <w:szCs w:val="28"/>
        </w:rPr>
        <w:t xml:space="preserve"> (главу </w:t>
      </w:r>
      <w:r w:rsidRPr="00F663BB">
        <w:rPr>
          <w:color w:val="000000"/>
          <w:spacing w:val="-5"/>
          <w:sz w:val="28"/>
          <w:szCs w:val="28"/>
        </w:rPr>
        <w:t>или п</w:t>
      </w:r>
      <w:r w:rsidR="00826F9F" w:rsidRPr="00F663BB">
        <w:rPr>
          <w:color w:val="000000"/>
          <w:spacing w:val="-5"/>
          <w:sz w:val="28"/>
          <w:szCs w:val="28"/>
        </w:rPr>
        <w:t>ункт</w:t>
      </w:r>
      <w:r w:rsidRPr="00F663BB">
        <w:rPr>
          <w:color w:val="000000"/>
          <w:spacing w:val="-5"/>
          <w:sz w:val="28"/>
          <w:szCs w:val="28"/>
        </w:rPr>
        <w:t xml:space="preserve">), целесообразно </w:t>
      </w:r>
      <w:r w:rsidRPr="00F663BB">
        <w:rPr>
          <w:b/>
          <w:bCs/>
          <w:color w:val="000000"/>
          <w:spacing w:val="-5"/>
          <w:sz w:val="28"/>
          <w:szCs w:val="28"/>
        </w:rPr>
        <w:t xml:space="preserve">составить </w:t>
      </w:r>
      <w:r w:rsidRPr="00F663BB">
        <w:rPr>
          <w:color w:val="000000"/>
          <w:spacing w:val="-5"/>
          <w:sz w:val="28"/>
          <w:szCs w:val="28"/>
        </w:rPr>
        <w:t xml:space="preserve">с помощью руководителя </w:t>
      </w:r>
      <w:r w:rsidRPr="00F663BB">
        <w:rPr>
          <w:b/>
          <w:bCs/>
          <w:color w:val="000000"/>
          <w:spacing w:val="-5"/>
          <w:sz w:val="28"/>
          <w:szCs w:val="28"/>
        </w:rPr>
        <w:t>раз</w:t>
      </w:r>
      <w:r w:rsidRPr="00F663BB">
        <w:rPr>
          <w:b/>
          <w:bCs/>
          <w:color w:val="000000"/>
          <w:spacing w:val="-6"/>
          <w:sz w:val="28"/>
          <w:szCs w:val="28"/>
        </w:rPr>
        <w:t>вернутый план</w:t>
      </w:r>
      <w:r w:rsidR="00955CE5" w:rsidRPr="00F663BB">
        <w:rPr>
          <w:b/>
          <w:bCs/>
          <w:color w:val="000000"/>
          <w:spacing w:val="-6"/>
          <w:sz w:val="28"/>
          <w:szCs w:val="28"/>
        </w:rPr>
        <w:t xml:space="preserve"> и </w:t>
      </w:r>
      <w:r w:rsidRPr="00F663B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F663BB">
        <w:rPr>
          <w:color w:val="000000"/>
          <w:spacing w:val="-6"/>
          <w:sz w:val="28"/>
          <w:szCs w:val="28"/>
        </w:rPr>
        <w:t>продумать:</w:t>
      </w:r>
    </w:p>
    <w:p w:rsidR="009531F5" w:rsidRPr="00F663BB" w:rsidRDefault="009531F5" w:rsidP="00F663BB">
      <w:pPr>
        <w:numPr>
          <w:ilvl w:val="0"/>
          <w:numId w:val="39"/>
        </w:numPr>
        <w:shd w:val="clear" w:color="auto" w:fill="FFFFFF"/>
        <w:tabs>
          <w:tab w:val="clear" w:pos="720"/>
          <w:tab w:val="left" w:pos="540"/>
        </w:tabs>
        <w:spacing w:before="5"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с чего начать тот</w:t>
      </w:r>
      <w:r w:rsidR="00955CE5" w:rsidRPr="00F663BB">
        <w:rPr>
          <w:color w:val="000000"/>
          <w:spacing w:val="-5"/>
          <w:sz w:val="28"/>
          <w:szCs w:val="28"/>
        </w:rPr>
        <w:t xml:space="preserve"> или иной</w:t>
      </w:r>
      <w:r w:rsidRPr="00F663BB">
        <w:rPr>
          <w:color w:val="000000"/>
          <w:spacing w:val="-5"/>
          <w:sz w:val="28"/>
          <w:szCs w:val="28"/>
        </w:rPr>
        <w:t xml:space="preserve"> раздел;</w:t>
      </w:r>
    </w:p>
    <w:p w:rsidR="009531F5" w:rsidRPr="00F663BB" w:rsidRDefault="009531F5" w:rsidP="00F663BB">
      <w:pPr>
        <w:numPr>
          <w:ilvl w:val="0"/>
          <w:numId w:val="39"/>
        </w:numPr>
        <w:shd w:val="clear" w:color="auto" w:fill="FFFFFF"/>
        <w:tabs>
          <w:tab w:val="clear" w:pos="720"/>
          <w:tab w:val="left" w:pos="54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какие основные положения он должен включать;</w:t>
      </w:r>
    </w:p>
    <w:p w:rsidR="009531F5" w:rsidRPr="00F663BB" w:rsidRDefault="009531F5" w:rsidP="00F663BB">
      <w:pPr>
        <w:numPr>
          <w:ilvl w:val="0"/>
          <w:numId w:val="39"/>
        </w:numPr>
        <w:shd w:val="clear" w:color="auto" w:fill="FFFFFF"/>
        <w:tabs>
          <w:tab w:val="clear" w:pos="720"/>
          <w:tab w:val="left" w:pos="54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логику содержания этих разделов и их </w:t>
      </w:r>
      <w:r w:rsidR="00955CE5" w:rsidRPr="00F663BB">
        <w:rPr>
          <w:color w:val="000000"/>
          <w:spacing w:val="-5"/>
          <w:sz w:val="28"/>
          <w:szCs w:val="28"/>
        </w:rPr>
        <w:t>взаимо</w:t>
      </w:r>
      <w:r w:rsidRPr="00F663BB">
        <w:rPr>
          <w:color w:val="000000"/>
          <w:spacing w:val="-5"/>
          <w:sz w:val="28"/>
          <w:szCs w:val="28"/>
        </w:rPr>
        <w:t>связь между собой;</w:t>
      </w:r>
    </w:p>
    <w:p w:rsidR="009531F5" w:rsidRPr="00F663BB" w:rsidRDefault="009531F5" w:rsidP="00F663BB">
      <w:pPr>
        <w:numPr>
          <w:ilvl w:val="0"/>
          <w:numId w:val="39"/>
        </w:numPr>
        <w:shd w:val="clear" w:color="auto" w:fill="FFFFFF"/>
        <w:tabs>
          <w:tab w:val="clear" w:pos="720"/>
          <w:tab w:val="left" w:pos="540"/>
        </w:tabs>
        <w:spacing w:before="5" w:line="360" w:lineRule="auto"/>
        <w:ind w:left="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3"/>
          <w:sz w:val="28"/>
          <w:szCs w:val="28"/>
        </w:rPr>
        <w:t>чем должен быть закончен данный раздел и как</w:t>
      </w:r>
      <w:r w:rsidR="00955CE5" w:rsidRPr="00F663BB">
        <w:rPr>
          <w:color w:val="000000"/>
          <w:spacing w:val="3"/>
          <w:sz w:val="28"/>
          <w:szCs w:val="28"/>
        </w:rPr>
        <w:t xml:space="preserve">ие выводы </w:t>
      </w:r>
      <w:r w:rsidR="0045254E" w:rsidRPr="00F663BB">
        <w:rPr>
          <w:color w:val="000000"/>
          <w:spacing w:val="3"/>
          <w:sz w:val="28"/>
          <w:szCs w:val="28"/>
        </w:rPr>
        <w:t>содержать</w:t>
      </w:r>
      <w:r w:rsidRPr="00F663BB">
        <w:rPr>
          <w:color w:val="000000"/>
          <w:spacing w:val="-6"/>
          <w:sz w:val="28"/>
          <w:szCs w:val="28"/>
        </w:rPr>
        <w:t>.</w:t>
      </w:r>
    </w:p>
    <w:p w:rsidR="0040294A" w:rsidRPr="00F663BB" w:rsidRDefault="00F273AF" w:rsidP="00F663BB">
      <w:pPr>
        <w:shd w:val="clear" w:color="auto" w:fill="FFFFFF"/>
        <w:spacing w:line="360" w:lineRule="auto"/>
        <w:ind w:left="10" w:firstLine="530"/>
        <w:jc w:val="both"/>
        <w:outlineLvl w:val="0"/>
        <w:rPr>
          <w:b/>
          <w:bCs/>
          <w:color w:val="000000"/>
          <w:spacing w:val="-1"/>
          <w:sz w:val="28"/>
          <w:szCs w:val="28"/>
        </w:rPr>
      </w:pPr>
      <w:r w:rsidRPr="00F663BB">
        <w:rPr>
          <w:bCs/>
          <w:color w:val="000000"/>
          <w:spacing w:val="-1"/>
          <w:sz w:val="28"/>
          <w:szCs w:val="28"/>
        </w:rPr>
        <w:t>Последующая работа над курсов</w:t>
      </w:r>
      <w:r w:rsidR="00955CE5" w:rsidRPr="00F663BB">
        <w:rPr>
          <w:bCs/>
          <w:color w:val="000000"/>
          <w:spacing w:val="-1"/>
          <w:sz w:val="28"/>
          <w:szCs w:val="28"/>
        </w:rPr>
        <w:t>ой</w:t>
      </w:r>
      <w:r w:rsidRPr="00F663BB">
        <w:rPr>
          <w:bCs/>
          <w:color w:val="000000"/>
          <w:spacing w:val="-1"/>
          <w:sz w:val="28"/>
          <w:szCs w:val="28"/>
        </w:rPr>
        <w:t xml:space="preserve"> </w:t>
      </w:r>
      <w:r w:rsidR="00955CE5" w:rsidRPr="00F663BB">
        <w:rPr>
          <w:bCs/>
          <w:color w:val="000000"/>
          <w:spacing w:val="-1"/>
          <w:sz w:val="28"/>
          <w:szCs w:val="28"/>
        </w:rPr>
        <w:t>работой</w:t>
      </w:r>
      <w:r w:rsidRPr="00F663BB">
        <w:rPr>
          <w:bCs/>
          <w:color w:val="000000"/>
          <w:spacing w:val="-1"/>
          <w:sz w:val="28"/>
          <w:szCs w:val="28"/>
        </w:rPr>
        <w:t xml:space="preserve"> предусматривает</w:t>
      </w:r>
      <w:r w:rsidRPr="00F663BB">
        <w:rPr>
          <w:b/>
          <w:bCs/>
          <w:color w:val="000000"/>
          <w:spacing w:val="-1"/>
          <w:sz w:val="28"/>
          <w:szCs w:val="28"/>
        </w:rPr>
        <w:t xml:space="preserve"> н</w:t>
      </w:r>
      <w:r w:rsidR="0040294A" w:rsidRPr="00F663BB">
        <w:rPr>
          <w:b/>
          <w:bCs/>
          <w:color w:val="000000"/>
          <w:spacing w:val="-1"/>
          <w:sz w:val="28"/>
          <w:szCs w:val="28"/>
        </w:rPr>
        <w:t xml:space="preserve">аписание </w:t>
      </w:r>
      <w:r w:rsidR="0040294A" w:rsidRPr="00F663BB">
        <w:rPr>
          <w:bCs/>
          <w:color w:val="000000"/>
          <w:spacing w:val="-1"/>
          <w:sz w:val="28"/>
          <w:szCs w:val="28"/>
        </w:rPr>
        <w:t xml:space="preserve">первого варианта </w:t>
      </w:r>
      <w:r w:rsidR="0040294A" w:rsidRPr="00F663BB">
        <w:rPr>
          <w:b/>
          <w:bCs/>
          <w:color w:val="000000"/>
          <w:spacing w:val="-1"/>
          <w:sz w:val="28"/>
          <w:szCs w:val="28"/>
        </w:rPr>
        <w:t>работы</w:t>
      </w:r>
      <w:r w:rsidR="00955CE5" w:rsidRPr="00F663BB">
        <w:rPr>
          <w:b/>
          <w:bCs/>
          <w:color w:val="000000"/>
          <w:spacing w:val="-1"/>
          <w:sz w:val="28"/>
          <w:szCs w:val="28"/>
        </w:rPr>
        <w:t>.</w:t>
      </w:r>
      <w:r w:rsidR="0040294A" w:rsidRPr="00F663BB">
        <w:rPr>
          <w:b/>
          <w:bCs/>
          <w:color w:val="000000"/>
          <w:spacing w:val="-1"/>
          <w:sz w:val="28"/>
          <w:szCs w:val="28"/>
        </w:rPr>
        <w:t xml:space="preserve"> </w:t>
      </w:r>
    </w:p>
    <w:p w:rsidR="0040294A" w:rsidRPr="00F663BB" w:rsidRDefault="0040294A" w:rsidP="00F663BB">
      <w:pPr>
        <w:shd w:val="clear" w:color="auto" w:fill="FFFFFF"/>
        <w:spacing w:before="10" w:line="360" w:lineRule="auto"/>
        <w:ind w:left="96" w:right="10" w:firstLine="432"/>
        <w:jc w:val="both"/>
        <w:rPr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 xml:space="preserve">При написании глав </w:t>
      </w:r>
      <w:r w:rsidR="0045254E" w:rsidRPr="00F663BB">
        <w:rPr>
          <w:color w:val="000000"/>
          <w:spacing w:val="-3"/>
          <w:sz w:val="28"/>
          <w:szCs w:val="28"/>
        </w:rPr>
        <w:t>нужно</w:t>
      </w:r>
      <w:r w:rsidRPr="00F663BB">
        <w:rPr>
          <w:color w:val="000000"/>
          <w:spacing w:val="-3"/>
          <w:sz w:val="28"/>
          <w:szCs w:val="28"/>
        </w:rPr>
        <w:t xml:space="preserve"> иметь в виду, что </w:t>
      </w:r>
      <w:r w:rsidR="0045254E" w:rsidRPr="00F663BB">
        <w:rPr>
          <w:color w:val="000000"/>
          <w:spacing w:val="-3"/>
          <w:sz w:val="28"/>
          <w:szCs w:val="28"/>
        </w:rPr>
        <w:t>в них</w:t>
      </w:r>
      <w:r w:rsidRPr="00F663BB">
        <w:rPr>
          <w:color w:val="000000"/>
          <w:spacing w:val="-3"/>
          <w:sz w:val="28"/>
          <w:szCs w:val="28"/>
        </w:rPr>
        <w:t xml:space="preserve"> изложение </w:t>
      </w:r>
      <w:r w:rsidRPr="00F663BB">
        <w:rPr>
          <w:color w:val="000000"/>
          <w:spacing w:val="-5"/>
          <w:sz w:val="28"/>
          <w:szCs w:val="28"/>
        </w:rPr>
        <w:t xml:space="preserve">строится в </w:t>
      </w:r>
      <w:r w:rsidR="0045254E" w:rsidRPr="00F663BB">
        <w:rPr>
          <w:color w:val="000000"/>
          <w:spacing w:val="-5"/>
          <w:sz w:val="28"/>
          <w:szCs w:val="28"/>
        </w:rPr>
        <w:t>определенной</w:t>
      </w:r>
      <w:r w:rsidRPr="00F663BB">
        <w:rPr>
          <w:color w:val="000000"/>
          <w:spacing w:val="-5"/>
          <w:sz w:val="28"/>
          <w:szCs w:val="28"/>
        </w:rPr>
        <w:t xml:space="preserve"> последовательности: постановка вопроса, непосредственное рассмотрение проблемы, </w:t>
      </w:r>
      <w:r w:rsidR="00955CE5" w:rsidRPr="00F663BB">
        <w:rPr>
          <w:color w:val="000000"/>
          <w:spacing w:val="-5"/>
          <w:sz w:val="28"/>
          <w:szCs w:val="28"/>
        </w:rPr>
        <w:t xml:space="preserve">при необходимости соответствующие расчеты, </w:t>
      </w:r>
      <w:r w:rsidRPr="00F663BB">
        <w:rPr>
          <w:color w:val="000000"/>
          <w:spacing w:val="-5"/>
          <w:sz w:val="28"/>
          <w:szCs w:val="28"/>
        </w:rPr>
        <w:t>итоги и выводы.</w:t>
      </w:r>
    </w:p>
    <w:p w:rsidR="0040294A" w:rsidRPr="00F663BB" w:rsidRDefault="0040294A" w:rsidP="00F663BB">
      <w:pPr>
        <w:shd w:val="clear" w:color="auto" w:fill="FFFFFF"/>
        <w:spacing w:before="10" w:line="360" w:lineRule="auto"/>
        <w:ind w:left="86" w:firstLine="437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Большое внимание следует уделить системе доказательств. Такой ана</w:t>
      </w:r>
      <w:r w:rsidRPr="00F663BB">
        <w:rPr>
          <w:color w:val="000000"/>
          <w:spacing w:val="-3"/>
          <w:sz w:val="28"/>
          <w:szCs w:val="28"/>
        </w:rPr>
        <w:t>лиз позволит повысить научно-теоретический уровень исследователь</w:t>
      </w:r>
      <w:r w:rsidRPr="00F663BB">
        <w:rPr>
          <w:color w:val="000000"/>
          <w:spacing w:val="-5"/>
          <w:sz w:val="28"/>
          <w:szCs w:val="28"/>
        </w:rPr>
        <w:t>ской работы, сделать правильные выводы и наблюдения. Кажд</w:t>
      </w:r>
      <w:r w:rsidR="00955CE5" w:rsidRPr="00F663BB">
        <w:rPr>
          <w:color w:val="000000"/>
          <w:spacing w:val="-5"/>
          <w:sz w:val="28"/>
          <w:szCs w:val="28"/>
        </w:rPr>
        <w:t>ая глава</w:t>
      </w:r>
      <w:r w:rsidRPr="00F663BB">
        <w:rPr>
          <w:color w:val="000000"/>
          <w:spacing w:val="-5"/>
          <w:sz w:val="28"/>
          <w:szCs w:val="28"/>
        </w:rPr>
        <w:t xml:space="preserve"> и кажд</w:t>
      </w:r>
      <w:r w:rsidR="00955CE5" w:rsidRPr="00F663BB">
        <w:rPr>
          <w:color w:val="000000"/>
          <w:spacing w:val="-5"/>
          <w:sz w:val="28"/>
          <w:szCs w:val="28"/>
        </w:rPr>
        <w:t>ый пункт</w:t>
      </w:r>
      <w:r w:rsidRPr="00F663BB">
        <w:rPr>
          <w:color w:val="000000"/>
          <w:spacing w:val="-5"/>
          <w:sz w:val="28"/>
          <w:szCs w:val="28"/>
        </w:rPr>
        <w:t xml:space="preserve"> должны заканчиваться аргументированными выводами, </w:t>
      </w:r>
      <w:r w:rsidR="00955CE5" w:rsidRPr="00F663BB">
        <w:rPr>
          <w:color w:val="000000"/>
          <w:spacing w:val="-5"/>
          <w:sz w:val="28"/>
          <w:szCs w:val="28"/>
        </w:rPr>
        <w:t xml:space="preserve">в которых подводится </w:t>
      </w:r>
      <w:r w:rsidRPr="00F663BB">
        <w:rPr>
          <w:color w:val="000000"/>
          <w:spacing w:val="-5"/>
          <w:sz w:val="28"/>
          <w:szCs w:val="28"/>
        </w:rPr>
        <w:t xml:space="preserve">итог исследования вопроса или проблемы. Выводы должны иметь обобщающий характер.  </w:t>
      </w:r>
    </w:p>
    <w:p w:rsidR="00CD05AB" w:rsidRPr="00F663BB" w:rsidRDefault="00CD05AB" w:rsidP="00F663BB">
      <w:pPr>
        <w:spacing w:line="360" w:lineRule="auto"/>
        <w:ind w:firstLine="540"/>
        <w:jc w:val="center"/>
        <w:outlineLvl w:val="0"/>
        <w:rPr>
          <w:b/>
          <w:sz w:val="28"/>
          <w:szCs w:val="28"/>
        </w:rPr>
      </w:pPr>
      <w:r w:rsidRPr="00F663BB">
        <w:rPr>
          <w:b/>
          <w:sz w:val="28"/>
          <w:szCs w:val="28"/>
        </w:rPr>
        <w:t xml:space="preserve">Структура </w:t>
      </w:r>
      <w:r w:rsidR="009531F5" w:rsidRPr="00F663BB">
        <w:rPr>
          <w:b/>
          <w:sz w:val="28"/>
          <w:szCs w:val="28"/>
        </w:rPr>
        <w:t>курсово</w:t>
      </w:r>
      <w:r w:rsidR="00955CE5" w:rsidRPr="00F663BB">
        <w:rPr>
          <w:b/>
          <w:sz w:val="28"/>
          <w:szCs w:val="28"/>
        </w:rPr>
        <w:t>й работы</w:t>
      </w:r>
    </w:p>
    <w:p w:rsidR="00F273AF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Структурными элементами </w:t>
      </w:r>
      <w:r w:rsidR="002E7446" w:rsidRPr="00F663BB">
        <w:rPr>
          <w:sz w:val="28"/>
          <w:szCs w:val="28"/>
        </w:rPr>
        <w:t>курсово</w:t>
      </w:r>
      <w:r w:rsidR="00955CE5" w:rsidRPr="00F663BB">
        <w:rPr>
          <w:sz w:val="28"/>
          <w:szCs w:val="28"/>
        </w:rPr>
        <w:t>й работы</w:t>
      </w:r>
      <w:r w:rsidRPr="00F663BB">
        <w:rPr>
          <w:sz w:val="28"/>
          <w:szCs w:val="28"/>
        </w:rPr>
        <w:t xml:space="preserve"> являются: </w:t>
      </w:r>
    </w:p>
    <w:p w:rsidR="00F273AF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титульный лист</w:t>
      </w:r>
      <w:r w:rsidR="00F273AF" w:rsidRPr="00F663BB">
        <w:rPr>
          <w:sz w:val="28"/>
          <w:szCs w:val="28"/>
        </w:rPr>
        <w:t>;</w:t>
      </w:r>
      <w:r w:rsidRPr="00F663BB">
        <w:rPr>
          <w:sz w:val="28"/>
          <w:szCs w:val="28"/>
        </w:rPr>
        <w:t xml:space="preserve"> </w:t>
      </w:r>
    </w:p>
    <w:p w:rsidR="00844199" w:rsidRPr="00F663BB" w:rsidRDefault="00844199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содержание (план)</w:t>
      </w:r>
      <w:r w:rsidR="00F273AF" w:rsidRPr="00F663BB">
        <w:rPr>
          <w:sz w:val="28"/>
          <w:szCs w:val="28"/>
        </w:rPr>
        <w:t>;</w:t>
      </w:r>
    </w:p>
    <w:p w:rsidR="00F273AF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 введение</w:t>
      </w:r>
      <w:r w:rsidR="00F273AF" w:rsidRPr="00F663BB">
        <w:rPr>
          <w:sz w:val="28"/>
          <w:szCs w:val="28"/>
        </w:rPr>
        <w:t>;</w:t>
      </w:r>
    </w:p>
    <w:p w:rsidR="00F273AF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основная часть</w:t>
      </w:r>
      <w:r w:rsidR="00844199" w:rsidRPr="00F663BB">
        <w:rPr>
          <w:sz w:val="28"/>
          <w:szCs w:val="28"/>
        </w:rPr>
        <w:t>, которая должна состоять из 3 глав</w:t>
      </w:r>
      <w:r w:rsidR="00F273AF" w:rsidRPr="00F663BB">
        <w:rPr>
          <w:sz w:val="28"/>
          <w:szCs w:val="28"/>
        </w:rPr>
        <w:t>;</w:t>
      </w:r>
    </w:p>
    <w:p w:rsidR="00F273AF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заключение</w:t>
      </w:r>
      <w:r w:rsidR="00F273AF" w:rsidRPr="00F663BB">
        <w:rPr>
          <w:sz w:val="28"/>
          <w:szCs w:val="28"/>
        </w:rPr>
        <w:t>;</w:t>
      </w:r>
      <w:r w:rsidRPr="00F663BB">
        <w:rPr>
          <w:sz w:val="28"/>
          <w:szCs w:val="28"/>
        </w:rPr>
        <w:t xml:space="preserve"> </w:t>
      </w:r>
    </w:p>
    <w:p w:rsidR="00F273AF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список </w:t>
      </w:r>
      <w:r w:rsidR="00955CE5" w:rsidRPr="00F663BB">
        <w:rPr>
          <w:sz w:val="28"/>
          <w:szCs w:val="28"/>
        </w:rPr>
        <w:t>нормативно-правовых актов</w:t>
      </w:r>
      <w:r w:rsidRPr="00F663BB">
        <w:rPr>
          <w:sz w:val="28"/>
          <w:szCs w:val="28"/>
        </w:rPr>
        <w:t xml:space="preserve"> и </w:t>
      </w:r>
      <w:r w:rsidR="00955CE5" w:rsidRPr="00F663BB">
        <w:rPr>
          <w:sz w:val="28"/>
          <w:szCs w:val="28"/>
        </w:rPr>
        <w:t xml:space="preserve">использованной </w:t>
      </w:r>
      <w:r w:rsidRPr="00F663BB">
        <w:rPr>
          <w:sz w:val="28"/>
          <w:szCs w:val="28"/>
        </w:rPr>
        <w:t>литературы</w:t>
      </w:r>
      <w:r w:rsidR="00F273AF" w:rsidRPr="00F663BB">
        <w:rPr>
          <w:sz w:val="28"/>
          <w:szCs w:val="28"/>
        </w:rPr>
        <w:t>;</w:t>
      </w:r>
    </w:p>
    <w:p w:rsidR="00CD05AB" w:rsidRPr="00F663BB" w:rsidRDefault="00CD05AB" w:rsidP="00F663BB">
      <w:pPr>
        <w:numPr>
          <w:ilvl w:val="0"/>
          <w:numId w:val="45"/>
        </w:numPr>
        <w:tabs>
          <w:tab w:val="clear" w:pos="126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приложения</w:t>
      </w:r>
      <w:r w:rsidR="002E7446" w:rsidRPr="00F663BB">
        <w:rPr>
          <w:sz w:val="28"/>
          <w:szCs w:val="28"/>
        </w:rPr>
        <w:t>.</w:t>
      </w:r>
    </w:p>
    <w:p w:rsidR="00E020B3" w:rsidRPr="00F663BB" w:rsidRDefault="00F273AF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Определим назначение каждого из </w:t>
      </w:r>
      <w:r w:rsidR="00E020B3" w:rsidRPr="00F663BB">
        <w:rPr>
          <w:sz w:val="28"/>
          <w:szCs w:val="28"/>
        </w:rPr>
        <w:t xml:space="preserve">структурных </w:t>
      </w:r>
      <w:r w:rsidRPr="00F663BB">
        <w:rPr>
          <w:sz w:val="28"/>
          <w:szCs w:val="28"/>
        </w:rPr>
        <w:t>элементо</w:t>
      </w:r>
      <w:r w:rsidR="00E020B3" w:rsidRPr="00F663BB">
        <w:rPr>
          <w:sz w:val="28"/>
          <w:szCs w:val="28"/>
        </w:rPr>
        <w:t xml:space="preserve">в. </w:t>
      </w:r>
    </w:p>
    <w:p w:rsidR="00CD05AB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>Титульный лист</w:t>
      </w:r>
      <w:r w:rsidRPr="00F663BB">
        <w:rPr>
          <w:sz w:val="28"/>
          <w:szCs w:val="28"/>
        </w:rPr>
        <w:t xml:space="preserve"> </w:t>
      </w:r>
      <w:r w:rsidR="002E7446" w:rsidRPr="00F663BB">
        <w:rPr>
          <w:sz w:val="28"/>
          <w:szCs w:val="28"/>
        </w:rPr>
        <w:t>курсово</w:t>
      </w:r>
      <w:r w:rsidR="00955CE5" w:rsidRPr="00F663BB">
        <w:rPr>
          <w:sz w:val="28"/>
          <w:szCs w:val="28"/>
        </w:rPr>
        <w:t>й работы</w:t>
      </w:r>
      <w:r w:rsidRPr="00F663BB">
        <w:rPr>
          <w:sz w:val="28"/>
          <w:szCs w:val="28"/>
        </w:rPr>
        <w:t xml:space="preserve"> должен содержать следующие сведения: полное наименование министерства (его структурного подразделения), вуза, кафедры;</w:t>
      </w:r>
      <w:r w:rsidR="00E020B3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 xml:space="preserve">название темы </w:t>
      </w:r>
      <w:r w:rsidR="00955CE5" w:rsidRPr="00F663BB">
        <w:rPr>
          <w:sz w:val="28"/>
          <w:szCs w:val="28"/>
        </w:rPr>
        <w:t>курсовой работы</w:t>
      </w:r>
      <w:r w:rsidRPr="00F663BB">
        <w:rPr>
          <w:sz w:val="28"/>
          <w:szCs w:val="28"/>
        </w:rPr>
        <w:t>;</w:t>
      </w:r>
      <w:r w:rsidR="00E020B3" w:rsidRPr="00F663BB">
        <w:rPr>
          <w:sz w:val="28"/>
          <w:szCs w:val="28"/>
        </w:rPr>
        <w:t xml:space="preserve"> </w:t>
      </w:r>
      <w:r w:rsidR="000F7A97" w:rsidRPr="00F663BB">
        <w:rPr>
          <w:sz w:val="28"/>
          <w:szCs w:val="28"/>
        </w:rPr>
        <w:t>дисциплины</w:t>
      </w:r>
      <w:r w:rsidRPr="00F663BB">
        <w:rPr>
          <w:sz w:val="28"/>
          <w:szCs w:val="28"/>
        </w:rPr>
        <w:t>;</w:t>
      </w:r>
      <w:r w:rsidR="00E020B3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>сведения об исполнителе (Ф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>И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>О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 xml:space="preserve"> студента, номер группы);</w:t>
      </w:r>
      <w:r w:rsidR="00E020B3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>о научном руководителе (Ф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>И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>О</w:t>
      </w:r>
      <w:r w:rsidR="0045254E" w:rsidRPr="00F663BB">
        <w:rPr>
          <w:sz w:val="28"/>
          <w:szCs w:val="28"/>
        </w:rPr>
        <w:t>.</w:t>
      </w:r>
      <w:r w:rsidRPr="00F663BB">
        <w:rPr>
          <w:sz w:val="28"/>
          <w:szCs w:val="28"/>
        </w:rPr>
        <w:t>, ученая степень, звание);</w:t>
      </w:r>
    </w:p>
    <w:p w:rsidR="00CD05AB" w:rsidRPr="00F663BB" w:rsidRDefault="00844199" w:rsidP="00F663BB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>Содержание</w:t>
      </w:r>
      <w:r w:rsidR="00CD05AB" w:rsidRPr="00F663BB">
        <w:rPr>
          <w:b/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 xml:space="preserve">должно </w:t>
      </w:r>
      <w:r w:rsidR="00766603" w:rsidRPr="00F663BB">
        <w:rPr>
          <w:sz w:val="28"/>
          <w:szCs w:val="28"/>
        </w:rPr>
        <w:t>включать</w:t>
      </w:r>
      <w:r w:rsidR="00CD05AB" w:rsidRPr="00F663BB">
        <w:rPr>
          <w:sz w:val="28"/>
          <w:szCs w:val="28"/>
        </w:rPr>
        <w:t xml:space="preserve"> перечень структурных элементов </w:t>
      </w:r>
      <w:r w:rsidR="0084324E" w:rsidRPr="00F663BB">
        <w:rPr>
          <w:sz w:val="28"/>
          <w:szCs w:val="28"/>
        </w:rPr>
        <w:t>курсово</w:t>
      </w:r>
      <w:r w:rsidR="000F7A97" w:rsidRPr="00F663BB">
        <w:rPr>
          <w:sz w:val="28"/>
          <w:szCs w:val="28"/>
        </w:rPr>
        <w:t>й работы</w:t>
      </w:r>
      <w:r w:rsidR="00CD05AB" w:rsidRPr="00F663BB">
        <w:rPr>
          <w:sz w:val="28"/>
          <w:szCs w:val="28"/>
        </w:rPr>
        <w:t xml:space="preserve"> с указанием номеров страниц, с которых начинается их месторасположение в тексте, в том числе:</w:t>
      </w:r>
      <w:r w:rsidR="00E020B3"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>введение;</w:t>
      </w:r>
      <w:r w:rsidR="00E020B3"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 xml:space="preserve">главы, </w:t>
      </w:r>
      <w:r w:rsidR="000F7A97" w:rsidRPr="00F663BB">
        <w:rPr>
          <w:sz w:val="28"/>
          <w:szCs w:val="28"/>
        </w:rPr>
        <w:t>пункты</w:t>
      </w:r>
      <w:r w:rsidR="00CD05AB" w:rsidRPr="00F663BB">
        <w:rPr>
          <w:sz w:val="28"/>
          <w:szCs w:val="28"/>
        </w:rPr>
        <w:t>;</w:t>
      </w:r>
      <w:r w:rsidR="00E020B3"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>заключение;</w:t>
      </w:r>
      <w:r w:rsidR="00E020B3"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 xml:space="preserve">список </w:t>
      </w:r>
      <w:r w:rsidR="000F7A97" w:rsidRPr="00F663BB">
        <w:rPr>
          <w:sz w:val="28"/>
          <w:szCs w:val="28"/>
        </w:rPr>
        <w:t xml:space="preserve">использованных нормативно-правовых актов </w:t>
      </w:r>
      <w:r w:rsidR="00CD05AB" w:rsidRPr="00F663BB">
        <w:rPr>
          <w:sz w:val="28"/>
          <w:szCs w:val="28"/>
        </w:rPr>
        <w:t>и</w:t>
      </w:r>
      <w:r w:rsidR="000F7A97" w:rsidRPr="00F663BB">
        <w:rPr>
          <w:sz w:val="28"/>
          <w:szCs w:val="28"/>
        </w:rPr>
        <w:t xml:space="preserve"> соответствующей </w:t>
      </w:r>
      <w:r w:rsidR="00CD05AB" w:rsidRPr="00F663BB">
        <w:rPr>
          <w:sz w:val="28"/>
          <w:szCs w:val="28"/>
        </w:rPr>
        <w:t xml:space="preserve"> литературы;</w:t>
      </w:r>
      <w:r w:rsidR="00E020B3"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>приложения.</w:t>
      </w:r>
    </w:p>
    <w:p w:rsidR="0040294A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>Во введении</w:t>
      </w:r>
      <w:r w:rsidRPr="00F663BB">
        <w:rPr>
          <w:sz w:val="28"/>
          <w:szCs w:val="28"/>
        </w:rPr>
        <w:t xml:space="preserve"> должны быть раскрыты следующие </w:t>
      </w:r>
      <w:r w:rsidR="000F7A97" w:rsidRPr="00F663BB">
        <w:rPr>
          <w:sz w:val="28"/>
          <w:szCs w:val="28"/>
        </w:rPr>
        <w:t>аспекты</w:t>
      </w:r>
      <w:r w:rsidRPr="00F663BB">
        <w:rPr>
          <w:sz w:val="28"/>
          <w:szCs w:val="28"/>
        </w:rPr>
        <w:t>:</w:t>
      </w:r>
    </w:p>
    <w:p w:rsidR="0040294A" w:rsidRPr="00F663BB" w:rsidRDefault="00CD05AB" w:rsidP="00F663BB">
      <w:pPr>
        <w:numPr>
          <w:ilvl w:val="0"/>
          <w:numId w:val="40"/>
        </w:numPr>
        <w:tabs>
          <w:tab w:val="clear" w:pos="7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актуальность </w:t>
      </w:r>
      <w:r w:rsidR="000F7A97" w:rsidRPr="00F663BB">
        <w:rPr>
          <w:sz w:val="28"/>
          <w:szCs w:val="28"/>
        </w:rPr>
        <w:t>из</w:t>
      </w:r>
      <w:r w:rsidRPr="00F663BB">
        <w:rPr>
          <w:sz w:val="28"/>
          <w:szCs w:val="28"/>
        </w:rPr>
        <w:t>бранной темы</w:t>
      </w:r>
      <w:r w:rsidR="00844199" w:rsidRPr="00F663BB">
        <w:rPr>
          <w:sz w:val="28"/>
          <w:szCs w:val="28"/>
        </w:rPr>
        <w:t>, в которой должна отражаться</w:t>
      </w:r>
      <w:r w:rsidR="000F7A97" w:rsidRPr="00F663BB">
        <w:rPr>
          <w:sz w:val="28"/>
          <w:szCs w:val="28"/>
        </w:rPr>
        <w:t xml:space="preserve"> ее</w:t>
      </w:r>
      <w:r w:rsidR="00844199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 xml:space="preserve">научная и практическая значимость; </w:t>
      </w:r>
    </w:p>
    <w:p w:rsidR="00844199" w:rsidRPr="00F663BB" w:rsidRDefault="00844199" w:rsidP="00F663BB">
      <w:pPr>
        <w:numPr>
          <w:ilvl w:val="0"/>
          <w:numId w:val="40"/>
        </w:numPr>
        <w:tabs>
          <w:tab w:val="clear" w:pos="7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 объект, т</w:t>
      </w:r>
      <w:r w:rsidR="0045254E" w:rsidRPr="00F663BB">
        <w:rPr>
          <w:sz w:val="28"/>
          <w:szCs w:val="28"/>
        </w:rPr>
        <w:t xml:space="preserve">о </w:t>
      </w:r>
      <w:r w:rsidRPr="00F663BB">
        <w:rPr>
          <w:sz w:val="28"/>
          <w:szCs w:val="28"/>
        </w:rPr>
        <w:t>е</w:t>
      </w:r>
      <w:r w:rsidR="0045254E" w:rsidRPr="00F663BB">
        <w:rPr>
          <w:sz w:val="28"/>
          <w:szCs w:val="28"/>
        </w:rPr>
        <w:t>сть</w:t>
      </w:r>
      <w:r w:rsidRPr="00F663BB">
        <w:rPr>
          <w:sz w:val="28"/>
          <w:szCs w:val="28"/>
        </w:rPr>
        <w:t xml:space="preserve"> общественные</w:t>
      </w:r>
      <w:r w:rsidRPr="00F663BB">
        <w:rPr>
          <w:color w:val="000000"/>
          <w:spacing w:val="-4"/>
          <w:sz w:val="28"/>
          <w:szCs w:val="28"/>
        </w:rPr>
        <w:t xml:space="preserve"> отношения, связанные с </w:t>
      </w:r>
      <w:r w:rsidR="000F7A97" w:rsidRPr="00F663BB">
        <w:rPr>
          <w:color w:val="000000"/>
          <w:spacing w:val="-4"/>
          <w:sz w:val="28"/>
          <w:szCs w:val="28"/>
        </w:rPr>
        <w:t>деятельностью объекта исследования</w:t>
      </w:r>
      <w:r w:rsidRPr="00F663BB">
        <w:rPr>
          <w:color w:val="000000"/>
          <w:spacing w:val="-4"/>
          <w:sz w:val="28"/>
          <w:szCs w:val="28"/>
        </w:rPr>
        <w:t xml:space="preserve"> системы государственного и муниципального управления</w:t>
      </w:r>
      <w:r w:rsidRPr="00F663BB">
        <w:rPr>
          <w:sz w:val="28"/>
          <w:szCs w:val="28"/>
        </w:rPr>
        <w:t xml:space="preserve">; </w:t>
      </w:r>
    </w:p>
    <w:p w:rsidR="0040294A" w:rsidRPr="00F663BB" w:rsidRDefault="0084324E" w:rsidP="00F663BB">
      <w:pPr>
        <w:numPr>
          <w:ilvl w:val="0"/>
          <w:numId w:val="40"/>
        </w:numPr>
        <w:tabs>
          <w:tab w:val="clear" w:pos="7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предмет</w:t>
      </w:r>
      <w:r w:rsidR="00E020B3" w:rsidRPr="00F663BB">
        <w:rPr>
          <w:sz w:val="28"/>
          <w:szCs w:val="28"/>
        </w:rPr>
        <w:t>, т</w:t>
      </w:r>
      <w:r w:rsidR="0045254E" w:rsidRPr="00F663BB">
        <w:rPr>
          <w:sz w:val="28"/>
          <w:szCs w:val="28"/>
        </w:rPr>
        <w:t xml:space="preserve">о </w:t>
      </w:r>
      <w:r w:rsidR="00E020B3" w:rsidRPr="00F663BB">
        <w:rPr>
          <w:sz w:val="28"/>
          <w:szCs w:val="28"/>
        </w:rPr>
        <w:t>е</w:t>
      </w:r>
      <w:r w:rsidR="0045254E" w:rsidRPr="00F663BB">
        <w:rPr>
          <w:sz w:val="28"/>
          <w:szCs w:val="28"/>
        </w:rPr>
        <w:t>сть</w:t>
      </w:r>
      <w:r w:rsidR="00126093" w:rsidRPr="00F663BB">
        <w:rPr>
          <w:sz w:val="28"/>
          <w:szCs w:val="28"/>
        </w:rPr>
        <w:t xml:space="preserve"> это</w:t>
      </w:r>
      <w:r w:rsidR="0040294A" w:rsidRPr="00F663BB">
        <w:rPr>
          <w:sz w:val="28"/>
          <w:szCs w:val="28"/>
        </w:rPr>
        <w:t xml:space="preserve"> </w:t>
      </w:r>
      <w:r w:rsidR="00126093" w:rsidRPr="00F663BB">
        <w:rPr>
          <w:color w:val="000000"/>
          <w:spacing w:val="-6"/>
          <w:sz w:val="28"/>
          <w:szCs w:val="28"/>
        </w:rPr>
        <w:t xml:space="preserve">процессы, институты, нормативно-правовые акты, </w:t>
      </w:r>
      <w:r w:rsidR="00126093" w:rsidRPr="00F663BB">
        <w:rPr>
          <w:color w:val="000000"/>
          <w:spacing w:val="-5"/>
          <w:sz w:val="28"/>
          <w:szCs w:val="28"/>
        </w:rPr>
        <w:t>регулирующие</w:t>
      </w:r>
      <w:r w:rsidR="000F7A97" w:rsidRPr="00F663BB">
        <w:rPr>
          <w:color w:val="000000"/>
          <w:spacing w:val="-5"/>
          <w:sz w:val="28"/>
          <w:szCs w:val="28"/>
        </w:rPr>
        <w:t xml:space="preserve"> отношения, связанные с </w:t>
      </w:r>
      <w:r w:rsidR="00126093" w:rsidRPr="00F663BB">
        <w:rPr>
          <w:color w:val="000000"/>
          <w:spacing w:val="-5"/>
          <w:sz w:val="28"/>
          <w:szCs w:val="28"/>
        </w:rPr>
        <w:t>государственно</w:t>
      </w:r>
      <w:r w:rsidR="000F7A97" w:rsidRPr="00F663BB">
        <w:rPr>
          <w:color w:val="000000"/>
          <w:spacing w:val="-5"/>
          <w:sz w:val="28"/>
          <w:szCs w:val="28"/>
        </w:rPr>
        <w:t>й</w:t>
      </w:r>
      <w:r w:rsidR="00126093" w:rsidRPr="00F663BB">
        <w:rPr>
          <w:color w:val="000000"/>
          <w:spacing w:val="-5"/>
          <w:sz w:val="28"/>
          <w:szCs w:val="28"/>
        </w:rPr>
        <w:t xml:space="preserve"> и муниципально</w:t>
      </w:r>
      <w:r w:rsidR="000F7A97" w:rsidRPr="00F663BB">
        <w:rPr>
          <w:color w:val="000000"/>
          <w:spacing w:val="-5"/>
          <w:sz w:val="28"/>
          <w:szCs w:val="28"/>
        </w:rPr>
        <w:t>й</w:t>
      </w:r>
      <w:r w:rsidR="00126093" w:rsidRPr="00F663BB">
        <w:rPr>
          <w:color w:val="000000"/>
          <w:spacing w:val="-5"/>
          <w:sz w:val="28"/>
          <w:szCs w:val="28"/>
        </w:rPr>
        <w:t xml:space="preserve"> </w:t>
      </w:r>
      <w:r w:rsidR="000F7A97" w:rsidRPr="00F663BB">
        <w:rPr>
          <w:color w:val="000000"/>
          <w:spacing w:val="-5"/>
          <w:sz w:val="28"/>
          <w:szCs w:val="28"/>
        </w:rPr>
        <w:t>деятельностью</w:t>
      </w:r>
      <w:r w:rsidR="0040294A" w:rsidRPr="00F663BB">
        <w:rPr>
          <w:sz w:val="28"/>
          <w:szCs w:val="28"/>
        </w:rPr>
        <w:t>;</w:t>
      </w:r>
      <w:r w:rsidRPr="00F663BB">
        <w:rPr>
          <w:sz w:val="28"/>
          <w:szCs w:val="28"/>
        </w:rPr>
        <w:t xml:space="preserve"> </w:t>
      </w:r>
    </w:p>
    <w:p w:rsidR="0040294A" w:rsidRPr="00F663BB" w:rsidRDefault="00CD05AB" w:rsidP="00F663BB">
      <w:pPr>
        <w:numPr>
          <w:ilvl w:val="0"/>
          <w:numId w:val="40"/>
        </w:numPr>
        <w:tabs>
          <w:tab w:val="clear" w:pos="780"/>
        </w:tabs>
        <w:spacing w:line="360" w:lineRule="auto"/>
        <w:ind w:left="0" w:firstLine="540"/>
        <w:jc w:val="both"/>
        <w:rPr>
          <w:color w:val="000000"/>
          <w:spacing w:val="-10"/>
          <w:sz w:val="28"/>
          <w:szCs w:val="28"/>
        </w:rPr>
      </w:pPr>
      <w:r w:rsidRPr="00F663BB">
        <w:rPr>
          <w:sz w:val="28"/>
          <w:szCs w:val="28"/>
        </w:rPr>
        <w:t>цель</w:t>
      </w:r>
      <w:r w:rsidR="0040294A" w:rsidRPr="00F663BB">
        <w:rPr>
          <w:sz w:val="28"/>
          <w:szCs w:val="28"/>
        </w:rPr>
        <w:t xml:space="preserve"> </w:t>
      </w:r>
      <w:r w:rsidR="0045254E" w:rsidRPr="00F663BB">
        <w:rPr>
          <w:sz w:val="28"/>
          <w:szCs w:val="28"/>
        </w:rPr>
        <w:t>определяется</w:t>
      </w:r>
      <w:r w:rsidR="0040294A" w:rsidRPr="00F663BB">
        <w:rPr>
          <w:color w:val="000000"/>
          <w:sz w:val="28"/>
          <w:szCs w:val="28"/>
        </w:rPr>
        <w:t xml:space="preserve"> из названия и раскры</w:t>
      </w:r>
      <w:r w:rsidR="0040294A" w:rsidRPr="00F663BB">
        <w:rPr>
          <w:color w:val="000000"/>
          <w:spacing w:val="1"/>
          <w:sz w:val="28"/>
          <w:szCs w:val="28"/>
        </w:rPr>
        <w:t>ва</w:t>
      </w:r>
      <w:r w:rsidR="0045254E" w:rsidRPr="00F663BB">
        <w:rPr>
          <w:color w:val="000000"/>
          <w:spacing w:val="1"/>
          <w:sz w:val="28"/>
          <w:szCs w:val="28"/>
        </w:rPr>
        <w:t>е</w:t>
      </w:r>
      <w:r w:rsidR="0040294A" w:rsidRPr="00F663BB">
        <w:rPr>
          <w:color w:val="000000"/>
          <w:spacing w:val="1"/>
          <w:sz w:val="28"/>
          <w:szCs w:val="28"/>
        </w:rPr>
        <w:t>т общую тему работы. При определении целей исследования необхо</w:t>
      </w:r>
      <w:r w:rsidR="0040294A" w:rsidRPr="00F663BB">
        <w:rPr>
          <w:color w:val="000000"/>
          <w:spacing w:val="3"/>
          <w:sz w:val="28"/>
          <w:szCs w:val="28"/>
        </w:rPr>
        <w:t xml:space="preserve">димо правильно их формулировать. Так, при формулировании цели не </w:t>
      </w:r>
      <w:r w:rsidR="0040294A" w:rsidRPr="00F663BB">
        <w:rPr>
          <w:color w:val="000000"/>
          <w:spacing w:val="-1"/>
          <w:sz w:val="28"/>
          <w:szCs w:val="28"/>
        </w:rPr>
        <w:t>следует использовать глагол «сделать». Правильн</w:t>
      </w:r>
      <w:r w:rsidR="0045254E" w:rsidRPr="00F663BB">
        <w:rPr>
          <w:color w:val="000000"/>
          <w:spacing w:val="-1"/>
          <w:sz w:val="28"/>
          <w:szCs w:val="28"/>
        </w:rPr>
        <w:t>ее</w:t>
      </w:r>
      <w:r w:rsidR="0040294A" w:rsidRPr="00F663BB">
        <w:rPr>
          <w:color w:val="000000"/>
          <w:spacing w:val="-1"/>
          <w:sz w:val="28"/>
          <w:szCs w:val="28"/>
        </w:rPr>
        <w:t xml:space="preserve"> будет употребить гла</w:t>
      </w:r>
      <w:r w:rsidR="0040294A" w:rsidRPr="00F663BB">
        <w:rPr>
          <w:color w:val="000000"/>
          <w:spacing w:val="1"/>
          <w:sz w:val="28"/>
          <w:szCs w:val="28"/>
        </w:rPr>
        <w:t xml:space="preserve">голы «раскрыть», «определить», «установить», «показать», «выявить» и </w:t>
      </w:r>
      <w:r w:rsidR="0040294A" w:rsidRPr="00F663BB">
        <w:rPr>
          <w:color w:val="000000"/>
          <w:spacing w:val="-3"/>
          <w:sz w:val="28"/>
          <w:szCs w:val="28"/>
        </w:rPr>
        <w:t>т.д</w:t>
      </w:r>
      <w:r w:rsidR="00844199" w:rsidRPr="00F663BB">
        <w:rPr>
          <w:color w:val="000000"/>
          <w:spacing w:val="-3"/>
          <w:sz w:val="28"/>
          <w:szCs w:val="28"/>
        </w:rPr>
        <w:t xml:space="preserve">. На основе поставленной цели определяются </w:t>
      </w:r>
      <w:r w:rsidRPr="00F663BB">
        <w:rPr>
          <w:sz w:val="28"/>
          <w:szCs w:val="28"/>
        </w:rPr>
        <w:t>задачи</w:t>
      </w:r>
      <w:r w:rsidR="0045254E" w:rsidRPr="00F663BB">
        <w:rPr>
          <w:sz w:val="28"/>
          <w:szCs w:val="28"/>
        </w:rPr>
        <w:t>,</w:t>
      </w:r>
      <w:r w:rsidRPr="00F663BB">
        <w:rPr>
          <w:sz w:val="28"/>
          <w:szCs w:val="28"/>
        </w:rPr>
        <w:t xml:space="preserve"> </w:t>
      </w:r>
      <w:r w:rsidR="0040294A" w:rsidRPr="00F663BB">
        <w:rPr>
          <w:color w:val="000000"/>
          <w:spacing w:val="2"/>
          <w:sz w:val="28"/>
          <w:szCs w:val="28"/>
        </w:rPr>
        <w:t>должны</w:t>
      </w:r>
      <w:r w:rsidR="00844199" w:rsidRPr="00F663BB">
        <w:rPr>
          <w:color w:val="000000"/>
          <w:spacing w:val="2"/>
          <w:sz w:val="28"/>
          <w:szCs w:val="28"/>
        </w:rPr>
        <w:t xml:space="preserve"> быть отражены</w:t>
      </w:r>
      <w:r w:rsidR="0040294A" w:rsidRPr="00F663BB">
        <w:rPr>
          <w:color w:val="000000"/>
          <w:spacing w:val="2"/>
          <w:sz w:val="28"/>
          <w:szCs w:val="28"/>
        </w:rPr>
        <w:t xml:space="preserve"> в</w:t>
      </w:r>
      <w:r w:rsidR="00844199" w:rsidRPr="00F663BB">
        <w:rPr>
          <w:color w:val="000000"/>
          <w:spacing w:val="2"/>
          <w:sz w:val="28"/>
          <w:szCs w:val="28"/>
        </w:rPr>
        <w:t>с</w:t>
      </w:r>
      <w:r w:rsidR="0040294A" w:rsidRPr="00F663BB">
        <w:rPr>
          <w:color w:val="000000"/>
          <w:spacing w:val="2"/>
          <w:sz w:val="28"/>
          <w:szCs w:val="28"/>
        </w:rPr>
        <w:t xml:space="preserve">е </w:t>
      </w:r>
      <w:r w:rsidR="00844199" w:rsidRPr="00F663BB">
        <w:rPr>
          <w:color w:val="000000"/>
          <w:spacing w:val="2"/>
          <w:sz w:val="28"/>
          <w:szCs w:val="28"/>
        </w:rPr>
        <w:t>а</w:t>
      </w:r>
      <w:r w:rsidR="0040294A" w:rsidRPr="00F663BB">
        <w:rPr>
          <w:color w:val="000000"/>
          <w:spacing w:val="2"/>
          <w:sz w:val="28"/>
          <w:szCs w:val="28"/>
        </w:rPr>
        <w:t>спект</w:t>
      </w:r>
      <w:r w:rsidR="00844199" w:rsidRPr="00F663BB">
        <w:rPr>
          <w:color w:val="000000"/>
          <w:spacing w:val="2"/>
          <w:sz w:val="28"/>
          <w:szCs w:val="28"/>
        </w:rPr>
        <w:t>ы</w:t>
      </w:r>
      <w:r w:rsidR="0040294A" w:rsidRPr="00F663BB">
        <w:rPr>
          <w:color w:val="000000"/>
          <w:spacing w:val="2"/>
          <w:sz w:val="28"/>
          <w:szCs w:val="28"/>
        </w:rPr>
        <w:t xml:space="preserve"> вопросов, раскры</w:t>
      </w:r>
      <w:r w:rsidR="0040294A" w:rsidRPr="00F663BB">
        <w:rPr>
          <w:color w:val="000000"/>
          <w:spacing w:val="-1"/>
          <w:sz w:val="28"/>
          <w:szCs w:val="28"/>
        </w:rPr>
        <w:t>ваемых в ходе исследования.</w:t>
      </w:r>
    </w:p>
    <w:p w:rsidR="00CD05AB" w:rsidRPr="00F663BB" w:rsidRDefault="00CD05AB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>Основная часть</w:t>
      </w:r>
      <w:r w:rsidRPr="00F663BB">
        <w:rPr>
          <w:sz w:val="28"/>
          <w:szCs w:val="28"/>
        </w:rPr>
        <w:t xml:space="preserve"> занимает примерно две трети общего объема </w:t>
      </w:r>
      <w:r w:rsidR="0084324E" w:rsidRPr="00F663BB">
        <w:rPr>
          <w:sz w:val="28"/>
          <w:szCs w:val="28"/>
        </w:rPr>
        <w:t>курсово</w:t>
      </w:r>
      <w:r w:rsidR="000F7A97" w:rsidRPr="00F663BB">
        <w:rPr>
          <w:sz w:val="28"/>
          <w:szCs w:val="28"/>
        </w:rPr>
        <w:t>й работы</w:t>
      </w:r>
      <w:r w:rsidRPr="00F663BB">
        <w:rPr>
          <w:sz w:val="28"/>
          <w:szCs w:val="28"/>
        </w:rPr>
        <w:t xml:space="preserve">. </w:t>
      </w:r>
      <w:r w:rsidR="00E020B3" w:rsidRPr="00F663BB">
        <w:rPr>
          <w:sz w:val="28"/>
          <w:szCs w:val="28"/>
        </w:rPr>
        <w:t>Её</w:t>
      </w:r>
      <w:r w:rsidRPr="00F663BB">
        <w:rPr>
          <w:sz w:val="28"/>
          <w:szCs w:val="28"/>
        </w:rPr>
        <w:t xml:space="preserve"> следует делит</w:t>
      </w:r>
      <w:r w:rsidR="0084324E" w:rsidRPr="00F663BB">
        <w:rPr>
          <w:sz w:val="28"/>
          <w:szCs w:val="28"/>
        </w:rPr>
        <w:t>ь</w:t>
      </w:r>
      <w:r w:rsidRPr="00F663BB">
        <w:rPr>
          <w:sz w:val="28"/>
          <w:szCs w:val="28"/>
        </w:rPr>
        <w:t xml:space="preserve"> на главы, а </w:t>
      </w:r>
      <w:r w:rsidR="00844199" w:rsidRPr="00F663BB">
        <w:rPr>
          <w:sz w:val="28"/>
          <w:szCs w:val="28"/>
        </w:rPr>
        <w:t>главы</w:t>
      </w:r>
      <w:r w:rsidRPr="00F663BB">
        <w:rPr>
          <w:sz w:val="28"/>
          <w:szCs w:val="28"/>
        </w:rPr>
        <w:t xml:space="preserve"> - на п</w:t>
      </w:r>
      <w:r w:rsidR="000F7A97" w:rsidRPr="00F663BB">
        <w:rPr>
          <w:sz w:val="28"/>
          <w:szCs w:val="28"/>
        </w:rPr>
        <w:t>ункты</w:t>
      </w:r>
      <w:r w:rsidRPr="00F663BB">
        <w:rPr>
          <w:sz w:val="28"/>
          <w:szCs w:val="28"/>
        </w:rPr>
        <w:t xml:space="preserve">. Каждый </w:t>
      </w:r>
      <w:r w:rsidR="000F7A97" w:rsidRPr="00F663BB">
        <w:rPr>
          <w:sz w:val="28"/>
          <w:szCs w:val="28"/>
        </w:rPr>
        <w:t>пункт</w:t>
      </w:r>
      <w:r w:rsidRPr="00F663BB">
        <w:rPr>
          <w:sz w:val="28"/>
          <w:szCs w:val="28"/>
        </w:rPr>
        <w:t xml:space="preserve"> основной части должен представлять собой законченный в смысловом отношении фрагмент работы</w:t>
      </w:r>
      <w:r w:rsidR="0045254E" w:rsidRPr="00F663BB">
        <w:rPr>
          <w:sz w:val="28"/>
          <w:szCs w:val="28"/>
        </w:rPr>
        <w:t>,</w:t>
      </w:r>
      <w:r w:rsidR="006C0AD2" w:rsidRPr="00F663BB">
        <w:rPr>
          <w:sz w:val="28"/>
          <w:szCs w:val="28"/>
        </w:rPr>
        <w:t xml:space="preserve"> название, отражать решение задач и содержать </w:t>
      </w:r>
      <w:r w:rsidR="000F7A97" w:rsidRPr="00F663BB">
        <w:rPr>
          <w:sz w:val="28"/>
          <w:szCs w:val="28"/>
        </w:rPr>
        <w:t xml:space="preserve">в конце </w:t>
      </w:r>
      <w:r w:rsidR="006C0AD2" w:rsidRPr="00F663BB">
        <w:rPr>
          <w:sz w:val="28"/>
          <w:szCs w:val="28"/>
        </w:rPr>
        <w:t>выводы</w:t>
      </w:r>
      <w:r w:rsidR="0045254E" w:rsidRPr="00F663BB">
        <w:rPr>
          <w:sz w:val="28"/>
          <w:szCs w:val="28"/>
        </w:rPr>
        <w:t>.</w:t>
      </w:r>
    </w:p>
    <w:p w:rsidR="001D1DDF" w:rsidRPr="00F663BB" w:rsidRDefault="001D1DDF" w:rsidP="00F663BB">
      <w:pPr>
        <w:shd w:val="clear" w:color="auto" w:fill="FFFFFF"/>
        <w:spacing w:line="360" w:lineRule="auto"/>
        <w:ind w:left="10" w:right="10" w:firstLine="432"/>
        <w:jc w:val="both"/>
        <w:rPr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>Содержание первой главы обычно имеет теоретико-</w:t>
      </w:r>
      <w:r w:rsidR="00DE180C" w:rsidRPr="00F663BB">
        <w:rPr>
          <w:color w:val="000000"/>
          <w:spacing w:val="-3"/>
          <w:sz w:val="28"/>
          <w:szCs w:val="28"/>
        </w:rPr>
        <w:t>правовой</w:t>
      </w:r>
      <w:r w:rsidRPr="00F663BB">
        <w:rPr>
          <w:color w:val="000000"/>
          <w:spacing w:val="-3"/>
          <w:sz w:val="28"/>
          <w:szCs w:val="28"/>
        </w:rPr>
        <w:t xml:space="preserve"> </w:t>
      </w:r>
      <w:r w:rsidRPr="00F663BB">
        <w:rPr>
          <w:color w:val="000000"/>
          <w:sz w:val="28"/>
          <w:szCs w:val="28"/>
        </w:rPr>
        <w:t>характер. Вначале очерчивается основная проблема, показываются ее теоретические истоки</w:t>
      </w:r>
      <w:r w:rsidR="00DE180C" w:rsidRPr="00F663BB">
        <w:rPr>
          <w:color w:val="000000"/>
          <w:sz w:val="28"/>
          <w:szCs w:val="28"/>
        </w:rPr>
        <w:t xml:space="preserve"> и правовое регулирование.</w:t>
      </w:r>
      <w:r w:rsidRPr="00F663BB">
        <w:rPr>
          <w:color w:val="000000"/>
          <w:sz w:val="28"/>
          <w:szCs w:val="28"/>
        </w:rPr>
        <w:t xml:space="preserve"> </w:t>
      </w:r>
      <w:r w:rsidR="00DE180C" w:rsidRPr="00F663BB">
        <w:rPr>
          <w:color w:val="000000"/>
          <w:sz w:val="28"/>
          <w:szCs w:val="28"/>
        </w:rPr>
        <w:t>З</w:t>
      </w:r>
      <w:r w:rsidRPr="00F663BB">
        <w:rPr>
          <w:color w:val="000000"/>
          <w:sz w:val="28"/>
          <w:szCs w:val="28"/>
        </w:rPr>
        <w:t xml:space="preserve">атем рассматриваются различные варианты подходов к </w:t>
      </w:r>
      <w:r w:rsidR="00DE180C" w:rsidRPr="00F663BB">
        <w:rPr>
          <w:color w:val="000000"/>
          <w:sz w:val="28"/>
          <w:szCs w:val="28"/>
        </w:rPr>
        <w:t>их</w:t>
      </w:r>
      <w:r w:rsidRPr="00F663BB">
        <w:rPr>
          <w:color w:val="000000"/>
          <w:sz w:val="28"/>
          <w:szCs w:val="28"/>
        </w:rPr>
        <w:t xml:space="preserve"> решению. </w:t>
      </w:r>
      <w:r w:rsidR="00DE180C" w:rsidRPr="00F663BB">
        <w:rPr>
          <w:color w:val="000000"/>
          <w:sz w:val="28"/>
          <w:szCs w:val="28"/>
        </w:rPr>
        <w:t>П</w:t>
      </w:r>
      <w:r w:rsidRPr="00F663BB">
        <w:rPr>
          <w:color w:val="000000"/>
          <w:sz w:val="28"/>
          <w:szCs w:val="28"/>
        </w:rPr>
        <w:t>роблемы группируются по принципу методологического сходства точ</w:t>
      </w:r>
      <w:r w:rsidR="00DE180C" w:rsidRPr="00F663BB">
        <w:rPr>
          <w:color w:val="000000"/>
          <w:sz w:val="28"/>
          <w:szCs w:val="28"/>
        </w:rPr>
        <w:t>е</w:t>
      </w:r>
      <w:r w:rsidRPr="00F663BB">
        <w:rPr>
          <w:color w:val="000000"/>
          <w:sz w:val="28"/>
          <w:szCs w:val="28"/>
        </w:rPr>
        <w:t xml:space="preserve">к зрения и оцениваются с позиций автора </w:t>
      </w:r>
      <w:r w:rsidRPr="00F663BB">
        <w:rPr>
          <w:color w:val="000000"/>
          <w:spacing w:val="2"/>
          <w:sz w:val="28"/>
          <w:szCs w:val="28"/>
        </w:rPr>
        <w:t xml:space="preserve">работы. </w:t>
      </w:r>
      <w:r w:rsidR="008D6DAC" w:rsidRPr="00F663BB">
        <w:rPr>
          <w:color w:val="000000"/>
          <w:spacing w:val="2"/>
          <w:sz w:val="28"/>
          <w:szCs w:val="28"/>
        </w:rPr>
        <w:t>Д</w:t>
      </w:r>
      <w:r w:rsidRPr="00F663BB">
        <w:rPr>
          <w:color w:val="000000"/>
          <w:spacing w:val="2"/>
          <w:sz w:val="28"/>
          <w:szCs w:val="28"/>
        </w:rPr>
        <w:t xml:space="preserve">алее излагаются собственные взгляды автора на проблему и </w:t>
      </w:r>
      <w:r w:rsidRPr="00F663BB">
        <w:rPr>
          <w:color w:val="000000"/>
          <w:spacing w:val="-1"/>
          <w:sz w:val="28"/>
          <w:szCs w:val="28"/>
        </w:rPr>
        <w:t>пути ее решения. Они аргументированно доказываются и обосновывают</w:t>
      </w:r>
      <w:r w:rsidRPr="00F663BB">
        <w:rPr>
          <w:color w:val="000000"/>
          <w:sz w:val="28"/>
          <w:szCs w:val="28"/>
        </w:rPr>
        <w:t xml:space="preserve">ся теоретическими </w:t>
      </w:r>
      <w:r w:rsidR="00DE180C" w:rsidRPr="00F663BB">
        <w:rPr>
          <w:color w:val="000000"/>
          <w:sz w:val="28"/>
          <w:szCs w:val="28"/>
        </w:rPr>
        <w:t xml:space="preserve">и правовыми </w:t>
      </w:r>
      <w:r w:rsidRPr="00F663BB">
        <w:rPr>
          <w:color w:val="000000"/>
          <w:sz w:val="28"/>
          <w:szCs w:val="28"/>
        </w:rPr>
        <w:t>выкладками с опорой на проработанные отечествен</w:t>
      </w:r>
      <w:r w:rsidRPr="00F663BB">
        <w:rPr>
          <w:color w:val="000000"/>
          <w:spacing w:val="-1"/>
          <w:sz w:val="28"/>
          <w:szCs w:val="28"/>
        </w:rPr>
        <w:t>ные и зарубежные источники.</w:t>
      </w:r>
      <w:r w:rsidR="00DE180C" w:rsidRPr="00F663BB">
        <w:rPr>
          <w:color w:val="000000"/>
          <w:spacing w:val="-1"/>
          <w:sz w:val="28"/>
          <w:szCs w:val="28"/>
        </w:rPr>
        <w:t xml:space="preserve"> При этом обязательно указываются подстрочные сноски.</w:t>
      </w:r>
    </w:p>
    <w:p w:rsidR="001D1DDF" w:rsidRPr="00F663BB" w:rsidRDefault="001D1DDF" w:rsidP="00F663BB">
      <w:pPr>
        <w:shd w:val="clear" w:color="auto" w:fill="FFFFFF"/>
        <w:spacing w:line="360" w:lineRule="auto"/>
        <w:ind w:left="19" w:right="5" w:firstLine="432"/>
        <w:jc w:val="both"/>
        <w:rPr>
          <w:sz w:val="28"/>
          <w:szCs w:val="28"/>
        </w:rPr>
      </w:pPr>
      <w:r w:rsidRPr="00F663BB">
        <w:rPr>
          <w:color w:val="000000"/>
          <w:sz w:val="28"/>
          <w:szCs w:val="28"/>
        </w:rPr>
        <w:t>Назначение и содержание второй главы может быть различным в за</w:t>
      </w:r>
      <w:r w:rsidRPr="00F663BB">
        <w:rPr>
          <w:color w:val="000000"/>
          <w:spacing w:val="-1"/>
          <w:sz w:val="28"/>
          <w:szCs w:val="28"/>
        </w:rPr>
        <w:t xml:space="preserve">висимости от того, каков характер всей работы в целом. Если </w:t>
      </w:r>
      <w:r w:rsidR="00DE180C" w:rsidRPr="00F663BB">
        <w:rPr>
          <w:color w:val="000000"/>
          <w:spacing w:val="-1"/>
          <w:sz w:val="28"/>
          <w:szCs w:val="28"/>
        </w:rPr>
        <w:t>первая глава</w:t>
      </w:r>
      <w:r w:rsidRPr="00F663BB">
        <w:rPr>
          <w:color w:val="000000"/>
          <w:spacing w:val="-1"/>
          <w:sz w:val="28"/>
          <w:szCs w:val="28"/>
        </w:rPr>
        <w:t xml:space="preserve"> является теоретико-</w:t>
      </w:r>
      <w:r w:rsidR="00DE180C" w:rsidRPr="00F663BB">
        <w:rPr>
          <w:color w:val="000000"/>
          <w:spacing w:val="-1"/>
          <w:sz w:val="28"/>
          <w:szCs w:val="28"/>
        </w:rPr>
        <w:t>правовой</w:t>
      </w:r>
      <w:r w:rsidRPr="00F663BB">
        <w:rPr>
          <w:color w:val="000000"/>
          <w:spacing w:val="-1"/>
          <w:sz w:val="28"/>
          <w:szCs w:val="28"/>
        </w:rPr>
        <w:t>, то вторая глава</w:t>
      </w:r>
      <w:r w:rsidR="00DE180C" w:rsidRPr="00F663BB">
        <w:rPr>
          <w:color w:val="000000"/>
          <w:spacing w:val="-1"/>
          <w:sz w:val="28"/>
          <w:szCs w:val="28"/>
        </w:rPr>
        <w:t xml:space="preserve"> должна раскрывать</w:t>
      </w:r>
      <w:r w:rsidRPr="00F663BB">
        <w:rPr>
          <w:color w:val="000000"/>
          <w:spacing w:val="-1"/>
          <w:sz w:val="28"/>
          <w:szCs w:val="28"/>
        </w:rPr>
        <w:t xml:space="preserve"> </w:t>
      </w:r>
      <w:r w:rsidRPr="00F663BB">
        <w:rPr>
          <w:color w:val="000000"/>
          <w:sz w:val="28"/>
          <w:szCs w:val="28"/>
        </w:rPr>
        <w:t xml:space="preserve">проблемы </w:t>
      </w:r>
      <w:r w:rsidR="00DE180C" w:rsidRPr="00F663BB">
        <w:rPr>
          <w:color w:val="000000"/>
          <w:sz w:val="28"/>
          <w:szCs w:val="28"/>
        </w:rPr>
        <w:t>практического характера</w:t>
      </w:r>
      <w:r w:rsidR="00D906B5" w:rsidRPr="00F663BB">
        <w:rPr>
          <w:color w:val="000000"/>
          <w:sz w:val="28"/>
          <w:szCs w:val="28"/>
        </w:rPr>
        <w:t>, с учетом правовых и теоретических основ</w:t>
      </w:r>
      <w:r w:rsidRPr="00F663BB">
        <w:rPr>
          <w:color w:val="000000"/>
          <w:sz w:val="28"/>
          <w:szCs w:val="28"/>
        </w:rPr>
        <w:t>.</w:t>
      </w:r>
      <w:r w:rsidR="00DE180C" w:rsidRPr="00F663BB">
        <w:rPr>
          <w:color w:val="000000"/>
          <w:sz w:val="28"/>
          <w:szCs w:val="28"/>
        </w:rPr>
        <w:t xml:space="preserve"> </w:t>
      </w:r>
      <w:r w:rsidRPr="00F663BB">
        <w:rPr>
          <w:color w:val="000000"/>
          <w:spacing w:val="-1"/>
          <w:sz w:val="28"/>
          <w:szCs w:val="28"/>
        </w:rPr>
        <w:t>В ней</w:t>
      </w:r>
      <w:r w:rsidR="009258BE" w:rsidRPr="00F663BB">
        <w:rPr>
          <w:color w:val="000000"/>
          <w:spacing w:val="-1"/>
          <w:sz w:val="28"/>
          <w:szCs w:val="28"/>
        </w:rPr>
        <w:t xml:space="preserve"> даётся характеристика объекта,</w:t>
      </w:r>
      <w:r w:rsidR="00D906B5" w:rsidRPr="00F663BB">
        <w:rPr>
          <w:color w:val="000000"/>
          <w:spacing w:val="-1"/>
          <w:sz w:val="28"/>
          <w:szCs w:val="28"/>
        </w:rPr>
        <w:t xml:space="preserve"> его </w:t>
      </w:r>
      <w:r w:rsidR="009258BE" w:rsidRPr="00F663BB">
        <w:rPr>
          <w:color w:val="000000"/>
          <w:spacing w:val="-1"/>
          <w:sz w:val="28"/>
          <w:szCs w:val="28"/>
        </w:rPr>
        <w:t>цели и задачи, рассматриваются формы и методы</w:t>
      </w:r>
      <w:r w:rsidR="00766603" w:rsidRPr="00F663BB">
        <w:rPr>
          <w:color w:val="000000"/>
          <w:spacing w:val="-1"/>
          <w:sz w:val="28"/>
          <w:szCs w:val="28"/>
        </w:rPr>
        <w:t>,</w:t>
      </w:r>
      <w:r w:rsidR="009258BE" w:rsidRPr="00F663BB">
        <w:rPr>
          <w:color w:val="000000"/>
          <w:spacing w:val="-1"/>
          <w:sz w:val="28"/>
          <w:szCs w:val="28"/>
        </w:rPr>
        <w:t xml:space="preserve"> применяемые при выполнении поставленных задач, указывается организационная и управленческая структура</w:t>
      </w:r>
      <w:r w:rsidR="00D906B5" w:rsidRPr="00F663BB">
        <w:rPr>
          <w:color w:val="000000"/>
          <w:spacing w:val="-1"/>
          <w:sz w:val="28"/>
          <w:szCs w:val="28"/>
        </w:rPr>
        <w:t xml:space="preserve"> и проводится ее обоснование, при этом отражается</w:t>
      </w:r>
      <w:r w:rsidR="009258BE" w:rsidRPr="00F663BB">
        <w:rPr>
          <w:color w:val="000000"/>
          <w:spacing w:val="-1"/>
          <w:sz w:val="28"/>
          <w:szCs w:val="28"/>
        </w:rPr>
        <w:t xml:space="preserve"> правовое регулирование и экономическое состояние.</w:t>
      </w:r>
      <w:r w:rsidRPr="00F663BB">
        <w:rPr>
          <w:color w:val="000000"/>
          <w:spacing w:val="-1"/>
          <w:sz w:val="28"/>
          <w:szCs w:val="28"/>
        </w:rPr>
        <w:t xml:space="preserve"> </w:t>
      </w:r>
      <w:r w:rsidR="009258BE" w:rsidRPr="00F663BB">
        <w:rPr>
          <w:color w:val="000000"/>
          <w:spacing w:val="-1"/>
          <w:sz w:val="28"/>
          <w:szCs w:val="28"/>
        </w:rPr>
        <w:t>П</w:t>
      </w:r>
      <w:r w:rsidRPr="00F663BB">
        <w:rPr>
          <w:color w:val="000000"/>
          <w:spacing w:val="-1"/>
          <w:sz w:val="28"/>
          <w:szCs w:val="28"/>
        </w:rPr>
        <w:t>одводятся общие итоги и анализируются результаты, делаются практические выводы и рекомендации.</w:t>
      </w:r>
    </w:p>
    <w:p w:rsidR="00CD05AB" w:rsidRPr="00F663BB" w:rsidRDefault="00CD05AB" w:rsidP="00F663BB">
      <w:pPr>
        <w:spacing w:line="360" w:lineRule="auto"/>
        <w:ind w:firstLine="720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В </w:t>
      </w:r>
      <w:r w:rsidR="009258BE" w:rsidRPr="00F663BB">
        <w:rPr>
          <w:sz w:val="28"/>
          <w:szCs w:val="28"/>
        </w:rPr>
        <w:t>третьей главе приводится анализ</w:t>
      </w:r>
      <w:r w:rsidR="006C0AD2" w:rsidRPr="00F663BB">
        <w:rPr>
          <w:sz w:val="28"/>
          <w:szCs w:val="28"/>
        </w:rPr>
        <w:t xml:space="preserve">, даются </w:t>
      </w:r>
      <w:r w:rsidR="00D906B5" w:rsidRPr="00F663BB">
        <w:rPr>
          <w:sz w:val="28"/>
          <w:szCs w:val="28"/>
        </w:rPr>
        <w:t xml:space="preserve">соответствующие </w:t>
      </w:r>
      <w:r w:rsidR="006C0AD2" w:rsidRPr="00F663BB">
        <w:rPr>
          <w:sz w:val="28"/>
          <w:szCs w:val="28"/>
        </w:rPr>
        <w:t>рекомендации, вырабатываются предложения по эффективной деятельности избранного объекта</w:t>
      </w:r>
      <w:r w:rsidR="00D906B5" w:rsidRPr="00F663BB">
        <w:rPr>
          <w:sz w:val="28"/>
          <w:szCs w:val="28"/>
        </w:rPr>
        <w:t xml:space="preserve"> исследования</w:t>
      </w:r>
      <w:r w:rsidR="006C0AD2" w:rsidRPr="00F663BB">
        <w:rPr>
          <w:sz w:val="28"/>
          <w:szCs w:val="28"/>
        </w:rPr>
        <w:t xml:space="preserve">, </w:t>
      </w:r>
      <w:r w:rsidR="00D906B5" w:rsidRPr="00F663BB">
        <w:rPr>
          <w:sz w:val="28"/>
          <w:szCs w:val="28"/>
        </w:rPr>
        <w:t xml:space="preserve">делается математический расчет </w:t>
      </w:r>
      <w:r w:rsidR="006C0AD2" w:rsidRPr="00F663BB">
        <w:rPr>
          <w:sz w:val="28"/>
          <w:szCs w:val="28"/>
        </w:rPr>
        <w:t>экономических формул</w:t>
      </w:r>
      <w:r w:rsidR="00660072" w:rsidRPr="00F663BB">
        <w:rPr>
          <w:sz w:val="28"/>
          <w:szCs w:val="28"/>
        </w:rPr>
        <w:t>,</w:t>
      </w:r>
      <w:r w:rsidR="00D906B5" w:rsidRPr="00F663BB">
        <w:rPr>
          <w:sz w:val="28"/>
          <w:szCs w:val="28"/>
        </w:rPr>
        <w:t xml:space="preserve"> определяется</w:t>
      </w:r>
      <w:r w:rsidR="006C0AD2" w:rsidRPr="00F663BB">
        <w:rPr>
          <w:sz w:val="28"/>
          <w:szCs w:val="28"/>
        </w:rPr>
        <w:t xml:space="preserve"> их эффективность</w:t>
      </w:r>
      <w:r w:rsidRPr="00F663BB">
        <w:rPr>
          <w:sz w:val="28"/>
          <w:szCs w:val="28"/>
        </w:rPr>
        <w:t>.</w:t>
      </w:r>
    </w:p>
    <w:p w:rsidR="00CD05AB" w:rsidRPr="00F663BB" w:rsidRDefault="00CD05AB" w:rsidP="00F663BB">
      <w:pPr>
        <w:shd w:val="clear" w:color="auto" w:fill="FFFFFF"/>
        <w:spacing w:before="14" w:line="360" w:lineRule="auto"/>
        <w:ind w:right="58"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 xml:space="preserve">Заключение </w:t>
      </w:r>
      <w:r w:rsidRPr="00F663BB">
        <w:rPr>
          <w:sz w:val="28"/>
          <w:szCs w:val="28"/>
        </w:rPr>
        <w:t>должно раскрывать:</w:t>
      </w:r>
      <w:r w:rsidR="001D1DDF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>главные выводы, характеризующие в сжатом виде итоги проделанной работы;</w:t>
      </w:r>
      <w:r w:rsidR="001D1DDF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>значимость рассмотренных вопросов;</w:t>
      </w:r>
      <w:r w:rsidR="001D1DDF" w:rsidRPr="00F663BB">
        <w:rPr>
          <w:sz w:val="28"/>
          <w:szCs w:val="28"/>
        </w:rPr>
        <w:t xml:space="preserve"> </w:t>
      </w:r>
      <w:r w:rsidRPr="00F663BB">
        <w:rPr>
          <w:sz w:val="28"/>
          <w:szCs w:val="28"/>
        </w:rPr>
        <w:t>предложения</w:t>
      </w:r>
      <w:r w:rsidR="006C0AD2" w:rsidRPr="00F663BB">
        <w:rPr>
          <w:sz w:val="28"/>
          <w:szCs w:val="28"/>
        </w:rPr>
        <w:t>,</w:t>
      </w:r>
      <w:r w:rsidRPr="00F663BB">
        <w:rPr>
          <w:sz w:val="28"/>
          <w:szCs w:val="28"/>
        </w:rPr>
        <w:t xml:space="preserve"> </w:t>
      </w:r>
      <w:r w:rsidR="006C0AD2" w:rsidRPr="00F663BB">
        <w:rPr>
          <w:sz w:val="28"/>
          <w:szCs w:val="28"/>
        </w:rPr>
        <w:t>р</w:t>
      </w:r>
      <w:r w:rsidRPr="00F663BB">
        <w:rPr>
          <w:sz w:val="28"/>
          <w:szCs w:val="28"/>
        </w:rPr>
        <w:t>екомендации</w:t>
      </w:r>
      <w:r w:rsidR="00D906B5" w:rsidRPr="00F663BB">
        <w:rPr>
          <w:sz w:val="28"/>
          <w:szCs w:val="28"/>
        </w:rPr>
        <w:t xml:space="preserve"> и </w:t>
      </w:r>
      <w:r w:rsidR="006C0AD2" w:rsidRPr="00F663BB">
        <w:rPr>
          <w:sz w:val="28"/>
          <w:szCs w:val="28"/>
        </w:rPr>
        <w:t>экономические расчёты</w:t>
      </w:r>
      <w:r w:rsidR="00660072" w:rsidRPr="00F663BB">
        <w:rPr>
          <w:sz w:val="28"/>
          <w:szCs w:val="28"/>
        </w:rPr>
        <w:t>,</w:t>
      </w:r>
      <w:r w:rsidR="00D906B5" w:rsidRPr="00F663BB">
        <w:rPr>
          <w:sz w:val="28"/>
          <w:szCs w:val="28"/>
        </w:rPr>
        <w:t xml:space="preserve"> отражающие эффективность деятельности объекта исследования в том или ином направлении по решению поставленных задач</w:t>
      </w:r>
      <w:r w:rsidR="000C2377" w:rsidRPr="00F663BB">
        <w:rPr>
          <w:sz w:val="28"/>
          <w:szCs w:val="28"/>
        </w:rPr>
        <w:t>.</w:t>
      </w:r>
      <w:r w:rsidR="001D1DDF" w:rsidRPr="00F663BB">
        <w:rPr>
          <w:sz w:val="28"/>
          <w:szCs w:val="28"/>
        </w:rPr>
        <w:t xml:space="preserve"> </w:t>
      </w:r>
    </w:p>
    <w:p w:rsidR="00CD05AB" w:rsidRPr="00F663BB" w:rsidRDefault="00346832" w:rsidP="00F663BB">
      <w:pPr>
        <w:spacing w:line="360" w:lineRule="auto"/>
        <w:ind w:firstLine="540"/>
        <w:jc w:val="both"/>
        <w:rPr>
          <w:sz w:val="28"/>
          <w:szCs w:val="28"/>
        </w:rPr>
      </w:pPr>
      <w:r w:rsidRPr="00F663BB">
        <w:rPr>
          <w:b/>
          <w:sz w:val="28"/>
          <w:szCs w:val="28"/>
        </w:rPr>
        <w:t>В с</w:t>
      </w:r>
      <w:r w:rsidR="00CD05AB" w:rsidRPr="00F663BB">
        <w:rPr>
          <w:b/>
          <w:sz w:val="28"/>
          <w:szCs w:val="28"/>
        </w:rPr>
        <w:t>писк</w:t>
      </w:r>
      <w:r w:rsidRPr="00F663BB">
        <w:rPr>
          <w:b/>
          <w:sz w:val="28"/>
          <w:szCs w:val="28"/>
        </w:rPr>
        <w:t>е</w:t>
      </w:r>
      <w:r w:rsidR="00CD05AB" w:rsidRPr="00F663BB">
        <w:rPr>
          <w:b/>
          <w:sz w:val="28"/>
          <w:szCs w:val="28"/>
        </w:rPr>
        <w:t xml:space="preserve"> </w:t>
      </w:r>
      <w:r w:rsidR="000C2377" w:rsidRPr="00F663BB">
        <w:rPr>
          <w:b/>
          <w:sz w:val="28"/>
          <w:szCs w:val="28"/>
        </w:rPr>
        <w:t>нормативно-правовых актов</w:t>
      </w:r>
      <w:r w:rsidR="00CD05AB" w:rsidRPr="00F663BB">
        <w:rPr>
          <w:sz w:val="28"/>
          <w:szCs w:val="28"/>
        </w:rPr>
        <w:t xml:space="preserve"> и </w:t>
      </w:r>
      <w:r w:rsidRPr="00F663BB">
        <w:rPr>
          <w:sz w:val="28"/>
          <w:szCs w:val="28"/>
        </w:rPr>
        <w:t xml:space="preserve">использованной </w:t>
      </w:r>
      <w:r w:rsidR="00CD05AB" w:rsidRPr="00F663BB">
        <w:rPr>
          <w:sz w:val="28"/>
          <w:szCs w:val="28"/>
        </w:rPr>
        <w:t>литературы (библиографи</w:t>
      </w:r>
      <w:r w:rsidRPr="00F663BB">
        <w:rPr>
          <w:sz w:val="28"/>
          <w:szCs w:val="28"/>
        </w:rPr>
        <w:t>и</w:t>
      </w:r>
      <w:r w:rsidR="00CD05AB" w:rsidRPr="00F663BB">
        <w:rPr>
          <w:sz w:val="28"/>
          <w:szCs w:val="28"/>
        </w:rPr>
        <w:t>)</w:t>
      </w:r>
      <w:r w:rsidRPr="00F663BB">
        <w:rPr>
          <w:sz w:val="28"/>
          <w:szCs w:val="28"/>
        </w:rPr>
        <w:t xml:space="preserve"> </w:t>
      </w:r>
      <w:r w:rsidR="00CD05AB" w:rsidRPr="00F663BB">
        <w:rPr>
          <w:sz w:val="28"/>
          <w:szCs w:val="28"/>
        </w:rPr>
        <w:t xml:space="preserve">перечисляются все </w:t>
      </w:r>
      <w:r w:rsidR="000C2377" w:rsidRPr="00F663BB">
        <w:rPr>
          <w:sz w:val="28"/>
          <w:szCs w:val="28"/>
        </w:rPr>
        <w:t xml:space="preserve">нормативные </w:t>
      </w:r>
      <w:r w:rsidR="00CD05AB" w:rsidRPr="00F663BB">
        <w:rPr>
          <w:sz w:val="28"/>
          <w:szCs w:val="28"/>
        </w:rPr>
        <w:t xml:space="preserve">источники и литература, использованные в </w:t>
      </w:r>
      <w:r w:rsidR="00F1697B" w:rsidRPr="00F663BB">
        <w:rPr>
          <w:sz w:val="28"/>
          <w:szCs w:val="28"/>
        </w:rPr>
        <w:t>курсово</w:t>
      </w:r>
      <w:r w:rsidR="000C2377" w:rsidRPr="00F663BB">
        <w:rPr>
          <w:sz w:val="28"/>
          <w:szCs w:val="28"/>
        </w:rPr>
        <w:t>й работе</w:t>
      </w:r>
      <w:r w:rsidR="00CD05AB" w:rsidRPr="00F663BB">
        <w:rPr>
          <w:sz w:val="28"/>
          <w:szCs w:val="28"/>
        </w:rPr>
        <w:t>. Литература приводится в алфавитном порядке со всеми выходными данными, согласно ГОСТ</w:t>
      </w:r>
      <w:r w:rsidRPr="00F663BB">
        <w:rPr>
          <w:sz w:val="28"/>
          <w:szCs w:val="28"/>
        </w:rPr>
        <w:t>у</w:t>
      </w:r>
      <w:r w:rsidR="00CD05AB" w:rsidRPr="00F663BB">
        <w:rPr>
          <w:sz w:val="28"/>
          <w:szCs w:val="28"/>
        </w:rPr>
        <w:t>.</w:t>
      </w:r>
      <w:r w:rsidR="00264F0A" w:rsidRPr="00F663BB">
        <w:rPr>
          <w:sz w:val="28"/>
          <w:szCs w:val="28"/>
        </w:rPr>
        <w:t xml:space="preserve"> </w:t>
      </w:r>
      <w:r w:rsidR="00CD05AB" w:rsidRPr="00F663BB">
        <w:rPr>
          <w:color w:val="000000"/>
          <w:spacing w:val="-6"/>
          <w:sz w:val="28"/>
          <w:szCs w:val="28"/>
        </w:rPr>
        <w:t>Упорядоченный список источников и литературы должен быть про</w:t>
      </w:r>
      <w:r w:rsidR="00CD05AB" w:rsidRPr="00F663BB">
        <w:rPr>
          <w:color w:val="000000"/>
          <w:spacing w:val="-5"/>
          <w:sz w:val="28"/>
          <w:szCs w:val="28"/>
        </w:rPr>
        <w:t>нумерован арабскими цифрами с точкой.</w:t>
      </w:r>
    </w:p>
    <w:p w:rsidR="00CD05AB" w:rsidRPr="00F663BB" w:rsidRDefault="00CD05AB" w:rsidP="00F663BB">
      <w:pPr>
        <w:shd w:val="clear" w:color="auto" w:fill="FFFFFF"/>
        <w:spacing w:before="5" w:line="360" w:lineRule="auto"/>
        <w:ind w:left="5" w:firstLine="535"/>
        <w:jc w:val="both"/>
        <w:rPr>
          <w:sz w:val="28"/>
          <w:szCs w:val="28"/>
        </w:rPr>
      </w:pPr>
      <w:r w:rsidRPr="00F663BB">
        <w:rPr>
          <w:b/>
          <w:bCs/>
          <w:color w:val="000000"/>
          <w:spacing w:val="-5"/>
          <w:sz w:val="28"/>
          <w:szCs w:val="28"/>
        </w:rPr>
        <w:t xml:space="preserve">Приложения </w:t>
      </w:r>
      <w:r w:rsidRPr="00F663BB">
        <w:rPr>
          <w:color w:val="000000"/>
          <w:spacing w:val="-5"/>
          <w:sz w:val="28"/>
          <w:szCs w:val="28"/>
        </w:rPr>
        <w:t xml:space="preserve">призваны облегчить восприятие содержания </w:t>
      </w:r>
      <w:r w:rsidR="00F1697B" w:rsidRPr="00F663BB">
        <w:rPr>
          <w:color w:val="000000"/>
          <w:spacing w:val="-5"/>
          <w:sz w:val="28"/>
          <w:szCs w:val="28"/>
        </w:rPr>
        <w:t>курсово</w:t>
      </w:r>
      <w:r w:rsidR="000C2377" w:rsidRPr="00F663BB">
        <w:rPr>
          <w:color w:val="000000"/>
          <w:spacing w:val="-5"/>
          <w:sz w:val="28"/>
          <w:szCs w:val="28"/>
        </w:rPr>
        <w:t>й работы</w:t>
      </w:r>
      <w:r w:rsidRPr="00F663BB">
        <w:rPr>
          <w:color w:val="000000"/>
          <w:spacing w:val="-6"/>
          <w:sz w:val="28"/>
          <w:szCs w:val="28"/>
        </w:rPr>
        <w:t xml:space="preserve"> и имеют дополнительное (обычно справочное) значе</w:t>
      </w:r>
      <w:r w:rsidRPr="00F663BB">
        <w:rPr>
          <w:color w:val="000000"/>
          <w:spacing w:val="-5"/>
          <w:sz w:val="28"/>
          <w:szCs w:val="28"/>
        </w:rPr>
        <w:t>ние, но являются необходимым компонентом работы для более полного освещения темы.</w:t>
      </w:r>
    </w:p>
    <w:p w:rsidR="00CD05AB" w:rsidRPr="00F663BB" w:rsidRDefault="00CD05AB" w:rsidP="00F663BB">
      <w:pPr>
        <w:shd w:val="clear" w:color="auto" w:fill="FFFFFF"/>
        <w:spacing w:line="360" w:lineRule="auto"/>
        <w:ind w:left="10" w:right="43" w:firstLine="432"/>
        <w:jc w:val="both"/>
        <w:rPr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 xml:space="preserve">Приложения </w:t>
      </w:r>
      <w:r w:rsidR="000C2377" w:rsidRPr="00F663BB">
        <w:rPr>
          <w:color w:val="000000"/>
          <w:spacing w:val="-4"/>
          <w:sz w:val="28"/>
          <w:szCs w:val="28"/>
        </w:rPr>
        <w:t>могут быть</w:t>
      </w:r>
      <w:r w:rsidRPr="00F663BB">
        <w:rPr>
          <w:color w:val="000000"/>
          <w:spacing w:val="-4"/>
          <w:sz w:val="28"/>
          <w:szCs w:val="28"/>
        </w:rPr>
        <w:t xml:space="preserve"> разнообразны по </w:t>
      </w:r>
      <w:r w:rsidR="000C2377" w:rsidRPr="00F663BB">
        <w:rPr>
          <w:color w:val="000000"/>
          <w:spacing w:val="-4"/>
          <w:sz w:val="28"/>
          <w:szCs w:val="28"/>
        </w:rPr>
        <w:t xml:space="preserve">своему </w:t>
      </w:r>
      <w:r w:rsidRPr="00F663BB">
        <w:rPr>
          <w:color w:val="000000"/>
          <w:spacing w:val="-4"/>
          <w:sz w:val="28"/>
          <w:szCs w:val="28"/>
        </w:rPr>
        <w:t>содержанию</w:t>
      </w:r>
      <w:r w:rsidR="00346832" w:rsidRPr="00F663BB">
        <w:rPr>
          <w:color w:val="000000"/>
          <w:spacing w:val="-4"/>
          <w:sz w:val="28"/>
          <w:szCs w:val="28"/>
        </w:rPr>
        <w:t>,</w:t>
      </w:r>
      <w:r w:rsidRPr="00F663BB">
        <w:rPr>
          <w:color w:val="000000"/>
          <w:spacing w:val="-4"/>
          <w:sz w:val="28"/>
          <w:szCs w:val="28"/>
        </w:rPr>
        <w:t xml:space="preserve"> </w:t>
      </w:r>
      <w:r w:rsidR="00346832" w:rsidRPr="00F663BB">
        <w:rPr>
          <w:color w:val="000000"/>
          <w:spacing w:val="-4"/>
          <w:sz w:val="28"/>
          <w:szCs w:val="28"/>
        </w:rPr>
        <w:t>н</w:t>
      </w:r>
      <w:r w:rsidRPr="00F663BB">
        <w:rPr>
          <w:color w:val="000000"/>
          <w:spacing w:val="-4"/>
          <w:sz w:val="28"/>
          <w:szCs w:val="28"/>
        </w:rPr>
        <w:t xml:space="preserve">апример </w:t>
      </w:r>
      <w:r w:rsidRPr="00F663BB">
        <w:rPr>
          <w:color w:val="000000"/>
          <w:spacing w:val="-6"/>
          <w:sz w:val="28"/>
          <w:szCs w:val="28"/>
        </w:rPr>
        <w:t xml:space="preserve">иллюстрации, анкеты, протоколы, акты, копии архивных или </w:t>
      </w:r>
      <w:r w:rsidRPr="00F663BB">
        <w:rPr>
          <w:color w:val="000000"/>
          <w:spacing w:val="-5"/>
          <w:sz w:val="28"/>
          <w:szCs w:val="28"/>
        </w:rPr>
        <w:t>других документов, опубликованных в редких изданиях. По форме приложения могут представлять собой текст, таблицы, графики, карты</w:t>
      </w:r>
      <w:r w:rsidR="00346832" w:rsidRPr="00F663BB">
        <w:rPr>
          <w:color w:val="000000"/>
          <w:spacing w:val="-5"/>
          <w:sz w:val="28"/>
          <w:szCs w:val="28"/>
        </w:rPr>
        <w:t xml:space="preserve"> и оформляется</w:t>
      </w:r>
      <w:r w:rsidRPr="00F663BB">
        <w:rPr>
          <w:color w:val="000000"/>
          <w:spacing w:val="-5"/>
          <w:sz w:val="28"/>
          <w:szCs w:val="28"/>
        </w:rPr>
        <w:t xml:space="preserve"> по следующим правилам:</w:t>
      </w:r>
    </w:p>
    <w:p w:rsidR="00CD05AB" w:rsidRPr="00F663BB" w:rsidRDefault="00CD05AB" w:rsidP="00F663BB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5" w:line="360" w:lineRule="auto"/>
        <w:ind w:left="442"/>
        <w:rPr>
          <w:color w:val="000000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приложения помещают в конце </w:t>
      </w:r>
      <w:r w:rsidR="00F1697B" w:rsidRPr="00F663BB">
        <w:rPr>
          <w:color w:val="000000"/>
          <w:spacing w:val="-5"/>
          <w:sz w:val="28"/>
          <w:szCs w:val="28"/>
        </w:rPr>
        <w:t>курсово</w:t>
      </w:r>
      <w:r w:rsidR="000C2377" w:rsidRPr="00F663BB">
        <w:rPr>
          <w:color w:val="000000"/>
          <w:spacing w:val="-5"/>
          <w:sz w:val="28"/>
          <w:szCs w:val="28"/>
        </w:rPr>
        <w:t>й работы</w:t>
      </w:r>
      <w:r w:rsidRPr="00F663BB">
        <w:rPr>
          <w:color w:val="000000"/>
          <w:spacing w:val="-5"/>
          <w:sz w:val="28"/>
          <w:szCs w:val="28"/>
        </w:rPr>
        <w:t>;</w:t>
      </w:r>
    </w:p>
    <w:p w:rsidR="00CD05AB" w:rsidRPr="00F663BB" w:rsidRDefault="00CD05AB" w:rsidP="00F663BB">
      <w:pPr>
        <w:numPr>
          <w:ilvl w:val="0"/>
          <w:numId w:val="7"/>
        </w:numPr>
        <w:shd w:val="clear" w:color="auto" w:fill="FFFFFF"/>
        <w:tabs>
          <w:tab w:val="left" w:pos="734"/>
        </w:tabs>
        <w:spacing w:line="360" w:lineRule="auto"/>
        <w:ind w:left="29" w:firstLine="413"/>
        <w:rPr>
          <w:color w:val="000000"/>
          <w:sz w:val="28"/>
          <w:szCs w:val="28"/>
        </w:rPr>
      </w:pPr>
      <w:r w:rsidRPr="00F663BB">
        <w:rPr>
          <w:color w:val="000000"/>
          <w:spacing w:val="3"/>
          <w:sz w:val="28"/>
          <w:szCs w:val="28"/>
        </w:rPr>
        <w:t xml:space="preserve">каждое приложение должно начинаться с новой страницы и </w:t>
      </w:r>
      <w:r w:rsidRPr="00F663BB">
        <w:rPr>
          <w:color w:val="000000"/>
          <w:spacing w:val="-5"/>
          <w:sz w:val="28"/>
          <w:szCs w:val="28"/>
        </w:rPr>
        <w:t xml:space="preserve">иметь тематический заголовок; </w:t>
      </w:r>
    </w:p>
    <w:p w:rsidR="00CD05AB" w:rsidRPr="00F663BB" w:rsidRDefault="00CD05AB" w:rsidP="00F663BB">
      <w:pPr>
        <w:numPr>
          <w:ilvl w:val="0"/>
          <w:numId w:val="7"/>
        </w:numPr>
        <w:shd w:val="clear" w:color="auto" w:fill="FFFFFF"/>
        <w:tabs>
          <w:tab w:val="left" w:pos="734"/>
        </w:tabs>
        <w:spacing w:line="360" w:lineRule="auto"/>
        <w:ind w:left="29" w:firstLine="413"/>
        <w:jc w:val="both"/>
        <w:rPr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>приложения нумеруют арабскими цифрами (без знака №) поряд</w:t>
      </w:r>
      <w:r w:rsidRPr="00F663BB">
        <w:rPr>
          <w:color w:val="000000"/>
          <w:spacing w:val="-6"/>
          <w:sz w:val="28"/>
          <w:szCs w:val="28"/>
        </w:rPr>
        <w:t xml:space="preserve">ковой нумерацией. Номер приложения размещают в правом верхнем углу </w:t>
      </w:r>
      <w:r w:rsidRPr="00F663BB">
        <w:rPr>
          <w:color w:val="000000"/>
          <w:sz w:val="28"/>
          <w:szCs w:val="28"/>
        </w:rPr>
        <w:t xml:space="preserve">над заголовком приложения после слова «Приложение» (например, </w:t>
      </w:r>
      <w:r w:rsidRPr="00F663BB">
        <w:rPr>
          <w:color w:val="000000"/>
          <w:spacing w:val="-5"/>
          <w:sz w:val="28"/>
          <w:szCs w:val="28"/>
        </w:rPr>
        <w:t xml:space="preserve">«Приложение 1», «Приложение 2» и т.д.). </w:t>
      </w:r>
    </w:p>
    <w:p w:rsidR="00CD05AB" w:rsidRPr="00F663BB" w:rsidRDefault="00264F0A" w:rsidP="00F663BB">
      <w:pPr>
        <w:shd w:val="clear" w:color="auto" w:fill="FFFFFF"/>
        <w:spacing w:before="24" w:line="360" w:lineRule="auto"/>
        <w:ind w:left="226" w:right="24" w:firstLine="427"/>
        <w:jc w:val="both"/>
        <w:rPr>
          <w:sz w:val="28"/>
          <w:szCs w:val="28"/>
        </w:rPr>
      </w:pPr>
      <w:r w:rsidRPr="00F663BB">
        <w:rPr>
          <w:bCs/>
          <w:iCs/>
          <w:color w:val="000000"/>
          <w:sz w:val="28"/>
          <w:szCs w:val="28"/>
        </w:rPr>
        <w:t>Важным этапом подготовки курсово</w:t>
      </w:r>
      <w:r w:rsidR="00660072" w:rsidRPr="00F663BB">
        <w:rPr>
          <w:bCs/>
          <w:iCs/>
          <w:color w:val="000000"/>
          <w:sz w:val="28"/>
          <w:szCs w:val="28"/>
        </w:rPr>
        <w:t>й работы</w:t>
      </w:r>
      <w:r w:rsidRPr="00F663BB">
        <w:rPr>
          <w:bCs/>
          <w:iCs/>
          <w:color w:val="000000"/>
          <w:sz w:val="28"/>
          <w:szCs w:val="28"/>
        </w:rPr>
        <w:t xml:space="preserve"> является корректное </w:t>
      </w:r>
      <w:r w:rsidR="00CD05AB" w:rsidRPr="00F663BB">
        <w:rPr>
          <w:b/>
          <w:bCs/>
          <w:iCs/>
          <w:color w:val="000000"/>
          <w:sz w:val="28"/>
          <w:szCs w:val="28"/>
        </w:rPr>
        <w:t>оформлени</w:t>
      </w:r>
      <w:r w:rsidRPr="00F663BB">
        <w:rPr>
          <w:b/>
          <w:bCs/>
          <w:iCs/>
          <w:color w:val="000000"/>
          <w:sz w:val="28"/>
          <w:szCs w:val="28"/>
        </w:rPr>
        <w:t>е</w:t>
      </w:r>
      <w:r w:rsidR="00CD05AB" w:rsidRPr="00F663BB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CD05AB" w:rsidRPr="00F663BB">
        <w:rPr>
          <w:bCs/>
          <w:iCs/>
          <w:color w:val="000000"/>
          <w:sz w:val="28"/>
          <w:szCs w:val="28"/>
        </w:rPr>
        <w:t xml:space="preserve">текстовой части </w:t>
      </w:r>
      <w:r w:rsidR="00F1697B" w:rsidRPr="00F663BB">
        <w:rPr>
          <w:bCs/>
          <w:iCs/>
          <w:color w:val="000000"/>
          <w:sz w:val="28"/>
          <w:szCs w:val="28"/>
        </w:rPr>
        <w:t>курсово</w:t>
      </w:r>
      <w:r w:rsidR="000C2377" w:rsidRPr="00F663BB">
        <w:rPr>
          <w:bCs/>
          <w:iCs/>
          <w:color w:val="000000"/>
          <w:sz w:val="28"/>
          <w:szCs w:val="28"/>
        </w:rPr>
        <w:t>й работы</w:t>
      </w:r>
      <w:r w:rsidRPr="00F663BB">
        <w:rPr>
          <w:bCs/>
          <w:iCs/>
          <w:color w:val="000000"/>
          <w:sz w:val="28"/>
          <w:szCs w:val="28"/>
        </w:rPr>
        <w:t>.</w:t>
      </w:r>
    </w:p>
    <w:p w:rsidR="009E0977" w:rsidRPr="00F663BB" w:rsidRDefault="009E0977" w:rsidP="00F663BB">
      <w:pPr>
        <w:shd w:val="clear" w:color="auto" w:fill="FFFFFF"/>
        <w:spacing w:before="14" w:line="360" w:lineRule="auto"/>
        <w:ind w:right="149" w:firstLine="456"/>
        <w:jc w:val="both"/>
        <w:rPr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>Текст курсово</w:t>
      </w:r>
      <w:r w:rsidR="000C2377" w:rsidRPr="00F663BB">
        <w:rPr>
          <w:color w:val="000000"/>
          <w:spacing w:val="-5"/>
          <w:sz w:val="28"/>
          <w:szCs w:val="28"/>
        </w:rPr>
        <w:t>й работы</w:t>
      </w:r>
      <w:r w:rsidRPr="00F663BB">
        <w:rPr>
          <w:color w:val="000000"/>
          <w:spacing w:val="-5"/>
          <w:sz w:val="28"/>
          <w:szCs w:val="28"/>
        </w:rPr>
        <w:t xml:space="preserve"> должен быть набран на компьюте</w:t>
      </w:r>
      <w:r w:rsidRPr="00F663BB">
        <w:rPr>
          <w:color w:val="000000"/>
          <w:spacing w:val="-3"/>
          <w:sz w:val="28"/>
          <w:szCs w:val="28"/>
        </w:rPr>
        <w:t xml:space="preserve">ре и отпечатан на одной стороне стандартного листа бумаги </w:t>
      </w:r>
      <w:r w:rsidRPr="00F663BB">
        <w:rPr>
          <w:color w:val="000000"/>
          <w:spacing w:val="-4"/>
          <w:sz w:val="28"/>
          <w:szCs w:val="28"/>
        </w:rPr>
        <w:t xml:space="preserve">формата А4 через полтора межстрочных интервала с использованием шрифта 14-го размера. Поля: левое - </w:t>
      </w:r>
      <w:smartTag w:uri="urn:schemas-microsoft-com:office:smarttags" w:element="metricconverter">
        <w:smartTagPr>
          <w:attr w:name="ProductID" w:val="30 мм"/>
        </w:smartTagPr>
        <w:r w:rsidRPr="00F663BB">
          <w:rPr>
            <w:color w:val="000000"/>
            <w:spacing w:val="-4"/>
            <w:sz w:val="28"/>
            <w:szCs w:val="28"/>
          </w:rPr>
          <w:t>30 мм</w:t>
        </w:r>
      </w:smartTag>
      <w:r w:rsidRPr="00F663BB">
        <w:rPr>
          <w:color w:val="000000"/>
          <w:spacing w:val="-4"/>
          <w:sz w:val="28"/>
          <w:szCs w:val="28"/>
        </w:rPr>
        <w:t xml:space="preserve">, </w:t>
      </w:r>
      <w:r w:rsidRPr="00F663BB">
        <w:rPr>
          <w:color w:val="000000"/>
          <w:spacing w:val="-2"/>
          <w:sz w:val="28"/>
          <w:szCs w:val="28"/>
        </w:rPr>
        <w:t xml:space="preserve">правое </w:t>
      </w:r>
      <w:smartTag w:uri="urn:schemas-microsoft-com:office:smarttags" w:element="metricconverter">
        <w:smartTagPr>
          <w:attr w:name="ProductID" w:val="-10 мм"/>
        </w:smartTagPr>
        <w:r w:rsidRPr="00F663BB">
          <w:rPr>
            <w:color w:val="000000"/>
            <w:spacing w:val="-2"/>
            <w:sz w:val="28"/>
            <w:szCs w:val="28"/>
          </w:rPr>
          <w:t>-10 мм</w:t>
        </w:r>
      </w:smartTag>
      <w:r w:rsidRPr="00F663BB">
        <w:rPr>
          <w:color w:val="000000"/>
          <w:spacing w:val="-2"/>
          <w:sz w:val="28"/>
          <w:szCs w:val="28"/>
        </w:rPr>
        <w:t xml:space="preserve">, </w:t>
      </w:r>
      <w:r w:rsidRPr="00F663BB">
        <w:rPr>
          <w:color w:val="000000"/>
          <w:spacing w:val="-5"/>
          <w:sz w:val="28"/>
          <w:szCs w:val="28"/>
        </w:rPr>
        <w:t xml:space="preserve">верхнее </w:t>
      </w:r>
      <w:smartTag w:uri="urn:schemas-microsoft-com:office:smarttags" w:element="metricconverter">
        <w:smartTagPr>
          <w:attr w:name="ProductID" w:val="-20 мм"/>
        </w:smartTagPr>
        <w:r w:rsidRPr="00F663BB">
          <w:rPr>
            <w:color w:val="000000"/>
            <w:spacing w:val="-5"/>
            <w:sz w:val="28"/>
            <w:szCs w:val="28"/>
          </w:rPr>
          <w:t>-20 мм</w:t>
        </w:r>
      </w:smartTag>
      <w:r w:rsidRPr="00F663BB">
        <w:rPr>
          <w:color w:val="000000"/>
          <w:spacing w:val="-5"/>
          <w:sz w:val="28"/>
          <w:szCs w:val="28"/>
        </w:rPr>
        <w:t xml:space="preserve">, </w:t>
      </w:r>
      <w:r w:rsidRPr="00F663BB">
        <w:rPr>
          <w:color w:val="000000"/>
          <w:spacing w:val="-6"/>
          <w:sz w:val="28"/>
          <w:szCs w:val="28"/>
        </w:rPr>
        <w:t xml:space="preserve">нижнее </w:t>
      </w:r>
      <w:smartTag w:uri="urn:schemas-microsoft-com:office:smarttags" w:element="metricconverter">
        <w:smartTagPr>
          <w:attr w:name="ProductID" w:val="-20 мм"/>
        </w:smartTagPr>
        <w:r w:rsidRPr="00F663BB">
          <w:rPr>
            <w:color w:val="000000"/>
            <w:spacing w:val="-6"/>
            <w:sz w:val="28"/>
            <w:szCs w:val="28"/>
          </w:rPr>
          <w:t>-20 мм</w:t>
        </w:r>
      </w:smartTag>
      <w:r w:rsidRPr="00F663BB">
        <w:rPr>
          <w:color w:val="000000"/>
          <w:spacing w:val="-6"/>
          <w:sz w:val="28"/>
          <w:szCs w:val="28"/>
        </w:rPr>
        <w:t xml:space="preserve">. </w:t>
      </w:r>
      <w:r w:rsidRPr="00F663BB">
        <w:rPr>
          <w:color w:val="000000"/>
          <w:spacing w:val="-1"/>
          <w:sz w:val="28"/>
          <w:szCs w:val="28"/>
        </w:rPr>
        <w:t xml:space="preserve">На каждой странице должно быть приблизительно 1800 </w:t>
      </w:r>
      <w:r w:rsidRPr="00F663BB">
        <w:rPr>
          <w:color w:val="000000"/>
          <w:spacing w:val="-3"/>
          <w:sz w:val="28"/>
          <w:szCs w:val="28"/>
        </w:rPr>
        <w:t>знаков (</w:t>
      </w:r>
      <w:r w:rsidR="006C0AD2" w:rsidRPr="00F663BB">
        <w:rPr>
          <w:color w:val="000000"/>
          <w:spacing w:val="-3"/>
          <w:sz w:val="28"/>
          <w:szCs w:val="28"/>
        </w:rPr>
        <w:t>28-</w:t>
      </w:r>
      <w:r w:rsidRPr="00F663BB">
        <w:rPr>
          <w:color w:val="000000"/>
          <w:spacing w:val="-3"/>
          <w:sz w:val="28"/>
          <w:szCs w:val="28"/>
        </w:rPr>
        <w:t xml:space="preserve">30 строк, 60 знаков в строке, считая знак препинания и </w:t>
      </w:r>
      <w:r w:rsidRPr="00F663BB">
        <w:rPr>
          <w:color w:val="000000"/>
          <w:spacing w:val="-5"/>
          <w:sz w:val="28"/>
          <w:szCs w:val="28"/>
        </w:rPr>
        <w:t>пробел между словами).</w:t>
      </w:r>
    </w:p>
    <w:p w:rsidR="00CD05AB" w:rsidRPr="00F663BB" w:rsidRDefault="00CD05AB" w:rsidP="00F663BB">
      <w:pPr>
        <w:shd w:val="clear" w:color="auto" w:fill="FFFFFF"/>
        <w:spacing w:before="14" w:line="360" w:lineRule="auto"/>
        <w:ind w:left="197" w:firstLine="427"/>
        <w:jc w:val="both"/>
        <w:rPr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 xml:space="preserve">Страницы текста нумеруют арабскими цифрами, соблюдая сквозную </w:t>
      </w:r>
      <w:r w:rsidRPr="00F663BB">
        <w:rPr>
          <w:color w:val="000000"/>
          <w:spacing w:val="-1"/>
          <w:sz w:val="28"/>
          <w:szCs w:val="28"/>
        </w:rPr>
        <w:t>нумерацию по всему тексту</w:t>
      </w:r>
      <w:r w:rsidR="002933B2" w:rsidRPr="00F663BB">
        <w:rPr>
          <w:color w:val="000000"/>
          <w:spacing w:val="-1"/>
          <w:sz w:val="28"/>
          <w:szCs w:val="28"/>
        </w:rPr>
        <w:t>, в верхне</w:t>
      </w:r>
      <w:r w:rsidR="00346832" w:rsidRPr="00F663BB">
        <w:rPr>
          <w:color w:val="000000"/>
          <w:spacing w:val="-1"/>
          <w:sz w:val="28"/>
          <w:szCs w:val="28"/>
        </w:rPr>
        <w:t>м поле</w:t>
      </w:r>
      <w:r w:rsidR="002933B2" w:rsidRPr="00F663BB">
        <w:rPr>
          <w:color w:val="000000"/>
          <w:spacing w:val="-1"/>
          <w:sz w:val="28"/>
          <w:szCs w:val="28"/>
        </w:rPr>
        <w:t xml:space="preserve"> листа</w:t>
      </w:r>
      <w:r w:rsidR="000C2377" w:rsidRPr="00F663BB">
        <w:rPr>
          <w:color w:val="000000"/>
          <w:spacing w:val="-1"/>
          <w:sz w:val="28"/>
          <w:szCs w:val="28"/>
        </w:rPr>
        <w:t>.</w:t>
      </w:r>
      <w:r w:rsidRPr="00F663BB">
        <w:rPr>
          <w:color w:val="000000"/>
          <w:spacing w:val="-1"/>
          <w:sz w:val="28"/>
          <w:szCs w:val="28"/>
        </w:rPr>
        <w:t xml:space="preserve"> </w:t>
      </w:r>
      <w:r w:rsidRPr="00F663BB">
        <w:rPr>
          <w:color w:val="000000"/>
          <w:spacing w:val="5"/>
          <w:sz w:val="28"/>
          <w:szCs w:val="28"/>
        </w:rPr>
        <w:t>Титульный лист включается в общую нумерацию страниц текста.</w:t>
      </w:r>
      <w:r w:rsidR="00264F0A" w:rsidRPr="00F663BB">
        <w:rPr>
          <w:color w:val="000000"/>
          <w:spacing w:val="5"/>
          <w:sz w:val="28"/>
          <w:szCs w:val="28"/>
        </w:rPr>
        <w:t xml:space="preserve"> </w:t>
      </w:r>
      <w:r w:rsidRPr="00F663BB">
        <w:rPr>
          <w:color w:val="000000"/>
          <w:spacing w:val="3"/>
          <w:sz w:val="28"/>
          <w:szCs w:val="28"/>
        </w:rPr>
        <w:t xml:space="preserve">Номер страницы на титульном листе не проставляется. Это значит, что </w:t>
      </w:r>
      <w:r w:rsidRPr="00F663BB">
        <w:rPr>
          <w:color w:val="000000"/>
          <w:spacing w:val="1"/>
          <w:sz w:val="28"/>
          <w:szCs w:val="28"/>
        </w:rPr>
        <w:t>он рассматривается как первая страница работы; соответственно страни</w:t>
      </w:r>
      <w:r w:rsidRPr="00F663BB">
        <w:rPr>
          <w:color w:val="000000"/>
          <w:spacing w:val="4"/>
          <w:sz w:val="28"/>
          <w:szCs w:val="28"/>
        </w:rPr>
        <w:t xml:space="preserve">ца оглавления - вторая, страница введения - третья. Нумерация всегда </w:t>
      </w:r>
      <w:r w:rsidRPr="00F663BB">
        <w:rPr>
          <w:color w:val="000000"/>
          <w:spacing w:val="-1"/>
          <w:sz w:val="28"/>
          <w:szCs w:val="28"/>
        </w:rPr>
        <w:t xml:space="preserve">начинается с «Введения», где ставится </w:t>
      </w:r>
      <w:r w:rsidR="007E59AB" w:rsidRPr="00F663BB">
        <w:rPr>
          <w:color w:val="000000"/>
          <w:spacing w:val="-1"/>
          <w:sz w:val="28"/>
          <w:szCs w:val="28"/>
        </w:rPr>
        <w:t>цифра</w:t>
      </w:r>
      <w:r w:rsidRPr="00F663BB">
        <w:rPr>
          <w:color w:val="000000"/>
          <w:spacing w:val="-1"/>
          <w:sz w:val="28"/>
          <w:szCs w:val="28"/>
        </w:rPr>
        <w:t xml:space="preserve"> «3». Иллюстрации, таблицы и распечатки </w:t>
      </w:r>
      <w:r w:rsidR="000C2377" w:rsidRPr="00F663BB">
        <w:rPr>
          <w:color w:val="000000"/>
          <w:spacing w:val="-1"/>
          <w:sz w:val="28"/>
          <w:szCs w:val="28"/>
        </w:rPr>
        <w:t>в приложении не</w:t>
      </w:r>
      <w:r w:rsidRPr="00F663BB">
        <w:rPr>
          <w:color w:val="000000"/>
          <w:spacing w:val="-1"/>
          <w:sz w:val="28"/>
          <w:szCs w:val="28"/>
        </w:rPr>
        <w:t xml:space="preserve"> учитываются как страни</w:t>
      </w:r>
      <w:r w:rsidRPr="00F663BB">
        <w:rPr>
          <w:color w:val="000000"/>
          <w:spacing w:val="-2"/>
          <w:sz w:val="28"/>
          <w:szCs w:val="28"/>
        </w:rPr>
        <w:t xml:space="preserve">цы текста. </w:t>
      </w:r>
      <w:r w:rsidR="002933B2" w:rsidRPr="00F663BB">
        <w:rPr>
          <w:color w:val="000000"/>
          <w:spacing w:val="-2"/>
          <w:sz w:val="28"/>
          <w:szCs w:val="28"/>
        </w:rPr>
        <w:t xml:space="preserve"> </w:t>
      </w:r>
      <w:r w:rsidRPr="00F663BB">
        <w:rPr>
          <w:color w:val="000000"/>
          <w:spacing w:val="3"/>
          <w:sz w:val="28"/>
          <w:szCs w:val="28"/>
        </w:rPr>
        <w:t>Главы, п</w:t>
      </w:r>
      <w:r w:rsidR="000C2377" w:rsidRPr="00F663BB">
        <w:rPr>
          <w:color w:val="000000"/>
          <w:spacing w:val="3"/>
          <w:sz w:val="28"/>
          <w:szCs w:val="28"/>
        </w:rPr>
        <w:t>ункты</w:t>
      </w:r>
      <w:r w:rsidRPr="00F663BB">
        <w:rPr>
          <w:color w:val="000000"/>
          <w:spacing w:val="3"/>
          <w:sz w:val="28"/>
          <w:szCs w:val="28"/>
        </w:rPr>
        <w:t>, а также</w:t>
      </w:r>
      <w:r w:rsidR="00346832" w:rsidRPr="00F663BB">
        <w:rPr>
          <w:color w:val="000000"/>
          <w:spacing w:val="3"/>
          <w:sz w:val="28"/>
          <w:szCs w:val="28"/>
        </w:rPr>
        <w:t>,</w:t>
      </w:r>
      <w:r w:rsidRPr="00F663BB">
        <w:rPr>
          <w:color w:val="000000"/>
          <w:spacing w:val="3"/>
          <w:sz w:val="28"/>
          <w:szCs w:val="28"/>
        </w:rPr>
        <w:t xml:space="preserve"> при необходимости</w:t>
      </w:r>
      <w:r w:rsidR="00346832" w:rsidRPr="00F663BB">
        <w:rPr>
          <w:color w:val="000000"/>
          <w:spacing w:val="3"/>
          <w:sz w:val="28"/>
          <w:szCs w:val="28"/>
        </w:rPr>
        <w:t>,</w:t>
      </w:r>
      <w:r w:rsidRPr="00F663BB">
        <w:rPr>
          <w:color w:val="000000"/>
          <w:spacing w:val="3"/>
          <w:sz w:val="28"/>
          <w:szCs w:val="28"/>
        </w:rPr>
        <w:t xml:space="preserve"> подпункты </w:t>
      </w:r>
      <w:r w:rsidRPr="00F663BB">
        <w:rPr>
          <w:color w:val="000000"/>
          <w:sz w:val="28"/>
          <w:szCs w:val="28"/>
        </w:rPr>
        <w:t>текста нумеруются арабскими цифрами с точкой, например: 1.</w:t>
      </w:r>
      <w:r w:rsidR="00346832" w:rsidRPr="00F663BB">
        <w:rPr>
          <w:color w:val="000000"/>
          <w:sz w:val="28"/>
          <w:szCs w:val="28"/>
        </w:rPr>
        <w:t>;</w:t>
      </w:r>
      <w:r w:rsidRPr="00F663BB">
        <w:rPr>
          <w:color w:val="000000"/>
          <w:sz w:val="28"/>
          <w:szCs w:val="28"/>
        </w:rPr>
        <w:t xml:space="preserve"> 1.1.</w:t>
      </w:r>
      <w:r w:rsidR="00346832" w:rsidRPr="00F663BB">
        <w:rPr>
          <w:color w:val="000000"/>
          <w:sz w:val="28"/>
          <w:szCs w:val="28"/>
        </w:rPr>
        <w:t>;</w:t>
      </w:r>
      <w:r w:rsidRPr="00F663BB">
        <w:rPr>
          <w:color w:val="000000"/>
          <w:sz w:val="28"/>
          <w:szCs w:val="28"/>
        </w:rPr>
        <w:t xml:space="preserve"> 1.1.1 </w:t>
      </w:r>
      <w:r w:rsidRPr="00F663BB">
        <w:rPr>
          <w:color w:val="000000"/>
          <w:spacing w:val="-3"/>
          <w:sz w:val="28"/>
          <w:szCs w:val="28"/>
        </w:rPr>
        <w:t>и т.д.</w:t>
      </w:r>
    </w:p>
    <w:p w:rsidR="00CD05AB" w:rsidRPr="00F663BB" w:rsidRDefault="00CD05AB" w:rsidP="00F663BB">
      <w:pPr>
        <w:shd w:val="clear" w:color="auto" w:fill="FFFFFF"/>
        <w:spacing w:before="19" w:line="360" w:lineRule="auto"/>
        <w:ind w:left="173" w:right="5" w:firstLine="446"/>
        <w:jc w:val="both"/>
        <w:rPr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 xml:space="preserve">Введение, главы основной части, заключение, список источников и </w:t>
      </w:r>
      <w:r w:rsidRPr="00F663BB">
        <w:rPr>
          <w:color w:val="000000"/>
          <w:spacing w:val="1"/>
          <w:sz w:val="28"/>
          <w:szCs w:val="28"/>
        </w:rPr>
        <w:t>литературы и приложения должны начи</w:t>
      </w:r>
      <w:r w:rsidRPr="00F663BB">
        <w:rPr>
          <w:color w:val="000000"/>
          <w:sz w:val="28"/>
          <w:szCs w:val="28"/>
        </w:rPr>
        <w:t xml:space="preserve">наться с новой страницы и иметь заголовок, напечатанный прописными </w:t>
      </w:r>
      <w:r w:rsidRPr="00F663BB">
        <w:rPr>
          <w:color w:val="000000"/>
          <w:spacing w:val="3"/>
          <w:sz w:val="28"/>
          <w:szCs w:val="28"/>
        </w:rPr>
        <w:t xml:space="preserve">буквами. Пункты и подпункты располагаются по порядку </w:t>
      </w:r>
      <w:r w:rsidRPr="00F663BB">
        <w:rPr>
          <w:color w:val="000000"/>
          <w:spacing w:val="-2"/>
          <w:sz w:val="28"/>
          <w:szCs w:val="28"/>
        </w:rPr>
        <w:t>друг за другом.</w:t>
      </w:r>
    </w:p>
    <w:p w:rsidR="008578D2" w:rsidRPr="00F663BB" w:rsidRDefault="00CD05AB" w:rsidP="00F663BB">
      <w:pPr>
        <w:shd w:val="clear" w:color="auto" w:fill="FFFFFF"/>
        <w:spacing w:before="19" w:line="360" w:lineRule="auto"/>
        <w:ind w:left="178" w:right="10" w:firstLine="427"/>
        <w:jc w:val="both"/>
        <w:rPr>
          <w:color w:val="000000"/>
          <w:spacing w:val="-1"/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 xml:space="preserve">Главы и </w:t>
      </w:r>
      <w:r w:rsidR="000C2377" w:rsidRPr="00F663BB">
        <w:rPr>
          <w:color w:val="000000"/>
          <w:spacing w:val="-1"/>
          <w:sz w:val="28"/>
          <w:szCs w:val="28"/>
        </w:rPr>
        <w:t>пункты</w:t>
      </w:r>
      <w:r w:rsidRPr="00F663BB">
        <w:rPr>
          <w:color w:val="000000"/>
          <w:spacing w:val="-1"/>
          <w:sz w:val="28"/>
          <w:szCs w:val="28"/>
        </w:rPr>
        <w:t xml:space="preserve"> должны иметь заголовки. Перед заголовком ста</w:t>
      </w:r>
      <w:r w:rsidRPr="00F663BB">
        <w:rPr>
          <w:color w:val="000000"/>
          <w:sz w:val="28"/>
          <w:szCs w:val="28"/>
        </w:rPr>
        <w:t>вится номер главы или п</w:t>
      </w:r>
      <w:r w:rsidR="00F71FFB" w:rsidRPr="00F663BB">
        <w:rPr>
          <w:color w:val="000000"/>
          <w:sz w:val="28"/>
          <w:szCs w:val="28"/>
        </w:rPr>
        <w:t>ункта</w:t>
      </w:r>
      <w:r w:rsidRPr="00F663BB">
        <w:rPr>
          <w:color w:val="000000"/>
          <w:sz w:val="28"/>
          <w:szCs w:val="28"/>
        </w:rPr>
        <w:t>, пишется само слово «глава» или «</w:t>
      </w:r>
      <w:r w:rsidR="00F71FFB" w:rsidRPr="00F663BB">
        <w:rPr>
          <w:color w:val="000000"/>
          <w:sz w:val="28"/>
          <w:szCs w:val="28"/>
        </w:rPr>
        <w:t>пункт</w:t>
      </w:r>
      <w:r w:rsidRPr="00F663BB">
        <w:rPr>
          <w:color w:val="000000"/>
          <w:spacing w:val="-1"/>
          <w:sz w:val="28"/>
          <w:szCs w:val="28"/>
        </w:rPr>
        <w:t>» (ставится знак п</w:t>
      </w:r>
      <w:r w:rsidR="00F71FFB" w:rsidRPr="00F663BB">
        <w:rPr>
          <w:color w:val="000000"/>
          <w:spacing w:val="-1"/>
          <w:sz w:val="28"/>
          <w:szCs w:val="28"/>
        </w:rPr>
        <w:t>ункта</w:t>
      </w:r>
      <w:r w:rsidRPr="00F663BB">
        <w:rPr>
          <w:color w:val="000000"/>
          <w:spacing w:val="-1"/>
          <w:sz w:val="28"/>
          <w:szCs w:val="28"/>
        </w:rPr>
        <w:t>).</w:t>
      </w:r>
      <w:r w:rsidR="008578D2" w:rsidRPr="00F663BB">
        <w:rPr>
          <w:color w:val="000000"/>
          <w:spacing w:val="-1"/>
          <w:sz w:val="28"/>
          <w:szCs w:val="28"/>
        </w:rPr>
        <w:t xml:space="preserve"> </w:t>
      </w:r>
      <w:r w:rsidRPr="00F663BB">
        <w:rPr>
          <w:color w:val="000000"/>
          <w:sz w:val="28"/>
          <w:szCs w:val="28"/>
        </w:rPr>
        <w:t xml:space="preserve">Заголовки </w:t>
      </w:r>
      <w:r w:rsidR="00F71FFB" w:rsidRPr="00F663BB">
        <w:rPr>
          <w:color w:val="000000"/>
          <w:sz w:val="28"/>
          <w:szCs w:val="28"/>
        </w:rPr>
        <w:t>глав и пунктов</w:t>
      </w:r>
      <w:r w:rsidRPr="00F663BB">
        <w:rPr>
          <w:color w:val="000000"/>
          <w:sz w:val="28"/>
          <w:szCs w:val="28"/>
        </w:rPr>
        <w:t xml:space="preserve"> текста следует располагать в се</w:t>
      </w:r>
      <w:r w:rsidRPr="00F663BB">
        <w:rPr>
          <w:color w:val="000000"/>
          <w:spacing w:val="-1"/>
          <w:sz w:val="28"/>
          <w:szCs w:val="28"/>
        </w:rPr>
        <w:t>редине строки без точки в конце, не подчеркивая. Переносы слов в заголовках не допускаются.</w:t>
      </w:r>
      <w:r w:rsidR="008578D2" w:rsidRPr="00F663BB">
        <w:rPr>
          <w:color w:val="000000"/>
          <w:spacing w:val="-1"/>
          <w:sz w:val="28"/>
          <w:szCs w:val="28"/>
        </w:rPr>
        <w:t xml:space="preserve"> </w:t>
      </w:r>
    </w:p>
    <w:p w:rsidR="00051E2C" w:rsidRPr="00F663BB" w:rsidRDefault="002933B2" w:rsidP="00F663BB">
      <w:pPr>
        <w:shd w:val="clear" w:color="auto" w:fill="FFFFFF"/>
        <w:spacing w:before="19" w:line="360" w:lineRule="auto"/>
        <w:ind w:left="178" w:right="10" w:firstLine="427"/>
        <w:jc w:val="both"/>
        <w:rPr>
          <w:sz w:val="28"/>
          <w:szCs w:val="28"/>
        </w:rPr>
      </w:pPr>
      <w:r w:rsidRPr="00F663BB">
        <w:rPr>
          <w:color w:val="000000"/>
          <w:sz w:val="28"/>
          <w:szCs w:val="28"/>
        </w:rPr>
        <w:t>Цитирование</w:t>
      </w:r>
      <w:r w:rsidR="00051E2C" w:rsidRPr="00F663BB">
        <w:rPr>
          <w:color w:val="000000"/>
          <w:sz w:val="28"/>
          <w:szCs w:val="28"/>
        </w:rPr>
        <w:t xml:space="preserve"> не должны быть слишком большим, </w:t>
      </w:r>
      <w:r w:rsidR="00051E2C" w:rsidRPr="00F663BB">
        <w:rPr>
          <w:color w:val="000000"/>
          <w:spacing w:val="1"/>
          <w:sz w:val="28"/>
          <w:szCs w:val="28"/>
        </w:rPr>
        <w:t xml:space="preserve">потому что </w:t>
      </w:r>
      <w:r w:rsidR="007E59AB" w:rsidRPr="00F663BB">
        <w:rPr>
          <w:color w:val="000000"/>
          <w:spacing w:val="1"/>
          <w:sz w:val="28"/>
          <w:szCs w:val="28"/>
        </w:rPr>
        <w:t>это</w:t>
      </w:r>
      <w:r w:rsidR="00051E2C" w:rsidRPr="00F663BB">
        <w:rPr>
          <w:color w:val="000000"/>
          <w:spacing w:val="1"/>
          <w:sz w:val="28"/>
          <w:szCs w:val="28"/>
        </w:rPr>
        <w:t xml:space="preserve"> затрудня</w:t>
      </w:r>
      <w:r w:rsidR="007E59AB" w:rsidRPr="00F663BB">
        <w:rPr>
          <w:color w:val="000000"/>
          <w:spacing w:val="1"/>
          <w:sz w:val="28"/>
          <w:szCs w:val="28"/>
        </w:rPr>
        <w:t>е</w:t>
      </w:r>
      <w:r w:rsidR="00051E2C" w:rsidRPr="00F663BB">
        <w:rPr>
          <w:color w:val="000000"/>
          <w:spacing w:val="1"/>
          <w:sz w:val="28"/>
          <w:szCs w:val="28"/>
        </w:rPr>
        <w:t xml:space="preserve">т чтение. </w:t>
      </w:r>
      <w:r w:rsidR="00051E2C" w:rsidRPr="00F663BB">
        <w:rPr>
          <w:color w:val="000000"/>
          <w:sz w:val="28"/>
          <w:szCs w:val="28"/>
        </w:rPr>
        <w:t>В тексте работы допускаются общепринятые сокращения (с. - стра</w:t>
      </w:r>
      <w:r w:rsidR="00051E2C" w:rsidRPr="00F663BB">
        <w:rPr>
          <w:color w:val="000000"/>
          <w:spacing w:val="-1"/>
          <w:sz w:val="28"/>
          <w:szCs w:val="28"/>
        </w:rPr>
        <w:t xml:space="preserve">ница; табл. - таблица, рис. - рисунок; т.п. - тому подобное; др. - другие). Допускаются также сокращения вводимых автором терминов и символов. При первом упоминании этих терминов их наименование пишется полностью, а в скобках указывается принятое сокращение. При последующем использовании терминов дается только их сокращенное обозначение. </w:t>
      </w:r>
      <w:r w:rsidR="00051E2C" w:rsidRPr="00F663BB">
        <w:rPr>
          <w:color w:val="000000"/>
          <w:spacing w:val="-4"/>
          <w:sz w:val="28"/>
          <w:szCs w:val="28"/>
        </w:rPr>
        <w:t>Оформление ссылок осуществляется в соответствии с требова</w:t>
      </w:r>
      <w:r w:rsidR="00051E2C" w:rsidRPr="00F663BB">
        <w:rPr>
          <w:color w:val="000000"/>
          <w:spacing w:val="-5"/>
          <w:sz w:val="28"/>
          <w:szCs w:val="28"/>
        </w:rPr>
        <w:t>ниями оформления списка использованной литературы (с указа</w:t>
      </w:r>
      <w:r w:rsidR="00051E2C" w:rsidRPr="00F663BB">
        <w:rPr>
          <w:color w:val="000000"/>
          <w:spacing w:val="-4"/>
          <w:sz w:val="28"/>
          <w:szCs w:val="28"/>
        </w:rPr>
        <w:t xml:space="preserve">нием автора, названия, издательства, года издания, </w:t>
      </w:r>
      <w:r w:rsidR="00051E2C" w:rsidRPr="00F663BB">
        <w:rPr>
          <w:color w:val="000000"/>
          <w:spacing w:val="-3"/>
          <w:sz w:val="28"/>
          <w:szCs w:val="28"/>
        </w:rPr>
        <w:t>номера страницы).</w:t>
      </w:r>
    </w:p>
    <w:p w:rsidR="00051E2C" w:rsidRPr="00F663BB" w:rsidRDefault="00051E2C" w:rsidP="00F663BB">
      <w:pPr>
        <w:shd w:val="clear" w:color="auto" w:fill="FFFFFF"/>
        <w:spacing w:before="5" w:line="360" w:lineRule="auto"/>
        <w:ind w:left="466"/>
        <w:jc w:val="both"/>
        <w:rPr>
          <w:sz w:val="28"/>
          <w:szCs w:val="28"/>
        </w:rPr>
      </w:pPr>
      <w:r w:rsidRPr="00F663BB">
        <w:rPr>
          <w:color w:val="000000"/>
          <w:spacing w:val="-8"/>
          <w:sz w:val="28"/>
          <w:szCs w:val="28"/>
        </w:rPr>
        <w:t>Пример:</w:t>
      </w:r>
    </w:p>
    <w:p w:rsidR="00051E2C" w:rsidRPr="00F663BB" w:rsidRDefault="00051E2C" w:rsidP="00F663BB">
      <w:pPr>
        <w:numPr>
          <w:ilvl w:val="0"/>
          <w:numId w:val="41"/>
        </w:numPr>
        <w:shd w:val="clear" w:color="auto" w:fill="FFFFFF"/>
        <w:tabs>
          <w:tab w:val="left" w:pos="749"/>
        </w:tabs>
        <w:spacing w:before="14" w:line="360" w:lineRule="auto"/>
        <w:ind w:left="48" w:firstLine="427"/>
        <w:jc w:val="both"/>
        <w:rPr>
          <w:color w:val="000000"/>
          <w:spacing w:val="-25"/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>Чиркин В.Е.Система государственного и муниципального управления. – М.: Юрист, 2006. – С. 5-</w:t>
      </w:r>
      <w:r w:rsidR="00346832" w:rsidRPr="00F663BB">
        <w:rPr>
          <w:color w:val="000000"/>
          <w:spacing w:val="-3"/>
          <w:sz w:val="28"/>
          <w:szCs w:val="28"/>
        </w:rPr>
        <w:t>7</w:t>
      </w:r>
      <w:r w:rsidRPr="00F663BB">
        <w:rPr>
          <w:color w:val="000000"/>
          <w:spacing w:val="-3"/>
          <w:sz w:val="28"/>
          <w:szCs w:val="28"/>
        </w:rPr>
        <w:t xml:space="preserve">. </w:t>
      </w:r>
    </w:p>
    <w:p w:rsidR="00051E2C" w:rsidRPr="00F663BB" w:rsidRDefault="00051E2C" w:rsidP="00F663BB">
      <w:pPr>
        <w:shd w:val="clear" w:color="auto" w:fill="FFFFFF"/>
        <w:spacing w:line="360" w:lineRule="auto"/>
        <w:ind w:left="24" w:right="58" w:firstLine="418"/>
        <w:jc w:val="both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В курсово</w:t>
      </w:r>
      <w:r w:rsidR="00F71FFB" w:rsidRPr="00F663BB">
        <w:rPr>
          <w:color w:val="000000"/>
          <w:spacing w:val="-1"/>
          <w:sz w:val="28"/>
          <w:szCs w:val="28"/>
        </w:rPr>
        <w:t>й</w:t>
      </w:r>
      <w:r w:rsidRPr="00F663BB">
        <w:rPr>
          <w:color w:val="000000"/>
          <w:spacing w:val="-1"/>
          <w:sz w:val="28"/>
          <w:szCs w:val="28"/>
        </w:rPr>
        <w:t xml:space="preserve"> </w:t>
      </w:r>
      <w:r w:rsidR="00F71FFB" w:rsidRPr="00F663BB">
        <w:rPr>
          <w:color w:val="000000"/>
          <w:spacing w:val="-1"/>
          <w:sz w:val="28"/>
          <w:szCs w:val="28"/>
        </w:rPr>
        <w:t>работе</w:t>
      </w:r>
      <w:r w:rsidRPr="00F663BB">
        <w:rPr>
          <w:color w:val="000000"/>
          <w:spacing w:val="-1"/>
          <w:sz w:val="28"/>
          <w:szCs w:val="28"/>
        </w:rPr>
        <w:t xml:space="preserve"> не рекомендуется вести изложение от первого лица единственного числа («</w:t>
      </w:r>
      <w:r w:rsidR="00346832" w:rsidRPr="00F663BB">
        <w:rPr>
          <w:color w:val="000000"/>
          <w:spacing w:val="-1"/>
          <w:sz w:val="28"/>
          <w:szCs w:val="28"/>
        </w:rPr>
        <w:t>я</w:t>
      </w:r>
      <w:r w:rsidRPr="00F663BB">
        <w:rPr>
          <w:color w:val="000000"/>
          <w:spacing w:val="-1"/>
          <w:sz w:val="28"/>
          <w:szCs w:val="28"/>
        </w:rPr>
        <w:t xml:space="preserve"> считаю», «</w:t>
      </w:r>
      <w:r w:rsidR="00346832" w:rsidRPr="00F663BB">
        <w:rPr>
          <w:color w:val="000000"/>
          <w:spacing w:val="-1"/>
          <w:sz w:val="28"/>
          <w:szCs w:val="28"/>
        </w:rPr>
        <w:t>п</w:t>
      </w:r>
      <w:r w:rsidRPr="00F663BB">
        <w:rPr>
          <w:color w:val="000000"/>
          <w:spacing w:val="-1"/>
          <w:sz w:val="28"/>
          <w:szCs w:val="28"/>
        </w:rPr>
        <w:t>о моему мнению», «</w:t>
      </w:r>
      <w:r w:rsidR="00346832" w:rsidRPr="00F663BB">
        <w:rPr>
          <w:color w:val="000000"/>
          <w:spacing w:val="-1"/>
          <w:sz w:val="28"/>
          <w:szCs w:val="28"/>
        </w:rPr>
        <w:t>м</w:t>
      </w:r>
      <w:r w:rsidRPr="00F663BB">
        <w:rPr>
          <w:color w:val="000000"/>
          <w:spacing w:val="-1"/>
          <w:sz w:val="28"/>
          <w:szCs w:val="28"/>
        </w:rPr>
        <w:t>не кажется» и т.п.). Принято вести изложение от множественного числа («</w:t>
      </w:r>
      <w:r w:rsidR="00A70BCD" w:rsidRPr="00F663BB">
        <w:rPr>
          <w:color w:val="000000"/>
          <w:spacing w:val="-1"/>
          <w:sz w:val="28"/>
          <w:szCs w:val="28"/>
        </w:rPr>
        <w:t>м</w:t>
      </w:r>
      <w:r w:rsidRPr="00F663BB">
        <w:rPr>
          <w:color w:val="000000"/>
          <w:spacing w:val="-1"/>
          <w:sz w:val="28"/>
          <w:szCs w:val="28"/>
        </w:rPr>
        <w:t>ы наблюдаем», «</w:t>
      </w:r>
      <w:r w:rsidR="00A70BCD" w:rsidRPr="00F663BB">
        <w:rPr>
          <w:color w:val="000000"/>
          <w:spacing w:val="-1"/>
          <w:sz w:val="28"/>
          <w:szCs w:val="28"/>
        </w:rPr>
        <w:t>м</w:t>
      </w:r>
      <w:r w:rsidRPr="00F663BB">
        <w:rPr>
          <w:color w:val="000000"/>
          <w:spacing w:val="-1"/>
          <w:sz w:val="28"/>
          <w:szCs w:val="28"/>
        </w:rPr>
        <w:t xml:space="preserve">ы получили» и т.п.). Допускаются </w:t>
      </w:r>
      <w:r w:rsidRPr="00F663BB">
        <w:rPr>
          <w:color w:val="000000"/>
          <w:sz w:val="28"/>
          <w:szCs w:val="28"/>
        </w:rPr>
        <w:t xml:space="preserve">обороты с сохранением формы первого лица множественного числа, в </w:t>
      </w:r>
      <w:r w:rsidRPr="00F663BB">
        <w:rPr>
          <w:color w:val="000000"/>
          <w:spacing w:val="-2"/>
          <w:sz w:val="28"/>
          <w:szCs w:val="28"/>
        </w:rPr>
        <w:t>которых исключается местоимение «мы»: фразы строятся с употреблени</w:t>
      </w:r>
      <w:r w:rsidRPr="00F663BB">
        <w:rPr>
          <w:color w:val="000000"/>
          <w:spacing w:val="-1"/>
          <w:sz w:val="28"/>
          <w:szCs w:val="28"/>
        </w:rPr>
        <w:t>ем слов «наблюдаем», «устанавливаем».</w:t>
      </w:r>
    </w:p>
    <w:p w:rsidR="00051E2C" w:rsidRPr="00F663BB" w:rsidRDefault="00051E2C" w:rsidP="00F663BB">
      <w:pPr>
        <w:shd w:val="clear" w:color="auto" w:fill="FFFFFF"/>
        <w:spacing w:line="360" w:lineRule="auto"/>
        <w:ind w:left="43" w:right="48" w:firstLine="427"/>
        <w:jc w:val="both"/>
        <w:rPr>
          <w:sz w:val="28"/>
          <w:szCs w:val="28"/>
        </w:rPr>
      </w:pPr>
      <w:r w:rsidRPr="00F663BB">
        <w:rPr>
          <w:color w:val="000000"/>
          <w:spacing w:val="3"/>
          <w:sz w:val="28"/>
          <w:szCs w:val="28"/>
        </w:rPr>
        <w:t>В отдельных случаях можно использовать выражени</w:t>
      </w:r>
      <w:r w:rsidR="00A70BCD" w:rsidRPr="00F663BB">
        <w:rPr>
          <w:color w:val="000000"/>
          <w:spacing w:val="3"/>
          <w:sz w:val="28"/>
          <w:szCs w:val="28"/>
        </w:rPr>
        <w:t>я:</w:t>
      </w:r>
      <w:r w:rsidRPr="00F663BB">
        <w:rPr>
          <w:color w:val="000000"/>
          <w:spacing w:val="3"/>
          <w:sz w:val="28"/>
          <w:szCs w:val="28"/>
        </w:rPr>
        <w:t xml:space="preserve"> «</w:t>
      </w:r>
      <w:r w:rsidR="00A70BCD" w:rsidRPr="00F663BB">
        <w:rPr>
          <w:color w:val="000000"/>
          <w:spacing w:val="3"/>
          <w:sz w:val="28"/>
          <w:szCs w:val="28"/>
        </w:rPr>
        <w:t>н</w:t>
      </w:r>
      <w:r w:rsidRPr="00F663BB">
        <w:rPr>
          <w:color w:val="000000"/>
          <w:spacing w:val="3"/>
          <w:sz w:val="28"/>
          <w:szCs w:val="28"/>
        </w:rPr>
        <w:t xml:space="preserve">а наш </w:t>
      </w:r>
      <w:r w:rsidRPr="00F663BB">
        <w:rPr>
          <w:color w:val="000000"/>
          <w:spacing w:val="-1"/>
          <w:sz w:val="28"/>
          <w:szCs w:val="28"/>
        </w:rPr>
        <w:t>взгляд», «</w:t>
      </w:r>
      <w:r w:rsidR="00A70BCD" w:rsidRPr="00F663BB">
        <w:rPr>
          <w:color w:val="000000"/>
          <w:spacing w:val="-1"/>
          <w:sz w:val="28"/>
          <w:szCs w:val="28"/>
        </w:rPr>
        <w:t>п</w:t>
      </w:r>
      <w:r w:rsidRPr="00F663BB">
        <w:rPr>
          <w:color w:val="000000"/>
          <w:spacing w:val="-1"/>
          <w:sz w:val="28"/>
          <w:szCs w:val="28"/>
        </w:rPr>
        <w:t>о нашему мнению», но обычно рекомендуется ту же мысль выразить в безличной форме: «на основе анализа результатов проведен</w:t>
      </w:r>
      <w:r w:rsidRPr="00F663BB">
        <w:rPr>
          <w:color w:val="000000"/>
          <w:sz w:val="28"/>
          <w:szCs w:val="28"/>
        </w:rPr>
        <w:t>ного исследования можно утверждать...»</w:t>
      </w:r>
      <w:r w:rsidRPr="00F663BB">
        <w:rPr>
          <w:color w:val="000000"/>
          <w:spacing w:val="-1"/>
          <w:sz w:val="28"/>
          <w:szCs w:val="28"/>
        </w:rPr>
        <w:t xml:space="preserve"> и т.п.</w:t>
      </w:r>
    </w:p>
    <w:p w:rsidR="00051E2C" w:rsidRPr="00F663BB" w:rsidRDefault="00051E2C" w:rsidP="00F663BB">
      <w:pPr>
        <w:shd w:val="clear" w:color="auto" w:fill="FFFFFF"/>
        <w:spacing w:line="360" w:lineRule="auto"/>
        <w:ind w:left="43" w:right="43" w:firstLine="432"/>
        <w:jc w:val="both"/>
        <w:rPr>
          <w:sz w:val="28"/>
          <w:szCs w:val="28"/>
        </w:rPr>
      </w:pPr>
      <w:r w:rsidRPr="00F663BB">
        <w:rPr>
          <w:color w:val="000000"/>
          <w:spacing w:val="1"/>
          <w:sz w:val="28"/>
          <w:szCs w:val="28"/>
        </w:rPr>
        <w:t>При упоминании в тексте фамилий ученых</w:t>
      </w:r>
      <w:r w:rsidRPr="00F663BB">
        <w:rPr>
          <w:color w:val="000000"/>
          <w:sz w:val="28"/>
          <w:szCs w:val="28"/>
        </w:rPr>
        <w:t xml:space="preserve"> их инициалы ставятся перед фамилиями (В.Е. Чиркин</w:t>
      </w:r>
      <w:r w:rsidRPr="00F663BB">
        <w:rPr>
          <w:color w:val="000000"/>
          <w:spacing w:val="-1"/>
          <w:sz w:val="28"/>
          <w:szCs w:val="28"/>
        </w:rPr>
        <w:t>).</w:t>
      </w:r>
      <w:r w:rsidR="00A61F07" w:rsidRPr="00F663BB">
        <w:rPr>
          <w:color w:val="000000"/>
          <w:spacing w:val="-1"/>
          <w:sz w:val="28"/>
          <w:szCs w:val="28"/>
        </w:rPr>
        <w:t xml:space="preserve"> </w:t>
      </w:r>
      <w:r w:rsidRPr="00F663BB">
        <w:rPr>
          <w:color w:val="000000"/>
          <w:spacing w:val="-1"/>
          <w:sz w:val="28"/>
          <w:szCs w:val="28"/>
        </w:rPr>
        <w:t>В процессе написания курсово</w:t>
      </w:r>
      <w:r w:rsidR="00660072" w:rsidRPr="00F663BB">
        <w:rPr>
          <w:color w:val="000000"/>
          <w:spacing w:val="-1"/>
          <w:sz w:val="28"/>
          <w:szCs w:val="28"/>
        </w:rPr>
        <w:t>й работы</w:t>
      </w:r>
      <w:r w:rsidRPr="00F663BB">
        <w:rPr>
          <w:color w:val="000000"/>
          <w:spacing w:val="-1"/>
          <w:sz w:val="28"/>
          <w:szCs w:val="28"/>
        </w:rPr>
        <w:t xml:space="preserve"> полезно использовать </w:t>
      </w:r>
      <w:r w:rsidR="00A70BCD" w:rsidRPr="00F663BB">
        <w:rPr>
          <w:color w:val="000000"/>
          <w:spacing w:val="-1"/>
          <w:sz w:val="28"/>
          <w:szCs w:val="28"/>
        </w:rPr>
        <w:t>С</w:t>
      </w:r>
      <w:r w:rsidRPr="00F663BB">
        <w:rPr>
          <w:color w:val="000000"/>
          <w:spacing w:val="-1"/>
          <w:sz w:val="28"/>
          <w:szCs w:val="28"/>
        </w:rPr>
        <w:t>ло</w:t>
      </w:r>
      <w:r w:rsidRPr="00F663BB">
        <w:rPr>
          <w:color w:val="000000"/>
          <w:spacing w:val="1"/>
          <w:sz w:val="28"/>
          <w:szCs w:val="28"/>
        </w:rPr>
        <w:t>варь синонимов русского языка, когда возникает необходимость заме</w:t>
      </w:r>
      <w:r w:rsidRPr="00F663BB">
        <w:rPr>
          <w:color w:val="000000"/>
          <w:spacing w:val="-1"/>
          <w:sz w:val="28"/>
          <w:szCs w:val="28"/>
        </w:rPr>
        <w:t>нять то или иное слово, чтобы не повторять его несколько раз в предложении.</w:t>
      </w:r>
    </w:p>
    <w:p w:rsidR="00051E2C" w:rsidRPr="00F663BB" w:rsidRDefault="00A70BCD" w:rsidP="00F663BB">
      <w:pPr>
        <w:shd w:val="clear" w:color="auto" w:fill="FFFFFF"/>
        <w:spacing w:line="360" w:lineRule="auto"/>
        <w:ind w:left="72" w:firstLine="422"/>
        <w:jc w:val="both"/>
        <w:rPr>
          <w:sz w:val="28"/>
          <w:szCs w:val="28"/>
        </w:rPr>
      </w:pPr>
      <w:r w:rsidRPr="00F663BB">
        <w:rPr>
          <w:color w:val="000000"/>
          <w:spacing w:val="-1"/>
          <w:sz w:val="28"/>
          <w:szCs w:val="28"/>
        </w:rPr>
        <w:t>Для</w:t>
      </w:r>
      <w:r w:rsidR="00051E2C" w:rsidRPr="00F663BB">
        <w:rPr>
          <w:color w:val="000000"/>
          <w:spacing w:val="-1"/>
          <w:sz w:val="28"/>
          <w:szCs w:val="28"/>
        </w:rPr>
        <w:t xml:space="preserve"> облегчения чтения и восприятия текста курсово</w:t>
      </w:r>
      <w:r w:rsidR="00F71FFB" w:rsidRPr="00F663BB">
        <w:rPr>
          <w:color w:val="000000"/>
          <w:spacing w:val="-1"/>
          <w:sz w:val="28"/>
          <w:szCs w:val="28"/>
        </w:rPr>
        <w:t>й работы</w:t>
      </w:r>
      <w:r w:rsidR="00051E2C" w:rsidRPr="00F663BB">
        <w:rPr>
          <w:color w:val="000000"/>
          <w:spacing w:val="-1"/>
          <w:sz w:val="28"/>
          <w:szCs w:val="28"/>
        </w:rPr>
        <w:t xml:space="preserve"> научным руководителем</w:t>
      </w:r>
      <w:r w:rsidR="00051E2C" w:rsidRPr="00F663BB">
        <w:rPr>
          <w:color w:val="000000"/>
          <w:sz w:val="28"/>
          <w:szCs w:val="28"/>
        </w:rPr>
        <w:t xml:space="preserve"> можно использовать следующие приемы:</w:t>
      </w:r>
    </w:p>
    <w:p w:rsidR="00051E2C" w:rsidRPr="00F663BB" w:rsidRDefault="00A70BCD" w:rsidP="00F663BB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540"/>
        <w:jc w:val="both"/>
        <w:rPr>
          <w:color w:val="000000"/>
          <w:spacing w:val="-25"/>
          <w:sz w:val="28"/>
          <w:szCs w:val="28"/>
        </w:rPr>
      </w:pPr>
      <w:r w:rsidRPr="00F663BB">
        <w:rPr>
          <w:color w:val="000000"/>
          <w:spacing w:val="-3"/>
          <w:sz w:val="28"/>
          <w:szCs w:val="28"/>
        </w:rPr>
        <w:t>п</w:t>
      </w:r>
      <w:r w:rsidR="00051E2C" w:rsidRPr="00F663BB">
        <w:rPr>
          <w:color w:val="000000"/>
          <w:spacing w:val="-3"/>
          <w:sz w:val="28"/>
          <w:szCs w:val="28"/>
        </w:rPr>
        <w:t xml:space="preserve">одчеркнуть наиболее значительные </w:t>
      </w:r>
      <w:r w:rsidR="00051E2C" w:rsidRPr="00F663BB">
        <w:rPr>
          <w:color w:val="000000"/>
          <w:spacing w:val="-5"/>
          <w:sz w:val="28"/>
          <w:szCs w:val="28"/>
        </w:rPr>
        <w:t>определения, формулировки, термины</w:t>
      </w:r>
      <w:r w:rsidRPr="00F663BB">
        <w:rPr>
          <w:color w:val="000000"/>
          <w:spacing w:val="-5"/>
          <w:sz w:val="28"/>
          <w:szCs w:val="28"/>
        </w:rPr>
        <w:t>;</w:t>
      </w:r>
    </w:p>
    <w:p w:rsidR="00051E2C" w:rsidRPr="00F663BB" w:rsidRDefault="00A70BCD" w:rsidP="00F663BB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before="14" w:line="360" w:lineRule="auto"/>
        <w:ind w:left="0" w:right="10" w:firstLine="540"/>
        <w:jc w:val="both"/>
        <w:rPr>
          <w:color w:val="000000"/>
          <w:sz w:val="28"/>
          <w:szCs w:val="28"/>
        </w:rPr>
      </w:pPr>
      <w:r w:rsidRPr="00F663BB">
        <w:rPr>
          <w:color w:val="000000"/>
          <w:spacing w:val="1"/>
          <w:sz w:val="28"/>
          <w:szCs w:val="28"/>
        </w:rPr>
        <w:t>ф</w:t>
      </w:r>
      <w:r w:rsidR="00051E2C" w:rsidRPr="00F663BB">
        <w:rPr>
          <w:color w:val="000000"/>
          <w:spacing w:val="1"/>
          <w:sz w:val="28"/>
          <w:szCs w:val="28"/>
        </w:rPr>
        <w:t xml:space="preserve">ормулировать в конце каждой логически законченной части </w:t>
      </w:r>
      <w:r w:rsidR="00051E2C" w:rsidRPr="00F663BB">
        <w:rPr>
          <w:color w:val="000000"/>
          <w:spacing w:val="-4"/>
          <w:sz w:val="28"/>
          <w:szCs w:val="28"/>
        </w:rPr>
        <w:t>текста краткое резюме (</w:t>
      </w:r>
      <w:r w:rsidRPr="00F663BB">
        <w:rPr>
          <w:color w:val="000000"/>
          <w:spacing w:val="-4"/>
          <w:sz w:val="28"/>
          <w:szCs w:val="28"/>
        </w:rPr>
        <w:t>«</w:t>
      </w:r>
      <w:r w:rsidR="00051E2C" w:rsidRPr="00F663BB">
        <w:rPr>
          <w:color w:val="000000"/>
          <w:spacing w:val="-4"/>
          <w:sz w:val="28"/>
          <w:szCs w:val="28"/>
        </w:rPr>
        <w:t xml:space="preserve">итак, мы рассмотрели то-то и </w:t>
      </w:r>
      <w:r w:rsidR="00051E2C" w:rsidRPr="00F663BB">
        <w:rPr>
          <w:color w:val="000000"/>
          <w:spacing w:val="-7"/>
          <w:sz w:val="28"/>
          <w:szCs w:val="28"/>
        </w:rPr>
        <w:t>то-то</w:t>
      </w:r>
      <w:r w:rsidRPr="00F663BB">
        <w:rPr>
          <w:color w:val="000000"/>
          <w:spacing w:val="-7"/>
          <w:sz w:val="28"/>
          <w:szCs w:val="28"/>
        </w:rPr>
        <w:t>»</w:t>
      </w:r>
      <w:r w:rsidR="00051E2C" w:rsidRPr="00F663BB">
        <w:rPr>
          <w:color w:val="000000"/>
          <w:spacing w:val="-7"/>
          <w:sz w:val="28"/>
          <w:szCs w:val="28"/>
        </w:rPr>
        <w:t>)</w:t>
      </w:r>
      <w:r w:rsidRPr="00F663BB">
        <w:rPr>
          <w:color w:val="000000"/>
          <w:spacing w:val="-7"/>
          <w:sz w:val="28"/>
          <w:szCs w:val="28"/>
        </w:rPr>
        <w:t>;</w:t>
      </w:r>
    </w:p>
    <w:p w:rsidR="00051E2C" w:rsidRPr="00F663BB" w:rsidRDefault="00051E2C" w:rsidP="00F663BB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before="14" w:line="360" w:lineRule="auto"/>
        <w:ind w:left="0" w:right="10" w:firstLine="540"/>
        <w:jc w:val="both"/>
        <w:rPr>
          <w:sz w:val="28"/>
          <w:szCs w:val="28"/>
        </w:rPr>
      </w:pPr>
      <w:r w:rsidRPr="00F663BB">
        <w:rPr>
          <w:color w:val="000000"/>
          <w:spacing w:val="-4"/>
          <w:sz w:val="28"/>
          <w:szCs w:val="28"/>
        </w:rPr>
        <w:t xml:space="preserve"> </w:t>
      </w:r>
      <w:r w:rsidR="00A70BCD" w:rsidRPr="00F663BB">
        <w:rPr>
          <w:color w:val="000000"/>
          <w:spacing w:val="-4"/>
          <w:sz w:val="28"/>
          <w:szCs w:val="28"/>
        </w:rPr>
        <w:t>н</w:t>
      </w:r>
      <w:r w:rsidRPr="00F663BB">
        <w:rPr>
          <w:color w:val="000000"/>
          <w:spacing w:val="-4"/>
          <w:sz w:val="28"/>
          <w:szCs w:val="28"/>
        </w:rPr>
        <w:t xml:space="preserve">ачинать каждую логически новую часть текста </w:t>
      </w:r>
      <w:r w:rsidRPr="00F663BB">
        <w:rPr>
          <w:color w:val="000000"/>
          <w:spacing w:val="-5"/>
          <w:sz w:val="28"/>
          <w:szCs w:val="28"/>
        </w:rPr>
        <w:t xml:space="preserve">со слов: «Теперь мы перейдём к обоснованию (анализу, описанию) </w:t>
      </w:r>
      <w:r w:rsidRPr="00F663BB">
        <w:rPr>
          <w:color w:val="000000"/>
          <w:spacing w:val="-6"/>
          <w:sz w:val="28"/>
          <w:szCs w:val="28"/>
        </w:rPr>
        <w:t>того-то»</w:t>
      </w:r>
      <w:r w:rsidR="00A70BCD" w:rsidRPr="00F663BB">
        <w:rPr>
          <w:color w:val="000000"/>
          <w:spacing w:val="-6"/>
          <w:sz w:val="28"/>
          <w:szCs w:val="28"/>
        </w:rPr>
        <w:t>;</w:t>
      </w:r>
    </w:p>
    <w:p w:rsidR="00051E2C" w:rsidRPr="00F663BB" w:rsidRDefault="00051E2C" w:rsidP="00F663BB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before="14" w:line="360" w:lineRule="auto"/>
        <w:ind w:left="0" w:right="10" w:firstLine="540"/>
        <w:jc w:val="both"/>
        <w:rPr>
          <w:color w:val="000000"/>
          <w:spacing w:val="-6"/>
          <w:sz w:val="28"/>
          <w:szCs w:val="28"/>
        </w:rPr>
      </w:pPr>
      <w:r w:rsidRPr="00F663BB">
        <w:rPr>
          <w:color w:val="000000"/>
          <w:spacing w:val="-5"/>
          <w:sz w:val="28"/>
          <w:szCs w:val="28"/>
        </w:rPr>
        <w:t xml:space="preserve"> </w:t>
      </w:r>
      <w:r w:rsidR="00A70BCD" w:rsidRPr="00F663BB">
        <w:rPr>
          <w:color w:val="000000"/>
          <w:spacing w:val="-5"/>
          <w:sz w:val="28"/>
          <w:szCs w:val="28"/>
        </w:rPr>
        <w:t>ф</w:t>
      </w:r>
      <w:r w:rsidRPr="00F663BB">
        <w:rPr>
          <w:color w:val="000000"/>
          <w:spacing w:val="-5"/>
          <w:sz w:val="28"/>
          <w:szCs w:val="28"/>
        </w:rPr>
        <w:t>ормулировать выводы (дать резюме, итог) в конце каждо</w:t>
      </w:r>
      <w:r w:rsidR="00F71FFB" w:rsidRPr="00F663BB">
        <w:rPr>
          <w:color w:val="000000"/>
          <w:spacing w:val="-5"/>
          <w:sz w:val="28"/>
          <w:szCs w:val="28"/>
        </w:rPr>
        <w:t>й</w:t>
      </w:r>
      <w:r w:rsidRPr="00F663BB">
        <w:rPr>
          <w:color w:val="000000"/>
          <w:spacing w:val="-5"/>
          <w:sz w:val="28"/>
          <w:szCs w:val="28"/>
        </w:rPr>
        <w:t xml:space="preserve"> </w:t>
      </w:r>
      <w:r w:rsidRPr="00F663BB">
        <w:rPr>
          <w:color w:val="000000"/>
          <w:spacing w:val="-6"/>
          <w:sz w:val="28"/>
          <w:szCs w:val="28"/>
        </w:rPr>
        <w:t>главы</w:t>
      </w:r>
      <w:r w:rsidR="00F71FFB" w:rsidRPr="00F663BB">
        <w:rPr>
          <w:color w:val="000000"/>
          <w:spacing w:val="-6"/>
          <w:sz w:val="28"/>
          <w:szCs w:val="28"/>
        </w:rPr>
        <w:t xml:space="preserve"> и пункта</w:t>
      </w:r>
      <w:r w:rsidRPr="00F663BB">
        <w:rPr>
          <w:color w:val="000000"/>
          <w:spacing w:val="-6"/>
          <w:sz w:val="28"/>
          <w:szCs w:val="28"/>
        </w:rPr>
        <w:t xml:space="preserve">; показать, какие задачи решены, как будут использованы полученные результаты в следующих разделах </w:t>
      </w:r>
      <w:r w:rsidR="008578D2" w:rsidRPr="00F663BB">
        <w:rPr>
          <w:color w:val="000000"/>
          <w:spacing w:val="-6"/>
          <w:sz w:val="28"/>
          <w:szCs w:val="28"/>
        </w:rPr>
        <w:t>курсово</w:t>
      </w:r>
      <w:r w:rsidR="00F71FFB" w:rsidRPr="00F663BB">
        <w:rPr>
          <w:color w:val="000000"/>
          <w:spacing w:val="-6"/>
          <w:sz w:val="28"/>
          <w:szCs w:val="28"/>
        </w:rPr>
        <w:t>й работы</w:t>
      </w:r>
      <w:r w:rsidRPr="00F663BB">
        <w:rPr>
          <w:color w:val="000000"/>
          <w:spacing w:val="-7"/>
          <w:sz w:val="28"/>
          <w:szCs w:val="28"/>
        </w:rPr>
        <w:t xml:space="preserve">. </w:t>
      </w:r>
      <w:r w:rsidRPr="00F663BB">
        <w:rPr>
          <w:color w:val="000000"/>
          <w:spacing w:val="-6"/>
          <w:sz w:val="28"/>
          <w:szCs w:val="28"/>
        </w:rPr>
        <w:t xml:space="preserve">Чистовой вариант надо тщательно выверить. В отпечатанном виде </w:t>
      </w:r>
      <w:r w:rsidRPr="00F663BB">
        <w:rPr>
          <w:color w:val="000000"/>
          <w:spacing w:val="-4"/>
          <w:sz w:val="28"/>
          <w:szCs w:val="28"/>
        </w:rPr>
        <w:t>работы должны быть исправлены все ошибки, опечатки, внесены необ</w:t>
      </w:r>
      <w:r w:rsidRPr="00F663BB">
        <w:rPr>
          <w:color w:val="000000"/>
          <w:spacing w:val="-6"/>
          <w:sz w:val="28"/>
          <w:szCs w:val="28"/>
        </w:rPr>
        <w:t xml:space="preserve">ходимые поправки, тщательно сверены фамилии, даты, цифры, названия. </w:t>
      </w:r>
      <w:r w:rsidRPr="00F663BB">
        <w:rPr>
          <w:color w:val="000000"/>
          <w:spacing w:val="-5"/>
          <w:sz w:val="28"/>
          <w:szCs w:val="28"/>
        </w:rPr>
        <w:t>Только после этого можно представлять курсов</w:t>
      </w:r>
      <w:r w:rsidR="00F71FFB" w:rsidRPr="00F663BB">
        <w:rPr>
          <w:color w:val="000000"/>
          <w:spacing w:val="-5"/>
          <w:sz w:val="28"/>
          <w:szCs w:val="28"/>
        </w:rPr>
        <w:t>ую работу</w:t>
      </w:r>
      <w:r w:rsidRPr="00F663BB">
        <w:rPr>
          <w:color w:val="000000"/>
          <w:spacing w:val="-6"/>
          <w:sz w:val="28"/>
          <w:szCs w:val="28"/>
        </w:rPr>
        <w:t xml:space="preserve"> для защиты.</w:t>
      </w:r>
    </w:p>
    <w:p w:rsidR="00CD05AB" w:rsidRPr="00F663BB" w:rsidRDefault="00CD05AB" w:rsidP="00F663BB">
      <w:pPr>
        <w:shd w:val="clear" w:color="auto" w:fill="FFFFFF"/>
        <w:spacing w:line="360" w:lineRule="auto"/>
        <w:ind w:left="10" w:right="34" w:firstLine="432"/>
        <w:jc w:val="both"/>
        <w:rPr>
          <w:sz w:val="28"/>
          <w:szCs w:val="28"/>
        </w:rPr>
      </w:pPr>
      <w:r w:rsidRPr="00F663BB">
        <w:rPr>
          <w:color w:val="000000"/>
          <w:spacing w:val="-2"/>
          <w:sz w:val="28"/>
          <w:szCs w:val="28"/>
        </w:rPr>
        <w:t xml:space="preserve">В зависимости от темы исследования в </w:t>
      </w:r>
      <w:r w:rsidR="009E0977" w:rsidRPr="00F663BB">
        <w:rPr>
          <w:color w:val="000000"/>
          <w:spacing w:val="-2"/>
          <w:sz w:val="28"/>
          <w:szCs w:val="28"/>
        </w:rPr>
        <w:t>курсово</w:t>
      </w:r>
      <w:r w:rsidR="00F71FFB" w:rsidRPr="00F663BB">
        <w:rPr>
          <w:color w:val="000000"/>
          <w:spacing w:val="-2"/>
          <w:sz w:val="28"/>
          <w:szCs w:val="28"/>
        </w:rPr>
        <w:t>й</w:t>
      </w:r>
      <w:r w:rsidR="009E0977" w:rsidRPr="00F663BB">
        <w:rPr>
          <w:color w:val="000000"/>
          <w:spacing w:val="-2"/>
          <w:sz w:val="28"/>
          <w:szCs w:val="28"/>
        </w:rPr>
        <w:t xml:space="preserve"> </w:t>
      </w:r>
      <w:r w:rsidR="00F71FFB" w:rsidRPr="00F663BB">
        <w:rPr>
          <w:color w:val="000000"/>
          <w:spacing w:val="-2"/>
          <w:sz w:val="28"/>
          <w:szCs w:val="28"/>
        </w:rPr>
        <w:t>работе</w:t>
      </w:r>
      <w:r w:rsidRPr="00F663BB">
        <w:rPr>
          <w:color w:val="000000"/>
          <w:spacing w:val="-2"/>
          <w:sz w:val="28"/>
          <w:szCs w:val="28"/>
        </w:rPr>
        <w:t xml:space="preserve"> может </w:t>
      </w:r>
      <w:r w:rsidRPr="00F663BB">
        <w:rPr>
          <w:color w:val="000000"/>
          <w:sz w:val="28"/>
          <w:szCs w:val="28"/>
        </w:rPr>
        <w:t xml:space="preserve">быть представлена </w:t>
      </w:r>
      <w:r w:rsidRPr="00F663BB">
        <w:rPr>
          <w:b/>
          <w:color w:val="000000"/>
          <w:sz w:val="28"/>
          <w:szCs w:val="28"/>
        </w:rPr>
        <w:t>графическая часть</w:t>
      </w:r>
      <w:r w:rsidRPr="00F663BB">
        <w:rPr>
          <w:color w:val="000000"/>
          <w:sz w:val="28"/>
          <w:szCs w:val="28"/>
        </w:rPr>
        <w:t>. Она отражает основные результаты работы и наглядно подтверждает изложенный в тексте материал.</w:t>
      </w:r>
    </w:p>
    <w:p w:rsidR="00CD05AB" w:rsidRPr="00F663BB" w:rsidRDefault="00CD05AB" w:rsidP="00F663BB">
      <w:pPr>
        <w:shd w:val="clear" w:color="auto" w:fill="FFFFFF"/>
        <w:spacing w:line="360" w:lineRule="auto"/>
        <w:ind w:left="19" w:right="34" w:firstLine="427"/>
        <w:jc w:val="both"/>
        <w:rPr>
          <w:sz w:val="28"/>
          <w:szCs w:val="28"/>
        </w:rPr>
      </w:pPr>
      <w:r w:rsidRPr="00F663BB">
        <w:rPr>
          <w:color w:val="000000"/>
          <w:spacing w:val="1"/>
          <w:sz w:val="28"/>
          <w:szCs w:val="28"/>
        </w:rPr>
        <w:t xml:space="preserve">Графическая часть </w:t>
      </w:r>
      <w:r w:rsidR="009E0977" w:rsidRPr="00F663BB">
        <w:rPr>
          <w:color w:val="000000"/>
          <w:spacing w:val="1"/>
          <w:sz w:val="28"/>
          <w:szCs w:val="28"/>
        </w:rPr>
        <w:t>курсово</w:t>
      </w:r>
      <w:r w:rsidR="00F71FFB" w:rsidRPr="00F663BB">
        <w:rPr>
          <w:color w:val="000000"/>
          <w:spacing w:val="1"/>
          <w:sz w:val="28"/>
          <w:szCs w:val="28"/>
        </w:rPr>
        <w:t>й</w:t>
      </w:r>
      <w:r w:rsidR="009E0977" w:rsidRPr="00F663BB">
        <w:rPr>
          <w:color w:val="000000"/>
          <w:spacing w:val="1"/>
          <w:sz w:val="28"/>
          <w:szCs w:val="28"/>
        </w:rPr>
        <w:t xml:space="preserve"> </w:t>
      </w:r>
      <w:r w:rsidR="00F71FFB" w:rsidRPr="00F663BB">
        <w:rPr>
          <w:color w:val="000000"/>
          <w:spacing w:val="1"/>
          <w:sz w:val="28"/>
          <w:szCs w:val="28"/>
        </w:rPr>
        <w:t>работы</w:t>
      </w:r>
      <w:r w:rsidRPr="00F663BB">
        <w:rPr>
          <w:color w:val="000000"/>
          <w:spacing w:val="1"/>
          <w:sz w:val="28"/>
          <w:szCs w:val="28"/>
        </w:rPr>
        <w:t xml:space="preserve"> может быть представлена в </w:t>
      </w:r>
      <w:r w:rsidRPr="00F663BB">
        <w:rPr>
          <w:color w:val="000000"/>
          <w:sz w:val="28"/>
          <w:szCs w:val="28"/>
        </w:rPr>
        <w:t>виде схем, рисунков, графиков, диаграмм, таблиц, чертежей, карт и др.</w:t>
      </w:r>
      <w:r w:rsidR="00A70BCD" w:rsidRPr="00F663BB">
        <w:rPr>
          <w:color w:val="000000"/>
          <w:sz w:val="28"/>
          <w:szCs w:val="28"/>
        </w:rPr>
        <w:t xml:space="preserve"> Она</w:t>
      </w:r>
      <w:r w:rsidRPr="00F663BB">
        <w:rPr>
          <w:color w:val="000000"/>
          <w:spacing w:val="-1"/>
          <w:sz w:val="28"/>
          <w:szCs w:val="28"/>
        </w:rPr>
        <w:t xml:space="preserve"> выполняется на бумажных </w:t>
      </w:r>
      <w:r w:rsidRPr="00F663BB">
        <w:rPr>
          <w:color w:val="000000"/>
          <w:sz w:val="28"/>
          <w:szCs w:val="28"/>
        </w:rPr>
        <w:t>носителях стандартного формата. При выполнении наглядных графических документов необходимо применять условные графические обозначения, установленные норма</w:t>
      </w:r>
      <w:r w:rsidRPr="00F663BB">
        <w:rPr>
          <w:color w:val="000000"/>
          <w:spacing w:val="2"/>
          <w:sz w:val="28"/>
          <w:szCs w:val="28"/>
        </w:rPr>
        <w:t>тивными документами. При использовании дополнительных графиче</w:t>
      </w:r>
      <w:r w:rsidRPr="00F663BB">
        <w:rPr>
          <w:color w:val="000000"/>
          <w:spacing w:val="-1"/>
          <w:sz w:val="28"/>
          <w:szCs w:val="28"/>
        </w:rPr>
        <w:t>ских обозначений должны быть приведены соответствующие пояснения.</w:t>
      </w:r>
    </w:p>
    <w:p w:rsidR="00CD05AB" w:rsidRPr="00F663BB" w:rsidRDefault="00CD05AB" w:rsidP="00F663BB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F663BB">
        <w:rPr>
          <w:color w:val="000000"/>
          <w:sz w:val="28"/>
          <w:szCs w:val="28"/>
        </w:rPr>
        <w:t xml:space="preserve">При брошюровке (переплете) </w:t>
      </w:r>
      <w:r w:rsidR="009E0977" w:rsidRPr="00F663BB">
        <w:rPr>
          <w:color w:val="000000"/>
          <w:sz w:val="28"/>
          <w:szCs w:val="28"/>
        </w:rPr>
        <w:t>курсово</w:t>
      </w:r>
      <w:r w:rsidR="00E51218" w:rsidRPr="00F663BB">
        <w:rPr>
          <w:color w:val="000000"/>
          <w:sz w:val="28"/>
          <w:szCs w:val="28"/>
        </w:rPr>
        <w:t>й работы</w:t>
      </w:r>
      <w:r w:rsidR="00660072" w:rsidRPr="00F663BB">
        <w:rPr>
          <w:color w:val="000000"/>
          <w:sz w:val="28"/>
          <w:szCs w:val="28"/>
        </w:rPr>
        <w:t xml:space="preserve"> </w:t>
      </w:r>
      <w:r w:rsidRPr="00F663BB">
        <w:rPr>
          <w:color w:val="000000"/>
          <w:sz w:val="28"/>
          <w:szCs w:val="28"/>
        </w:rPr>
        <w:t xml:space="preserve">составляющие ее </w:t>
      </w:r>
      <w:r w:rsidRPr="00F663BB">
        <w:rPr>
          <w:color w:val="000000"/>
          <w:spacing w:val="-1"/>
          <w:sz w:val="28"/>
          <w:szCs w:val="28"/>
        </w:rPr>
        <w:t>структур</w:t>
      </w:r>
      <w:r w:rsidR="00D94BA7" w:rsidRPr="00F663BB">
        <w:rPr>
          <w:color w:val="000000"/>
          <w:spacing w:val="-1"/>
          <w:sz w:val="28"/>
          <w:szCs w:val="28"/>
        </w:rPr>
        <w:t>у элементы</w:t>
      </w:r>
      <w:r w:rsidRPr="00F663BB">
        <w:rPr>
          <w:color w:val="000000"/>
          <w:spacing w:val="-1"/>
          <w:sz w:val="28"/>
          <w:szCs w:val="28"/>
        </w:rPr>
        <w:t xml:space="preserve"> располагаются в следующей последовательности: титульный лист, </w:t>
      </w:r>
      <w:r w:rsidR="00E51218" w:rsidRPr="00F663BB">
        <w:rPr>
          <w:color w:val="000000"/>
          <w:spacing w:val="-1"/>
          <w:sz w:val="28"/>
          <w:szCs w:val="28"/>
        </w:rPr>
        <w:t>содержание (план)</w:t>
      </w:r>
      <w:r w:rsidRPr="00F663BB">
        <w:rPr>
          <w:color w:val="000000"/>
          <w:spacing w:val="-1"/>
          <w:sz w:val="28"/>
          <w:szCs w:val="28"/>
        </w:rPr>
        <w:t xml:space="preserve">, введение, основной текст, заключение, список </w:t>
      </w:r>
      <w:r w:rsidR="00111151">
        <w:rPr>
          <w:color w:val="000000"/>
          <w:spacing w:val="-1"/>
          <w:sz w:val="28"/>
          <w:szCs w:val="28"/>
        </w:rPr>
        <w:t xml:space="preserve">использованных </w:t>
      </w:r>
      <w:r w:rsidRPr="00F663BB">
        <w:rPr>
          <w:color w:val="000000"/>
          <w:spacing w:val="-1"/>
          <w:sz w:val="28"/>
          <w:szCs w:val="28"/>
        </w:rPr>
        <w:t>источников и литературы, приложения</w:t>
      </w:r>
      <w:r w:rsidR="008578D2" w:rsidRPr="00F663BB">
        <w:rPr>
          <w:color w:val="000000"/>
          <w:spacing w:val="-1"/>
          <w:sz w:val="28"/>
          <w:szCs w:val="28"/>
        </w:rPr>
        <w:t>.</w:t>
      </w:r>
      <w:r w:rsidRPr="00F663BB">
        <w:rPr>
          <w:color w:val="000000"/>
          <w:spacing w:val="-2"/>
          <w:sz w:val="28"/>
          <w:szCs w:val="28"/>
        </w:rPr>
        <w:t xml:space="preserve"> </w:t>
      </w:r>
    </w:p>
    <w:p w:rsidR="00CD05AB" w:rsidRPr="00F663BB" w:rsidRDefault="00A61F07" w:rsidP="00F663BB">
      <w:pPr>
        <w:shd w:val="clear" w:color="auto" w:fill="FFFFFF"/>
        <w:tabs>
          <w:tab w:val="left" w:pos="734"/>
        </w:tabs>
        <w:spacing w:before="5" w:line="360" w:lineRule="auto"/>
        <w:ind w:firstLine="540"/>
        <w:jc w:val="both"/>
        <w:rPr>
          <w:color w:val="000000"/>
          <w:spacing w:val="-12"/>
          <w:sz w:val="28"/>
          <w:szCs w:val="28"/>
        </w:rPr>
      </w:pPr>
      <w:r w:rsidRPr="00F663BB">
        <w:rPr>
          <w:color w:val="000000"/>
          <w:spacing w:val="-12"/>
          <w:sz w:val="28"/>
          <w:szCs w:val="28"/>
        </w:rPr>
        <w:t>Завершающим этапом подготовки и выполнения курсово</w:t>
      </w:r>
      <w:r w:rsidR="00E51218" w:rsidRPr="00F663BB">
        <w:rPr>
          <w:color w:val="000000"/>
          <w:spacing w:val="-12"/>
          <w:sz w:val="28"/>
          <w:szCs w:val="28"/>
        </w:rPr>
        <w:t>й работы</w:t>
      </w:r>
      <w:r w:rsidRPr="00F663BB">
        <w:rPr>
          <w:color w:val="000000"/>
          <w:spacing w:val="-12"/>
          <w:sz w:val="28"/>
          <w:szCs w:val="28"/>
        </w:rPr>
        <w:t xml:space="preserve"> является</w:t>
      </w:r>
      <w:r w:rsidRPr="00F663BB">
        <w:rPr>
          <w:b/>
          <w:color w:val="000000"/>
          <w:spacing w:val="-12"/>
          <w:sz w:val="28"/>
          <w:szCs w:val="28"/>
        </w:rPr>
        <w:t xml:space="preserve"> защита </w:t>
      </w:r>
      <w:r w:rsidRPr="00F663BB">
        <w:rPr>
          <w:color w:val="000000"/>
          <w:spacing w:val="-12"/>
          <w:sz w:val="28"/>
          <w:szCs w:val="28"/>
        </w:rPr>
        <w:t>студентом своей работы. Студенту необходимо подготовить устное выступление  по результатам исследования. Немаловажны</w:t>
      </w:r>
      <w:r w:rsidR="00E51218" w:rsidRPr="00F663BB">
        <w:rPr>
          <w:color w:val="000000"/>
          <w:spacing w:val="-12"/>
          <w:sz w:val="28"/>
          <w:szCs w:val="28"/>
        </w:rPr>
        <w:t>м</w:t>
      </w:r>
      <w:r w:rsidRPr="00F663BB">
        <w:rPr>
          <w:color w:val="000000"/>
          <w:spacing w:val="-12"/>
          <w:sz w:val="28"/>
          <w:szCs w:val="28"/>
        </w:rPr>
        <w:t xml:space="preserve"> фактором при этом является умение интересно, аргументировано</w:t>
      </w:r>
      <w:r w:rsidR="00CA38CE" w:rsidRPr="00F663BB">
        <w:rPr>
          <w:color w:val="000000"/>
          <w:spacing w:val="-12"/>
          <w:sz w:val="28"/>
          <w:szCs w:val="28"/>
        </w:rPr>
        <w:t>,</w:t>
      </w:r>
      <w:r w:rsidRPr="00F663BB">
        <w:rPr>
          <w:color w:val="000000"/>
          <w:spacing w:val="-12"/>
          <w:sz w:val="28"/>
          <w:szCs w:val="28"/>
        </w:rPr>
        <w:t xml:space="preserve"> с привлечением иллюстративного материала раскрыть основные положения </w:t>
      </w:r>
      <w:r w:rsidR="00E51218" w:rsidRPr="00F663BB">
        <w:rPr>
          <w:color w:val="000000"/>
          <w:spacing w:val="-12"/>
          <w:sz w:val="28"/>
          <w:szCs w:val="28"/>
        </w:rPr>
        <w:t>проведенного исследования</w:t>
      </w:r>
      <w:r w:rsidRPr="00F663BB">
        <w:rPr>
          <w:color w:val="000000"/>
          <w:spacing w:val="-12"/>
          <w:sz w:val="28"/>
          <w:szCs w:val="28"/>
        </w:rPr>
        <w:t xml:space="preserve">. Ответы на вопросы должны быть лаконичными и </w:t>
      </w:r>
      <w:r w:rsidR="00CA38CE" w:rsidRPr="00F663BB">
        <w:rPr>
          <w:color w:val="000000"/>
          <w:spacing w:val="-12"/>
          <w:sz w:val="28"/>
          <w:szCs w:val="28"/>
        </w:rPr>
        <w:t>полными.</w:t>
      </w:r>
      <w:r w:rsidRPr="00F663BB">
        <w:rPr>
          <w:color w:val="000000"/>
          <w:spacing w:val="-12"/>
          <w:sz w:val="28"/>
          <w:szCs w:val="28"/>
        </w:rPr>
        <w:t xml:space="preserve"> </w:t>
      </w: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3A4275" w:rsidRPr="00F663BB" w:rsidRDefault="003A4275" w:rsidP="00F663BB">
      <w:pPr>
        <w:shd w:val="clear" w:color="auto" w:fill="FFFFFF"/>
        <w:spacing w:before="14" w:line="360" w:lineRule="auto"/>
        <w:ind w:left="10" w:right="10" w:firstLine="442"/>
        <w:jc w:val="right"/>
        <w:outlineLvl w:val="0"/>
        <w:rPr>
          <w:sz w:val="28"/>
          <w:szCs w:val="28"/>
          <w:lang w:val="en-US"/>
        </w:rPr>
      </w:pPr>
    </w:p>
    <w:p w:rsidR="00A70BCD" w:rsidRPr="00675102" w:rsidRDefault="00051E2C" w:rsidP="00675102">
      <w:pPr>
        <w:shd w:val="clear" w:color="auto" w:fill="FFFFFF"/>
        <w:spacing w:before="14" w:line="360" w:lineRule="auto"/>
        <w:ind w:left="10" w:right="10" w:firstLine="530"/>
        <w:jc w:val="right"/>
        <w:outlineLvl w:val="0"/>
        <w:rPr>
          <w:sz w:val="28"/>
          <w:szCs w:val="28"/>
        </w:rPr>
      </w:pPr>
      <w:r w:rsidRPr="00F663BB">
        <w:rPr>
          <w:sz w:val="28"/>
          <w:szCs w:val="28"/>
        </w:rPr>
        <w:t>Приложение 1</w:t>
      </w:r>
    </w:p>
    <w:p w:rsidR="00DA4A1B" w:rsidRPr="00F663BB" w:rsidRDefault="00051E2C" w:rsidP="0067510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F663BB">
        <w:rPr>
          <w:b/>
          <w:sz w:val="28"/>
          <w:szCs w:val="28"/>
        </w:rPr>
        <w:t xml:space="preserve">Тематика курсовых </w:t>
      </w:r>
      <w:r w:rsidR="00AD1412" w:rsidRPr="00F663BB">
        <w:rPr>
          <w:b/>
          <w:sz w:val="28"/>
          <w:szCs w:val="28"/>
        </w:rPr>
        <w:t>работ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Правовые основы </w:t>
      </w:r>
      <w:r w:rsidRPr="005147E5">
        <w:rPr>
          <w:sz w:val="28"/>
          <w:szCs w:val="28"/>
        </w:rPr>
        <w:t>взаимоотношения</w:t>
      </w:r>
      <w:r w:rsidRPr="00F663BB">
        <w:rPr>
          <w:sz w:val="28"/>
          <w:szCs w:val="28"/>
        </w:rPr>
        <w:t xml:space="preserve"> федеральных и региональных властей (на примере субъекта)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Совершенствование функций государственного 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Механизмы государственного 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Формы управленческой деятельности на государственном уровне.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Методы управленческой деятельности на государственном уровне.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Управление АПК на государственном уровне (на примере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Управление транспортом на государственном уровне (на примере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Управление государственным имуществом (на примере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Организация государственной власти в субъекте РФ.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Эффективность организации и функционирования субъектов государственного 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Процессы совершенствования государственного 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Содержание функций муниципального управления в свете нового законодательства.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Эффективность решений на муниципальном уровне.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Взаимосвязь методов и объектов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Реформа ЖКХ на муниципальном уровне.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Роль муниципального имущества в развитии муниципального образования.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Состав муниципального имущества в свете нового законодательства.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Бюджетный процесс на муниципальном уровне.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Глава муниципального образования, как инициатор муниципальной политики.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Новые формы организации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Взаимосвязь размера муниципального образования и организационных структур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Территориальной устройство местной власти в свете нового законодательства.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Влияние кадрового состава муниципальной службы на эффективность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Реализация системы ТОС в муниципальном образовании.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Формирование государственной политики и ее реализация.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Сравнительный анализ зарубежного опыта государственного управления (на примере конкретных государств).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Разграничение полномочий государственной и муниципальной власти (на примере конкретных субъектов).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Муниципальное образование как социально-экономическая система.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Организационная структура местной (городской, районной, поселковой) администрации (на примере конкретного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Принципы, методы построения и направления совершенствования организационной структуры местной (городской, районной, поселковой) администрации (на примере конкретного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Кадровое обеспечение организационной структуры местной (городской, районной, поселковой) администрации (на примере конкретного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Решения в процессе муниципального управления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Работа с населением, общественными организациями, гражданами и предприятиями, расположенными на территории муниципального образования (на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Методы и формы организации контроля за деятельностью органов государственного 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Особенности и пути совершенствования управления системой социальной защиты населения (на примере конкретного региона).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Управление развитием здравоохранения (на примере конкретного региона).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Формы и методы государственного регулирования внешнеэкономической деятельностью (на примере конкретных регионов).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Система государственного регулирования малого предпринимательства (на примере конкретного субъекта).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Государственное регулирование сферы научных исследований.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Взаимоотношения муниципальных и региональных органов управления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Пути и механизмы совершенствования местного самоуправления (на примере города, административного района, муниципалитета и т.д.) (по выбору студента).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Совершенствование управления социально-экономическим развитием города (по выбору студента).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Методы и формы организации контроля за деятельностью органов муниципального управления (по выбору студента).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Развитие современных форм и механизмов самоуправления в регионе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Территориальная организация местного самоуправления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Особенности муниципального управления в городах федерального значения (на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Межмуниципальные сотрудничества (на конкретном отечественном и зарубежном примере)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Государственные гарантии прав местного самоуправления.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Организация муниципального управления в сельской местности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системы управления муниципальным образованием.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организационной структуры местной администрации.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color w:val="333333"/>
          <w:sz w:val="28"/>
          <w:szCs w:val="28"/>
        </w:rPr>
      </w:pPr>
      <w:r w:rsidRPr="005147E5">
        <w:rPr>
          <w:sz w:val="28"/>
          <w:szCs w:val="28"/>
        </w:rPr>
        <w:t>Разработка функциональной структуры аппарата управления местной администрации.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color w:val="333333"/>
          <w:sz w:val="28"/>
          <w:szCs w:val="28"/>
        </w:rPr>
      </w:pPr>
      <w:r w:rsidRPr="005147E5">
        <w:rPr>
          <w:sz w:val="28"/>
          <w:szCs w:val="28"/>
        </w:rPr>
        <w:t>Совершенствование информационного обеспечения государственного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color w:val="333333"/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обеспечению доступа населения и организаций к информации о деятельности органов власти различного уровня (на примере субъекта) 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развитию территориального общественного самоуправления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организации управления развитием территории муниципального образования (на примере субъекта) 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модели муниципального управления наукоградом.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управления муниципальной недвижимостью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взаимодействия органов местного самоуправления с муниципальными предприятиями (организациями).</w:t>
      </w:r>
      <w:r w:rsidR="00111151">
        <w:rPr>
          <w:sz w:val="28"/>
          <w:szCs w:val="28"/>
        </w:rPr>
        <w:t xml:space="preserve"> (н</w:t>
      </w:r>
      <w:r w:rsidRPr="00F663BB">
        <w:rPr>
          <w:sz w:val="28"/>
          <w:szCs w:val="28"/>
        </w:rPr>
        <w:t>а примере субъекта</w:t>
      </w:r>
      <w:r w:rsidR="00111151">
        <w:rPr>
          <w:sz w:val="28"/>
          <w:szCs w:val="28"/>
        </w:rPr>
        <w:t>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организации и проведения конкурсов по размещению государственного заказа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организации управления благоустройством территории муниципального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деятельности органов местного самоуправления по организации содержания и развитию учреждений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деятельности органов местного самоуправления по созданию условий для развития физической культуры и спорта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основных направлений муниципальной молодежной политики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развитию рекреационных услуг на региональном уровне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организации транспортного обслуживания населения муниципального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созданию условий для лучшего обеспечения населения услугами торговли (бытового обслуживания, общественного питания).</w:t>
      </w:r>
      <w:r w:rsidRPr="00F663BB">
        <w:rPr>
          <w:sz w:val="28"/>
          <w:szCs w:val="28"/>
        </w:rPr>
        <w:t xml:space="preserve"> На конкретном примере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организации управления торговым (бытовым) обслуживанием населения на региональном уровне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механизма участия органов местного самоуправления в охране окружающей среды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экологических программ муниципального образования и инструментов их реализации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улучшению экологической ситуации на региональном уровне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управления социально-экономическим развитием муниципального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технологий управления социально-экономическим развитием муниципального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 xml:space="preserve">Структура органов государственной власти и пути ее совершенствования.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Стратегическое планирование развития муниципального образования (на примере конкретного МО).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Виды муниципального хозяйства и их конкретная реализация (на примере конкретного муниципального образования).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Вопросы местного значения: предметы ведения и полномочия органов МСУ в сравнении с реальной практикой.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Выполнение МСУ отдельных государственных полномочий (на конкретном примере).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Европейская Хартия о местном самоуправлении и её соотношение с Федеральным законом РФ 131-ФЗ об общих принципах организации МСУ.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Межмуниципальное сотрудничество: сравнительный анализ на примере 2 – 3 муниципалитетов.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МСУ и муниципальное городское хозяйство: особенности организации хозяйства (на примере конкретного муниципального образования).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Нормативные акты (положения) органов МСУ и пути совершенствования (на примере конкретного муниципального образования).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Проблемы реализации вопросов местного значения в муниципальных районах. На примере 2-3 муниципальных образований.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Проблемы реализации вопросов местного значения в муниципалитетах малых городов: региональная специфика (на примере конкретных муниципальных образований)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Региональные системы местного управления в РФ (на примере двух субъектов РФ).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Участие муниципальной администрации в реализации национальных проектов (на примере муниципального образования).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Пути развития государственной службы Российской Федерации, сравнительный анализ с развитыми странами.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Реализация свободы и ответственности в системе государственного управления.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Государственное управление и национальные проблемы субъектов Российской Федерации (на примере субъекта).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Государственное управление в краях, областях - субъектах Российской Федерации (на примере субъекта).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Государственное управление в автономной области, автономных округах - субъектах Российской Федерации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5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Реализация государственной политики в процессе государственного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5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Кадры и их роль в системе государственного управления (на примере субъекта).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Зарубежный опыт построения систем местного самоуправления (сравнительный анализ).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Прокурорский надзор в системе государственного управления.</w:t>
      </w:r>
    </w:p>
    <w:p w:rsidR="00C30970" w:rsidRPr="00F663BB" w:rsidRDefault="00C30970" w:rsidP="00F663BB">
      <w:pPr>
        <w:pStyle w:val="a9"/>
        <w:numPr>
          <w:ilvl w:val="0"/>
          <w:numId w:val="50"/>
        </w:numPr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Пути развития государственной службы Российской Федерации, сравнительный анализ с развитыми странами.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5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Законность и дисциплина в государственном управлении.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54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Модели государственного управления. Их сущность и специфика.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Роль средств массовой информации в развитии местного самоуправления. На примере конкретных региональных и местных СМИ.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Природные ресурсы и экологическая деятельность МСУ (на примере конкретных муниципальных образований).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Организационные и кадровые ресурсы (на примере конкретного муниципального образования).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Антикризисное управление жилищно-коммунальным хозяйством на муниципальном уровне.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Формирование системы комплексного управления утилизацией бытовых отходов города.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деятельности органов местного самоуправления по организации содержания и развитию муниципальных учреждений здравоохранения.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Совершенствования государственного (муниципального) управления развитием системы образования.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повышению эффективности трудового потенциала на муниципальном уровне.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основных направлений региональной политики занятости и механизмов их реализации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системы формирования муниципальных заказов и мотивации их осуществления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Совершенствование деятельности органов местного самоуправления по обеспечению социальной поддержки населения муниципального образования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повышению эффективности использования земельных ресурсов муниципального образования(на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обеспечению информационного взаимодействия органов власти различного уровня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147E5">
        <w:rPr>
          <w:sz w:val="28"/>
          <w:szCs w:val="28"/>
        </w:rPr>
        <w:t>Разработка мероприятий по повышению эффективности муниципального управления на основе использования информационных технологий.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Совершенствование муниципального управления общественной безопасностью.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Природные, исторические, национальные, социально-демографические, экономические особенности муниципальных образований. </w:t>
      </w:r>
    </w:p>
    <w:p w:rsidR="00C30970" w:rsidRPr="00F663BB" w:rsidRDefault="00C30970" w:rsidP="00F663BB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Сравнительный анализ зарубежного опыта государственного управления (на примере развитых стран).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Муниципальный персонал, как важный фактор муниципального управления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 xml:space="preserve"> Влияние нового законодательства на взаимодействие региональных и муниципальных властей.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Влияние органов ГК ЧС на стабильность ситуации в муниципальном образовании (на конкретном примере).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Экономические методы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Административно-распорядительные методы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Социально-психологические методы муниципального управления.</w:t>
      </w:r>
    </w:p>
    <w:p w:rsidR="00C30970" w:rsidRPr="00F663BB" w:rsidRDefault="00C30970" w:rsidP="00F663BB">
      <w:pPr>
        <w:widowControl/>
        <w:numPr>
          <w:ilvl w:val="0"/>
          <w:numId w:val="50"/>
        </w:numPr>
        <w:tabs>
          <w:tab w:val="left" w:pos="126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663BB">
        <w:rPr>
          <w:sz w:val="28"/>
          <w:szCs w:val="28"/>
        </w:rPr>
        <w:t>Структура и содержание процесса муниципального управления.</w:t>
      </w: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675102" w:rsidRDefault="00675102" w:rsidP="00F663BB">
      <w:pPr>
        <w:jc w:val="right"/>
        <w:outlineLvl w:val="0"/>
        <w:rPr>
          <w:sz w:val="28"/>
          <w:szCs w:val="28"/>
        </w:rPr>
      </w:pPr>
    </w:p>
    <w:p w:rsidR="00134615" w:rsidRPr="00F663BB" w:rsidRDefault="00051E2C" w:rsidP="00F663BB">
      <w:pPr>
        <w:jc w:val="right"/>
        <w:outlineLvl w:val="0"/>
        <w:rPr>
          <w:sz w:val="28"/>
          <w:szCs w:val="28"/>
        </w:rPr>
      </w:pPr>
      <w:r w:rsidRPr="00F663BB">
        <w:rPr>
          <w:sz w:val="28"/>
          <w:szCs w:val="28"/>
        </w:rPr>
        <w:t>Приложение 2</w:t>
      </w:r>
    </w:p>
    <w:p w:rsidR="00051E2C" w:rsidRPr="00F663BB" w:rsidRDefault="005F1125" w:rsidP="0039071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F663BB">
        <w:rPr>
          <w:b/>
          <w:color w:val="000000"/>
          <w:spacing w:val="3"/>
          <w:sz w:val="28"/>
          <w:szCs w:val="28"/>
        </w:rPr>
        <w:t>Образец оформления т</w:t>
      </w:r>
      <w:r w:rsidR="00051E2C" w:rsidRPr="00F663BB">
        <w:rPr>
          <w:b/>
          <w:color w:val="000000"/>
          <w:spacing w:val="3"/>
          <w:sz w:val="28"/>
          <w:szCs w:val="28"/>
        </w:rPr>
        <w:t>итульн</w:t>
      </w:r>
      <w:r w:rsidRPr="00F663BB">
        <w:rPr>
          <w:b/>
          <w:color w:val="000000"/>
          <w:spacing w:val="3"/>
          <w:sz w:val="28"/>
          <w:szCs w:val="28"/>
        </w:rPr>
        <w:t>ого</w:t>
      </w:r>
      <w:r w:rsidR="00051E2C" w:rsidRPr="00F663BB">
        <w:rPr>
          <w:b/>
          <w:color w:val="000000"/>
          <w:spacing w:val="3"/>
          <w:sz w:val="28"/>
          <w:szCs w:val="28"/>
        </w:rPr>
        <w:t xml:space="preserve"> лист</w:t>
      </w:r>
      <w:r w:rsidRPr="00F663BB">
        <w:rPr>
          <w:b/>
          <w:color w:val="000000"/>
          <w:spacing w:val="3"/>
          <w:sz w:val="28"/>
          <w:szCs w:val="28"/>
        </w:rPr>
        <w:t>а</w:t>
      </w:r>
      <w:r w:rsidR="00051E2C" w:rsidRPr="00F663BB">
        <w:rPr>
          <w:b/>
          <w:color w:val="000000"/>
          <w:spacing w:val="3"/>
          <w:sz w:val="28"/>
          <w:szCs w:val="28"/>
        </w:rPr>
        <w:t xml:space="preserve"> курсово</w:t>
      </w:r>
      <w:r w:rsidR="00AD1412" w:rsidRPr="00F663BB">
        <w:rPr>
          <w:b/>
          <w:color w:val="000000"/>
          <w:spacing w:val="3"/>
          <w:sz w:val="28"/>
          <w:szCs w:val="28"/>
        </w:rPr>
        <w:t>й работы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Федеральное агентство по образованию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Государственное образовательное учреждение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высшего профессионального образования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«УДМУРТСКИЙ ГОСУДАРСТВЕННЫЙ УНИВЕРСИТЕТ»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Институт права, социального управления и безопасности</w:t>
      </w:r>
    </w:p>
    <w:p w:rsidR="00C30970" w:rsidRPr="005C3A95" w:rsidRDefault="00C30970" w:rsidP="00F663BB">
      <w:pPr>
        <w:pStyle w:val="aa"/>
        <w:spacing w:line="360" w:lineRule="auto"/>
        <w:rPr>
          <w:b w:val="0"/>
          <w:bCs w:val="0"/>
          <w:sz w:val="28"/>
          <w:szCs w:val="28"/>
        </w:rPr>
      </w:pPr>
      <w:r w:rsidRPr="005C3A95">
        <w:rPr>
          <w:b w:val="0"/>
          <w:bCs w:val="0"/>
          <w:sz w:val="28"/>
          <w:szCs w:val="28"/>
        </w:rPr>
        <w:t>Кафедра «Правовые основы государственной и муниципальной службы»</w:t>
      </w:r>
    </w:p>
    <w:p w:rsidR="00C30970" w:rsidRPr="005C3A95" w:rsidRDefault="00C30970" w:rsidP="00F663BB">
      <w:pPr>
        <w:spacing w:line="360" w:lineRule="auto"/>
        <w:ind w:left="720"/>
        <w:jc w:val="center"/>
        <w:rPr>
          <w:sz w:val="28"/>
          <w:szCs w:val="28"/>
        </w:rPr>
      </w:pPr>
    </w:p>
    <w:p w:rsidR="00F663BB" w:rsidRDefault="00C30970" w:rsidP="00F663BB">
      <w:pPr>
        <w:spacing w:line="360" w:lineRule="auto"/>
        <w:jc w:val="center"/>
        <w:rPr>
          <w:sz w:val="28"/>
          <w:szCs w:val="28"/>
        </w:rPr>
      </w:pPr>
      <w:r w:rsidRPr="005C3A95">
        <w:rPr>
          <w:sz w:val="28"/>
          <w:szCs w:val="28"/>
        </w:rPr>
        <w:t>специальность 061000 – «Государственное и муниципальное управление»</w:t>
      </w:r>
    </w:p>
    <w:p w:rsidR="00C30970" w:rsidRPr="004C4581" w:rsidRDefault="00C30970" w:rsidP="00F663BB">
      <w:pPr>
        <w:spacing w:line="360" w:lineRule="auto"/>
        <w:ind w:left="720"/>
        <w:jc w:val="both"/>
      </w:pPr>
    </w:p>
    <w:p w:rsidR="00C30970" w:rsidRPr="005C3A95" w:rsidRDefault="00C30970" w:rsidP="00F663BB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5C3A95">
        <w:rPr>
          <w:b/>
          <w:bCs/>
          <w:sz w:val="28"/>
          <w:szCs w:val="28"/>
        </w:rPr>
        <w:t>КУРСОВАЯ РАБОТА</w:t>
      </w:r>
    </w:p>
    <w:p w:rsidR="00C30970" w:rsidRPr="004C4581" w:rsidRDefault="00C30970" w:rsidP="00F663BB">
      <w:pPr>
        <w:spacing w:line="360" w:lineRule="auto"/>
        <w:ind w:left="720"/>
        <w:jc w:val="center"/>
      </w:pPr>
    </w:p>
    <w:p w:rsidR="00C30970" w:rsidRPr="005C3A95" w:rsidRDefault="00C30970" w:rsidP="00F663BB">
      <w:pPr>
        <w:spacing w:line="360" w:lineRule="auto"/>
        <w:ind w:left="720"/>
        <w:jc w:val="center"/>
        <w:rPr>
          <w:sz w:val="28"/>
          <w:szCs w:val="28"/>
        </w:rPr>
      </w:pPr>
      <w:r w:rsidRPr="005C3A95">
        <w:rPr>
          <w:sz w:val="28"/>
          <w:szCs w:val="28"/>
        </w:rPr>
        <w:t>по дисциплине «</w:t>
      </w:r>
      <w:r>
        <w:rPr>
          <w:sz w:val="28"/>
          <w:szCs w:val="28"/>
        </w:rPr>
        <w:t>Система государственного и муниципального управления</w:t>
      </w:r>
      <w:r w:rsidRPr="005C3A95">
        <w:rPr>
          <w:sz w:val="28"/>
          <w:szCs w:val="28"/>
        </w:rPr>
        <w:t>»</w:t>
      </w:r>
    </w:p>
    <w:p w:rsidR="00C30970" w:rsidRPr="005C3A95" w:rsidRDefault="00C30970" w:rsidP="00F663BB">
      <w:pPr>
        <w:spacing w:line="360" w:lineRule="auto"/>
        <w:ind w:left="720"/>
        <w:jc w:val="center"/>
        <w:rPr>
          <w:sz w:val="28"/>
          <w:szCs w:val="28"/>
        </w:rPr>
      </w:pPr>
      <w:r w:rsidRPr="005C3A95">
        <w:rPr>
          <w:sz w:val="28"/>
          <w:szCs w:val="28"/>
        </w:rPr>
        <w:t>на тему «</w:t>
      </w:r>
      <w:r>
        <w:rPr>
          <w:sz w:val="28"/>
          <w:szCs w:val="28"/>
        </w:rPr>
        <w:t>Предложения по разработке программы социально – экономического развития муниципального образования г.Ижевск</w:t>
      </w:r>
      <w:r w:rsidRPr="005C3A95">
        <w:rPr>
          <w:sz w:val="28"/>
          <w:szCs w:val="28"/>
        </w:rPr>
        <w:t xml:space="preserve"> »</w:t>
      </w:r>
    </w:p>
    <w:p w:rsidR="00C30970" w:rsidRPr="004C4581" w:rsidRDefault="00C30970" w:rsidP="00F663BB">
      <w:pPr>
        <w:spacing w:line="360" w:lineRule="auto"/>
        <w:jc w:val="both"/>
      </w:pP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Работу выполнила</w:t>
      </w:r>
      <w:r w:rsidRPr="005C3A95">
        <w:rPr>
          <w:sz w:val="28"/>
          <w:szCs w:val="28"/>
        </w:rPr>
        <w:t>:</w:t>
      </w: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 w:rsidRPr="005C3A95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А.И.Рашитова</w:t>
      </w:r>
      <w:r w:rsidRPr="005C3A95">
        <w:rPr>
          <w:sz w:val="28"/>
          <w:szCs w:val="28"/>
        </w:rPr>
        <w:t xml:space="preserve">                          _____________________(подпись)</w:t>
      </w: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ИПСУБ, гр.О-061000-4</w:t>
      </w:r>
      <w:r w:rsidRPr="005C3A95">
        <w:rPr>
          <w:sz w:val="28"/>
          <w:szCs w:val="28"/>
        </w:rPr>
        <w:t>1</w:t>
      </w:r>
    </w:p>
    <w:p w:rsidR="00C30970" w:rsidRPr="005C3A95" w:rsidRDefault="00C30970" w:rsidP="00F663BB">
      <w:pPr>
        <w:spacing w:line="360" w:lineRule="auto"/>
        <w:jc w:val="both"/>
        <w:rPr>
          <w:sz w:val="28"/>
          <w:szCs w:val="28"/>
        </w:rPr>
      </w:pPr>
    </w:p>
    <w:p w:rsidR="00C30970" w:rsidRPr="005C3A95" w:rsidRDefault="00C30970" w:rsidP="00F663BB">
      <w:pPr>
        <w:pStyle w:val="ab"/>
        <w:spacing w:line="360" w:lineRule="auto"/>
        <w:rPr>
          <w:sz w:val="28"/>
          <w:szCs w:val="28"/>
        </w:rPr>
      </w:pPr>
      <w:r w:rsidRPr="005C3A95">
        <w:rPr>
          <w:sz w:val="28"/>
          <w:szCs w:val="28"/>
        </w:rPr>
        <w:t>Научный руководитель</w:t>
      </w:r>
    </w:p>
    <w:p w:rsidR="00C30970" w:rsidRDefault="00C30970" w:rsidP="00F663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к.ю.н., ассистент </w:t>
      </w: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А.А.Иванова</w:t>
      </w:r>
      <w:r w:rsidRPr="005C3A9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</w:t>
      </w:r>
      <w:r w:rsidRPr="005C3A95">
        <w:rPr>
          <w:sz w:val="28"/>
          <w:szCs w:val="28"/>
        </w:rPr>
        <w:t>____________________(подпись)</w:t>
      </w:r>
    </w:p>
    <w:p w:rsidR="00C30970" w:rsidRPr="005C3A95" w:rsidRDefault="00C30970" w:rsidP="00F663BB">
      <w:pPr>
        <w:spacing w:line="360" w:lineRule="auto"/>
        <w:jc w:val="center"/>
        <w:rPr>
          <w:sz w:val="28"/>
          <w:szCs w:val="28"/>
        </w:rPr>
      </w:pP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 w:rsidRPr="005C3A95">
        <w:rPr>
          <w:sz w:val="28"/>
          <w:szCs w:val="28"/>
        </w:rPr>
        <w:t>Дата сдачи «___»___________ 200___г.</w:t>
      </w:r>
    </w:p>
    <w:p w:rsidR="00C30970" w:rsidRPr="005C3A95" w:rsidRDefault="00C30970" w:rsidP="00F663BB">
      <w:pPr>
        <w:spacing w:line="360" w:lineRule="auto"/>
        <w:jc w:val="center"/>
        <w:rPr>
          <w:sz w:val="28"/>
          <w:szCs w:val="28"/>
        </w:rPr>
      </w:pP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  <w:r w:rsidRPr="005C3A95">
        <w:rPr>
          <w:sz w:val="28"/>
          <w:szCs w:val="28"/>
        </w:rPr>
        <w:t>Дата защиты</w:t>
      </w:r>
      <w:r w:rsidR="00E6207E">
        <w:rPr>
          <w:sz w:val="28"/>
          <w:szCs w:val="28"/>
        </w:rPr>
        <w:t xml:space="preserve"> «___»__________</w:t>
      </w:r>
      <w:r w:rsidRPr="005C3A95">
        <w:rPr>
          <w:sz w:val="28"/>
          <w:szCs w:val="28"/>
        </w:rPr>
        <w:t>200___г.</w:t>
      </w:r>
    </w:p>
    <w:p w:rsidR="00C30970" w:rsidRPr="005C3A95" w:rsidRDefault="00C30970" w:rsidP="00F663BB">
      <w:pPr>
        <w:spacing w:line="360" w:lineRule="auto"/>
        <w:rPr>
          <w:sz w:val="28"/>
          <w:szCs w:val="28"/>
        </w:rPr>
      </w:pPr>
    </w:p>
    <w:p w:rsidR="00C30970" w:rsidRPr="005C3A95" w:rsidRDefault="00C30970" w:rsidP="00F663B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5C3A95">
        <w:rPr>
          <w:sz w:val="28"/>
          <w:szCs w:val="28"/>
        </w:rPr>
        <w:t>Оценка:_______________</w:t>
      </w:r>
    </w:p>
    <w:p w:rsidR="00C30970" w:rsidRDefault="00C30970" w:rsidP="00F663BB">
      <w:pPr>
        <w:spacing w:line="360" w:lineRule="auto"/>
      </w:pPr>
    </w:p>
    <w:p w:rsidR="00C30970" w:rsidRPr="005C3A95" w:rsidRDefault="00C30970" w:rsidP="00F663BB">
      <w:pPr>
        <w:spacing w:line="360" w:lineRule="auto"/>
        <w:jc w:val="center"/>
        <w:rPr>
          <w:sz w:val="28"/>
          <w:szCs w:val="28"/>
        </w:rPr>
      </w:pPr>
      <w:r w:rsidRPr="005C3A95">
        <w:rPr>
          <w:sz w:val="28"/>
          <w:szCs w:val="28"/>
        </w:rPr>
        <w:t>Ижевск – 2008г.</w:t>
      </w:r>
    </w:p>
    <w:p w:rsidR="00051E2C" w:rsidRPr="00E84009" w:rsidRDefault="002933B2" w:rsidP="00E84009">
      <w:pPr>
        <w:shd w:val="clear" w:color="auto" w:fill="FFFFFF"/>
        <w:spacing w:before="14" w:line="360" w:lineRule="auto"/>
        <w:ind w:left="10" w:right="10" w:firstLine="442"/>
        <w:jc w:val="right"/>
        <w:rPr>
          <w:sz w:val="28"/>
          <w:szCs w:val="28"/>
        </w:rPr>
      </w:pPr>
      <w:r w:rsidRPr="00E84009">
        <w:rPr>
          <w:sz w:val="28"/>
          <w:szCs w:val="28"/>
        </w:rPr>
        <w:t>Приложение 3</w:t>
      </w:r>
    </w:p>
    <w:p w:rsidR="002933B2" w:rsidRPr="00E84009" w:rsidRDefault="00AC1A84" w:rsidP="00E84009">
      <w:pPr>
        <w:shd w:val="clear" w:color="auto" w:fill="FFFFFF"/>
        <w:spacing w:before="14" w:line="360" w:lineRule="auto"/>
        <w:ind w:left="10" w:right="10" w:firstLine="442"/>
        <w:jc w:val="center"/>
        <w:rPr>
          <w:b/>
          <w:sz w:val="28"/>
          <w:szCs w:val="28"/>
        </w:rPr>
      </w:pPr>
      <w:r w:rsidRPr="00E84009">
        <w:rPr>
          <w:b/>
          <w:sz w:val="28"/>
          <w:szCs w:val="28"/>
        </w:rPr>
        <w:t xml:space="preserve">Примерные планы курсовых </w:t>
      </w:r>
      <w:r w:rsidR="00AD1412" w:rsidRPr="00E84009">
        <w:rPr>
          <w:b/>
          <w:sz w:val="28"/>
          <w:szCs w:val="28"/>
        </w:rPr>
        <w:t>работ</w:t>
      </w:r>
    </w:p>
    <w:p w:rsidR="00AC1A84" w:rsidRPr="00E84009" w:rsidRDefault="00AC1A84" w:rsidP="00E84009">
      <w:pPr>
        <w:shd w:val="clear" w:color="auto" w:fill="FFFFFF"/>
        <w:spacing w:before="14" w:line="360" w:lineRule="auto"/>
        <w:ind w:left="10" w:right="10" w:firstLine="442"/>
        <w:jc w:val="center"/>
        <w:rPr>
          <w:b/>
          <w:sz w:val="28"/>
          <w:szCs w:val="28"/>
        </w:rPr>
      </w:pPr>
    </w:p>
    <w:p w:rsidR="003958DB" w:rsidRPr="00E84009" w:rsidRDefault="00D94BA7" w:rsidP="00E84009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Тема: </w:t>
      </w:r>
      <w:r w:rsidRPr="00E84009">
        <w:rPr>
          <w:b/>
          <w:sz w:val="28"/>
          <w:szCs w:val="28"/>
        </w:rPr>
        <w:t xml:space="preserve">Повышение эффективности управления учреждениями пенсионного фонда РФ (на примере </w:t>
      </w:r>
      <w:r w:rsidR="005F1125" w:rsidRPr="00E84009">
        <w:rPr>
          <w:b/>
          <w:sz w:val="28"/>
          <w:szCs w:val="28"/>
        </w:rPr>
        <w:t>г</w:t>
      </w:r>
      <w:r w:rsidRPr="00E84009">
        <w:rPr>
          <w:b/>
          <w:sz w:val="28"/>
          <w:szCs w:val="28"/>
        </w:rPr>
        <w:t xml:space="preserve">осударственного </w:t>
      </w:r>
      <w:r w:rsidR="005F1125" w:rsidRPr="00E84009">
        <w:rPr>
          <w:b/>
          <w:sz w:val="28"/>
          <w:szCs w:val="28"/>
        </w:rPr>
        <w:t>у</w:t>
      </w:r>
      <w:r w:rsidRPr="00E84009">
        <w:rPr>
          <w:b/>
          <w:sz w:val="28"/>
          <w:szCs w:val="28"/>
        </w:rPr>
        <w:t>чреждения</w:t>
      </w:r>
      <w:r w:rsidR="00EB7154" w:rsidRPr="00E84009">
        <w:rPr>
          <w:b/>
          <w:sz w:val="28"/>
          <w:szCs w:val="28"/>
        </w:rPr>
        <w:t xml:space="preserve"> – Отделения Пенсионного </w:t>
      </w:r>
      <w:r w:rsidR="005F1125" w:rsidRPr="00E84009">
        <w:rPr>
          <w:b/>
          <w:sz w:val="28"/>
          <w:szCs w:val="28"/>
        </w:rPr>
        <w:t>ф</w:t>
      </w:r>
      <w:r w:rsidR="00EB7154" w:rsidRPr="00E84009">
        <w:rPr>
          <w:b/>
          <w:sz w:val="28"/>
          <w:szCs w:val="28"/>
        </w:rPr>
        <w:t>онда РФ по Удмуртской Республике</w:t>
      </w:r>
      <w:r w:rsidRPr="00E84009">
        <w:rPr>
          <w:b/>
          <w:sz w:val="28"/>
          <w:szCs w:val="28"/>
        </w:rPr>
        <w:t>)</w:t>
      </w:r>
    </w:p>
    <w:p w:rsidR="003A4275" w:rsidRPr="00E84009" w:rsidRDefault="003A4275" w:rsidP="00E84009">
      <w:pPr>
        <w:widowControl/>
        <w:autoSpaceDE/>
        <w:autoSpaceDN/>
        <w:adjustRightInd/>
        <w:spacing w:line="360" w:lineRule="auto"/>
        <w:ind w:firstLine="540"/>
        <w:rPr>
          <w:sz w:val="28"/>
          <w:szCs w:val="28"/>
        </w:rPr>
      </w:pPr>
    </w:p>
    <w:p w:rsidR="00D94BA7" w:rsidRPr="00E84009" w:rsidRDefault="00D94BA7" w:rsidP="00E84009">
      <w:pPr>
        <w:widowControl/>
        <w:autoSpaceDE/>
        <w:autoSpaceDN/>
        <w:adjustRightInd/>
        <w:spacing w:line="360" w:lineRule="auto"/>
        <w:ind w:firstLine="540"/>
        <w:rPr>
          <w:b/>
          <w:sz w:val="28"/>
          <w:szCs w:val="28"/>
        </w:rPr>
      </w:pPr>
      <w:r w:rsidRPr="00E84009">
        <w:rPr>
          <w:b/>
          <w:sz w:val="28"/>
          <w:szCs w:val="28"/>
        </w:rPr>
        <w:t>В</w:t>
      </w:r>
      <w:r w:rsidR="003A4275" w:rsidRPr="00E84009">
        <w:rPr>
          <w:b/>
          <w:sz w:val="28"/>
          <w:szCs w:val="28"/>
        </w:rPr>
        <w:t>ВЕДЕНИЕ</w:t>
      </w:r>
    </w:p>
    <w:p w:rsidR="00D94BA7" w:rsidRPr="00E84009" w:rsidRDefault="00C30970" w:rsidP="00E84009">
      <w:pPr>
        <w:widowControl/>
        <w:autoSpaceDE/>
        <w:autoSpaceDN/>
        <w:adjustRightInd/>
        <w:spacing w:line="360" w:lineRule="auto"/>
        <w:ind w:firstLine="540"/>
        <w:rPr>
          <w:sz w:val="28"/>
          <w:szCs w:val="28"/>
        </w:rPr>
      </w:pPr>
      <w:r w:rsidRPr="00E84009">
        <w:rPr>
          <w:sz w:val="28"/>
          <w:szCs w:val="28"/>
        </w:rPr>
        <w:t>ГЛАВА</w:t>
      </w:r>
      <w:r w:rsidR="00D94BA7" w:rsidRPr="00E84009">
        <w:rPr>
          <w:sz w:val="28"/>
          <w:szCs w:val="28"/>
        </w:rPr>
        <w:t xml:space="preserve"> </w:t>
      </w:r>
      <w:r w:rsidR="005F1125" w:rsidRPr="00E84009">
        <w:rPr>
          <w:sz w:val="28"/>
          <w:szCs w:val="28"/>
        </w:rPr>
        <w:t>1.</w:t>
      </w:r>
      <w:r w:rsidR="00D94BA7" w:rsidRPr="00E84009">
        <w:rPr>
          <w:sz w:val="28"/>
          <w:szCs w:val="28"/>
        </w:rPr>
        <w:t xml:space="preserve"> </w:t>
      </w:r>
      <w:r w:rsidRPr="00E84009">
        <w:rPr>
          <w:sz w:val="28"/>
          <w:szCs w:val="28"/>
        </w:rPr>
        <w:t>ТЕОРЕТИКО-ПРАВОВЫЕ ОСНОВЫ УПРАВЛЕНИЯ УЧРЕЖДЕНИЕМ</w:t>
      </w:r>
    </w:p>
    <w:p w:rsidR="00EB7154" w:rsidRPr="00E84009" w:rsidRDefault="00EB7154" w:rsidP="00E84009">
      <w:pPr>
        <w:widowControl/>
        <w:autoSpaceDE/>
        <w:autoSpaceDN/>
        <w:adjustRightInd/>
        <w:spacing w:line="360" w:lineRule="auto"/>
        <w:ind w:firstLine="1260"/>
        <w:rPr>
          <w:sz w:val="28"/>
          <w:szCs w:val="28"/>
        </w:rPr>
      </w:pPr>
      <w:r w:rsidRPr="00E84009">
        <w:rPr>
          <w:sz w:val="28"/>
          <w:szCs w:val="28"/>
        </w:rPr>
        <w:t xml:space="preserve">1.1. </w:t>
      </w:r>
      <w:r w:rsidR="00E12590" w:rsidRPr="00E84009">
        <w:rPr>
          <w:sz w:val="28"/>
          <w:szCs w:val="28"/>
        </w:rPr>
        <w:t>Э</w:t>
      </w:r>
      <w:r w:rsidRPr="00E84009">
        <w:rPr>
          <w:sz w:val="28"/>
          <w:szCs w:val="28"/>
        </w:rPr>
        <w:t>ффективност</w:t>
      </w:r>
      <w:r w:rsidR="00E12590" w:rsidRPr="00E84009">
        <w:rPr>
          <w:sz w:val="28"/>
          <w:szCs w:val="28"/>
        </w:rPr>
        <w:t>ь</w:t>
      </w:r>
      <w:r w:rsidRPr="00E84009">
        <w:rPr>
          <w:sz w:val="28"/>
          <w:szCs w:val="28"/>
        </w:rPr>
        <w:t xml:space="preserve"> управления</w:t>
      </w:r>
      <w:r w:rsidR="00E12590" w:rsidRPr="00E84009">
        <w:rPr>
          <w:sz w:val="28"/>
          <w:szCs w:val="28"/>
        </w:rPr>
        <w:t>: понятие, критерии, показатели</w:t>
      </w:r>
    </w:p>
    <w:p w:rsidR="00EB7154" w:rsidRPr="00E84009" w:rsidRDefault="00EB7154" w:rsidP="00E84009">
      <w:pPr>
        <w:widowControl/>
        <w:autoSpaceDE/>
        <w:autoSpaceDN/>
        <w:adjustRightInd/>
        <w:spacing w:line="360" w:lineRule="auto"/>
        <w:ind w:firstLine="1260"/>
        <w:rPr>
          <w:sz w:val="28"/>
          <w:szCs w:val="28"/>
        </w:rPr>
      </w:pPr>
      <w:r w:rsidRPr="00E84009">
        <w:rPr>
          <w:sz w:val="28"/>
          <w:szCs w:val="28"/>
        </w:rPr>
        <w:t>1.2. Правовые основы эффективности управления</w:t>
      </w:r>
    </w:p>
    <w:p w:rsidR="003958DB" w:rsidRPr="00E84009" w:rsidRDefault="00C30970" w:rsidP="00E84009">
      <w:pPr>
        <w:shd w:val="clear" w:color="auto" w:fill="FFFFFF"/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ГЛАВА</w:t>
      </w:r>
      <w:r w:rsidR="00EB7154" w:rsidRPr="00E84009">
        <w:rPr>
          <w:sz w:val="28"/>
          <w:szCs w:val="28"/>
        </w:rPr>
        <w:t xml:space="preserve"> </w:t>
      </w:r>
      <w:r w:rsidR="005F1125" w:rsidRPr="00E84009">
        <w:rPr>
          <w:sz w:val="28"/>
          <w:szCs w:val="28"/>
        </w:rPr>
        <w:t>2</w:t>
      </w:r>
      <w:r w:rsidR="00EB7154" w:rsidRPr="00E84009">
        <w:rPr>
          <w:sz w:val="28"/>
          <w:szCs w:val="28"/>
        </w:rPr>
        <w:t xml:space="preserve">. </w:t>
      </w:r>
      <w:r w:rsidRPr="00E84009">
        <w:rPr>
          <w:sz w:val="28"/>
          <w:szCs w:val="28"/>
        </w:rPr>
        <w:t>ОРГАНИЗАЦИОННО-ФУНКЦИОНАЛЬНАЯ ХАРАКТЕРИСТИКА ГОСУДАРСТВЕННОГО УЧРЕЖДЕНИЯ- ОТДЕЛЕНИЯ ПЕНСИОННОГО ФОНДА РФ ПО УДМУРТСКОЙ РЕСПУБЛИКЕ</w:t>
      </w:r>
    </w:p>
    <w:p w:rsidR="008104A9" w:rsidRPr="00E84009" w:rsidRDefault="008104A9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2.1. Государственно</w:t>
      </w:r>
      <w:r w:rsidR="005F1125" w:rsidRPr="00E84009">
        <w:rPr>
          <w:sz w:val="28"/>
          <w:szCs w:val="28"/>
        </w:rPr>
        <w:t>е</w:t>
      </w:r>
      <w:r w:rsidRPr="00E84009">
        <w:rPr>
          <w:sz w:val="28"/>
          <w:szCs w:val="28"/>
        </w:rPr>
        <w:t xml:space="preserve"> Учреждени</w:t>
      </w:r>
      <w:r w:rsidR="005F1125" w:rsidRPr="00E84009">
        <w:rPr>
          <w:sz w:val="28"/>
          <w:szCs w:val="28"/>
        </w:rPr>
        <w:t>е</w:t>
      </w:r>
      <w:r w:rsidRPr="00E84009">
        <w:rPr>
          <w:sz w:val="28"/>
          <w:szCs w:val="28"/>
        </w:rPr>
        <w:t xml:space="preserve"> – Отделени</w:t>
      </w:r>
      <w:r w:rsidR="005F1125" w:rsidRPr="00E84009">
        <w:rPr>
          <w:sz w:val="28"/>
          <w:szCs w:val="28"/>
        </w:rPr>
        <w:t>е</w:t>
      </w:r>
      <w:r w:rsidRPr="00E84009">
        <w:rPr>
          <w:sz w:val="28"/>
          <w:szCs w:val="28"/>
        </w:rPr>
        <w:t xml:space="preserve"> Пенсионного </w:t>
      </w:r>
      <w:r w:rsidR="005F1125" w:rsidRPr="00E84009">
        <w:rPr>
          <w:sz w:val="28"/>
          <w:szCs w:val="28"/>
        </w:rPr>
        <w:t>ф</w:t>
      </w:r>
      <w:r w:rsidRPr="00E84009">
        <w:rPr>
          <w:sz w:val="28"/>
          <w:szCs w:val="28"/>
        </w:rPr>
        <w:t>онда РФ по Удмуртской Республике как субъект управления в сфере пенсионного обеспечения</w:t>
      </w:r>
    </w:p>
    <w:p w:rsidR="00EB7154" w:rsidRPr="00E84009" w:rsidRDefault="008104A9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2.2. Правовые и организационные характеристик</w:t>
      </w:r>
      <w:r w:rsidR="005F1125" w:rsidRPr="00E84009">
        <w:rPr>
          <w:sz w:val="28"/>
          <w:szCs w:val="28"/>
        </w:rPr>
        <w:t>и</w:t>
      </w:r>
      <w:r w:rsidRPr="00E84009">
        <w:rPr>
          <w:sz w:val="28"/>
          <w:szCs w:val="28"/>
        </w:rPr>
        <w:t xml:space="preserve"> эффективности управления</w:t>
      </w:r>
      <w:r w:rsidR="00DA4A1B" w:rsidRPr="00E84009">
        <w:rPr>
          <w:sz w:val="28"/>
          <w:szCs w:val="28"/>
        </w:rPr>
        <w:t xml:space="preserve"> по решению поставленных задач</w:t>
      </w:r>
    </w:p>
    <w:p w:rsidR="00E12590" w:rsidRPr="00E84009" w:rsidRDefault="00C30970" w:rsidP="00E84009">
      <w:pPr>
        <w:shd w:val="clear" w:color="auto" w:fill="FFFFFF"/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ГЛАВА</w:t>
      </w:r>
      <w:r w:rsidR="008104A9" w:rsidRPr="00E84009">
        <w:rPr>
          <w:sz w:val="28"/>
          <w:szCs w:val="28"/>
        </w:rPr>
        <w:t xml:space="preserve"> </w:t>
      </w:r>
      <w:r w:rsidR="005F1125" w:rsidRPr="00E84009">
        <w:rPr>
          <w:sz w:val="28"/>
          <w:szCs w:val="28"/>
        </w:rPr>
        <w:t>3</w:t>
      </w:r>
      <w:r w:rsidR="00E12590" w:rsidRPr="00E84009">
        <w:rPr>
          <w:sz w:val="28"/>
          <w:szCs w:val="28"/>
        </w:rPr>
        <w:t xml:space="preserve">. </w:t>
      </w:r>
      <w:r w:rsidRPr="00E84009">
        <w:rPr>
          <w:sz w:val="28"/>
          <w:szCs w:val="28"/>
        </w:rPr>
        <w:t>ПУТИ ПОВЫШЕНИЯ ЭФФЕКТИВНОСТИ УПРАВЛЕНИЯ ГОСУДАРСТВЕННОГО УЧРЕЖДЕНИЯ- ОТДЕЛЕНИЯ ПЕНСИОННОГО ФОНДА РФ ПО УДМ</w:t>
      </w:r>
    </w:p>
    <w:p w:rsidR="00E12590" w:rsidRPr="00E84009" w:rsidRDefault="00E12590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3.1. </w:t>
      </w:r>
      <w:r w:rsidR="00DA4A1B" w:rsidRPr="00E84009">
        <w:rPr>
          <w:sz w:val="28"/>
          <w:szCs w:val="28"/>
        </w:rPr>
        <w:t>Анализ</w:t>
      </w:r>
      <w:r w:rsidRPr="00E84009">
        <w:rPr>
          <w:sz w:val="28"/>
          <w:szCs w:val="28"/>
        </w:rPr>
        <w:t xml:space="preserve"> эффективности управления</w:t>
      </w:r>
    </w:p>
    <w:p w:rsidR="00E12590" w:rsidRPr="00E84009" w:rsidRDefault="00E12590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3.2. Предложения по совершенствованию эффективности управления</w:t>
      </w:r>
      <w:r w:rsidR="00DA4A1B" w:rsidRPr="00E84009">
        <w:rPr>
          <w:sz w:val="28"/>
          <w:szCs w:val="28"/>
        </w:rPr>
        <w:t>, определение (расчет) их эффективн</w:t>
      </w:r>
      <w:r w:rsidR="006E407B" w:rsidRPr="00E84009">
        <w:rPr>
          <w:sz w:val="28"/>
          <w:szCs w:val="28"/>
        </w:rPr>
        <w:t>о</w:t>
      </w:r>
      <w:r w:rsidR="00DA4A1B" w:rsidRPr="00E84009">
        <w:rPr>
          <w:sz w:val="28"/>
          <w:szCs w:val="28"/>
        </w:rPr>
        <w:t>сти</w:t>
      </w:r>
    </w:p>
    <w:p w:rsidR="00E12590" w:rsidRPr="00E84009" w:rsidRDefault="007E59AB" w:rsidP="00E84009">
      <w:pPr>
        <w:shd w:val="clear" w:color="auto" w:fill="FFFFFF"/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З</w:t>
      </w:r>
      <w:r w:rsidR="00881B7F" w:rsidRPr="00E84009">
        <w:rPr>
          <w:sz w:val="28"/>
          <w:szCs w:val="28"/>
        </w:rPr>
        <w:t>аключение</w:t>
      </w:r>
    </w:p>
    <w:p w:rsidR="00E12590" w:rsidRPr="00E84009" w:rsidRDefault="00E12590" w:rsidP="00E84009">
      <w:pPr>
        <w:spacing w:line="360" w:lineRule="auto"/>
        <w:ind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С</w:t>
      </w:r>
      <w:r w:rsidR="003A4275" w:rsidRPr="00E84009">
        <w:rPr>
          <w:sz w:val="28"/>
          <w:szCs w:val="28"/>
        </w:rPr>
        <w:t>ПИСОК ИСПОЛЬЗ</w:t>
      </w:r>
      <w:r w:rsidR="00111151">
        <w:rPr>
          <w:sz w:val="28"/>
          <w:szCs w:val="28"/>
        </w:rPr>
        <w:t>ОВАННЫХ ИСТОЧНИКОВ И</w:t>
      </w:r>
      <w:r w:rsidR="003A4275" w:rsidRPr="00E84009">
        <w:rPr>
          <w:sz w:val="28"/>
          <w:szCs w:val="28"/>
        </w:rPr>
        <w:t xml:space="preserve"> ЛИТЕРАТУРЫ</w:t>
      </w:r>
    </w:p>
    <w:p w:rsidR="00E12590" w:rsidRPr="00E84009" w:rsidRDefault="00E12590" w:rsidP="00E84009">
      <w:pPr>
        <w:spacing w:line="360" w:lineRule="auto"/>
        <w:ind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П</w:t>
      </w:r>
      <w:r w:rsidR="003A4275" w:rsidRPr="00E84009">
        <w:rPr>
          <w:sz w:val="28"/>
          <w:szCs w:val="28"/>
        </w:rPr>
        <w:t>РИЛОЖЕНИ</w:t>
      </w:r>
      <w:r w:rsidR="00394F22" w:rsidRPr="00E84009">
        <w:rPr>
          <w:sz w:val="28"/>
          <w:szCs w:val="28"/>
        </w:rPr>
        <w:t>Я</w:t>
      </w:r>
    </w:p>
    <w:p w:rsidR="00E12590" w:rsidRPr="00E84009" w:rsidRDefault="00E12590" w:rsidP="00E84009">
      <w:pPr>
        <w:shd w:val="clear" w:color="auto" w:fill="FFFFFF"/>
        <w:spacing w:before="14" w:line="360" w:lineRule="auto"/>
        <w:ind w:left="10" w:right="10" w:firstLine="530"/>
        <w:jc w:val="both"/>
        <w:rPr>
          <w:sz w:val="28"/>
          <w:szCs w:val="28"/>
        </w:rPr>
      </w:pPr>
    </w:p>
    <w:p w:rsidR="00175D9B" w:rsidRPr="00E84009" w:rsidRDefault="00175D9B" w:rsidP="00E84009">
      <w:pPr>
        <w:widowControl/>
        <w:autoSpaceDE/>
        <w:autoSpaceDN/>
        <w:adjustRightInd/>
        <w:spacing w:line="360" w:lineRule="auto"/>
        <w:ind w:firstLine="540"/>
        <w:jc w:val="both"/>
        <w:rPr>
          <w:b/>
          <w:sz w:val="28"/>
          <w:szCs w:val="28"/>
        </w:rPr>
      </w:pPr>
      <w:r w:rsidRPr="00E84009">
        <w:rPr>
          <w:sz w:val="28"/>
          <w:szCs w:val="28"/>
        </w:rPr>
        <w:t xml:space="preserve">Тема: </w:t>
      </w:r>
      <w:r w:rsidRPr="00E84009">
        <w:rPr>
          <w:b/>
          <w:sz w:val="28"/>
          <w:szCs w:val="28"/>
        </w:rPr>
        <w:t>Совершенствование организационной структуры управления (на примере администрации муниципального образования «Сюмсинский район»)</w:t>
      </w:r>
    </w:p>
    <w:p w:rsidR="003A4275" w:rsidRPr="00E84009" w:rsidRDefault="003A4275" w:rsidP="00E84009">
      <w:pPr>
        <w:widowControl/>
        <w:autoSpaceDE/>
        <w:autoSpaceDN/>
        <w:adjustRightInd/>
        <w:spacing w:line="360" w:lineRule="auto"/>
        <w:ind w:firstLine="540"/>
        <w:rPr>
          <w:sz w:val="28"/>
          <w:szCs w:val="28"/>
        </w:rPr>
      </w:pPr>
    </w:p>
    <w:p w:rsidR="00175D9B" w:rsidRPr="00E84009" w:rsidRDefault="00175D9B" w:rsidP="00E84009">
      <w:pPr>
        <w:widowControl/>
        <w:autoSpaceDE/>
        <w:autoSpaceDN/>
        <w:adjustRightInd/>
        <w:spacing w:line="360" w:lineRule="auto"/>
        <w:ind w:firstLine="540"/>
        <w:rPr>
          <w:sz w:val="28"/>
          <w:szCs w:val="28"/>
        </w:rPr>
      </w:pPr>
      <w:r w:rsidRPr="00E84009">
        <w:rPr>
          <w:sz w:val="28"/>
          <w:szCs w:val="28"/>
        </w:rPr>
        <w:t>В</w:t>
      </w:r>
      <w:r w:rsidR="003A4275" w:rsidRPr="00E84009">
        <w:rPr>
          <w:sz w:val="28"/>
          <w:szCs w:val="28"/>
        </w:rPr>
        <w:t>ВЕДЕНИЕ</w:t>
      </w:r>
    </w:p>
    <w:p w:rsidR="00175D9B" w:rsidRPr="00E84009" w:rsidRDefault="00C30970" w:rsidP="00E84009">
      <w:pPr>
        <w:widowControl/>
        <w:autoSpaceDE/>
        <w:autoSpaceDN/>
        <w:adjustRightInd/>
        <w:spacing w:line="360" w:lineRule="auto"/>
        <w:ind w:firstLine="540"/>
        <w:rPr>
          <w:sz w:val="28"/>
          <w:szCs w:val="28"/>
        </w:rPr>
      </w:pPr>
      <w:r w:rsidRPr="00E84009">
        <w:rPr>
          <w:sz w:val="28"/>
          <w:szCs w:val="28"/>
        </w:rPr>
        <w:t xml:space="preserve">ГЛАВА </w:t>
      </w:r>
      <w:r w:rsidR="00394F22" w:rsidRPr="00E84009">
        <w:rPr>
          <w:sz w:val="28"/>
          <w:szCs w:val="28"/>
        </w:rPr>
        <w:t>1</w:t>
      </w:r>
      <w:r w:rsidR="00175D9B" w:rsidRPr="00E84009">
        <w:rPr>
          <w:sz w:val="28"/>
          <w:szCs w:val="28"/>
        </w:rPr>
        <w:t xml:space="preserve">. </w:t>
      </w:r>
      <w:r w:rsidRPr="00E84009">
        <w:rPr>
          <w:sz w:val="28"/>
          <w:szCs w:val="28"/>
        </w:rPr>
        <w:t xml:space="preserve">ТЕОРЕТИКО-ПРАВОВЫЕ ОСНОВЫ ОРГАНИЗАЦИОННОЙ СТРУКТУРЫ УПРАВЛЕНИЯ </w:t>
      </w:r>
    </w:p>
    <w:p w:rsidR="00175D9B" w:rsidRPr="00E84009" w:rsidRDefault="00175D9B" w:rsidP="00E84009">
      <w:pPr>
        <w:widowControl/>
        <w:autoSpaceDE/>
        <w:autoSpaceDN/>
        <w:adjustRightInd/>
        <w:spacing w:line="360" w:lineRule="auto"/>
        <w:ind w:firstLine="1260"/>
        <w:rPr>
          <w:sz w:val="28"/>
          <w:szCs w:val="28"/>
        </w:rPr>
      </w:pPr>
      <w:r w:rsidRPr="00E84009">
        <w:rPr>
          <w:sz w:val="28"/>
          <w:szCs w:val="28"/>
        </w:rPr>
        <w:t>1.1. Теоретические основы организационной структуры управления</w:t>
      </w:r>
    </w:p>
    <w:p w:rsidR="00175D9B" w:rsidRPr="00E84009" w:rsidRDefault="00175D9B" w:rsidP="00E84009">
      <w:pPr>
        <w:widowControl/>
        <w:autoSpaceDE/>
        <w:autoSpaceDN/>
        <w:adjustRightInd/>
        <w:spacing w:line="360" w:lineRule="auto"/>
        <w:ind w:firstLine="1260"/>
        <w:rPr>
          <w:sz w:val="28"/>
          <w:szCs w:val="28"/>
        </w:rPr>
      </w:pPr>
      <w:r w:rsidRPr="00E84009">
        <w:rPr>
          <w:sz w:val="28"/>
          <w:szCs w:val="28"/>
        </w:rPr>
        <w:t>1.2. Правовое обеспечение организационной структуры управления</w:t>
      </w:r>
    </w:p>
    <w:p w:rsidR="00175D9B" w:rsidRPr="00E84009" w:rsidRDefault="00C30970" w:rsidP="00E84009">
      <w:pPr>
        <w:shd w:val="clear" w:color="auto" w:fill="FFFFFF"/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ГЛАВА</w:t>
      </w:r>
      <w:r w:rsidR="00175D9B" w:rsidRPr="00E84009">
        <w:rPr>
          <w:sz w:val="28"/>
          <w:szCs w:val="28"/>
        </w:rPr>
        <w:t xml:space="preserve"> </w:t>
      </w:r>
      <w:r w:rsidR="00394F22" w:rsidRPr="00E84009">
        <w:rPr>
          <w:sz w:val="28"/>
          <w:szCs w:val="28"/>
        </w:rPr>
        <w:t>2</w:t>
      </w:r>
      <w:r w:rsidR="00175D9B" w:rsidRPr="00E84009">
        <w:rPr>
          <w:sz w:val="28"/>
          <w:szCs w:val="28"/>
        </w:rPr>
        <w:t xml:space="preserve">. </w:t>
      </w:r>
      <w:r w:rsidRPr="00E84009">
        <w:rPr>
          <w:sz w:val="28"/>
          <w:szCs w:val="28"/>
        </w:rPr>
        <w:t>ОРГАНИЗАЦИОННО-УПРАВЛЕНЧЕСКАЯ СТРУКТУРА АДМИНИСТРАЦИИ МУНИЦИПАЛЬНОГО ОБРАЗОВАНИЯ «СЮМСИНСКИЙ РАЙОН»</w:t>
      </w:r>
    </w:p>
    <w:p w:rsidR="008863AC" w:rsidRPr="00E84009" w:rsidRDefault="00175D9B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2.1. </w:t>
      </w:r>
      <w:r w:rsidR="005B665F" w:rsidRPr="00E84009">
        <w:rPr>
          <w:sz w:val="28"/>
          <w:szCs w:val="28"/>
        </w:rPr>
        <w:t>Общая характеристика о</w:t>
      </w:r>
      <w:r w:rsidR="008863AC" w:rsidRPr="00E84009">
        <w:rPr>
          <w:sz w:val="28"/>
          <w:szCs w:val="28"/>
        </w:rPr>
        <w:t>рганизационно-управленческой структуры администрации муниципального образования «Сюмсинский район»</w:t>
      </w:r>
    </w:p>
    <w:p w:rsidR="008863AC" w:rsidRPr="00E84009" w:rsidRDefault="00175D9B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2.2. Правов</w:t>
      </w:r>
      <w:r w:rsidR="005B665F" w:rsidRPr="00E84009">
        <w:rPr>
          <w:sz w:val="28"/>
          <w:szCs w:val="28"/>
        </w:rPr>
        <w:t>ое регулирование управленческой деятельности администрации</w:t>
      </w:r>
      <w:r w:rsidR="008863AC" w:rsidRPr="00E84009">
        <w:rPr>
          <w:sz w:val="28"/>
          <w:szCs w:val="28"/>
        </w:rPr>
        <w:t xml:space="preserve"> муниципального образования «Сюмсинский район»</w:t>
      </w:r>
    </w:p>
    <w:p w:rsidR="00175D9B" w:rsidRPr="00E84009" w:rsidRDefault="005B665F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2.3. Влияние организационной структуры на решение социально-экономических вопросов</w:t>
      </w:r>
      <w:r w:rsidR="00175D9B" w:rsidRPr="00E84009">
        <w:rPr>
          <w:sz w:val="28"/>
          <w:szCs w:val="28"/>
        </w:rPr>
        <w:t>.</w:t>
      </w:r>
    </w:p>
    <w:p w:rsidR="005D1897" w:rsidRPr="00E84009" w:rsidRDefault="00C30970" w:rsidP="00E84009">
      <w:pPr>
        <w:shd w:val="clear" w:color="auto" w:fill="FFFFFF"/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ГЛАВА</w:t>
      </w:r>
      <w:r w:rsidR="00175D9B" w:rsidRPr="00E84009">
        <w:rPr>
          <w:sz w:val="28"/>
          <w:szCs w:val="28"/>
        </w:rPr>
        <w:t xml:space="preserve"> </w:t>
      </w:r>
      <w:r w:rsidR="00394F22" w:rsidRPr="00E84009">
        <w:rPr>
          <w:sz w:val="28"/>
          <w:szCs w:val="28"/>
        </w:rPr>
        <w:t>3</w:t>
      </w:r>
      <w:r w:rsidR="00175D9B" w:rsidRPr="00E84009">
        <w:rPr>
          <w:sz w:val="28"/>
          <w:szCs w:val="28"/>
        </w:rPr>
        <w:t xml:space="preserve">. </w:t>
      </w:r>
      <w:r w:rsidR="005D1897" w:rsidRPr="00E84009">
        <w:rPr>
          <w:sz w:val="28"/>
          <w:szCs w:val="28"/>
        </w:rPr>
        <w:t>АНАЛИЗ И ПУТИ ПОВЫШЕНИЯ ОРГАНИЗАЦИОНОЙ СТРУКТУРЫ АДМИНИСТРАЦИИ МУНИЦИПАЛЬНОГО ОБРАЗОВАНИЯ «СЮМСИНСКИЙ РАЙОН»</w:t>
      </w:r>
    </w:p>
    <w:p w:rsidR="008863AC" w:rsidRPr="00E84009" w:rsidRDefault="00175D9B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3.1. </w:t>
      </w:r>
      <w:r w:rsidR="008863AC" w:rsidRPr="00E84009">
        <w:rPr>
          <w:sz w:val="28"/>
          <w:szCs w:val="28"/>
        </w:rPr>
        <w:t>Анализ организационной структуры управления и её влияние на выполнение поставленных задач.</w:t>
      </w:r>
    </w:p>
    <w:p w:rsidR="00175D9B" w:rsidRPr="00E84009" w:rsidRDefault="00175D9B" w:rsidP="00E84009">
      <w:pPr>
        <w:shd w:val="clear" w:color="auto" w:fill="FFFFFF"/>
        <w:spacing w:before="14" w:line="360" w:lineRule="auto"/>
        <w:ind w:right="10" w:firstLine="126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3.2. Предложения по совершенствованию </w:t>
      </w:r>
      <w:r w:rsidR="008863AC" w:rsidRPr="00E84009">
        <w:rPr>
          <w:sz w:val="28"/>
          <w:szCs w:val="28"/>
        </w:rPr>
        <w:t>организационной структуры управления и их влияние на эффективность решения социально-экономических вопросов</w:t>
      </w:r>
      <w:r w:rsidRPr="00E84009">
        <w:rPr>
          <w:sz w:val="28"/>
          <w:szCs w:val="28"/>
        </w:rPr>
        <w:t>.</w:t>
      </w:r>
    </w:p>
    <w:p w:rsidR="00175D9B" w:rsidRPr="00E84009" w:rsidRDefault="007E59AB" w:rsidP="00E84009">
      <w:pPr>
        <w:shd w:val="clear" w:color="auto" w:fill="FFFFFF"/>
        <w:tabs>
          <w:tab w:val="center" w:pos="5367"/>
        </w:tabs>
        <w:spacing w:before="14" w:line="360" w:lineRule="auto"/>
        <w:ind w:right="10"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З</w:t>
      </w:r>
      <w:r w:rsidR="00881B7F" w:rsidRPr="00E84009">
        <w:rPr>
          <w:sz w:val="28"/>
          <w:szCs w:val="28"/>
        </w:rPr>
        <w:t>аключение</w:t>
      </w:r>
      <w:r w:rsidRPr="00E84009">
        <w:rPr>
          <w:sz w:val="28"/>
          <w:szCs w:val="28"/>
        </w:rPr>
        <w:tab/>
      </w:r>
    </w:p>
    <w:p w:rsidR="00175D9B" w:rsidRPr="00E84009" w:rsidRDefault="00175D9B" w:rsidP="00E84009">
      <w:pPr>
        <w:spacing w:line="360" w:lineRule="auto"/>
        <w:ind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С</w:t>
      </w:r>
      <w:r w:rsidR="003A4275" w:rsidRPr="00E84009">
        <w:rPr>
          <w:sz w:val="28"/>
          <w:szCs w:val="28"/>
        </w:rPr>
        <w:t>ПИСОК ИСПОЛЬЗ</w:t>
      </w:r>
      <w:r w:rsidR="00111151">
        <w:rPr>
          <w:sz w:val="28"/>
          <w:szCs w:val="28"/>
        </w:rPr>
        <w:t xml:space="preserve">ОВАННЫХ ИСТОЧНИКОВ И </w:t>
      </w:r>
      <w:r w:rsidR="003A4275" w:rsidRPr="00E84009">
        <w:rPr>
          <w:sz w:val="28"/>
          <w:szCs w:val="28"/>
        </w:rPr>
        <w:t xml:space="preserve"> ЛИТЕРАТУРЫ</w:t>
      </w:r>
    </w:p>
    <w:p w:rsidR="00175D9B" w:rsidRPr="00E84009" w:rsidRDefault="00175D9B" w:rsidP="00E84009">
      <w:pPr>
        <w:spacing w:line="360" w:lineRule="auto"/>
        <w:ind w:firstLine="540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П</w:t>
      </w:r>
      <w:r w:rsidR="003A4275" w:rsidRPr="00E84009">
        <w:rPr>
          <w:sz w:val="28"/>
          <w:szCs w:val="28"/>
        </w:rPr>
        <w:t>РИЛОЖЕНИ</w:t>
      </w:r>
      <w:r w:rsidR="00394F22" w:rsidRPr="00E84009">
        <w:rPr>
          <w:sz w:val="28"/>
          <w:szCs w:val="28"/>
        </w:rPr>
        <w:t>Я</w:t>
      </w:r>
      <w:r w:rsidRPr="00E84009">
        <w:rPr>
          <w:sz w:val="28"/>
          <w:szCs w:val="28"/>
        </w:rPr>
        <w:t>.</w:t>
      </w:r>
    </w:p>
    <w:p w:rsidR="008104A9" w:rsidRDefault="008104A9" w:rsidP="00E84009">
      <w:pPr>
        <w:shd w:val="clear" w:color="auto" w:fill="FFFFFF"/>
        <w:spacing w:before="14" w:line="360" w:lineRule="auto"/>
        <w:ind w:left="10" w:right="10" w:firstLine="442"/>
        <w:jc w:val="both"/>
        <w:rPr>
          <w:sz w:val="28"/>
          <w:szCs w:val="28"/>
        </w:rPr>
      </w:pPr>
    </w:p>
    <w:p w:rsidR="00675102" w:rsidRDefault="00675102" w:rsidP="00E84009">
      <w:pPr>
        <w:shd w:val="clear" w:color="auto" w:fill="FFFFFF"/>
        <w:spacing w:before="14" w:line="360" w:lineRule="auto"/>
        <w:ind w:left="10" w:right="10" w:firstLine="442"/>
        <w:jc w:val="both"/>
        <w:rPr>
          <w:sz w:val="28"/>
          <w:szCs w:val="28"/>
        </w:rPr>
      </w:pPr>
    </w:p>
    <w:p w:rsidR="00675102" w:rsidRPr="00E84009" w:rsidRDefault="00675102" w:rsidP="00E84009">
      <w:pPr>
        <w:shd w:val="clear" w:color="auto" w:fill="FFFFFF"/>
        <w:spacing w:before="14" w:line="360" w:lineRule="auto"/>
        <w:ind w:left="10" w:right="10" w:firstLine="442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ind w:firstLine="708"/>
        <w:jc w:val="both"/>
        <w:rPr>
          <w:sz w:val="28"/>
          <w:szCs w:val="28"/>
        </w:rPr>
      </w:pPr>
      <w:r w:rsidRPr="00E84009">
        <w:rPr>
          <w:sz w:val="28"/>
          <w:szCs w:val="28"/>
        </w:rPr>
        <w:t xml:space="preserve">Составитель </w:t>
      </w:r>
      <w:r w:rsidRPr="00675102">
        <w:rPr>
          <w:b/>
          <w:sz w:val="28"/>
          <w:szCs w:val="28"/>
        </w:rPr>
        <w:t>Иванова Алёна Анатольевна</w:t>
      </w:r>
    </w:p>
    <w:p w:rsidR="00394F22" w:rsidRPr="00E84009" w:rsidRDefault="00394F22" w:rsidP="00E84009">
      <w:pPr>
        <w:spacing w:line="360" w:lineRule="auto"/>
        <w:ind w:firstLine="708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Методические указания по выполнению курсовой работы по дисциплине «Система государственного и муниципального управления»</w:t>
      </w: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ind w:left="720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ind w:firstLine="720"/>
        <w:jc w:val="both"/>
        <w:rPr>
          <w:sz w:val="28"/>
          <w:szCs w:val="28"/>
        </w:rPr>
      </w:pPr>
    </w:p>
    <w:p w:rsidR="00394F22" w:rsidRPr="00E84009" w:rsidRDefault="00675102" w:rsidP="00E8400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Редактор В.И. Бацекало</w:t>
      </w: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394F22" w:rsidRPr="00E84009" w:rsidRDefault="00394F22" w:rsidP="00E84009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Подписано в печать 05.11.07. Формат 60*84 1/16</w:t>
      </w: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Печать офсетная. Усл.печ.л. ____. Уч.-изд.л._______.</w:t>
      </w: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ab/>
        <w:t>Тираж 100 экз. Заказ №_____.</w:t>
      </w: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</w:p>
    <w:p w:rsidR="00675102" w:rsidRPr="00E84009" w:rsidRDefault="00675102" w:rsidP="00675102">
      <w:pPr>
        <w:spacing w:line="360" w:lineRule="auto"/>
        <w:ind w:left="720"/>
        <w:jc w:val="both"/>
        <w:rPr>
          <w:sz w:val="28"/>
          <w:szCs w:val="28"/>
        </w:rPr>
      </w:pPr>
    </w:p>
    <w:p w:rsidR="00675102" w:rsidRPr="00E84009" w:rsidRDefault="00675102" w:rsidP="00675102">
      <w:pPr>
        <w:spacing w:line="360" w:lineRule="auto"/>
        <w:ind w:left="720"/>
        <w:jc w:val="both"/>
        <w:rPr>
          <w:sz w:val="28"/>
          <w:szCs w:val="28"/>
        </w:rPr>
      </w:pP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Издательство «Детектив-информ»</w:t>
      </w:r>
    </w:p>
    <w:p w:rsidR="00675102" w:rsidRPr="00E84009" w:rsidRDefault="00675102" w:rsidP="00675102">
      <w:pPr>
        <w:spacing w:line="360" w:lineRule="auto"/>
        <w:jc w:val="both"/>
        <w:rPr>
          <w:sz w:val="28"/>
          <w:szCs w:val="28"/>
        </w:rPr>
      </w:pPr>
      <w:r w:rsidRPr="00E84009">
        <w:rPr>
          <w:sz w:val="28"/>
          <w:szCs w:val="28"/>
        </w:rPr>
        <w:t>426034, Ижевск, Университетская,1.</w:t>
      </w:r>
      <w:bookmarkStart w:id="0" w:name="_GoBack"/>
      <w:bookmarkEnd w:id="0"/>
    </w:p>
    <w:sectPr w:rsidR="00675102" w:rsidRPr="00E84009" w:rsidSect="006E407B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643" w:rsidRDefault="00F44643">
      <w:r>
        <w:separator/>
      </w:r>
    </w:p>
  </w:endnote>
  <w:endnote w:type="continuationSeparator" w:id="0">
    <w:p w:rsidR="00F44643" w:rsidRDefault="00F4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E8" w:rsidRDefault="00E24EE8" w:rsidP="009A5F49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EE8" w:rsidRDefault="00E24EE8" w:rsidP="009A5F4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F49" w:rsidRDefault="009A5F49" w:rsidP="009A5F49">
    <w:pPr>
      <w:pStyle w:val="a6"/>
      <w:framePr w:wrap="around" w:vAnchor="text" w:hAnchor="margin" w:xAlign="outside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6EE8">
      <w:rPr>
        <w:rStyle w:val="a7"/>
        <w:noProof/>
      </w:rPr>
      <w:t>2</w:t>
    </w:r>
    <w:r>
      <w:rPr>
        <w:rStyle w:val="a7"/>
      </w:rPr>
      <w:fldChar w:fldCharType="end"/>
    </w:r>
  </w:p>
  <w:p w:rsidR="00E24EE8" w:rsidRDefault="00E24EE8" w:rsidP="009A5F49">
    <w:pPr>
      <w:pStyle w:val="a6"/>
      <w:framePr w:wrap="around" w:vAnchor="text" w:hAnchor="margin" w:xAlign="outside" w:y="1"/>
      <w:rPr>
        <w:rStyle w:val="a7"/>
      </w:rPr>
    </w:pPr>
  </w:p>
  <w:p w:rsidR="00E24EE8" w:rsidRDefault="00E24EE8" w:rsidP="009A5F4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643" w:rsidRDefault="00F44643">
      <w:r>
        <w:separator/>
      </w:r>
    </w:p>
  </w:footnote>
  <w:footnote w:type="continuationSeparator" w:id="0">
    <w:p w:rsidR="00F44643" w:rsidRDefault="00F4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7EC500"/>
    <w:lvl w:ilvl="0">
      <w:numFmt w:val="bullet"/>
      <w:lvlText w:val="*"/>
      <w:lvlJc w:val="left"/>
    </w:lvl>
  </w:abstractNum>
  <w:abstractNum w:abstractNumId="1">
    <w:nsid w:val="01277451"/>
    <w:multiLevelType w:val="multilevel"/>
    <w:tmpl w:val="3D9E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6B0CA4"/>
    <w:multiLevelType w:val="singleLevel"/>
    <w:tmpl w:val="30BCE63E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1B651AE"/>
    <w:multiLevelType w:val="hybridMultilevel"/>
    <w:tmpl w:val="ECD41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677642"/>
    <w:multiLevelType w:val="singleLevel"/>
    <w:tmpl w:val="1CFC4CE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07852FF5"/>
    <w:multiLevelType w:val="hybridMultilevel"/>
    <w:tmpl w:val="78364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9939BD"/>
    <w:multiLevelType w:val="hybridMultilevel"/>
    <w:tmpl w:val="813412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C7D3C24"/>
    <w:multiLevelType w:val="hybridMultilevel"/>
    <w:tmpl w:val="EFDA1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2993A18"/>
    <w:multiLevelType w:val="hybridMultilevel"/>
    <w:tmpl w:val="B2ACFB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36703F"/>
    <w:multiLevelType w:val="hybridMultilevel"/>
    <w:tmpl w:val="BD423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54808"/>
    <w:multiLevelType w:val="hybridMultilevel"/>
    <w:tmpl w:val="30DCC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EB05F2"/>
    <w:multiLevelType w:val="singleLevel"/>
    <w:tmpl w:val="A6E87B6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5642883"/>
    <w:multiLevelType w:val="hybridMultilevel"/>
    <w:tmpl w:val="124E856E"/>
    <w:lvl w:ilvl="0" w:tplc="80189AF4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3">
    <w:nsid w:val="25AD161D"/>
    <w:multiLevelType w:val="singleLevel"/>
    <w:tmpl w:val="72B4C7A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>
    <w:nsid w:val="26EA2B0E"/>
    <w:multiLevelType w:val="singleLevel"/>
    <w:tmpl w:val="08D2CEE6"/>
    <w:lvl w:ilvl="0">
      <w:start w:val="9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">
    <w:nsid w:val="29795257"/>
    <w:multiLevelType w:val="hybridMultilevel"/>
    <w:tmpl w:val="57B6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BC4"/>
    <w:multiLevelType w:val="singleLevel"/>
    <w:tmpl w:val="109EC454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30D472D5"/>
    <w:multiLevelType w:val="hybridMultilevel"/>
    <w:tmpl w:val="69AC7246"/>
    <w:lvl w:ilvl="0" w:tplc="8B34BA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3215FE"/>
    <w:multiLevelType w:val="hybridMultilevel"/>
    <w:tmpl w:val="D8749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7A21BE"/>
    <w:multiLevelType w:val="singleLevel"/>
    <w:tmpl w:val="3E14DE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6A059DB"/>
    <w:multiLevelType w:val="hybridMultilevel"/>
    <w:tmpl w:val="D6FAB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46819"/>
    <w:multiLevelType w:val="hybridMultilevel"/>
    <w:tmpl w:val="CBFC0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13199D"/>
    <w:multiLevelType w:val="hybridMultilevel"/>
    <w:tmpl w:val="B1105440"/>
    <w:lvl w:ilvl="0" w:tplc="9DEE5812">
      <w:numFmt w:val="none"/>
      <w:lvlText w:val=""/>
      <w:lvlJc w:val="left"/>
      <w:pPr>
        <w:tabs>
          <w:tab w:val="num" w:pos="360"/>
        </w:tabs>
      </w:pPr>
    </w:lvl>
    <w:lvl w:ilvl="1" w:tplc="0A84B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0E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88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00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64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43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61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E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9F1B7C"/>
    <w:multiLevelType w:val="singleLevel"/>
    <w:tmpl w:val="41AE461A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4">
    <w:nsid w:val="3BF73EFF"/>
    <w:multiLevelType w:val="hybridMultilevel"/>
    <w:tmpl w:val="1B1EA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6577D3"/>
    <w:multiLevelType w:val="hybridMultilevel"/>
    <w:tmpl w:val="6AB64B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2CA7454"/>
    <w:multiLevelType w:val="multilevel"/>
    <w:tmpl w:val="E6224CA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7">
    <w:nsid w:val="44C86F01"/>
    <w:multiLevelType w:val="hybridMultilevel"/>
    <w:tmpl w:val="022001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AC6424B"/>
    <w:multiLevelType w:val="hybridMultilevel"/>
    <w:tmpl w:val="1452FF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ADA492D"/>
    <w:multiLevelType w:val="singleLevel"/>
    <w:tmpl w:val="251E7C58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0">
    <w:nsid w:val="55B019A8"/>
    <w:multiLevelType w:val="singleLevel"/>
    <w:tmpl w:val="3E14DE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7325340"/>
    <w:multiLevelType w:val="singleLevel"/>
    <w:tmpl w:val="2CDA071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>
    <w:nsid w:val="6276028F"/>
    <w:multiLevelType w:val="singleLevel"/>
    <w:tmpl w:val="A6E87B6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64100659"/>
    <w:multiLevelType w:val="singleLevel"/>
    <w:tmpl w:val="4E3E184A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DB80483"/>
    <w:multiLevelType w:val="hybridMultilevel"/>
    <w:tmpl w:val="7BAE35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3E7B3E"/>
    <w:multiLevelType w:val="singleLevel"/>
    <w:tmpl w:val="AA9CCF9C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6">
    <w:nsid w:val="7407764A"/>
    <w:multiLevelType w:val="hybridMultilevel"/>
    <w:tmpl w:val="A86A8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C34A05"/>
    <w:multiLevelType w:val="hybridMultilevel"/>
    <w:tmpl w:val="3D9E4F00"/>
    <w:lvl w:ilvl="0" w:tplc="452E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30"/>
  </w:num>
  <w:num w:numId="13">
    <w:abstractNumId w:val="33"/>
  </w:num>
  <w:num w:numId="14">
    <w:abstractNumId w:val="16"/>
  </w:num>
  <w:num w:numId="15">
    <w:abstractNumId w:val="23"/>
  </w:num>
  <w:num w:numId="16">
    <w:abstractNumId w:val="35"/>
  </w:num>
  <w:num w:numId="17">
    <w:abstractNumId w:val="1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"/>
  </w:num>
  <w:num w:numId="22">
    <w:abstractNumId w:val="2"/>
  </w:num>
  <w:num w:numId="23">
    <w:abstractNumId w:val="29"/>
  </w:num>
  <w:num w:numId="24">
    <w:abstractNumId w:val="32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1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28"/>
  </w:num>
  <w:num w:numId="30">
    <w:abstractNumId w:val="18"/>
  </w:num>
  <w:num w:numId="31">
    <w:abstractNumId w:val="24"/>
  </w:num>
  <w:num w:numId="32">
    <w:abstractNumId w:val="9"/>
  </w:num>
  <w:num w:numId="33">
    <w:abstractNumId w:val="12"/>
  </w:num>
  <w:num w:numId="34">
    <w:abstractNumId w:val="6"/>
  </w:num>
  <w:num w:numId="35">
    <w:abstractNumId w:val="36"/>
  </w:num>
  <w:num w:numId="36">
    <w:abstractNumId w:val="34"/>
  </w:num>
  <w:num w:numId="37">
    <w:abstractNumId w:val="21"/>
  </w:num>
  <w:num w:numId="38">
    <w:abstractNumId w:val="7"/>
  </w:num>
  <w:num w:numId="39">
    <w:abstractNumId w:val="20"/>
  </w:num>
  <w:num w:numId="40">
    <w:abstractNumId w:val="27"/>
  </w:num>
  <w:num w:numId="41">
    <w:abstractNumId w:val="26"/>
  </w:num>
  <w:num w:numId="42">
    <w:abstractNumId w:val="10"/>
  </w:num>
  <w:num w:numId="43">
    <w:abstractNumId w:val="37"/>
  </w:num>
  <w:num w:numId="44">
    <w:abstractNumId w:val="5"/>
  </w:num>
  <w:num w:numId="45">
    <w:abstractNumId w:val="25"/>
  </w:num>
  <w:num w:numId="46">
    <w:abstractNumId w:val="1"/>
  </w:num>
  <w:num w:numId="47">
    <w:abstractNumId w:val="17"/>
  </w:num>
  <w:num w:numId="48">
    <w:abstractNumId w:val="22"/>
  </w:num>
  <w:num w:numId="49">
    <w:abstractNumId w:val="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5AB"/>
    <w:rsid w:val="00051E2C"/>
    <w:rsid w:val="000A2B53"/>
    <w:rsid w:val="000B36B0"/>
    <w:rsid w:val="000C2377"/>
    <w:rsid w:val="000F7A97"/>
    <w:rsid w:val="00106CFB"/>
    <w:rsid w:val="00111151"/>
    <w:rsid w:val="00126093"/>
    <w:rsid w:val="00134615"/>
    <w:rsid w:val="00175D9B"/>
    <w:rsid w:val="001D1DDF"/>
    <w:rsid w:val="0023614A"/>
    <w:rsid w:val="00264F0A"/>
    <w:rsid w:val="002933B2"/>
    <w:rsid w:val="002E7446"/>
    <w:rsid w:val="002F65F9"/>
    <w:rsid w:val="00337250"/>
    <w:rsid w:val="00346832"/>
    <w:rsid w:val="003510A0"/>
    <w:rsid w:val="0039071F"/>
    <w:rsid w:val="00394F22"/>
    <w:rsid w:val="003958DB"/>
    <w:rsid w:val="003A4275"/>
    <w:rsid w:val="003B7AFD"/>
    <w:rsid w:val="003E29E7"/>
    <w:rsid w:val="0040294A"/>
    <w:rsid w:val="00446065"/>
    <w:rsid w:val="0045254E"/>
    <w:rsid w:val="004D7053"/>
    <w:rsid w:val="0050121F"/>
    <w:rsid w:val="005147E5"/>
    <w:rsid w:val="005B0865"/>
    <w:rsid w:val="005B665F"/>
    <w:rsid w:val="005D1897"/>
    <w:rsid w:val="005F1125"/>
    <w:rsid w:val="00613F97"/>
    <w:rsid w:val="00636365"/>
    <w:rsid w:val="00655BDF"/>
    <w:rsid w:val="00660072"/>
    <w:rsid w:val="00675102"/>
    <w:rsid w:val="006C0AD2"/>
    <w:rsid w:val="006E2030"/>
    <w:rsid w:val="006E407B"/>
    <w:rsid w:val="0075471E"/>
    <w:rsid w:val="00766603"/>
    <w:rsid w:val="007A25CC"/>
    <w:rsid w:val="007C3DF3"/>
    <w:rsid w:val="007E59AB"/>
    <w:rsid w:val="008104A9"/>
    <w:rsid w:val="00826F9F"/>
    <w:rsid w:val="0084324E"/>
    <w:rsid w:val="00844199"/>
    <w:rsid w:val="00844E16"/>
    <w:rsid w:val="008578D2"/>
    <w:rsid w:val="00863112"/>
    <w:rsid w:val="00881B7F"/>
    <w:rsid w:val="008863AC"/>
    <w:rsid w:val="008D6DAC"/>
    <w:rsid w:val="009258BE"/>
    <w:rsid w:val="00946EE8"/>
    <w:rsid w:val="009531F5"/>
    <w:rsid w:val="00955CE5"/>
    <w:rsid w:val="009A5F49"/>
    <w:rsid w:val="009E0977"/>
    <w:rsid w:val="00A61F07"/>
    <w:rsid w:val="00A70BCD"/>
    <w:rsid w:val="00AC1A84"/>
    <w:rsid w:val="00AD1412"/>
    <w:rsid w:val="00AF6437"/>
    <w:rsid w:val="00B10CD7"/>
    <w:rsid w:val="00B679E7"/>
    <w:rsid w:val="00B80A63"/>
    <w:rsid w:val="00B96526"/>
    <w:rsid w:val="00BB1482"/>
    <w:rsid w:val="00BB6DBA"/>
    <w:rsid w:val="00BF13E4"/>
    <w:rsid w:val="00BF7F54"/>
    <w:rsid w:val="00C115AD"/>
    <w:rsid w:val="00C30970"/>
    <w:rsid w:val="00CA38CE"/>
    <w:rsid w:val="00CD05AB"/>
    <w:rsid w:val="00D06E5F"/>
    <w:rsid w:val="00D906B5"/>
    <w:rsid w:val="00D90B3C"/>
    <w:rsid w:val="00D94BA7"/>
    <w:rsid w:val="00DA4A1B"/>
    <w:rsid w:val="00DD75BA"/>
    <w:rsid w:val="00DE180C"/>
    <w:rsid w:val="00E020B3"/>
    <w:rsid w:val="00E12590"/>
    <w:rsid w:val="00E24EE8"/>
    <w:rsid w:val="00E51218"/>
    <w:rsid w:val="00E6207E"/>
    <w:rsid w:val="00E77175"/>
    <w:rsid w:val="00E84009"/>
    <w:rsid w:val="00EB7154"/>
    <w:rsid w:val="00F1697B"/>
    <w:rsid w:val="00F273AF"/>
    <w:rsid w:val="00F44643"/>
    <w:rsid w:val="00F6472B"/>
    <w:rsid w:val="00F663BB"/>
    <w:rsid w:val="00F71FFB"/>
    <w:rsid w:val="00F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EC92507E-AA89-4054-92D8-7CA54676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AB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24EE8"/>
    <w:pPr>
      <w:keepNext/>
      <w:widowControl/>
      <w:autoSpaceDE/>
      <w:autoSpaceDN/>
      <w:adjustRightInd/>
      <w:jc w:val="center"/>
      <w:outlineLvl w:val="1"/>
    </w:pPr>
    <w:rPr>
      <w:b/>
      <w:bCs/>
      <w:sz w:val="1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5AB"/>
    <w:rPr>
      <w:color w:val="0000FF"/>
      <w:u w:val="single"/>
    </w:rPr>
  </w:style>
  <w:style w:type="paragraph" w:styleId="a4">
    <w:name w:val="Document Map"/>
    <w:basedOn w:val="a"/>
    <w:semiHidden/>
    <w:rsid w:val="0013461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3B7AFD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6E407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407B"/>
  </w:style>
  <w:style w:type="paragraph" w:styleId="a8">
    <w:name w:val="header"/>
    <w:basedOn w:val="a"/>
    <w:rsid w:val="006E407B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C309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Title"/>
    <w:basedOn w:val="a"/>
    <w:qFormat/>
    <w:rsid w:val="00C30970"/>
    <w:pPr>
      <w:widowControl/>
      <w:autoSpaceDE/>
      <w:autoSpaceDN/>
      <w:adjustRightInd/>
      <w:jc w:val="center"/>
    </w:pPr>
    <w:rPr>
      <w:b/>
      <w:bCs/>
      <w:sz w:val="44"/>
      <w:szCs w:val="44"/>
    </w:rPr>
  </w:style>
  <w:style w:type="paragraph" w:styleId="1">
    <w:name w:val="index 1"/>
    <w:basedOn w:val="a"/>
    <w:next w:val="a"/>
    <w:autoRedefine/>
    <w:semiHidden/>
    <w:rsid w:val="00C30970"/>
    <w:pPr>
      <w:ind w:left="200" w:hanging="200"/>
    </w:pPr>
  </w:style>
  <w:style w:type="paragraph" w:styleId="ab">
    <w:name w:val="index heading"/>
    <w:basedOn w:val="a"/>
    <w:next w:val="1"/>
    <w:semiHidden/>
    <w:rsid w:val="00C30970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написанию курсового проекта по дисциплине</vt:lpstr>
    </vt:vector>
  </TitlesOfParts>
  <Company>personal</Company>
  <LinksUpToDate>false</LinksUpToDate>
  <CharactersWithSpaces>34770</CharactersWithSpaces>
  <SharedDoc>false</SharedDoc>
  <HLinks>
    <vt:vector size="324" baseType="variant">
      <vt:variant>
        <vt:i4>1966092</vt:i4>
      </vt:variant>
      <vt:variant>
        <vt:i4>159</vt:i4>
      </vt:variant>
      <vt:variant>
        <vt:i4>0</vt:i4>
      </vt:variant>
      <vt:variant>
        <vt:i4>5</vt:i4>
      </vt:variant>
      <vt:variant>
        <vt:lpwstr>http://www.prorektor.ru/forma/theme2087.html</vt:lpwstr>
      </vt:variant>
      <vt:variant>
        <vt:lpwstr/>
      </vt:variant>
      <vt:variant>
        <vt:i4>1966093</vt:i4>
      </vt:variant>
      <vt:variant>
        <vt:i4>156</vt:i4>
      </vt:variant>
      <vt:variant>
        <vt:i4>0</vt:i4>
      </vt:variant>
      <vt:variant>
        <vt:i4>5</vt:i4>
      </vt:variant>
      <vt:variant>
        <vt:lpwstr>http://www.prorektor.ru/forma/theme2086.html</vt:lpwstr>
      </vt:variant>
      <vt:variant>
        <vt:lpwstr/>
      </vt:variant>
      <vt:variant>
        <vt:i4>1507339</vt:i4>
      </vt:variant>
      <vt:variant>
        <vt:i4>153</vt:i4>
      </vt:variant>
      <vt:variant>
        <vt:i4>0</vt:i4>
      </vt:variant>
      <vt:variant>
        <vt:i4>5</vt:i4>
      </vt:variant>
      <vt:variant>
        <vt:lpwstr>http://www.prorektor.ru/forma/theme2111.html</vt:lpwstr>
      </vt:variant>
      <vt:variant>
        <vt:lpwstr/>
      </vt:variant>
      <vt:variant>
        <vt:i4>1376267</vt:i4>
      </vt:variant>
      <vt:variant>
        <vt:i4>150</vt:i4>
      </vt:variant>
      <vt:variant>
        <vt:i4>0</vt:i4>
      </vt:variant>
      <vt:variant>
        <vt:i4>5</vt:i4>
      </vt:variant>
      <vt:variant>
        <vt:lpwstr>http://www.prorektor.ru/forma/theme2131.html</vt:lpwstr>
      </vt:variant>
      <vt:variant>
        <vt:lpwstr/>
      </vt:variant>
      <vt:variant>
        <vt:i4>1507340</vt:i4>
      </vt:variant>
      <vt:variant>
        <vt:i4>147</vt:i4>
      </vt:variant>
      <vt:variant>
        <vt:i4>0</vt:i4>
      </vt:variant>
      <vt:variant>
        <vt:i4>5</vt:i4>
      </vt:variant>
      <vt:variant>
        <vt:lpwstr>http://www.prorektor.ru/forma/theme2116.html</vt:lpwstr>
      </vt:variant>
      <vt:variant>
        <vt:lpwstr/>
      </vt:variant>
      <vt:variant>
        <vt:i4>1376271</vt:i4>
      </vt:variant>
      <vt:variant>
        <vt:i4>144</vt:i4>
      </vt:variant>
      <vt:variant>
        <vt:i4>0</vt:i4>
      </vt:variant>
      <vt:variant>
        <vt:i4>5</vt:i4>
      </vt:variant>
      <vt:variant>
        <vt:lpwstr>http://www.prorektor.ru/forma/theme2135.html</vt:lpwstr>
      </vt:variant>
      <vt:variant>
        <vt:lpwstr/>
      </vt:variant>
      <vt:variant>
        <vt:i4>1376259</vt:i4>
      </vt:variant>
      <vt:variant>
        <vt:i4>141</vt:i4>
      </vt:variant>
      <vt:variant>
        <vt:i4>0</vt:i4>
      </vt:variant>
      <vt:variant>
        <vt:i4>5</vt:i4>
      </vt:variant>
      <vt:variant>
        <vt:lpwstr>http://www.prorektor.ru/forma/theme2139.html</vt:lpwstr>
      </vt:variant>
      <vt:variant>
        <vt:lpwstr/>
      </vt:variant>
      <vt:variant>
        <vt:i4>1245186</vt:i4>
      </vt:variant>
      <vt:variant>
        <vt:i4>138</vt:i4>
      </vt:variant>
      <vt:variant>
        <vt:i4>0</vt:i4>
      </vt:variant>
      <vt:variant>
        <vt:i4>5</vt:i4>
      </vt:variant>
      <vt:variant>
        <vt:lpwstr>http://www.prorektor.ru/forma/theme2158.html</vt:lpwstr>
      </vt:variant>
      <vt:variant>
        <vt:lpwstr/>
      </vt:variant>
      <vt:variant>
        <vt:i4>1245197</vt:i4>
      </vt:variant>
      <vt:variant>
        <vt:i4>135</vt:i4>
      </vt:variant>
      <vt:variant>
        <vt:i4>0</vt:i4>
      </vt:variant>
      <vt:variant>
        <vt:i4>5</vt:i4>
      </vt:variant>
      <vt:variant>
        <vt:lpwstr>http://www.prorektor.ru/forma/theme2157.html</vt:lpwstr>
      </vt:variant>
      <vt:variant>
        <vt:lpwstr/>
      </vt:variant>
      <vt:variant>
        <vt:i4>1245193</vt:i4>
      </vt:variant>
      <vt:variant>
        <vt:i4>132</vt:i4>
      </vt:variant>
      <vt:variant>
        <vt:i4>0</vt:i4>
      </vt:variant>
      <vt:variant>
        <vt:i4>5</vt:i4>
      </vt:variant>
      <vt:variant>
        <vt:lpwstr>http://www.prorektor.ru/forma/theme2153.html</vt:lpwstr>
      </vt:variant>
      <vt:variant>
        <vt:lpwstr/>
      </vt:variant>
      <vt:variant>
        <vt:i4>1179651</vt:i4>
      </vt:variant>
      <vt:variant>
        <vt:i4>129</vt:i4>
      </vt:variant>
      <vt:variant>
        <vt:i4>0</vt:i4>
      </vt:variant>
      <vt:variant>
        <vt:i4>5</vt:i4>
      </vt:variant>
      <vt:variant>
        <vt:lpwstr>http://www.prorektor.ru/forma/theme2149.html</vt:lpwstr>
      </vt:variant>
      <vt:variant>
        <vt:lpwstr/>
      </vt:variant>
      <vt:variant>
        <vt:i4>1966093</vt:i4>
      </vt:variant>
      <vt:variant>
        <vt:i4>126</vt:i4>
      </vt:variant>
      <vt:variant>
        <vt:i4>0</vt:i4>
      </vt:variant>
      <vt:variant>
        <vt:i4>5</vt:i4>
      </vt:variant>
      <vt:variant>
        <vt:lpwstr>http://www.prorektor.ru/forma/theme2187.html</vt:lpwstr>
      </vt:variant>
      <vt:variant>
        <vt:lpwstr/>
      </vt:variant>
      <vt:variant>
        <vt:i4>1376265</vt:i4>
      </vt:variant>
      <vt:variant>
        <vt:i4>123</vt:i4>
      </vt:variant>
      <vt:variant>
        <vt:i4>0</vt:i4>
      </vt:variant>
      <vt:variant>
        <vt:i4>5</vt:i4>
      </vt:variant>
      <vt:variant>
        <vt:lpwstr>http://www.prorektor.ru/forma/theme1705.html</vt:lpwstr>
      </vt:variant>
      <vt:variant>
        <vt:lpwstr/>
      </vt:variant>
      <vt:variant>
        <vt:i4>1966089</vt:i4>
      </vt:variant>
      <vt:variant>
        <vt:i4>120</vt:i4>
      </vt:variant>
      <vt:variant>
        <vt:i4>0</vt:i4>
      </vt:variant>
      <vt:variant>
        <vt:i4>5</vt:i4>
      </vt:variant>
      <vt:variant>
        <vt:lpwstr>http://www.prorektor.ru/forma/theme2183.html</vt:lpwstr>
      </vt:variant>
      <vt:variant>
        <vt:lpwstr/>
      </vt:variant>
      <vt:variant>
        <vt:i4>1966088</vt:i4>
      </vt:variant>
      <vt:variant>
        <vt:i4>117</vt:i4>
      </vt:variant>
      <vt:variant>
        <vt:i4>0</vt:i4>
      </vt:variant>
      <vt:variant>
        <vt:i4>5</vt:i4>
      </vt:variant>
      <vt:variant>
        <vt:lpwstr>http://www.prorektor.ru/forma/theme2182.html</vt:lpwstr>
      </vt:variant>
      <vt:variant>
        <vt:lpwstr/>
      </vt:variant>
      <vt:variant>
        <vt:i4>1114124</vt:i4>
      </vt:variant>
      <vt:variant>
        <vt:i4>114</vt:i4>
      </vt:variant>
      <vt:variant>
        <vt:i4>0</vt:i4>
      </vt:variant>
      <vt:variant>
        <vt:i4>5</vt:i4>
      </vt:variant>
      <vt:variant>
        <vt:lpwstr>http://www.prorektor.ru/forma/theme2176.html</vt:lpwstr>
      </vt:variant>
      <vt:variant>
        <vt:lpwstr/>
      </vt:variant>
      <vt:variant>
        <vt:i4>1114127</vt:i4>
      </vt:variant>
      <vt:variant>
        <vt:i4>111</vt:i4>
      </vt:variant>
      <vt:variant>
        <vt:i4>0</vt:i4>
      </vt:variant>
      <vt:variant>
        <vt:i4>5</vt:i4>
      </vt:variant>
      <vt:variant>
        <vt:lpwstr>http://www.prorektor.ru/forma/theme2175.html</vt:lpwstr>
      </vt:variant>
      <vt:variant>
        <vt:lpwstr/>
      </vt:variant>
      <vt:variant>
        <vt:i4>1114121</vt:i4>
      </vt:variant>
      <vt:variant>
        <vt:i4>108</vt:i4>
      </vt:variant>
      <vt:variant>
        <vt:i4>0</vt:i4>
      </vt:variant>
      <vt:variant>
        <vt:i4>5</vt:i4>
      </vt:variant>
      <vt:variant>
        <vt:lpwstr>http://www.prorektor.ru/forma/theme2173.html</vt:lpwstr>
      </vt:variant>
      <vt:variant>
        <vt:lpwstr/>
      </vt:variant>
      <vt:variant>
        <vt:i4>1114123</vt:i4>
      </vt:variant>
      <vt:variant>
        <vt:i4>105</vt:i4>
      </vt:variant>
      <vt:variant>
        <vt:i4>0</vt:i4>
      </vt:variant>
      <vt:variant>
        <vt:i4>5</vt:i4>
      </vt:variant>
      <vt:variant>
        <vt:lpwstr>http://www.prorektor.ru/forma/theme2171.html</vt:lpwstr>
      </vt:variant>
      <vt:variant>
        <vt:lpwstr/>
      </vt:variant>
      <vt:variant>
        <vt:i4>1048579</vt:i4>
      </vt:variant>
      <vt:variant>
        <vt:i4>102</vt:i4>
      </vt:variant>
      <vt:variant>
        <vt:i4>0</vt:i4>
      </vt:variant>
      <vt:variant>
        <vt:i4>5</vt:i4>
      </vt:variant>
      <vt:variant>
        <vt:lpwstr>http://www.prorektor.ru/forma/theme2169.html</vt:lpwstr>
      </vt:variant>
      <vt:variant>
        <vt:lpwstr/>
      </vt:variant>
      <vt:variant>
        <vt:i4>1048588</vt:i4>
      </vt:variant>
      <vt:variant>
        <vt:i4>99</vt:i4>
      </vt:variant>
      <vt:variant>
        <vt:i4>0</vt:i4>
      </vt:variant>
      <vt:variant>
        <vt:i4>5</vt:i4>
      </vt:variant>
      <vt:variant>
        <vt:lpwstr>http://www.prorektor.ru/forma/theme2166.html</vt:lpwstr>
      </vt:variant>
      <vt:variant>
        <vt:lpwstr/>
      </vt:variant>
      <vt:variant>
        <vt:i4>1048584</vt:i4>
      </vt:variant>
      <vt:variant>
        <vt:i4>96</vt:i4>
      </vt:variant>
      <vt:variant>
        <vt:i4>0</vt:i4>
      </vt:variant>
      <vt:variant>
        <vt:i4>5</vt:i4>
      </vt:variant>
      <vt:variant>
        <vt:lpwstr>http://www.prorektor.ru/forma/theme2162.html</vt:lpwstr>
      </vt:variant>
      <vt:variant>
        <vt:lpwstr/>
      </vt:variant>
      <vt:variant>
        <vt:i4>1048587</vt:i4>
      </vt:variant>
      <vt:variant>
        <vt:i4>93</vt:i4>
      </vt:variant>
      <vt:variant>
        <vt:i4>0</vt:i4>
      </vt:variant>
      <vt:variant>
        <vt:i4>5</vt:i4>
      </vt:variant>
      <vt:variant>
        <vt:lpwstr>http://www.prorektor.ru/forma/theme2161.html</vt:lpwstr>
      </vt:variant>
      <vt:variant>
        <vt:lpwstr/>
      </vt:variant>
      <vt:variant>
        <vt:i4>1048586</vt:i4>
      </vt:variant>
      <vt:variant>
        <vt:i4>90</vt:i4>
      </vt:variant>
      <vt:variant>
        <vt:i4>0</vt:i4>
      </vt:variant>
      <vt:variant>
        <vt:i4>5</vt:i4>
      </vt:variant>
      <vt:variant>
        <vt:lpwstr>http://www.prorektor.ru/forma/theme2160.html</vt:lpwstr>
      </vt:variant>
      <vt:variant>
        <vt:lpwstr/>
      </vt:variant>
      <vt:variant>
        <vt:i4>1245187</vt:i4>
      </vt:variant>
      <vt:variant>
        <vt:i4>87</vt:i4>
      </vt:variant>
      <vt:variant>
        <vt:i4>0</vt:i4>
      </vt:variant>
      <vt:variant>
        <vt:i4>5</vt:i4>
      </vt:variant>
      <vt:variant>
        <vt:lpwstr>http://www.prorektor.ru/forma/theme2159.html</vt:lpwstr>
      </vt:variant>
      <vt:variant>
        <vt:lpwstr/>
      </vt:variant>
      <vt:variant>
        <vt:i4>1245195</vt:i4>
      </vt:variant>
      <vt:variant>
        <vt:i4>84</vt:i4>
      </vt:variant>
      <vt:variant>
        <vt:i4>0</vt:i4>
      </vt:variant>
      <vt:variant>
        <vt:i4>5</vt:i4>
      </vt:variant>
      <vt:variant>
        <vt:lpwstr>http://www.prorektor.ru/forma/theme2151.html</vt:lpwstr>
      </vt:variant>
      <vt:variant>
        <vt:lpwstr/>
      </vt:variant>
      <vt:variant>
        <vt:i4>1507343</vt:i4>
      </vt:variant>
      <vt:variant>
        <vt:i4>81</vt:i4>
      </vt:variant>
      <vt:variant>
        <vt:i4>0</vt:i4>
      </vt:variant>
      <vt:variant>
        <vt:i4>5</vt:i4>
      </vt:variant>
      <vt:variant>
        <vt:lpwstr>http://www.prorektor.ru/forma/theme2115.html</vt:lpwstr>
      </vt:variant>
      <vt:variant>
        <vt:lpwstr/>
      </vt:variant>
      <vt:variant>
        <vt:i4>1507337</vt:i4>
      </vt:variant>
      <vt:variant>
        <vt:i4>78</vt:i4>
      </vt:variant>
      <vt:variant>
        <vt:i4>0</vt:i4>
      </vt:variant>
      <vt:variant>
        <vt:i4>5</vt:i4>
      </vt:variant>
      <vt:variant>
        <vt:lpwstr>http://www.prorektor.ru/forma/theme2113.html</vt:lpwstr>
      </vt:variant>
      <vt:variant>
        <vt:lpwstr/>
      </vt:variant>
      <vt:variant>
        <vt:i4>1441795</vt:i4>
      </vt:variant>
      <vt:variant>
        <vt:i4>75</vt:i4>
      </vt:variant>
      <vt:variant>
        <vt:i4>0</vt:i4>
      </vt:variant>
      <vt:variant>
        <vt:i4>5</vt:i4>
      </vt:variant>
      <vt:variant>
        <vt:lpwstr>http://www.prorektor.ru/forma/theme2109.html</vt:lpwstr>
      </vt:variant>
      <vt:variant>
        <vt:lpwstr/>
      </vt:variant>
      <vt:variant>
        <vt:i4>2031629</vt:i4>
      </vt:variant>
      <vt:variant>
        <vt:i4>72</vt:i4>
      </vt:variant>
      <vt:variant>
        <vt:i4>0</vt:i4>
      </vt:variant>
      <vt:variant>
        <vt:i4>5</vt:i4>
      </vt:variant>
      <vt:variant>
        <vt:lpwstr>http://www.prorektor.ru/forma/theme2096.html</vt:lpwstr>
      </vt:variant>
      <vt:variant>
        <vt:lpwstr/>
      </vt:variant>
      <vt:variant>
        <vt:i4>2031626</vt:i4>
      </vt:variant>
      <vt:variant>
        <vt:i4>69</vt:i4>
      </vt:variant>
      <vt:variant>
        <vt:i4>0</vt:i4>
      </vt:variant>
      <vt:variant>
        <vt:i4>5</vt:i4>
      </vt:variant>
      <vt:variant>
        <vt:lpwstr>http://www.prorektor.ru/forma/theme2091.html</vt:lpwstr>
      </vt:variant>
      <vt:variant>
        <vt:lpwstr/>
      </vt:variant>
      <vt:variant>
        <vt:i4>2031627</vt:i4>
      </vt:variant>
      <vt:variant>
        <vt:i4>66</vt:i4>
      </vt:variant>
      <vt:variant>
        <vt:i4>0</vt:i4>
      </vt:variant>
      <vt:variant>
        <vt:i4>5</vt:i4>
      </vt:variant>
      <vt:variant>
        <vt:lpwstr>http://www.prorektor.ru/forma/theme2090.html</vt:lpwstr>
      </vt:variant>
      <vt:variant>
        <vt:lpwstr/>
      </vt:variant>
      <vt:variant>
        <vt:i4>1966083</vt:i4>
      </vt:variant>
      <vt:variant>
        <vt:i4>63</vt:i4>
      </vt:variant>
      <vt:variant>
        <vt:i4>0</vt:i4>
      </vt:variant>
      <vt:variant>
        <vt:i4>5</vt:i4>
      </vt:variant>
      <vt:variant>
        <vt:lpwstr>http://www.prorektor.ru/forma/theme2088.html</vt:lpwstr>
      </vt:variant>
      <vt:variant>
        <vt:lpwstr/>
      </vt:variant>
      <vt:variant>
        <vt:i4>1966094</vt:i4>
      </vt:variant>
      <vt:variant>
        <vt:i4>60</vt:i4>
      </vt:variant>
      <vt:variant>
        <vt:i4>0</vt:i4>
      </vt:variant>
      <vt:variant>
        <vt:i4>5</vt:i4>
      </vt:variant>
      <vt:variant>
        <vt:lpwstr>http://www.prorektor.ru/forma/theme2085.html</vt:lpwstr>
      </vt:variant>
      <vt:variant>
        <vt:lpwstr/>
      </vt:variant>
      <vt:variant>
        <vt:i4>1966088</vt:i4>
      </vt:variant>
      <vt:variant>
        <vt:i4>57</vt:i4>
      </vt:variant>
      <vt:variant>
        <vt:i4>0</vt:i4>
      </vt:variant>
      <vt:variant>
        <vt:i4>5</vt:i4>
      </vt:variant>
      <vt:variant>
        <vt:lpwstr>http://www.prorektor.ru/forma/theme2083.html</vt:lpwstr>
      </vt:variant>
      <vt:variant>
        <vt:lpwstr/>
      </vt:variant>
      <vt:variant>
        <vt:i4>1966089</vt:i4>
      </vt:variant>
      <vt:variant>
        <vt:i4>54</vt:i4>
      </vt:variant>
      <vt:variant>
        <vt:i4>0</vt:i4>
      </vt:variant>
      <vt:variant>
        <vt:i4>5</vt:i4>
      </vt:variant>
      <vt:variant>
        <vt:lpwstr>http://www.prorektor.ru/forma/theme2082.html</vt:lpwstr>
      </vt:variant>
      <vt:variant>
        <vt:lpwstr/>
      </vt:variant>
      <vt:variant>
        <vt:i4>1966091</vt:i4>
      </vt:variant>
      <vt:variant>
        <vt:i4>51</vt:i4>
      </vt:variant>
      <vt:variant>
        <vt:i4>0</vt:i4>
      </vt:variant>
      <vt:variant>
        <vt:i4>5</vt:i4>
      </vt:variant>
      <vt:variant>
        <vt:lpwstr>http://www.prorektor.ru/forma/theme2080.html</vt:lpwstr>
      </vt:variant>
      <vt:variant>
        <vt:lpwstr/>
      </vt:variant>
      <vt:variant>
        <vt:i4>1245188</vt:i4>
      </vt:variant>
      <vt:variant>
        <vt:i4>48</vt:i4>
      </vt:variant>
      <vt:variant>
        <vt:i4>0</vt:i4>
      </vt:variant>
      <vt:variant>
        <vt:i4>5</vt:i4>
      </vt:variant>
      <vt:variant>
        <vt:lpwstr>http://www.prorektor.ru/forma/theme1768.html</vt:lpwstr>
      </vt:variant>
      <vt:variant>
        <vt:lpwstr/>
      </vt:variant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http://www.prorektor.ru/forma/theme1761.html</vt:lpwstr>
      </vt:variant>
      <vt:variant>
        <vt:lpwstr/>
      </vt:variant>
      <vt:variant>
        <vt:i4>1245196</vt:i4>
      </vt:variant>
      <vt:variant>
        <vt:i4>42</vt:i4>
      </vt:variant>
      <vt:variant>
        <vt:i4>0</vt:i4>
      </vt:variant>
      <vt:variant>
        <vt:i4>5</vt:i4>
      </vt:variant>
      <vt:variant>
        <vt:lpwstr>http://www.prorektor.ru/forma/theme1760.html</vt:lpwstr>
      </vt:variant>
      <vt:variant>
        <vt:lpwstr/>
      </vt:variant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http://www.prorektor.ru/forma/theme1759.html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http://www.prorektor.ru/forma/theme1750.html</vt:lpwstr>
      </vt:variant>
      <vt:variant>
        <vt:lpwstr/>
      </vt:variant>
      <vt:variant>
        <vt:i4>1114121</vt:i4>
      </vt:variant>
      <vt:variant>
        <vt:i4>33</vt:i4>
      </vt:variant>
      <vt:variant>
        <vt:i4>0</vt:i4>
      </vt:variant>
      <vt:variant>
        <vt:i4>5</vt:i4>
      </vt:variant>
      <vt:variant>
        <vt:lpwstr>http://www.prorektor.ru/forma/theme1745.html</vt:lpwstr>
      </vt:variant>
      <vt:variant>
        <vt:lpwstr/>
      </vt:variant>
      <vt:variant>
        <vt:i4>1114120</vt:i4>
      </vt:variant>
      <vt:variant>
        <vt:i4>30</vt:i4>
      </vt:variant>
      <vt:variant>
        <vt:i4>0</vt:i4>
      </vt:variant>
      <vt:variant>
        <vt:i4>5</vt:i4>
      </vt:variant>
      <vt:variant>
        <vt:lpwstr>http://www.prorektor.ru/forma/theme1744.html</vt:lpwstr>
      </vt:variant>
      <vt:variant>
        <vt:lpwstr/>
      </vt:variant>
      <vt:variant>
        <vt:i4>1441796</vt:i4>
      </vt:variant>
      <vt:variant>
        <vt:i4>27</vt:i4>
      </vt:variant>
      <vt:variant>
        <vt:i4>0</vt:i4>
      </vt:variant>
      <vt:variant>
        <vt:i4>5</vt:i4>
      </vt:variant>
      <vt:variant>
        <vt:lpwstr>http://www.prorektor.ru/forma/theme1738.html</vt:lpwstr>
      </vt:variant>
      <vt:variant>
        <vt:lpwstr/>
      </vt:variant>
      <vt:variant>
        <vt:i4>1441802</vt:i4>
      </vt:variant>
      <vt:variant>
        <vt:i4>24</vt:i4>
      </vt:variant>
      <vt:variant>
        <vt:i4>0</vt:i4>
      </vt:variant>
      <vt:variant>
        <vt:i4>5</vt:i4>
      </vt:variant>
      <vt:variant>
        <vt:lpwstr>http://www.prorektor.ru/forma/theme1736.html</vt:lpwstr>
      </vt:variant>
      <vt:variant>
        <vt:lpwstr/>
      </vt:variant>
      <vt:variant>
        <vt:i4>1441800</vt:i4>
      </vt:variant>
      <vt:variant>
        <vt:i4>21</vt:i4>
      </vt:variant>
      <vt:variant>
        <vt:i4>0</vt:i4>
      </vt:variant>
      <vt:variant>
        <vt:i4>5</vt:i4>
      </vt:variant>
      <vt:variant>
        <vt:lpwstr>http://www.prorektor.ru/forma/theme1734.html</vt:lpwstr>
      </vt:variant>
      <vt:variant>
        <vt:lpwstr/>
      </vt:variant>
      <vt:variant>
        <vt:i4>1507338</vt:i4>
      </vt:variant>
      <vt:variant>
        <vt:i4>18</vt:i4>
      </vt:variant>
      <vt:variant>
        <vt:i4>0</vt:i4>
      </vt:variant>
      <vt:variant>
        <vt:i4>5</vt:i4>
      </vt:variant>
      <vt:variant>
        <vt:lpwstr>http://www.prorektor.ru/forma/theme1726.html</vt:lpwstr>
      </vt:variant>
      <vt:variant>
        <vt:lpwstr/>
      </vt:variant>
      <vt:variant>
        <vt:i4>1507336</vt:i4>
      </vt:variant>
      <vt:variant>
        <vt:i4>15</vt:i4>
      </vt:variant>
      <vt:variant>
        <vt:i4>0</vt:i4>
      </vt:variant>
      <vt:variant>
        <vt:i4>5</vt:i4>
      </vt:variant>
      <vt:variant>
        <vt:lpwstr>http://www.prorektor.ru/forma/theme1724.html</vt:lpwstr>
      </vt:variant>
      <vt:variant>
        <vt:lpwstr/>
      </vt:variant>
      <vt:variant>
        <vt:i4>1507343</vt:i4>
      </vt:variant>
      <vt:variant>
        <vt:i4>12</vt:i4>
      </vt:variant>
      <vt:variant>
        <vt:i4>0</vt:i4>
      </vt:variant>
      <vt:variant>
        <vt:i4>5</vt:i4>
      </vt:variant>
      <vt:variant>
        <vt:lpwstr>http://www.prorektor.ru/forma/theme1723.html</vt:lpwstr>
      </vt:variant>
      <vt:variant>
        <vt:lpwstr/>
      </vt:variant>
      <vt:variant>
        <vt:i4>1507342</vt:i4>
      </vt:variant>
      <vt:variant>
        <vt:i4>9</vt:i4>
      </vt:variant>
      <vt:variant>
        <vt:i4>0</vt:i4>
      </vt:variant>
      <vt:variant>
        <vt:i4>5</vt:i4>
      </vt:variant>
      <vt:variant>
        <vt:lpwstr>http://www.prorektor.ru/forma/theme1722.html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http://www.prorektor.ru/forma/theme1721.html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http://www.prorektor.ru/forma/theme1716.html</vt:lpwstr>
      </vt:variant>
      <vt:variant>
        <vt:lpwstr/>
      </vt:variant>
      <vt:variant>
        <vt:i4>1376260</vt:i4>
      </vt:variant>
      <vt:variant>
        <vt:i4>0</vt:i4>
      </vt:variant>
      <vt:variant>
        <vt:i4>0</vt:i4>
      </vt:variant>
      <vt:variant>
        <vt:i4>5</vt:i4>
      </vt:variant>
      <vt:variant>
        <vt:lpwstr>http://www.prorektor.ru/forma/theme1708.html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написанию курсового проекта по дисциплине</dc:title>
  <dc:subject/>
  <dc:creator>avp</dc:creator>
  <cp:keywords/>
  <dc:description/>
  <cp:lastModifiedBy>Irina</cp:lastModifiedBy>
  <cp:revision>2</cp:revision>
  <cp:lastPrinted>2009-02-06T08:59:00Z</cp:lastPrinted>
  <dcterms:created xsi:type="dcterms:W3CDTF">2014-09-04T21:45:00Z</dcterms:created>
  <dcterms:modified xsi:type="dcterms:W3CDTF">2014-09-04T21:45:00Z</dcterms:modified>
</cp:coreProperties>
</file>