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481" w:rsidRPr="00DC1BE1" w:rsidRDefault="00335481" w:rsidP="00335481">
      <w:pPr>
        <w:jc w:val="center"/>
        <w:rPr>
          <w:rFonts w:ascii="Verdana" w:hAnsi="Verdana"/>
          <w:sz w:val="48"/>
          <w:szCs w:val="48"/>
          <w:lang w:val="en-US"/>
        </w:rPr>
      </w:pPr>
    </w:p>
    <w:p w:rsidR="00335481" w:rsidRPr="00DC1BE1" w:rsidRDefault="00335481" w:rsidP="00335481">
      <w:pPr>
        <w:jc w:val="center"/>
        <w:rPr>
          <w:rFonts w:ascii="Verdana" w:hAnsi="Verdana"/>
          <w:sz w:val="48"/>
          <w:szCs w:val="48"/>
          <w:lang w:val="en-US"/>
        </w:rPr>
      </w:pPr>
    </w:p>
    <w:p w:rsidR="00335481" w:rsidRPr="00DC1BE1" w:rsidRDefault="00335481" w:rsidP="00335481">
      <w:pPr>
        <w:jc w:val="center"/>
        <w:rPr>
          <w:rFonts w:ascii="Verdana" w:hAnsi="Verdana"/>
          <w:sz w:val="48"/>
          <w:szCs w:val="48"/>
          <w:lang w:val="en-US"/>
        </w:rPr>
      </w:pPr>
    </w:p>
    <w:p w:rsidR="00335481" w:rsidRPr="00DC1BE1" w:rsidRDefault="00335481" w:rsidP="00335481">
      <w:pPr>
        <w:jc w:val="center"/>
        <w:rPr>
          <w:rFonts w:ascii="Verdana" w:hAnsi="Verdana"/>
          <w:sz w:val="48"/>
          <w:szCs w:val="48"/>
          <w:lang w:val="en-US"/>
        </w:rPr>
      </w:pPr>
    </w:p>
    <w:p w:rsidR="00335481" w:rsidRPr="00DC1BE1" w:rsidRDefault="00335481" w:rsidP="00335481">
      <w:pPr>
        <w:jc w:val="center"/>
        <w:rPr>
          <w:rFonts w:ascii="Verdana" w:hAnsi="Verdana"/>
          <w:sz w:val="48"/>
          <w:szCs w:val="48"/>
          <w:lang w:val="en-US"/>
        </w:rPr>
      </w:pPr>
    </w:p>
    <w:p w:rsidR="00335481" w:rsidRPr="00DC1BE1" w:rsidRDefault="00335481" w:rsidP="00335481">
      <w:pPr>
        <w:jc w:val="center"/>
        <w:rPr>
          <w:rFonts w:ascii="Verdana" w:hAnsi="Verdana"/>
          <w:sz w:val="48"/>
          <w:szCs w:val="48"/>
          <w:lang w:val="en-US"/>
        </w:rPr>
      </w:pPr>
    </w:p>
    <w:p w:rsidR="009B6F84" w:rsidRPr="00DC1BE1" w:rsidRDefault="009B6F84" w:rsidP="00335481">
      <w:pPr>
        <w:jc w:val="center"/>
        <w:rPr>
          <w:rFonts w:ascii="Verdana" w:hAnsi="Verdana"/>
          <w:sz w:val="48"/>
          <w:szCs w:val="48"/>
        </w:rPr>
      </w:pPr>
    </w:p>
    <w:p w:rsidR="00304103" w:rsidRPr="00DC1BE1" w:rsidRDefault="009B6F84" w:rsidP="00335481">
      <w:pPr>
        <w:jc w:val="center"/>
        <w:rPr>
          <w:rFonts w:ascii="Verdana" w:hAnsi="Verdana"/>
          <w:sz w:val="48"/>
          <w:szCs w:val="48"/>
        </w:rPr>
      </w:pPr>
      <w:r w:rsidRPr="00DC1BE1">
        <w:rPr>
          <w:rFonts w:ascii="Verdana" w:hAnsi="Verdana"/>
          <w:sz w:val="48"/>
          <w:szCs w:val="48"/>
        </w:rPr>
        <w:t>Брошюра для лекторов</w:t>
      </w:r>
    </w:p>
    <w:p w:rsidR="009B6F84" w:rsidRPr="00DC1BE1" w:rsidRDefault="009B6F84" w:rsidP="00335481">
      <w:pPr>
        <w:jc w:val="center"/>
        <w:rPr>
          <w:rFonts w:ascii="Verdana" w:hAnsi="Verdana"/>
          <w:sz w:val="48"/>
          <w:szCs w:val="48"/>
        </w:rPr>
      </w:pPr>
    </w:p>
    <w:p w:rsidR="00335481" w:rsidRPr="00DC1BE1" w:rsidRDefault="00335481" w:rsidP="00335481">
      <w:pPr>
        <w:jc w:val="center"/>
        <w:rPr>
          <w:rFonts w:ascii="Verdana" w:hAnsi="Verdana"/>
          <w:sz w:val="48"/>
          <w:szCs w:val="48"/>
        </w:rPr>
      </w:pPr>
      <w:r w:rsidRPr="00DC1BE1">
        <w:rPr>
          <w:rFonts w:ascii="Verdana" w:hAnsi="Verdana"/>
          <w:sz w:val="48"/>
          <w:szCs w:val="48"/>
        </w:rPr>
        <w:t xml:space="preserve">ПОДГОТОВКА </w:t>
      </w:r>
      <w:r w:rsidR="00516814" w:rsidRPr="00DC1BE1">
        <w:rPr>
          <w:rFonts w:ascii="Verdana" w:hAnsi="Verdana"/>
          <w:sz w:val="48"/>
          <w:szCs w:val="48"/>
        </w:rPr>
        <w:t>ЛЕКТОРОВ</w:t>
      </w:r>
    </w:p>
    <w:p w:rsidR="00304103" w:rsidRPr="00DC1BE1" w:rsidRDefault="00304103" w:rsidP="00335481">
      <w:pPr>
        <w:jc w:val="center"/>
        <w:rPr>
          <w:rFonts w:ascii="Verdana" w:hAnsi="Verdana"/>
          <w:sz w:val="48"/>
          <w:szCs w:val="48"/>
        </w:rPr>
      </w:pPr>
      <w:r w:rsidRPr="00DC1BE1">
        <w:rPr>
          <w:rFonts w:ascii="Verdana" w:hAnsi="Verdana"/>
          <w:sz w:val="48"/>
          <w:szCs w:val="48"/>
        </w:rPr>
        <w:t>ИНТЕГРАЛЬНОГО ОБУЧЕНИЯ</w:t>
      </w:r>
    </w:p>
    <w:p w:rsidR="00335481" w:rsidRPr="00DC1BE1" w:rsidRDefault="00335481" w:rsidP="00335481">
      <w:pPr>
        <w:jc w:val="center"/>
        <w:rPr>
          <w:rFonts w:ascii="Verdana" w:hAnsi="Verdana"/>
          <w:sz w:val="48"/>
          <w:szCs w:val="48"/>
        </w:rPr>
      </w:pPr>
    </w:p>
    <w:p w:rsidR="00335481" w:rsidRPr="00DC1BE1" w:rsidRDefault="00335481" w:rsidP="00335481">
      <w:pPr>
        <w:jc w:val="center"/>
        <w:rPr>
          <w:rFonts w:ascii="Verdana" w:hAnsi="Verdana"/>
          <w:sz w:val="48"/>
          <w:szCs w:val="48"/>
        </w:rPr>
      </w:pPr>
      <w:r w:rsidRPr="00DC1BE1">
        <w:rPr>
          <w:rFonts w:ascii="Verdana" w:hAnsi="Verdana"/>
          <w:sz w:val="48"/>
          <w:szCs w:val="48"/>
        </w:rPr>
        <w:t>Методические рекомендации</w:t>
      </w:r>
    </w:p>
    <w:p w:rsidR="009B6F84" w:rsidRPr="00DC1BE1" w:rsidRDefault="009B6F84" w:rsidP="00335481">
      <w:pPr>
        <w:jc w:val="center"/>
        <w:rPr>
          <w:rFonts w:ascii="Verdana" w:hAnsi="Verdana"/>
          <w:sz w:val="32"/>
          <w:szCs w:val="32"/>
        </w:rPr>
      </w:pPr>
      <w:smartTag w:uri="urn:schemas-microsoft-com:office:smarttags" w:element="metricconverter">
        <w:smartTagPr>
          <w:attr w:name="ProductID" w:val="2012 г"/>
        </w:smartTagPr>
        <w:r w:rsidRPr="00DC1BE1">
          <w:rPr>
            <w:rFonts w:ascii="Verdana" w:hAnsi="Verdana"/>
            <w:sz w:val="32"/>
            <w:szCs w:val="32"/>
          </w:rPr>
          <w:t>2012 г</w:t>
        </w:r>
      </w:smartTag>
      <w:r w:rsidRPr="00DC1BE1">
        <w:rPr>
          <w:rFonts w:ascii="Verdana" w:hAnsi="Verdana"/>
          <w:sz w:val="32"/>
          <w:szCs w:val="32"/>
        </w:rPr>
        <w:t>.</w:t>
      </w:r>
    </w:p>
    <w:p w:rsidR="00335481" w:rsidRPr="00DC1BE1" w:rsidRDefault="00335481" w:rsidP="00335481">
      <w:pPr>
        <w:jc w:val="center"/>
        <w:rPr>
          <w:rFonts w:ascii="Verdana" w:hAnsi="Verdana"/>
          <w:sz w:val="48"/>
          <w:szCs w:val="48"/>
        </w:rPr>
      </w:pPr>
    </w:p>
    <w:p w:rsidR="00335481" w:rsidRPr="00DC1BE1" w:rsidRDefault="00335481" w:rsidP="00335481">
      <w:pPr>
        <w:jc w:val="center"/>
        <w:rPr>
          <w:rFonts w:ascii="Verdana" w:hAnsi="Verdana"/>
          <w:sz w:val="48"/>
          <w:szCs w:val="48"/>
        </w:rPr>
      </w:pPr>
    </w:p>
    <w:p w:rsidR="00335481" w:rsidRPr="00DC1BE1" w:rsidRDefault="00335481" w:rsidP="00335481">
      <w:pPr>
        <w:jc w:val="center"/>
        <w:rPr>
          <w:rFonts w:ascii="Verdana" w:hAnsi="Verdana"/>
          <w:sz w:val="48"/>
          <w:szCs w:val="48"/>
        </w:rPr>
      </w:pPr>
    </w:p>
    <w:p w:rsidR="00335481" w:rsidRPr="00DC1BE1" w:rsidRDefault="00335481" w:rsidP="00335481">
      <w:pPr>
        <w:jc w:val="center"/>
        <w:rPr>
          <w:rFonts w:ascii="Verdana" w:hAnsi="Verdana"/>
          <w:sz w:val="48"/>
          <w:szCs w:val="48"/>
        </w:rPr>
      </w:pPr>
    </w:p>
    <w:p w:rsidR="00335481" w:rsidRPr="00DC1BE1" w:rsidRDefault="00335481" w:rsidP="00335481">
      <w:pPr>
        <w:jc w:val="center"/>
        <w:rPr>
          <w:rFonts w:ascii="Verdana" w:hAnsi="Verdana"/>
          <w:sz w:val="48"/>
          <w:szCs w:val="48"/>
        </w:rPr>
      </w:pPr>
    </w:p>
    <w:p w:rsidR="00335481" w:rsidRPr="00DC1BE1" w:rsidRDefault="00335481" w:rsidP="00335481">
      <w:pPr>
        <w:jc w:val="center"/>
        <w:rPr>
          <w:rFonts w:ascii="Verdana" w:hAnsi="Verdana"/>
          <w:sz w:val="48"/>
          <w:szCs w:val="48"/>
        </w:rPr>
      </w:pPr>
    </w:p>
    <w:p w:rsidR="00335481" w:rsidRPr="00DC1BE1" w:rsidRDefault="00335481" w:rsidP="00335481">
      <w:pPr>
        <w:jc w:val="center"/>
        <w:rPr>
          <w:rFonts w:ascii="Verdana" w:hAnsi="Verdana"/>
          <w:sz w:val="48"/>
          <w:szCs w:val="48"/>
        </w:rPr>
      </w:pPr>
    </w:p>
    <w:p w:rsidR="00335481" w:rsidRPr="00DC1BE1" w:rsidRDefault="00335481" w:rsidP="00335481">
      <w:pPr>
        <w:jc w:val="center"/>
        <w:rPr>
          <w:rFonts w:ascii="Verdana" w:hAnsi="Verdana"/>
          <w:sz w:val="48"/>
          <w:szCs w:val="48"/>
        </w:rPr>
      </w:pPr>
    </w:p>
    <w:p w:rsidR="00335481" w:rsidRPr="00DC1BE1" w:rsidRDefault="00335481" w:rsidP="00335481">
      <w:pPr>
        <w:jc w:val="center"/>
        <w:rPr>
          <w:rFonts w:ascii="Verdana" w:hAnsi="Verdana"/>
          <w:sz w:val="48"/>
          <w:szCs w:val="48"/>
        </w:rPr>
      </w:pPr>
    </w:p>
    <w:p w:rsidR="00335481" w:rsidRPr="00DC1BE1" w:rsidRDefault="00335481" w:rsidP="00335481">
      <w:pPr>
        <w:jc w:val="center"/>
        <w:rPr>
          <w:rFonts w:ascii="Verdana" w:hAnsi="Verdana"/>
          <w:sz w:val="48"/>
          <w:szCs w:val="48"/>
        </w:rPr>
      </w:pPr>
      <w:r w:rsidRPr="00DC1BE1">
        <w:rPr>
          <w:rFonts w:ascii="Verdana" w:hAnsi="Verdana"/>
          <w:sz w:val="48"/>
          <w:szCs w:val="48"/>
        </w:rPr>
        <w:br w:type="page"/>
      </w:r>
      <w:r w:rsidRPr="00DC1BE1">
        <w:rPr>
          <w:rFonts w:ascii="Verdana" w:hAnsi="Verdana"/>
          <w:sz w:val="40"/>
          <w:szCs w:val="40"/>
        </w:rPr>
        <w:t>СОДЕРЖАНИЕ</w:t>
      </w:r>
    </w:p>
    <w:p w:rsidR="00335481" w:rsidRPr="00FD6760" w:rsidRDefault="00155D7E" w:rsidP="00335481">
      <w:pPr>
        <w:rPr>
          <w:rFonts w:ascii="Verdana" w:hAnsi="Verdana"/>
          <w:b/>
        </w:rPr>
      </w:pPr>
      <w:r w:rsidRPr="00DC1BE1">
        <w:rPr>
          <w:rFonts w:ascii="Verdana" w:hAnsi="Verdana"/>
          <w:sz w:val="20"/>
          <w:szCs w:val="20"/>
        </w:rPr>
        <w:t xml:space="preserve">Урок </w:t>
      </w:r>
      <w:r w:rsidR="00335481" w:rsidRPr="00DC1BE1">
        <w:rPr>
          <w:rFonts w:ascii="Verdana" w:hAnsi="Verdana"/>
          <w:sz w:val="20"/>
          <w:szCs w:val="20"/>
        </w:rPr>
        <w:t>1</w:t>
      </w:r>
      <w:r w:rsidR="00FD6760">
        <w:rPr>
          <w:rFonts w:ascii="Verdana" w:hAnsi="Verdana"/>
          <w:sz w:val="20"/>
          <w:szCs w:val="20"/>
        </w:rPr>
        <w:t xml:space="preserve"> </w:t>
      </w:r>
      <w:r w:rsidR="00335481" w:rsidRPr="00FD6760">
        <w:rPr>
          <w:rFonts w:ascii="Verdana" w:hAnsi="Verdana"/>
          <w:b/>
        </w:rPr>
        <w:t xml:space="preserve">Рекомендации для </w:t>
      </w:r>
      <w:r w:rsidR="003B418E" w:rsidRPr="00FD6760">
        <w:rPr>
          <w:rFonts w:ascii="Verdana" w:hAnsi="Verdana"/>
          <w:b/>
        </w:rPr>
        <w:t>лектора</w:t>
      </w:r>
    </w:p>
    <w:p w:rsidR="00335481" w:rsidRPr="00DC1BE1" w:rsidRDefault="00335481" w:rsidP="00335481">
      <w:pPr>
        <w:rPr>
          <w:rFonts w:ascii="Verdana" w:hAnsi="Verdana"/>
          <w:sz w:val="20"/>
          <w:szCs w:val="20"/>
        </w:rPr>
      </w:pPr>
      <w:r w:rsidRPr="00DC1BE1">
        <w:rPr>
          <w:rFonts w:ascii="Verdana" w:hAnsi="Verdana"/>
          <w:sz w:val="20"/>
          <w:szCs w:val="20"/>
        </w:rPr>
        <w:t>1.Форма одежды</w:t>
      </w:r>
    </w:p>
    <w:p w:rsidR="00335481" w:rsidRPr="00DC1BE1" w:rsidRDefault="00335481" w:rsidP="00335481">
      <w:pPr>
        <w:rPr>
          <w:rFonts w:ascii="Verdana" w:hAnsi="Verdana"/>
          <w:sz w:val="20"/>
          <w:szCs w:val="20"/>
        </w:rPr>
      </w:pPr>
      <w:r w:rsidRPr="00DC1BE1">
        <w:rPr>
          <w:rFonts w:ascii="Verdana" w:hAnsi="Verdana"/>
          <w:sz w:val="20"/>
          <w:szCs w:val="20"/>
        </w:rPr>
        <w:t>2. Внешний вид</w:t>
      </w:r>
    </w:p>
    <w:p w:rsidR="00335481" w:rsidRPr="00DC1BE1" w:rsidRDefault="00335481" w:rsidP="00335481">
      <w:pPr>
        <w:rPr>
          <w:rFonts w:ascii="Verdana" w:hAnsi="Verdana"/>
          <w:sz w:val="20"/>
          <w:szCs w:val="20"/>
        </w:rPr>
      </w:pPr>
      <w:r w:rsidRPr="00DC1BE1">
        <w:rPr>
          <w:rFonts w:ascii="Verdana" w:hAnsi="Verdana"/>
          <w:sz w:val="20"/>
          <w:szCs w:val="20"/>
        </w:rPr>
        <w:t>3. Речь</w:t>
      </w:r>
    </w:p>
    <w:p w:rsidR="00335481" w:rsidRPr="00DC1BE1" w:rsidRDefault="00335481" w:rsidP="00335481">
      <w:pPr>
        <w:rPr>
          <w:rFonts w:ascii="Verdana" w:hAnsi="Verdana"/>
          <w:sz w:val="20"/>
          <w:szCs w:val="20"/>
        </w:rPr>
      </w:pPr>
      <w:r w:rsidRPr="00DC1BE1">
        <w:rPr>
          <w:rFonts w:ascii="Verdana" w:hAnsi="Verdana"/>
          <w:sz w:val="20"/>
          <w:szCs w:val="20"/>
        </w:rPr>
        <w:t xml:space="preserve">4. Порядочность, обязательность как свойства </w:t>
      </w:r>
      <w:r w:rsidR="003B418E" w:rsidRPr="00DC1BE1">
        <w:rPr>
          <w:rFonts w:ascii="Verdana" w:hAnsi="Verdana"/>
          <w:sz w:val="20"/>
          <w:szCs w:val="20"/>
        </w:rPr>
        <w:t>лектора</w:t>
      </w:r>
    </w:p>
    <w:p w:rsidR="00335481" w:rsidRPr="00DC1BE1" w:rsidRDefault="00335481" w:rsidP="00335481">
      <w:pPr>
        <w:rPr>
          <w:rFonts w:ascii="Verdana" w:hAnsi="Verdana"/>
          <w:sz w:val="20"/>
          <w:szCs w:val="20"/>
        </w:rPr>
      </w:pPr>
      <w:r w:rsidRPr="00DC1BE1">
        <w:rPr>
          <w:rFonts w:ascii="Verdana" w:hAnsi="Verdana"/>
          <w:sz w:val="20"/>
          <w:szCs w:val="20"/>
        </w:rPr>
        <w:t xml:space="preserve">5. </w:t>
      </w:r>
      <w:r w:rsidR="003B418E" w:rsidRPr="00DC1BE1">
        <w:rPr>
          <w:rFonts w:ascii="Verdana" w:hAnsi="Verdana"/>
          <w:sz w:val="20"/>
          <w:szCs w:val="20"/>
        </w:rPr>
        <w:t>Лекция</w:t>
      </w:r>
    </w:p>
    <w:p w:rsidR="00335481" w:rsidRPr="00FD6760" w:rsidRDefault="00335481" w:rsidP="00335481">
      <w:pPr>
        <w:rPr>
          <w:rFonts w:ascii="Verdana" w:hAnsi="Verdana"/>
          <w:b/>
        </w:rPr>
      </w:pPr>
      <w:r w:rsidRPr="00DC1BE1">
        <w:rPr>
          <w:rFonts w:ascii="Verdana" w:hAnsi="Verdana"/>
          <w:sz w:val="20"/>
          <w:szCs w:val="20"/>
        </w:rPr>
        <w:t>Урок 2</w:t>
      </w:r>
      <w:r w:rsidRPr="00DC1BE1">
        <w:rPr>
          <w:rFonts w:ascii="Verdana" w:hAnsi="Verdana"/>
          <w:b/>
          <w:sz w:val="20"/>
          <w:szCs w:val="20"/>
        </w:rPr>
        <w:t xml:space="preserve"> </w:t>
      </w:r>
      <w:r w:rsidRPr="00FD6760">
        <w:rPr>
          <w:rFonts w:ascii="Verdana" w:hAnsi="Verdana"/>
          <w:b/>
        </w:rPr>
        <w:t>Вводная лекция</w:t>
      </w:r>
    </w:p>
    <w:p w:rsidR="00335481" w:rsidRPr="00DC1BE1" w:rsidRDefault="00335481" w:rsidP="00335481">
      <w:pPr>
        <w:numPr>
          <w:ilvl w:val="0"/>
          <w:numId w:val="4"/>
        </w:numPr>
        <w:rPr>
          <w:rFonts w:ascii="Verdana" w:hAnsi="Verdana"/>
          <w:sz w:val="20"/>
          <w:szCs w:val="20"/>
        </w:rPr>
      </w:pPr>
      <w:r w:rsidRPr="00DC1BE1">
        <w:rPr>
          <w:rFonts w:ascii="Verdana" w:hAnsi="Verdana"/>
          <w:sz w:val="20"/>
          <w:szCs w:val="20"/>
        </w:rPr>
        <w:t>Подготовка к лекции</w:t>
      </w:r>
    </w:p>
    <w:p w:rsidR="00335481" w:rsidRPr="00DC1BE1" w:rsidRDefault="00335481" w:rsidP="00335481">
      <w:pPr>
        <w:numPr>
          <w:ilvl w:val="0"/>
          <w:numId w:val="4"/>
        </w:numPr>
        <w:rPr>
          <w:rFonts w:ascii="Verdana" w:hAnsi="Verdana"/>
          <w:sz w:val="20"/>
          <w:szCs w:val="20"/>
        </w:rPr>
      </w:pPr>
      <w:r w:rsidRPr="00DC1BE1">
        <w:rPr>
          <w:rFonts w:ascii="Verdana" w:hAnsi="Verdana"/>
          <w:sz w:val="20"/>
          <w:szCs w:val="20"/>
        </w:rPr>
        <w:t>Структура вводной лекции.</w:t>
      </w:r>
    </w:p>
    <w:p w:rsidR="00335481" w:rsidRPr="00DC1BE1" w:rsidRDefault="00335481" w:rsidP="00335481">
      <w:pPr>
        <w:rPr>
          <w:rFonts w:ascii="Verdana" w:hAnsi="Verdana"/>
          <w:b/>
          <w:sz w:val="20"/>
          <w:szCs w:val="20"/>
        </w:rPr>
      </w:pPr>
      <w:r w:rsidRPr="00DC1BE1">
        <w:rPr>
          <w:rFonts w:ascii="Verdana" w:hAnsi="Verdana"/>
          <w:sz w:val="20"/>
          <w:szCs w:val="20"/>
        </w:rPr>
        <w:t>Урок 3</w:t>
      </w:r>
      <w:r w:rsidR="00EB0A6E" w:rsidRPr="00DC1BE1">
        <w:rPr>
          <w:rFonts w:ascii="Verdana" w:hAnsi="Verdana"/>
          <w:sz w:val="20"/>
          <w:szCs w:val="20"/>
        </w:rPr>
        <w:t xml:space="preserve"> </w:t>
      </w:r>
      <w:r w:rsidRPr="00FD6760">
        <w:rPr>
          <w:rFonts w:ascii="Verdana" w:hAnsi="Verdana"/>
          <w:b/>
        </w:rPr>
        <w:t>Методика преподавания</w:t>
      </w:r>
    </w:p>
    <w:p w:rsidR="00335481" w:rsidRPr="00DC1BE1" w:rsidRDefault="00335481" w:rsidP="00335481">
      <w:pPr>
        <w:numPr>
          <w:ilvl w:val="0"/>
          <w:numId w:val="5"/>
        </w:numPr>
        <w:rPr>
          <w:rFonts w:ascii="Verdana" w:hAnsi="Verdana"/>
          <w:sz w:val="20"/>
          <w:szCs w:val="20"/>
        </w:rPr>
      </w:pPr>
      <w:r w:rsidRPr="00DC1BE1">
        <w:rPr>
          <w:rFonts w:ascii="Verdana" w:hAnsi="Verdana"/>
          <w:sz w:val="20"/>
          <w:szCs w:val="20"/>
        </w:rPr>
        <w:t xml:space="preserve">Образ </w:t>
      </w:r>
      <w:r w:rsidR="003B418E" w:rsidRPr="00DC1BE1">
        <w:rPr>
          <w:rFonts w:ascii="Verdana" w:hAnsi="Verdana"/>
          <w:sz w:val="20"/>
          <w:szCs w:val="20"/>
        </w:rPr>
        <w:t>лектора</w:t>
      </w:r>
    </w:p>
    <w:p w:rsidR="00335481" w:rsidRPr="00DC1BE1" w:rsidRDefault="00335481" w:rsidP="00335481">
      <w:pPr>
        <w:numPr>
          <w:ilvl w:val="0"/>
          <w:numId w:val="5"/>
        </w:numPr>
        <w:rPr>
          <w:rFonts w:ascii="Verdana" w:hAnsi="Verdana"/>
          <w:sz w:val="20"/>
          <w:szCs w:val="20"/>
        </w:rPr>
      </w:pPr>
      <w:r w:rsidRPr="00DC1BE1">
        <w:rPr>
          <w:rFonts w:ascii="Verdana" w:hAnsi="Verdana"/>
          <w:sz w:val="20"/>
          <w:szCs w:val="20"/>
        </w:rPr>
        <w:t xml:space="preserve">Поведение </w:t>
      </w:r>
      <w:r w:rsidR="003B418E" w:rsidRPr="00DC1BE1">
        <w:rPr>
          <w:rFonts w:ascii="Verdana" w:hAnsi="Verdana"/>
          <w:sz w:val="20"/>
          <w:szCs w:val="20"/>
        </w:rPr>
        <w:t>лектора</w:t>
      </w:r>
      <w:r w:rsidRPr="00DC1BE1">
        <w:rPr>
          <w:rFonts w:ascii="Verdana" w:hAnsi="Verdana"/>
          <w:sz w:val="20"/>
          <w:szCs w:val="20"/>
        </w:rPr>
        <w:t>, ведущего</w:t>
      </w:r>
      <w:r w:rsidR="003B418E" w:rsidRPr="00DC1BE1">
        <w:rPr>
          <w:rFonts w:ascii="Verdana" w:hAnsi="Verdana"/>
          <w:sz w:val="20"/>
          <w:szCs w:val="20"/>
        </w:rPr>
        <w:t xml:space="preserve"> лекцию</w:t>
      </w:r>
    </w:p>
    <w:p w:rsidR="00335481" w:rsidRPr="00DC1BE1" w:rsidRDefault="00335481" w:rsidP="00335481">
      <w:pPr>
        <w:numPr>
          <w:ilvl w:val="0"/>
          <w:numId w:val="5"/>
        </w:numPr>
        <w:rPr>
          <w:rFonts w:ascii="Verdana" w:hAnsi="Verdana"/>
          <w:sz w:val="20"/>
          <w:szCs w:val="20"/>
        </w:rPr>
      </w:pPr>
      <w:r w:rsidRPr="00DC1BE1">
        <w:rPr>
          <w:rFonts w:ascii="Verdana" w:hAnsi="Verdana"/>
          <w:sz w:val="20"/>
          <w:szCs w:val="20"/>
        </w:rPr>
        <w:t>Форма передачи материала</w:t>
      </w:r>
    </w:p>
    <w:p w:rsidR="00335481" w:rsidRPr="00DC1BE1" w:rsidRDefault="00335481" w:rsidP="00335481">
      <w:pPr>
        <w:numPr>
          <w:ilvl w:val="0"/>
          <w:numId w:val="6"/>
        </w:numPr>
        <w:tabs>
          <w:tab w:val="clear" w:pos="720"/>
          <w:tab w:val="num" w:pos="1440"/>
        </w:tabs>
        <w:ind w:firstLine="360"/>
        <w:rPr>
          <w:rFonts w:ascii="Verdana" w:hAnsi="Verdana"/>
          <w:sz w:val="20"/>
          <w:szCs w:val="20"/>
        </w:rPr>
      </w:pPr>
      <w:r w:rsidRPr="00DC1BE1">
        <w:rPr>
          <w:rFonts w:ascii="Verdana" w:hAnsi="Verdana"/>
          <w:sz w:val="20"/>
          <w:szCs w:val="20"/>
        </w:rPr>
        <w:t>Вопросы</w:t>
      </w:r>
    </w:p>
    <w:p w:rsidR="00335481" w:rsidRPr="00DC1BE1" w:rsidRDefault="00335481" w:rsidP="00335481">
      <w:pPr>
        <w:numPr>
          <w:ilvl w:val="0"/>
          <w:numId w:val="6"/>
        </w:numPr>
        <w:tabs>
          <w:tab w:val="clear" w:pos="720"/>
          <w:tab w:val="num" w:pos="1440"/>
        </w:tabs>
        <w:ind w:firstLine="360"/>
        <w:rPr>
          <w:rFonts w:ascii="Verdana" w:hAnsi="Verdana"/>
          <w:sz w:val="20"/>
          <w:szCs w:val="20"/>
        </w:rPr>
      </w:pPr>
      <w:r w:rsidRPr="00DC1BE1">
        <w:rPr>
          <w:rFonts w:ascii="Verdana" w:hAnsi="Verdana"/>
          <w:sz w:val="20"/>
          <w:szCs w:val="20"/>
        </w:rPr>
        <w:t>Ответы</w:t>
      </w:r>
    </w:p>
    <w:p w:rsidR="00335481" w:rsidRPr="00DC1BE1" w:rsidRDefault="00335481" w:rsidP="00335481">
      <w:pPr>
        <w:numPr>
          <w:ilvl w:val="0"/>
          <w:numId w:val="6"/>
        </w:numPr>
        <w:tabs>
          <w:tab w:val="clear" w:pos="720"/>
          <w:tab w:val="num" w:pos="1440"/>
        </w:tabs>
        <w:ind w:firstLine="360"/>
        <w:rPr>
          <w:rFonts w:ascii="Verdana" w:hAnsi="Verdana"/>
          <w:sz w:val="20"/>
          <w:szCs w:val="20"/>
        </w:rPr>
      </w:pPr>
      <w:r w:rsidRPr="00DC1BE1">
        <w:rPr>
          <w:rFonts w:ascii="Verdana" w:hAnsi="Verdana"/>
          <w:sz w:val="20"/>
          <w:szCs w:val="20"/>
        </w:rPr>
        <w:t>Примеры</w:t>
      </w:r>
    </w:p>
    <w:p w:rsidR="00335481" w:rsidRPr="00DC1BE1" w:rsidRDefault="00335481" w:rsidP="00335481">
      <w:pPr>
        <w:numPr>
          <w:ilvl w:val="0"/>
          <w:numId w:val="6"/>
        </w:numPr>
        <w:tabs>
          <w:tab w:val="clear" w:pos="720"/>
          <w:tab w:val="num" w:pos="1440"/>
        </w:tabs>
        <w:ind w:firstLine="360"/>
        <w:rPr>
          <w:rFonts w:ascii="Verdana" w:hAnsi="Verdana"/>
          <w:sz w:val="20"/>
          <w:szCs w:val="20"/>
        </w:rPr>
      </w:pPr>
      <w:r w:rsidRPr="00DC1BE1">
        <w:rPr>
          <w:rFonts w:ascii="Verdana" w:hAnsi="Verdana"/>
          <w:sz w:val="20"/>
          <w:szCs w:val="20"/>
        </w:rPr>
        <w:t>Упражнения и другие приемы</w:t>
      </w:r>
    </w:p>
    <w:p w:rsidR="00335481" w:rsidRPr="00DC1BE1" w:rsidRDefault="00335481" w:rsidP="00335481">
      <w:pPr>
        <w:ind w:left="540"/>
        <w:rPr>
          <w:rFonts w:ascii="Verdana" w:hAnsi="Verdana"/>
          <w:sz w:val="20"/>
          <w:szCs w:val="20"/>
          <w:lang w:val="en-US"/>
        </w:rPr>
      </w:pPr>
      <w:r w:rsidRPr="00DC1BE1">
        <w:rPr>
          <w:rFonts w:ascii="Verdana" w:hAnsi="Verdana"/>
          <w:sz w:val="20"/>
          <w:szCs w:val="20"/>
        </w:rPr>
        <w:t xml:space="preserve">4. Итог </w:t>
      </w:r>
      <w:r w:rsidR="003B418E" w:rsidRPr="00DC1BE1">
        <w:rPr>
          <w:rFonts w:ascii="Verdana" w:hAnsi="Verdana"/>
          <w:sz w:val="20"/>
          <w:szCs w:val="20"/>
        </w:rPr>
        <w:t>лекции</w:t>
      </w:r>
      <w:r w:rsidRPr="00DC1BE1">
        <w:rPr>
          <w:rFonts w:ascii="Verdana" w:hAnsi="Verdana"/>
          <w:sz w:val="20"/>
          <w:szCs w:val="20"/>
        </w:rPr>
        <w:t>.</w:t>
      </w:r>
    </w:p>
    <w:p w:rsidR="00335481" w:rsidRPr="00FD6760" w:rsidRDefault="00335481" w:rsidP="00335481">
      <w:pPr>
        <w:rPr>
          <w:rFonts w:ascii="Verdana" w:hAnsi="Verdana"/>
          <w:b/>
        </w:rPr>
      </w:pPr>
      <w:r w:rsidRPr="00DC1BE1">
        <w:rPr>
          <w:rFonts w:ascii="Verdana" w:hAnsi="Verdana"/>
          <w:sz w:val="20"/>
          <w:szCs w:val="20"/>
        </w:rPr>
        <w:t>Урок 4</w:t>
      </w:r>
      <w:r w:rsidR="00EB0A6E" w:rsidRPr="00DC1BE1">
        <w:rPr>
          <w:rFonts w:ascii="Verdana" w:hAnsi="Verdana"/>
          <w:sz w:val="20"/>
          <w:szCs w:val="20"/>
        </w:rPr>
        <w:t xml:space="preserve"> </w:t>
      </w:r>
      <w:r w:rsidRPr="00FD6760">
        <w:rPr>
          <w:rFonts w:ascii="Verdana" w:hAnsi="Verdana"/>
          <w:b/>
        </w:rPr>
        <w:t xml:space="preserve">Методические рекомендации при  подготовке к </w:t>
      </w:r>
      <w:r w:rsidR="003B418E" w:rsidRPr="00FD6760">
        <w:rPr>
          <w:rFonts w:ascii="Verdana" w:hAnsi="Verdana"/>
          <w:b/>
        </w:rPr>
        <w:t>лекции</w:t>
      </w:r>
    </w:p>
    <w:p w:rsidR="00335481" w:rsidRPr="00DC1BE1" w:rsidRDefault="00335481" w:rsidP="00335481">
      <w:pPr>
        <w:numPr>
          <w:ilvl w:val="0"/>
          <w:numId w:val="7"/>
        </w:numPr>
        <w:rPr>
          <w:rFonts w:ascii="Verdana" w:hAnsi="Verdana"/>
          <w:sz w:val="20"/>
          <w:szCs w:val="20"/>
        </w:rPr>
      </w:pPr>
      <w:r w:rsidRPr="00DC1BE1">
        <w:rPr>
          <w:rFonts w:ascii="Verdana" w:hAnsi="Verdana"/>
          <w:sz w:val="20"/>
          <w:szCs w:val="20"/>
        </w:rPr>
        <w:t>Программа</w:t>
      </w:r>
    </w:p>
    <w:p w:rsidR="00335481" w:rsidRPr="00DC1BE1" w:rsidRDefault="00335481" w:rsidP="00335481">
      <w:pPr>
        <w:numPr>
          <w:ilvl w:val="0"/>
          <w:numId w:val="7"/>
        </w:numPr>
        <w:rPr>
          <w:rFonts w:ascii="Verdana" w:hAnsi="Verdana"/>
          <w:sz w:val="20"/>
          <w:szCs w:val="20"/>
        </w:rPr>
      </w:pPr>
      <w:r w:rsidRPr="00DC1BE1">
        <w:rPr>
          <w:rFonts w:ascii="Verdana" w:hAnsi="Verdana"/>
          <w:sz w:val="20"/>
          <w:szCs w:val="20"/>
        </w:rPr>
        <w:t xml:space="preserve">Конспект </w:t>
      </w:r>
      <w:r w:rsidR="003B418E" w:rsidRPr="00DC1BE1">
        <w:rPr>
          <w:rFonts w:ascii="Verdana" w:hAnsi="Verdana"/>
          <w:sz w:val="20"/>
          <w:szCs w:val="20"/>
        </w:rPr>
        <w:t>лекции</w:t>
      </w:r>
      <w:r w:rsidRPr="00DC1BE1">
        <w:rPr>
          <w:rFonts w:ascii="Verdana" w:hAnsi="Verdana"/>
          <w:sz w:val="20"/>
          <w:szCs w:val="20"/>
        </w:rPr>
        <w:t xml:space="preserve"> </w:t>
      </w:r>
    </w:p>
    <w:p w:rsidR="00335481" w:rsidRPr="00DC1BE1" w:rsidRDefault="00335481" w:rsidP="00335481">
      <w:pPr>
        <w:rPr>
          <w:rFonts w:ascii="Verdana" w:hAnsi="Verdana"/>
          <w:b/>
          <w:sz w:val="20"/>
          <w:szCs w:val="20"/>
        </w:rPr>
      </w:pPr>
      <w:r w:rsidRPr="00DC1BE1">
        <w:rPr>
          <w:rFonts w:ascii="Verdana" w:hAnsi="Verdana"/>
          <w:b/>
          <w:sz w:val="20"/>
          <w:szCs w:val="20"/>
        </w:rPr>
        <w:t xml:space="preserve">Конспект </w:t>
      </w:r>
      <w:r w:rsidR="003B418E" w:rsidRPr="00DC1BE1">
        <w:rPr>
          <w:rFonts w:ascii="Verdana" w:hAnsi="Verdana"/>
          <w:b/>
          <w:sz w:val="20"/>
          <w:szCs w:val="20"/>
        </w:rPr>
        <w:t>лекции</w:t>
      </w:r>
      <w:r w:rsidRPr="00DC1BE1">
        <w:rPr>
          <w:rFonts w:ascii="Verdana" w:hAnsi="Verdana"/>
          <w:b/>
          <w:sz w:val="20"/>
          <w:szCs w:val="20"/>
        </w:rPr>
        <w:t xml:space="preserve"> предполагает</w:t>
      </w:r>
    </w:p>
    <w:p w:rsidR="00335481" w:rsidRPr="00DC1BE1" w:rsidRDefault="00335481" w:rsidP="00335481">
      <w:pPr>
        <w:numPr>
          <w:ilvl w:val="0"/>
          <w:numId w:val="2"/>
        </w:numPr>
        <w:rPr>
          <w:rFonts w:ascii="Verdana" w:hAnsi="Verdana"/>
          <w:sz w:val="20"/>
          <w:szCs w:val="20"/>
        </w:rPr>
      </w:pPr>
      <w:r w:rsidRPr="00DC1BE1">
        <w:rPr>
          <w:rFonts w:ascii="Verdana" w:hAnsi="Verdana"/>
          <w:sz w:val="20"/>
          <w:szCs w:val="20"/>
        </w:rPr>
        <w:t xml:space="preserve">Цель </w:t>
      </w:r>
      <w:r w:rsidR="003B418E" w:rsidRPr="00DC1BE1">
        <w:rPr>
          <w:rFonts w:ascii="Verdana" w:hAnsi="Verdana"/>
          <w:sz w:val="20"/>
          <w:szCs w:val="20"/>
        </w:rPr>
        <w:t>лекции</w:t>
      </w:r>
    </w:p>
    <w:p w:rsidR="00335481" w:rsidRPr="00DC1BE1" w:rsidRDefault="00335481" w:rsidP="00335481">
      <w:pPr>
        <w:numPr>
          <w:ilvl w:val="0"/>
          <w:numId w:val="2"/>
        </w:numPr>
        <w:rPr>
          <w:rFonts w:ascii="Verdana" w:hAnsi="Verdana"/>
          <w:sz w:val="20"/>
          <w:szCs w:val="20"/>
        </w:rPr>
      </w:pPr>
      <w:r w:rsidRPr="00DC1BE1">
        <w:rPr>
          <w:rFonts w:ascii="Verdana" w:hAnsi="Verdana"/>
          <w:sz w:val="20"/>
          <w:szCs w:val="20"/>
        </w:rPr>
        <w:t>Акценты</w:t>
      </w:r>
    </w:p>
    <w:p w:rsidR="00335481" w:rsidRPr="00DC1BE1" w:rsidRDefault="00335481" w:rsidP="00335481">
      <w:pPr>
        <w:numPr>
          <w:ilvl w:val="0"/>
          <w:numId w:val="2"/>
        </w:numPr>
        <w:rPr>
          <w:rFonts w:ascii="Verdana" w:hAnsi="Verdana"/>
          <w:sz w:val="20"/>
          <w:szCs w:val="20"/>
        </w:rPr>
      </w:pPr>
      <w:r w:rsidRPr="00DC1BE1">
        <w:rPr>
          <w:rFonts w:ascii="Verdana" w:hAnsi="Verdana"/>
          <w:sz w:val="20"/>
          <w:szCs w:val="20"/>
        </w:rPr>
        <w:t xml:space="preserve">Логическую последовательность </w:t>
      </w:r>
      <w:r w:rsidR="003B418E" w:rsidRPr="00DC1BE1">
        <w:rPr>
          <w:rFonts w:ascii="Verdana" w:hAnsi="Verdana"/>
          <w:sz w:val="20"/>
          <w:szCs w:val="20"/>
        </w:rPr>
        <w:t>лекции</w:t>
      </w:r>
    </w:p>
    <w:p w:rsidR="00335481" w:rsidRPr="00DC1BE1" w:rsidRDefault="00335481" w:rsidP="00335481">
      <w:pPr>
        <w:numPr>
          <w:ilvl w:val="0"/>
          <w:numId w:val="2"/>
        </w:numPr>
        <w:rPr>
          <w:rFonts w:ascii="Verdana" w:hAnsi="Verdana"/>
          <w:sz w:val="20"/>
          <w:szCs w:val="20"/>
        </w:rPr>
      </w:pPr>
      <w:r w:rsidRPr="00DC1BE1">
        <w:rPr>
          <w:rFonts w:ascii="Verdana" w:hAnsi="Verdana"/>
          <w:sz w:val="20"/>
          <w:szCs w:val="20"/>
        </w:rPr>
        <w:t>Запланированный интересный момент</w:t>
      </w:r>
    </w:p>
    <w:p w:rsidR="00335481" w:rsidRPr="00DC1BE1" w:rsidRDefault="00335481" w:rsidP="00335481">
      <w:pPr>
        <w:numPr>
          <w:ilvl w:val="0"/>
          <w:numId w:val="2"/>
        </w:numPr>
        <w:rPr>
          <w:rFonts w:ascii="Verdana" w:hAnsi="Verdana"/>
          <w:sz w:val="20"/>
          <w:szCs w:val="20"/>
        </w:rPr>
      </w:pPr>
      <w:r w:rsidRPr="00DC1BE1">
        <w:rPr>
          <w:rFonts w:ascii="Verdana" w:hAnsi="Verdana"/>
          <w:sz w:val="20"/>
          <w:szCs w:val="20"/>
        </w:rPr>
        <w:t>Подводные камни</w:t>
      </w:r>
    </w:p>
    <w:p w:rsidR="00335481" w:rsidRPr="00DC1BE1" w:rsidRDefault="00335481" w:rsidP="00335481">
      <w:pPr>
        <w:numPr>
          <w:ilvl w:val="0"/>
          <w:numId w:val="2"/>
        </w:numPr>
        <w:rPr>
          <w:rFonts w:ascii="Verdana" w:hAnsi="Verdana"/>
          <w:sz w:val="20"/>
          <w:szCs w:val="20"/>
        </w:rPr>
      </w:pPr>
      <w:r w:rsidRPr="00DC1BE1">
        <w:rPr>
          <w:rFonts w:ascii="Verdana" w:hAnsi="Verdana"/>
          <w:sz w:val="20"/>
          <w:szCs w:val="20"/>
        </w:rPr>
        <w:t xml:space="preserve">Подготовку </w:t>
      </w:r>
      <w:r w:rsidR="003B418E" w:rsidRPr="00DC1BE1">
        <w:rPr>
          <w:rFonts w:ascii="Verdana" w:hAnsi="Verdana"/>
          <w:sz w:val="20"/>
          <w:szCs w:val="20"/>
        </w:rPr>
        <w:t>наглядных материалов</w:t>
      </w:r>
    </w:p>
    <w:p w:rsidR="00335481" w:rsidRPr="00DC1BE1" w:rsidRDefault="00335481" w:rsidP="00335481">
      <w:pPr>
        <w:numPr>
          <w:ilvl w:val="0"/>
          <w:numId w:val="2"/>
        </w:numPr>
        <w:rPr>
          <w:rFonts w:ascii="Verdana" w:hAnsi="Verdana"/>
          <w:sz w:val="20"/>
          <w:szCs w:val="20"/>
        </w:rPr>
      </w:pPr>
      <w:r w:rsidRPr="00DC1BE1">
        <w:rPr>
          <w:rFonts w:ascii="Verdana" w:hAnsi="Verdana"/>
          <w:sz w:val="20"/>
          <w:szCs w:val="20"/>
        </w:rPr>
        <w:t xml:space="preserve">Планирование начала </w:t>
      </w:r>
      <w:r w:rsidR="003B418E" w:rsidRPr="00DC1BE1">
        <w:rPr>
          <w:rFonts w:ascii="Verdana" w:hAnsi="Verdana"/>
          <w:sz w:val="20"/>
          <w:szCs w:val="20"/>
        </w:rPr>
        <w:t>лекции</w:t>
      </w:r>
    </w:p>
    <w:p w:rsidR="00335481" w:rsidRPr="00DC1BE1" w:rsidRDefault="00335481" w:rsidP="00EB0A6E">
      <w:pPr>
        <w:jc w:val="both"/>
        <w:rPr>
          <w:rFonts w:ascii="Verdana" w:hAnsi="Verdana"/>
          <w:b/>
          <w:sz w:val="20"/>
          <w:szCs w:val="20"/>
        </w:rPr>
      </w:pPr>
      <w:r w:rsidRPr="00DC1BE1">
        <w:rPr>
          <w:rFonts w:ascii="Verdana" w:hAnsi="Verdana"/>
          <w:sz w:val="20"/>
          <w:szCs w:val="20"/>
        </w:rPr>
        <w:t xml:space="preserve">Урок </w:t>
      </w:r>
      <w:r w:rsidR="004E2622" w:rsidRPr="00DC1BE1">
        <w:rPr>
          <w:rFonts w:ascii="Verdana" w:hAnsi="Verdana"/>
          <w:sz w:val="20"/>
          <w:szCs w:val="20"/>
        </w:rPr>
        <w:t>5</w:t>
      </w:r>
      <w:r w:rsidR="00FD6760">
        <w:rPr>
          <w:rFonts w:ascii="Verdana" w:hAnsi="Verdana"/>
          <w:sz w:val="20"/>
          <w:szCs w:val="20"/>
        </w:rPr>
        <w:t xml:space="preserve"> </w:t>
      </w:r>
      <w:r w:rsidR="004E2622" w:rsidRPr="00DC1BE1">
        <w:rPr>
          <w:rFonts w:ascii="Verdana" w:hAnsi="Verdana"/>
          <w:sz w:val="20"/>
          <w:szCs w:val="20"/>
        </w:rPr>
        <w:t xml:space="preserve"> </w:t>
      </w:r>
      <w:r w:rsidRPr="00FD6760">
        <w:rPr>
          <w:rFonts w:ascii="Verdana" w:hAnsi="Verdana"/>
          <w:b/>
        </w:rPr>
        <w:t xml:space="preserve">Отличия в </w:t>
      </w:r>
      <w:r w:rsidR="003B418E" w:rsidRPr="00FD6760">
        <w:rPr>
          <w:rFonts w:ascii="Verdana" w:hAnsi="Verdana"/>
          <w:b/>
        </w:rPr>
        <w:t>проведении</w:t>
      </w:r>
      <w:r w:rsidRPr="00FD6760">
        <w:rPr>
          <w:rFonts w:ascii="Verdana" w:hAnsi="Verdana"/>
          <w:b/>
        </w:rPr>
        <w:t xml:space="preserve"> обычных </w:t>
      </w:r>
      <w:r w:rsidR="003B418E" w:rsidRPr="00FD6760">
        <w:rPr>
          <w:rFonts w:ascii="Verdana" w:hAnsi="Verdana"/>
          <w:b/>
        </w:rPr>
        <w:t>лекций от виртуальных</w:t>
      </w:r>
    </w:p>
    <w:p w:rsidR="00335481" w:rsidRPr="00DC1BE1" w:rsidRDefault="00335481" w:rsidP="00335481">
      <w:pPr>
        <w:rPr>
          <w:rFonts w:ascii="Verdana" w:hAnsi="Verdana"/>
          <w:sz w:val="20"/>
          <w:szCs w:val="20"/>
          <w:lang w:val="en-US"/>
        </w:rPr>
      </w:pPr>
      <w:r w:rsidRPr="00DC1BE1">
        <w:rPr>
          <w:rFonts w:ascii="Verdana" w:hAnsi="Verdana"/>
          <w:sz w:val="20"/>
          <w:szCs w:val="20"/>
        </w:rPr>
        <w:t>-----------------------------------------------------------------------------------------------</w:t>
      </w:r>
    </w:p>
    <w:p w:rsidR="00335481" w:rsidRPr="00DC1BE1" w:rsidRDefault="00335481" w:rsidP="00335481">
      <w:pPr>
        <w:jc w:val="both"/>
        <w:rPr>
          <w:rFonts w:ascii="Verdana" w:hAnsi="Verdana"/>
          <w:b/>
          <w:sz w:val="20"/>
          <w:szCs w:val="20"/>
        </w:rPr>
      </w:pPr>
      <w:r w:rsidRPr="00DC1BE1">
        <w:rPr>
          <w:rFonts w:ascii="Verdana" w:hAnsi="Verdana"/>
          <w:b/>
          <w:sz w:val="20"/>
          <w:szCs w:val="20"/>
        </w:rPr>
        <w:t>Дополнительные материалы</w:t>
      </w:r>
    </w:p>
    <w:p w:rsidR="00335481" w:rsidRPr="00DC1BE1" w:rsidRDefault="00335481" w:rsidP="00335481">
      <w:pPr>
        <w:pStyle w:val="a3"/>
        <w:rPr>
          <w:rFonts w:ascii="Verdana" w:hAnsi="Verdana" w:cs="Arial"/>
          <w:sz w:val="20"/>
          <w:szCs w:val="20"/>
        </w:rPr>
      </w:pPr>
      <w:r w:rsidRPr="00DC1BE1">
        <w:rPr>
          <w:rStyle w:val="a4"/>
          <w:rFonts w:ascii="Verdana" w:hAnsi="Verdana" w:cs="Arial"/>
          <w:sz w:val="20"/>
          <w:szCs w:val="20"/>
        </w:rPr>
        <w:t>Ссылки на   видео</w:t>
      </w:r>
      <w:r w:rsidR="00304103" w:rsidRPr="00DC1BE1">
        <w:rPr>
          <w:rStyle w:val="a4"/>
          <w:rFonts w:ascii="Verdana" w:hAnsi="Verdana" w:cs="Arial"/>
          <w:sz w:val="20"/>
          <w:szCs w:val="20"/>
        </w:rPr>
        <w:t xml:space="preserve"> и  аудиоурок</w:t>
      </w:r>
      <w:r w:rsidR="00FD6760">
        <w:rPr>
          <w:rStyle w:val="a4"/>
          <w:rFonts w:ascii="Verdana" w:hAnsi="Verdana" w:cs="Arial"/>
          <w:sz w:val="20"/>
          <w:szCs w:val="20"/>
        </w:rPr>
        <w:t>и</w:t>
      </w:r>
      <w:r w:rsidR="00304103" w:rsidRPr="00DC1BE1">
        <w:rPr>
          <w:rStyle w:val="a4"/>
          <w:rFonts w:ascii="Verdana" w:hAnsi="Verdana" w:cs="Arial"/>
          <w:sz w:val="20"/>
          <w:szCs w:val="20"/>
        </w:rPr>
        <w:t xml:space="preserve"> </w:t>
      </w:r>
      <w:r w:rsidRPr="00DC1BE1">
        <w:rPr>
          <w:rFonts w:ascii="Verdana" w:hAnsi="Verdana" w:cs="Arial"/>
          <w:sz w:val="20"/>
          <w:szCs w:val="20"/>
        </w:rPr>
        <w:t>: - </w:t>
      </w:r>
      <w:r w:rsidR="00304103" w:rsidRPr="00D65E78">
        <w:rPr>
          <w:rFonts w:ascii="Verdana" w:hAnsi="Verdana" w:cs="Arial"/>
          <w:sz w:val="20"/>
          <w:szCs w:val="20"/>
        </w:rPr>
        <w:t>ftp://kabbala.fm/lekcii-isr-prepod7.htm</w:t>
      </w:r>
      <w:r w:rsidR="00304103" w:rsidRPr="00DC1BE1">
        <w:rPr>
          <w:rFonts w:ascii="Verdana" w:hAnsi="Verdana" w:cs="Arial"/>
          <w:sz w:val="20"/>
          <w:szCs w:val="20"/>
        </w:rPr>
        <w:t xml:space="preserve">   (</w:t>
      </w:r>
      <w:r w:rsidR="007E1FE2" w:rsidRPr="00DC1BE1">
        <w:rPr>
          <w:rFonts w:ascii="Verdana" w:hAnsi="Verdana" w:cs="Arial"/>
          <w:sz w:val="20"/>
          <w:szCs w:val="20"/>
        </w:rPr>
        <w:t xml:space="preserve">очень </w:t>
      </w:r>
      <w:r w:rsidR="00304103" w:rsidRPr="00DC1BE1">
        <w:rPr>
          <w:rFonts w:ascii="Verdana" w:hAnsi="Verdana" w:cs="Arial"/>
          <w:sz w:val="20"/>
          <w:szCs w:val="20"/>
        </w:rPr>
        <w:t>рекомендуется просмотреть или прослушать 1-4, 7 уроки)</w:t>
      </w:r>
    </w:p>
    <w:p w:rsidR="00335481" w:rsidRPr="00DC1BE1" w:rsidRDefault="00335481" w:rsidP="00335481">
      <w:pPr>
        <w:jc w:val="center"/>
        <w:rPr>
          <w:rFonts w:ascii="Verdana" w:hAnsi="Verdana"/>
          <w:b/>
          <w:sz w:val="20"/>
          <w:szCs w:val="20"/>
        </w:rPr>
      </w:pPr>
      <w:r w:rsidRPr="00DC1BE1">
        <w:rPr>
          <w:rFonts w:ascii="Verdana" w:hAnsi="Verdana"/>
          <w:sz w:val="20"/>
          <w:szCs w:val="20"/>
        </w:rPr>
        <w:br w:type="page"/>
      </w:r>
      <w:r w:rsidR="00EB0A6E" w:rsidRPr="00DC1BE1">
        <w:rPr>
          <w:rFonts w:ascii="Verdana" w:hAnsi="Verdana"/>
          <w:sz w:val="20"/>
          <w:szCs w:val="20"/>
        </w:rPr>
        <w:t>Урок 1</w:t>
      </w:r>
      <w:r w:rsidR="00306B6D">
        <w:rPr>
          <w:rFonts w:ascii="Verdana" w:hAnsi="Verdana"/>
          <w:sz w:val="20"/>
          <w:szCs w:val="20"/>
        </w:rPr>
        <w:t xml:space="preserve"> </w:t>
      </w:r>
      <w:r w:rsidR="00CE7144" w:rsidRPr="00DC1BE1">
        <w:rPr>
          <w:rFonts w:ascii="Verdana" w:hAnsi="Verdana"/>
          <w:b/>
          <w:sz w:val="20"/>
          <w:szCs w:val="20"/>
        </w:rPr>
        <w:t xml:space="preserve">Рекомендации для </w:t>
      </w:r>
      <w:r w:rsidR="00217E41" w:rsidRPr="00DC1BE1">
        <w:rPr>
          <w:rFonts w:ascii="Verdana" w:hAnsi="Verdana"/>
          <w:b/>
          <w:sz w:val="20"/>
          <w:szCs w:val="20"/>
        </w:rPr>
        <w:t>лектора</w:t>
      </w:r>
      <w:r w:rsidR="00CE7144" w:rsidRPr="00DC1BE1">
        <w:rPr>
          <w:rFonts w:ascii="Verdana" w:hAnsi="Verdana"/>
          <w:b/>
          <w:sz w:val="20"/>
          <w:szCs w:val="20"/>
        </w:rPr>
        <w:t xml:space="preserve"> </w:t>
      </w:r>
    </w:p>
    <w:tbl>
      <w:tblPr>
        <w:tblW w:w="1008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20"/>
        <w:gridCol w:w="4860"/>
      </w:tblGrid>
      <w:tr w:rsidR="00335481" w:rsidRPr="00DC1BE1">
        <w:tc>
          <w:tcPr>
            <w:tcW w:w="10080" w:type="dxa"/>
            <w:gridSpan w:val="2"/>
          </w:tcPr>
          <w:p w:rsidR="00335481" w:rsidRPr="00DC1BE1" w:rsidRDefault="00335481" w:rsidP="00CE7144">
            <w:pPr>
              <w:jc w:val="center"/>
              <w:rPr>
                <w:rFonts w:ascii="Verdana" w:hAnsi="Verdana"/>
                <w:b/>
                <w:sz w:val="20"/>
                <w:szCs w:val="20"/>
              </w:rPr>
            </w:pPr>
            <w:r w:rsidRPr="00DC1BE1">
              <w:rPr>
                <w:rFonts w:ascii="Verdana" w:hAnsi="Verdana"/>
                <w:b/>
                <w:sz w:val="20"/>
                <w:szCs w:val="20"/>
              </w:rPr>
              <w:t>ФОРМА ОДЕЖДЫ</w:t>
            </w:r>
          </w:p>
        </w:tc>
      </w:tr>
      <w:tr w:rsidR="00335481" w:rsidRPr="00DC1BE1">
        <w:tc>
          <w:tcPr>
            <w:tcW w:w="10080" w:type="dxa"/>
            <w:gridSpan w:val="2"/>
          </w:tcPr>
          <w:p w:rsidR="00335481" w:rsidRPr="00DC1BE1" w:rsidRDefault="00335481" w:rsidP="00CE7144">
            <w:pPr>
              <w:rPr>
                <w:rFonts w:ascii="Verdana" w:hAnsi="Verdana"/>
                <w:sz w:val="20"/>
                <w:szCs w:val="20"/>
              </w:rPr>
            </w:pPr>
            <w:r w:rsidRPr="00DC1BE1">
              <w:rPr>
                <w:rFonts w:ascii="Verdana" w:hAnsi="Verdana"/>
                <w:sz w:val="20"/>
                <w:szCs w:val="20"/>
              </w:rPr>
              <w:t>Принцип: Если ты уважаешь то, что делаешь, то уважай внешнюю форму, в которой ты выступаешь.</w:t>
            </w:r>
          </w:p>
          <w:p w:rsidR="00335481" w:rsidRPr="00DC1BE1" w:rsidRDefault="00335481" w:rsidP="00CE7144">
            <w:pPr>
              <w:rPr>
                <w:rFonts w:ascii="Verdana" w:hAnsi="Verdana"/>
                <w:sz w:val="20"/>
                <w:szCs w:val="20"/>
              </w:rPr>
            </w:pPr>
            <w:r w:rsidRPr="00DC1BE1">
              <w:rPr>
                <w:rFonts w:ascii="Verdana" w:hAnsi="Verdana"/>
                <w:sz w:val="20"/>
                <w:szCs w:val="20"/>
              </w:rPr>
              <w:t xml:space="preserve">Ты позиционируешь не себя, ты представляешь </w:t>
            </w:r>
            <w:r w:rsidR="00871A4F" w:rsidRPr="00DC1BE1">
              <w:rPr>
                <w:rFonts w:ascii="Verdana" w:hAnsi="Verdana"/>
                <w:sz w:val="20"/>
                <w:szCs w:val="20"/>
              </w:rPr>
              <w:t xml:space="preserve">Методику интегрального </w:t>
            </w:r>
            <w:r w:rsidR="007E1FE2" w:rsidRPr="00DC1BE1">
              <w:rPr>
                <w:rFonts w:ascii="Verdana" w:hAnsi="Verdana"/>
                <w:sz w:val="20"/>
                <w:szCs w:val="20"/>
              </w:rPr>
              <w:t>образования</w:t>
            </w:r>
            <w:r w:rsidRPr="00DC1BE1">
              <w:rPr>
                <w:rFonts w:ascii="Verdana" w:hAnsi="Verdana"/>
                <w:sz w:val="20"/>
                <w:szCs w:val="20"/>
              </w:rPr>
              <w:t>..</w:t>
            </w:r>
          </w:p>
          <w:p w:rsidR="00335481" w:rsidRPr="00DC1BE1" w:rsidRDefault="00335481" w:rsidP="00CE7144">
            <w:pPr>
              <w:rPr>
                <w:rFonts w:ascii="Verdana" w:hAnsi="Verdana"/>
                <w:sz w:val="20"/>
                <w:szCs w:val="20"/>
              </w:rPr>
            </w:pPr>
          </w:p>
        </w:tc>
      </w:tr>
      <w:tr w:rsidR="00335481" w:rsidRPr="00DC1BE1">
        <w:tc>
          <w:tcPr>
            <w:tcW w:w="5220" w:type="dxa"/>
          </w:tcPr>
          <w:p w:rsidR="00335481" w:rsidRPr="00DC1BE1" w:rsidRDefault="00335481" w:rsidP="00CE7144">
            <w:pPr>
              <w:jc w:val="center"/>
              <w:rPr>
                <w:rFonts w:ascii="Verdana" w:hAnsi="Verdana"/>
                <w:b/>
                <w:sz w:val="20"/>
                <w:szCs w:val="20"/>
              </w:rPr>
            </w:pPr>
            <w:r w:rsidRPr="00DC1BE1">
              <w:rPr>
                <w:rFonts w:ascii="Verdana" w:hAnsi="Verdana"/>
                <w:b/>
                <w:sz w:val="20"/>
                <w:szCs w:val="20"/>
              </w:rPr>
              <w:t>Рекомендуется</w:t>
            </w:r>
          </w:p>
        </w:tc>
        <w:tc>
          <w:tcPr>
            <w:tcW w:w="4860" w:type="dxa"/>
          </w:tcPr>
          <w:p w:rsidR="00335481" w:rsidRPr="00DC1BE1" w:rsidRDefault="00335481" w:rsidP="00CE7144">
            <w:pPr>
              <w:jc w:val="center"/>
              <w:rPr>
                <w:rFonts w:ascii="Verdana" w:hAnsi="Verdana"/>
                <w:b/>
                <w:sz w:val="20"/>
                <w:szCs w:val="20"/>
              </w:rPr>
            </w:pPr>
            <w:r w:rsidRPr="00DC1BE1">
              <w:rPr>
                <w:rFonts w:ascii="Verdana" w:hAnsi="Verdana"/>
                <w:b/>
                <w:sz w:val="20"/>
                <w:szCs w:val="20"/>
              </w:rPr>
              <w:t>Не рекомендуется</w:t>
            </w:r>
          </w:p>
        </w:tc>
      </w:tr>
      <w:tr w:rsidR="00335481" w:rsidRPr="00DC1BE1">
        <w:tc>
          <w:tcPr>
            <w:tcW w:w="5220" w:type="dxa"/>
          </w:tcPr>
          <w:p w:rsidR="00335481" w:rsidRPr="00DC1BE1" w:rsidRDefault="00335481" w:rsidP="00CE7144">
            <w:pPr>
              <w:rPr>
                <w:rFonts w:ascii="Verdana" w:hAnsi="Verdana"/>
                <w:sz w:val="20"/>
                <w:szCs w:val="20"/>
              </w:rPr>
            </w:pPr>
            <w:r w:rsidRPr="00DC1BE1">
              <w:rPr>
                <w:rFonts w:ascii="Verdana" w:hAnsi="Verdana"/>
                <w:sz w:val="20"/>
                <w:szCs w:val="20"/>
              </w:rPr>
              <w:t>Пиджак (желателен).</w:t>
            </w:r>
          </w:p>
          <w:p w:rsidR="00335481" w:rsidRPr="00DC1BE1" w:rsidRDefault="00335481" w:rsidP="00CE7144">
            <w:pPr>
              <w:rPr>
                <w:rFonts w:ascii="Verdana" w:hAnsi="Verdana"/>
                <w:sz w:val="20"/>
                <w:szCs w:val="20"/>
              </w:rPr>
            </w:pPr>
            <w:r w:rsidRPr="00DC1BE1">
              <w:rPr>
                <w:rFonts w:ascii="Verdana" w:hAnsi="Verdana"/>
                <w:sz w:val="20"/>
                <w:szCs w:val="20"/>
              </w:rPr>
              <w:t>Галстук (в зависимости от аудитории).</w:t>
            </w:r>
          </w:p>
          <w:p w:rsidR="00335481" w:rsidRPr="00DC1BE1" w:rsidRDefault="00335481" w:rsidP="00CE7144">
            <w:pPr>
              <w:rPr>
                <w:rFonts w:ascii="Verdana" w:hAnsi="Verdana"/>
                <w:sz w:val="20"/>
                <w:szCs w:val="20"/>
              </w:rPr>
            </w:pPr>
            <w:r w:rsidRPr="00DC1BE1">
              <w:rPr>
                <w:rFonts w:ascii="Verdana" w:hAnsi="Verdana"/>
                <w:sz w:val="20"/>
                <w:szCs w:val="20"/>
              </w:rPr>
              <w:t>Рубашка простая или поло, пуговицы застегнуты.</w:t>
            </w:r>
          </w:p>
          <w:p w:rsidR="00335481" w:rsidRPr="00DC1BE1" w:rsidRDefault="00335481" w:rsidP="00CE7144">
            <w:pPr>
              <w:rPr>
                <w:rFonts w:ascii="Verdana" w:hAnsi="Verdana"/>
                <w:sz w:val="20"/>
                <w:szCs w:val="20"/>
              </w:rPr>
            </w:pPr>
            <w:r w:rsidRPr="00DC1BE1">
              <w:rPr>
                <w:rFonts w:ascii="Verdana" w:hAnsi="Verdana"/>
                <w:sz w:val="20"/>
                <w:szCs w:val="20"/>
              </w:rPr>
              <w:t xml:space="preserve">Брюки  </w:t>
            </w:r>
          </w:p>
          <w:p w:rsidR="00335481" w:rsidRPr="00DC1BE1" w:rsidRDefault="00335481" w:rsidP="00CE7144">
            <w:pPr>
              <w:rPr>
                <w:rFonts w:ascii="Verdana" w:hAnsi="Verdana"/>
                <w:sz w:val="20"/>
                <w:szCs w:val="20"/>
              </w:rPr>
            </w:pPr>
            <w:r w:rsidRPr="00DC1BE1">
              <w:rPr>
                <w:rFonts w:ascii="Verdana" w:hAnsi="Verdana"/>
                <w:sz w:val="20"/>
                <w:szCs w:val="20"/>
              </w:rPr>
              <w:t>Ботинки</w:t>
            </w:r>
            <w:r w:rsidR="00871A4F" w:rsidRPr="00DC1BE1">
              <w:rPr>
                <w:rFonts w:ascii="Verdana" w:hAnsi="Verdana"/>
                <w:sz w:val="20"/>
                <w:szCs w:val="20"/>
              </w:rPr>
              <w:t>, туфли</w:t>
            </w:r>
          </w:p>
          <w:p w:rsidR="00871A4F" w:rsidRPr="00DC1BE1" w:rsidRDefault="00871A4F" w:rsidP="00871A4F">
            <w:pPr>
              <w:rPr>
                <w:rFonts w:ascii="Verdana" w:hAnsi="Verdana"/>
                <w:sz w:val="20"/>
                <w:szCs w:val="20"/>
              </w:rPr>
            </w:pPr>
            <w:r w:rsidRPr="00DC1BE1">
              <w:rPr>
                <w:rFonts w:ascii="Verdana" w:hAnsi="Verdana"/>
                <w:sz w:val="20"/>
                <w:szCs w:val="20"/>
              </w:rPr>
              <w:t xml:space="preserve">Для женщин - деловой стиль одежды </w:t>
            </w:r>
          </w:p>
          <w:p w:rsidR="00335481" w:rsidRPr="00DC1BE1" w:rsidRDefault="00335481" w:rsidP="00871A4F">
            <w:pPr>
              <w:rPr>
                <w:rFonts w:ascii="Verdana" w:hAnsi="Verdana"/>
                <w:sz w:val="20"/>
                <w:szCs w:val="20"/>
              </w:rPr>
            </w:pPr>
            <w:r w:rsidRPr="00DC1BE1">
              <w:rPr>
                <w:rFonts w:ascii="Verdana" w:hAnsi="Verdana"/>
                <w:sz w:val="20"/>
                <w:szCs w:val="20"/>
              </w:rPr>
              <w:t>*нужно исходить из солидной, классической формы преподавателя учебного заведения, следовать моде при этом не обязательно</w:t>
            </w:r>
          </w:p>
        </w:tc>
        <w:tc>
          <w:tcPr>
            <w:tcW w:w="4860" w:type="dxa"/>
          </w:tcPr>
          <w:p w:rsidR="00335481" w:rsidRPr="00DC1BE1" w:rsidRDefault="00335481" w:rsidP="00CE7144">
            <w:pPr>
              <w:rPr>
                <w:rFonts w:ascii="Verdana" w:hAnsi="Verdana"/>
                <w:sz w:val="20"/>
                <w:szCs w:val="20"/>
              </w:rPr>
            </w:pPr>
            <w:r w:rsidRPr="00DC1BE1">
              <w:rPr>
                <w:rFonts w:ascii="Verdana" w:hAnsi="Verdana"/>
                <w:sz w:val="20"/>
                <w:szCs w:val="20"/>
              </w:rPr>
              <w:t xml:space="preserve">Куртки,  толстовки, футболки </w:t>
            </w:r>
          </w:p>
          <w:p w:rsidR="00335481" w:rsidRPr="00DC1BE1" w:rsidRDefault="00335481" w:rsidP="00CE7144">
            <w:pPr>
              <w:rPr>
                <w:rFonts w:ascii="Verdana" w:hAnsi="Verdana"/>
                <w:sz w:val="20"/>
                <w:szCs w:val="20"/>
              </w:rPr>
            </w:pPr>
            <w:r w:rsidRPr="00DC1BE1">
              <w:rPr>
                <w:rFonts w:ascii="Verdana" w:hAnsi="Verdana"/>
                <w:sz w:val="20"/>
                <w:szCs w:val="20"/>
              </w:rPr>
              <w:t>Джинсы, кожаные брюки.</w:t>
            </w:r>
          </w:p>
          <w:p w:rsidR="00335481" w:rsidRPr="00DC1BE1" w:rsidRDefault="00335481" w:rsidP="00CE7144">
            <w:pPr>
              <w:rPr>
                <w:rFonts w:ascii="Verdana" w:hAnsi="Verdana"/>
                <w:sz w:val="20"/>
                <w:szCs w:val="20"/>
              </w:rPr>
            </w:pPr>
            <w:r w:rsidRPr="00DC1BE1">
              <w:rPr>
                <w:rFonts w:ascii="Verdana" w:hAnsi="Verdana"/>
                <w:sz w:val="20"/>
                <w:szCs w:val="20"/>
              </w:rPr>
              <w:t>Шорты</w:t>
            </w:r>
          </w:p>
          <w:p w:rsidR="00335481" w:rsidRPr="00DC1BE1" w:rsidRDefault="00335481" w:rsidP="00CE7144">
            <w:pPr>
              <w:rPr>
                <w:rFonts w:ascii="Verdana" w:hAnsi="Verdana"/>
                <w:sz w:val="20"/>
                <w:szCs w:val="20"/>
              </w:rPr>
            </w:pPr>
            <w:r w:rsidRPr="00DC1BE1">
              <w:rPr>
                <w:rFonts w:ascii="Verdana" w:hAnsi="Verdana"/>
                <w:sz w:val="20"/>
                <w:szCs w:val="20"/>
              </w:rPr>
              <w:t>Кроссовки, шлепанцы</w:t>
            </w:r>
          </w:p>
          <w:p w:rsidR="00871A4F" w:rsidRPr="00DC1BE1" w:rsidRDefault="00871A4F" w:rsidP="00CE7144">
            <w:pPr>
              <w:rPr>
                <w:rFonts w:ascii="Verdana" w:hAnsi="Verdana"/>
                <w:sz w:val="20"/>
                <w:szCs w:val="20"/>
              </w:rPr>
            </w:pPr>
            <w:r w:rsidRPr="00DC1BE1">
              <w:rPr>
                <w:rFonts w:ascii="Verdana" w:hAnsi="Verdana"/>
                <w:sz w:val="20"/>
                <w:szCs w:val="20"/>
              </w:rPr>
              <w:t>Для женщин – вызывающая, откровенная, сексуальная одежда</w:t>
            </w:r>
          </w:p>
          <w:p w:rsidR="00335481" w:rsidRPr="00DC1BE1" w:rsidRDefault="00335481" w:rsidP="00CE7144">
            <w:pPr>
              <w:rPr>
                <w:rFonts w:ascii="Verdana" w:hAnsi="Verdana"/>
                <w:sz w:val="20"/>
                <w:szCs w:val="20"/>
              </w:rPr>
            </w:pPr>
          </w:p>
          <w:p w:rsidR="00335481" w:rsidRPr="00DC1BE1" w:rsidRDefault="00335481" w:rsidP="00CE7144">
            <w:pPr>
              <w:rPr>
                <w:rFonts w:ascii="Verdana" w:hAnsi="Verdana"/>
                <w:sz w:val="20"/>
                <w:szCs w:val="20"/>
              </w:rPr>
            </w:pPr>
            <w:r w:rsidRPr="00DC1BE1">
              <w:rPr>
                <w:rFonts w:ascii="Verdana" w:hAnsi="Verdana"/>
                <w:sz w:val="20"/>
                <w:szCs w:val="20"/>
              </w:rPr>
              <w:t>*никаких броских цветов, «гламурных стилей»; «рванины» и т.д.</w:t>
            </w:r>
          </w:p>
        </w:tc>
      </w:tr>
      <w:tr w:rsidR="00335481" w:rsidRPr="00DC1BE1">
        <w:tc>
          <w:tcPr>
            <w:tcW w:w="10080" w:type="dxa"/>
            <w:gridSpan w:val="2"/>
          </w:tcPr>
          <w:p w:rsidR="00335481" w:rsidRPr="00DC1BE1" w:rsidRDefault="00335481" w:rsidP="00CE7144">
            <w:pPr>
              <w:jc w:val="center"/>
              <w:rPr>
                <w:rFonts w:ascii="Verdana" w:hAnsi="Verdana"/>
                <w:b/>
                <w:sz w:val="20"/>
                <w:szCs w:val="20"/>
              </w:rPr>
            </w:pPr>
            <w:r w:rsidRPr="00DC1BE1">
              <w:rPr>
                <w:rFonts w:ascii="Verdana" w:hAnsi="Verdana"/>
                <w:b/>
                <w:sz w:val="20"/>
                <w:szCs w:val="20"/>
              </w:rPr>
              <w:t>ВНЕШНИЙ ВИД</w:t>
            </w:r>
          </w:p>
        </w:tc>
      </w:tr>
      <w:tr w:rsidR="00335481" w:rsidRPr="00DC1BE1">
        <w:tc>
          <w:tcPr>
            <w:tcW w:w="5220" w:type="dxa"/>
          </w:tcPr>
          <w:p w:rsidR="00335481" w:rsidRPr="00DC1BE1" w:rsidRDefault="00335481" w:rsidP="00CE7144">
            <w:pPr>
              <w:rPr>
                <w:rFonts w:ascii="Verdana" w:hAnsi="Verdana"/>
                <w:sz w:val="20"/>
                <w:szCs w:val="20"/>
              </w:rPr>
            </w:pPr>
            <w:r w:rsidRPr="00DC1BE1">
              <w:rPr>
                <w:rFonts w:ascii="Verdana" w:hAnsi="Verdana"/>
                <w:sz w:val="20"/>
                <w:szCs w:val="20"/>
              </w:rPr>
              <w:t>Соблюдать правила личной гигиены.</w:t>
            </w:r>
          </w:p>
          <w:p w:rsidR="00335481" w:rsidRPr="00DC1BE1" w:rsidRDefault="00335481" w:rsidP="00CE7144">
            <w:pPr>
              <w:rPr>
                <w:rFonts w:ascii="Verdana" w:hAnsi="Verdana"/>
                <w:sz w:val="20"/>
                <w:szCs w:val="20"/>
              </w:rPr>
            </w:pPr>
            <w:r w:rsidRPr="00DC1BE1">
              <w:rPr>
                <w:rFonts w:ascii="Verdana" w:hAnsi="Verdana"/>
                <w:sz w:val="20"/>
                <w:szCs w:val="20"/>
              </w:rPr>
              <w:t>Аккуратная прическа.</w:t>
            </w:r>
          </w:p>
          <w:p w:rsidR="00335481" w:rsidRPr="00DC1BE1" w:rsidRDefault="00335481" w:rsidP="00CE7144">
            <w:pPr>
              <w:rPr>
                <w:rFonts w:ascii="Verdana" w:hAnsi="Verdana"/>
                <w:sz w:val="20"/>
                <w:szCs w:val="20"/>
              </w:rPr>
            </w:pPr>
            <w:r w:rsidRPr="00DC1BE1">
              <w:rPr>
                <w:rFonts w:ascii="Verdana" w:hAnsi="Verdana"/>
                <w:sz w:val="20"/>
                <w:szCs w:val="20"/>
              </w:rPr>
              <w:t>Борода, усы, если есть, обязательно оформленные.</w:t>
            </w:r>
          </w:p>
          <w:p w:rsidR="00871A4F" w:rsidRPr="00DC1BE1" w:rsidRDefault="00871A4F" w:rsidP="00CE7144">
            <w:pPr>
              <w:rPr>
                <w:rFonts w:ascii="Verdana" w:hAnsi="Verdana"/>
                <w:sz w:val="20"/>
                <w:szCs w:val="20"/>
              </w:rPr>
            </w:pPr>
            <w:r w:rsidRPr="00DC1BE1">
              <w:rPr>
                <w:rFonts w:ascii="Verdana" w:hAnsi="Verdana"/>
                <w:sz w:val="20"/>
                <w:szCs w:val="20"/>
              </w:rPr>
              <w:t>Для женщин – волосы собраны или заколоты.</w:t>
            </w:r>
          </w:p>
          <w:p w:rsidR="00335481" w:rsidRPr="00DC1BE1" w:rsidRDefault="00335481" w:rsidP="00CE7144">
            <w:pPr>
              <w:rPr>
                <w:rFonts w:ascii="Verdana" w:hAnsi="Verdana"/>
                <w:sz w:val="20"/>
                <w:szCs w:val="20"/>
              </w:rPr>
            </w:pPr>
          </w:p>
        </w:tc>
        <w:tc>
          <w:tcPr>
            <w:tcW w:w="4860" w:type="dxa"/>
          </w:tcPr>
          <w:p w:rsidR="00335481" w:rsidRPr="00DC1BE1" w:rsidRDefault="00335481" w:rsidP="00CE7144">
            <w:pPr>
              <w:rPr>
                <w:rFonts w:ascii="Verdana" w:hAnsi="Verdana"/>
                <w:sz w:val="20"/>
                <w:szCs w:val="20"/>
              </w:rPr>
            </w:pPr>
            <w:r w:rsidRPr="00DC1BE1">
              <w:rPr>
                <w:rFonts w:ascii="Verdana" w:hAnsi="Verdana"/>
                <w:sz w:val="20"/>
                <w:szCs w:val="20"/>
              </w:rPr>
              <w:t>Длинные волосы, коса.</w:t>
            </w:r>
          </w:p>
          <w:p w:rsidR="00335481" w:rsidRPr="00DC1BE1" w:rsidRDefault="00335481" w:rsidP="00CE7144">
            <w:pPr>
              <w:rPr>
                <w:rFonts w:ascii="Verdana" w:hAnsi="Verdana"/>
                <w:sz w:val="20"/>
                <w:szCs w:val="20"/>
              </w:rPr>
            </w:pPr>
            <w:r w:rsidRPr="00DC1BE1">
              <w:rPr>
                <w:rFonts w:ascii="Verdana" w:hAnsi="Verdana"/>
                <w:sz w:val="20"/>
                <w:szCs w:val="20"/>
              </w:rPr>
              <w:t>Татуировки, если есть, по возможности скрывать.</w:t>
            </w:r>
          </w:p>
          <w:p w:rsidR="00335481" w:rsidRPr="00DC1BE1" w:rsidRDefault="00335481" w:rsidP="00CE7144">
            <w:pPr>
              <w:rPr>
                <w:rFonts w:ascii="Verdana" w:hAnsi="Verdana"/>
                <w:sz w:val="20"/>
                <w:szCs w:val="20"/>
              </w:rPr>
            </w:pPr>
            <w:r w:rsidRPr="00DC1BE1">
              <w:rPr>
                <w:rFonts w:ascii="Verdana" w:hAnsi="Verdana"/>
                <w:sz w:val="20"/>
                <w:szCs w:val="20"/>
              </w:rPr>
              <w:t>Пирсинг.</w:t>
            </w:r>
          </w:p>
          <w:p w:rsidR="00335481" w:rsidRPr="00DC1BE1" w:rsidRDefault="00871A4F" w:rsidP="00871A4F">
            <w:pPr>
              <w:rPr>
                <w:rFonts w:ascii="Verdana" w:hAnsi="Verdana"/>
                <w:sz w:val="20"/>
                <w:szCs w:val="20"/>
              </w:rPr>
            </w:pPr>
            <w:r w:rsidRPr="00DC1BE1">
              <w:rPr>
                <w:rFonts w:ascii="Verdana" w:hAnsi="Verdana"/>
                <w:sz w:val="20"/>
                <w:szCs w:val="20"/>
              </w:rPr>
              <w:t>Для женщин - распущенные волосы.</w:t>
            </w:r>
          </w:p>
        </w:tc>
      </w:tr>
      <w:tr w:rsidR="00335481" w:rsidRPr="00DC1BE1">
        <w:tc>
          <w:tcPr>
            <w:tcW w:w="10080" w:type="dxa"/>
            <w:gridSpan w:val="2"/>
          </w:tcPr>
          <w:p w:rsidR="00335481" w:rsidRPr="00DC1BE1" w:rsidRDefault="00335481" w:rsidP="00CE7144">
            <w:pPr>
              <w:jc w:val="center"/>
              <w:rPr>
                <w:rFonts w:ascii="Verdana" w:hAnsi="Verdana"/>
                <w:b/>
                <w:sz w:val="20"/>
                <w:szCs w:val="20"/>
              </w:rPr>
            </w:pPr>
            <w:r w:rsidRPr="00DC1BE1">
              <w:rPr>
                <w:rFonts w:ascii="Verdana" w:hAnsi="Verdana"/>
                <w:b/>
                <w:sz w:val="20"/>
                <w:szCs w:val="20"/>
              </w:rPr>
              <w:t>РЕЧЬ</w:t>
            </w:r>
          </w:p>
        </w:tc>
      </w:tr>
      <w:tr w:rsidR="00335481" w:rsidRPr="00DC1BE1">
        <w:tc>
          <w:tcPr>
            <w:tcW w:w="10080" w:type="dxa"/>
            <w:gridSpan w:val="2"/>
          </w:tcPr>
          <w:p w:rsidR="00335481" w:rsidRPr="00DC1BE1" w:rsidRDefault="00335481" w:rsidP="00CE7144">
            <w:pPr>
              <w:rPr>
                <w:rFonts w:ascii="Verdana" w:hAnsi="Verdana"/>
                <w:sz w:val="20"/>
                <w:szCs w:val="20"/>
              </w:rPr>
            </w:pPr>
            <w:r w:rsidRPr="00DC1BE1">
              <w:rPr>
                <w:rFonts w:ascii="Verdana" w:hAnsi="Verdana"/>
                <w:sz w:val="20"/>
                <w:szCs w:val="20"/>
              </w:rPr>
              <w:t>Принцип: Остерегайся всего, что может оттолкнуть от прямого направления.</w:t>
            </w:r>
          </w:p>
        </w:tc>
      </w:tr>
      <w:tr w:rsidR="00335481" w:rsidRPr="00DC1BE1">
        <w:tc>
          <w:tcPr>
            <w:tcW w:w="5220" w:type="dxa"/>
          </w:tcPr>
          <w:p w:rsidR="00335481" w:rsidRPr="00DC1BE1" w:rsidRDefault="00335481" w:rsidP="00CE7144">
            <w:pPr>
              <w:rPr>
                <w:rFonts w:ascii="Verdana" w:hAnsi="Verdana"/>
                <w:sz w:val="20"/>
                <w:szCs w:val="20"/>
              </w:rPr>
            </w:pPr>
            <w:r w:rsidRPr="00DC1BE1">
              <w:rPr>
                <w:rFonts w:ascii="Verdana" w:hAnsi="Verdana"/>
                <w:sz w:val="20"/>
                <w:szCs w:val="20"/>
              </w:rPr>
              <w:t>Представиться и поприветствовать  слушателей.</w:t>
            </w:r>
          </w:p>
          <w:p w:rsidR="00335481" w:rsidRPr="00DC1BE1" w:rsidRDefault="00871A4F" w:rsidP="00CE7144">
            <w:pPr>
              <w:rPr>
                <w:rFonts w:ascii="Verdana" w:hAnsi="Verdana"/>
                <w:sz w:val="20"/>
                <w:szCs w:val="20"/>
              </w:rPr>
            </w:pPr>
            <w:r w:rsidRPr="00DC1BE1">
              <w:rPr>
                <w:rFonts w:ascii="Verdana" w:hAnsi="Verdana"/>
                <w:sz w:val="20"/>
                <w:szCs w:val="20"/>
              </w:rPr>
              <w:t xml:space="preserve">Помнить о </w:t>
            </w:r>
            <w:r w:rsidR="00335481" w:rsidRPr="00DC1BE1">
              <w:rPr>
                <w:rFonts w:ascii="Verdana" w:hAnsi="Verdana"/>
                <w:sz w:val="20"/>
                <w:szCs w:val="20"/>
              </w:rPr>
              <w:t>величи</w:t>
            </w:r>
            <w:r w:rsidRPr="00DC1BE1">
              <w:rPr>
                <w:rFonts w:ascii="Verdana" w:hAnsi="Verdana"/>
                <w:sz w:val="20"/>
                <w:szCs w:val="20"/>
              </w:rPr>
              <w:t>и</w:t>
            </w:r>
            <w:r w:rsidR="00335481" w:rsidRPr="00DC1BE1">
              <w:rPr>
                <w:rFonts w:ascii="Verdana" w:hAnsi="Verdana"/>
                <w:sz w:val="20"/>
                <w:szCs w:val="20"/>
              </w:rPr>
              <w:t xml:space="preserve"> Цели</w:t>
            </w:r>
            <w:r w:rsidRPr="00DC1BE1">
              <w:rPr>
                <w:rFonts w:ascii="Verdana" w:hAnsi="Verdana"/>
                <w:sz w:val="20"/>
                <w:szCs w:val="20"/>
              </w:rPr>
              <w:t>.</w:t>
            </w:r>
          </w:p>
          <w:p w:rsidR="00335481" w:rsidRPr="00DC1BE1" w:rsidRDefault="00335481" w:rsidP="00CE7144">
            <w:pPr>
              <w:rPr>
                <w:rFonts w:ascii="Verdana" w:hAnsi="Verdana"/>
                <w:sz w:val="20"/>
                <w:szCs w:val="20"/>
              </w:rPr>
            </w:pPr>
          </w:p>
          <w:p w:rsidR="00335481" w:rsidRPr="00DC1BE1" w:rsidRDefault="00335481" w:rsidP="00CE7144">
            <w:pPr>
              <w:rPr>
                <w:rFonts w:ascii="Verdana" w:hAnsi="Verdana"/>
                <w:sz w:val="20"/>
                <w:szCs w:val="20"/>
              </w:rPr>
            </w:pPr>
            <w:r w:rsidRPr="00DC1BE1">
              <w:rPr>
                <w:rFonts w:ascii="Verdana" w:hAnsi="Verdana"/>
                <w:sz w:val="20"/>
                <w:szCs w:val="20"/>
              </w:rPr>
              <w:t>Речь должна быть ясной и понятной, интеллигентной.</w:t>
            </w:r>
          </w:p>
          <w:p w:rsidR="00335481" w:rsidRPr="00DC1BE1" w:rsidRDefault="00335481" w:rsidP="00CE7144">
            <w:pPr>
              <w:rPr>
                <w:rFonts w:ascii="Verdana" w:hAnsi="Verdana"/>
                <w:sz w:val="20"/>
                <w:szCs w:val="20"/>
              </w:rPr>
            </w:pPr>
            <w:r w:rsidRPr="00DC1BE1">
              <w:rPr>
                <w:rFonts w:ascii="Verdana" w:hAnsi="Verdana"/>
                <w:sz w:val="20"/>
                <w:szCs w:val="20"/>
              </w:rPr>
              <w:t>Используй эмоции, теплоту, дружелюбие в разговоре.</w:t>
            </w:r>
          </w:p>
          <w:p w:rsidR="00335481" w:rsidRPr="00DC1BE1" w:rsidRDefault="00335481" w:rsidP="00CE7144">
            <w:pPr>
              <w:rPr>
                <w:rFonts w:ascii="Verdana" w:hAnsi="Verdana"/>
                <w:sz w:val="20"/>
                <w:szCs w:val="20"/>
              </w:rPr>
            </w:pPr>
          </w:p>
          <w:p w:rsidR="00335481" w:rsidRPr="00DC1BE1" w:rsidRDefault="00335481" w:rsidP="00CE7144">
            <w:pPr>
              <w:rPr>
                <w:rFonts w:ascii="Verdana" w:hAnsi="Verdana"/>
                <w:sz w:val="20"/>
                <w:szCs w:val="20"/>
              </w:rPr>
            </w:pPr>
            <w:r w:rsidRPr="00DC1BE1">
              <w:rPr>
                <w:rFonts w:ascii="Verdana" w:hAnsi="Verdana"/>
                <w:sz w:val="20"/>
                <w:szCs w:val="20"/>
              </w:rPr>
              <w:t>Учись  у Рава,  на его примерах, через его действия.</w:t>
            </w:r>
          </w:p>
          <w:p w:rsidR="00335481" w:rsidRPr="00DC1BE1" w:rsidRDefault="00335481" w:rsidP="00CE7144">
            <w:pPr>
              <w:rPr>
                <w:rFonts w:ascii="Verdana" w:hAnsi="Verdana"/>
                <w:sz w:val="20"/>
                <w:szCs w:val="20"/>
              </w:rPr>
            </w:pPr>
          </w:p>
          <w:p w:rsidR="00335481" w:rsidRPr="00DC1BE1" w:rsidRDefault="00335481" w:rsidP="00CE7144">
            <w:pPr>
              <w:rPr>
                <w:rFonts w:ascii="Verdana" w:hAnsi="Verdana"/>
                <w:sz w:val="20"/>
                <w:szCs w:val="20"/>
              </w:rPr>
            </w:pPr>
            <w:r w:rsidRPr="00DC1BE1">
              <w:rPr>
                <w:rFonts w:ascii="Verdana" w:hAnsi="Verdana"/>
                <w:sz w:val="20"/>
                <w:szCs w:val="20"/>
              </w:rPr>
              <w:t>*Относись к слушателям как к собственному ребенку, который входит в новый мир и пока еще ничего не понимает.</w:t>
            </w:r>
          </w:p>
        </w:tc>
        <w:tc>
          <w:tcPr>
            <w:tcW w:w="4860" w:type="dxa"/>
          </w:tcPr>
          <w:p w:rsidR="00335481" w:rsidRPr="00DC1BE1" w:rsidRDefault="00335481" w:rsidP="00CE7144">
            <w:pPr>
              <w:rPr>
                <w:rFonts w:ascii="Verdana" w:hAnsi="Verdana"/>
                <w:sz w:val="20"/>
                <w:szCs w:val="20"/>
              </w:rPr>
            </w:pPr>
            <w:r w:rsidRPr="00DC1BE1">
              <w:rPr>
                <w:rFonts w:ascii="Verdana" w:hAnsi="Verdana"/>
                <w:sz w:val="20"/>
                <w:szCs w:val="20"/>
              </w:rPr>
              <w:t>Использовать «возвышенный» интеллигентный язык.</w:t>
            </w:r>
          </w:p>
          <w:p w:rsidR="00335481" w:rsidRPr="00DC1BE1" w:rsidRDefault="00335481" w:rsidP="00CE7144">
            <w:pPr>
              <w:rPr>
                <w:rFonts w:ascii="Verdana" w:hAnsi="Verdana"/>
                <w:sz w:val="20"/>
                <w:szCs w:val="20"/>
              </w:rPr>
            </w:pPr>
            <w:r w:rsidRPr="00DC1BE1">
              <w:rPr>
                <w:rFonts w:ascii="Verdana" w:hAnsi="Verdana"/>
                <w:sz w:val="20"/>
                <w:szCs w:val="20"/>
              </w:rPr>
              <w:t>Использовать дешевый сленг.</w:t>
            </w:r>
          </w:p>
          <w:p w:rsidR="00335481" w:rsidRPr="00DC1BE1" w:rsidRDefault="00335481" w:rsidP="00CE7144">
            <w:pPr>
              <w:rPr>
                <w:rFonts w:ascii="Verdana" w:hAnsi="Verdana"/>
                <w:sz w:val="20"/>
                <w:szCs w:val="20"/>
              </w:rPr>
            </w:pPr>
            <w:r w:rsidRPr="00DC1BE1">
              <w:rPr>
                <w:rFonts w:ascii="Verdana" w:hAnsi="Verdana"/>
                <w:sz w:val="20"/>
                <w:szCs w:val="20"/>
              </w:rPr>
              <w:t>Допускать ругательные слова</w:t>
            </w:r>
          </w:p>
          <w:p w:rsidR="00335481" w:rsidRPr="00DC1BE1" w:rsidRDefault="00335481" w:rsidP="00CE7144">
            <w:pPr>
              <w:rPr>
                <w:rFonts w:ascii="Verdana" w:hAnsi="Verdana"/>
                <w:sz w:val="20"/>
                <w:szCs w:val="20"/>
              </w:rPr>
            </w:pPr>
            <w:r w:rsidRPr="00DC1BE1">
              <w:rPr>
                <w:rFonts w:ascii="Verdana" w:hAnsi="Verdana"/>
                <w:sz w:val="20"/>
                <w:szCs w:val="20"/>
              </w:rPr>
              <w:t>Допускать сухость, монотонность речи.</w:t>
            </w:r>
          </w:p>
          <w:p w:rsidR="00335481" w:rsidRPr="00DC1BE1" w:rsidRDefault="00335481" w:rsidP="00CE7144">
            <w:pPr>
              <w:rPr>
                <w:rFonts w:ascii="Verdana" w:hAnsi="Verdana"/>
                <w:sz w:val="20"/>
                <w:szCs w:val="20"/>
              </w:rPr>
            </w:pPr>
            <w:r w:rsidRPr="00DC1BE1">
              <w:rPr>
                <w:rFonts w:ascii="Verdana" w:hAnsi="Verdana"/>
                <w:sz w:val="20"/>
                <w:szCs w:val="20"/>
              </w:rPr>
              <w:t>Неуважительно относится к женщинам, острить на сексуальные темы, использовать «двусмысленные анекдоты», шутки.</w:t>
            </w:r>
          </w:p>
          <w:p w:rsidR="00335481" w:rsidRPr="00DC1BE1" w:rsidRDefault="00335481" w:rsidP="00CE7144">
            <w:pPr>
              <w:rPr>
                <w:rFonts w:ascii="Verdana" w:hAnsi="Verdana"/>
                <w:sz w:val="20"/>
                <w:szCs w:val="20"/>
              </w:rPr>
            </w:pPr>
            <w:r w:rsidRPr="00DC1BE1">
              <w:rPr>
                <w:rFonts w:ascii="Verdana" w:hAnsi="Verdana"/>
                <w:sz w:val="20"/>
                <w:szCs w:val="20"/>
              </w:rPr>
              <w:t>Неуважительно отзываться о религии или других «духовных» методиках.</w:t>
            </w:r>
          </w:p>
          <w:p w:rsidR="00335481" w:rsidRPr="00DC1BE1" w:rsidRDefault="00335481" w:rsidP="00CE7144">
            <w:pPr>
              <w:rPr>
                <w:rFonts w:ascii="Verdana" w:hAnsi="Verdana"/>
                <w:sz w:val="20"/>
                <w:szCs w:val="20"/>
              </w:rPr>
            </w:pPr>
            <w:r w:rsidRPr="00DC1BE1">
              <w:rPr>
                <w:rFonts w:ascii="Verdana" w:hAnsi="Verdana"/>
                <w:sz w:val="20"/>
                <w:szCs w:val="20"/>
              </w:rPr>
              <w:t>Не унижай учеников.</w:t>
            </w:r>
          </w:p>
          <w:p w:rsidR="00335481" w:rsidRPr="00DC1BE1" w:rsidRDefault="00335481" w:rsidP="00CE7144">
            <w:pPr>
              <w:rPr>
                <w:rFonts w:ascii="Verdana" w:hAnsi="Verdana"/>
                <w:sz w:val="20"/>
                <w:szCs w:val="20"/>
              </w:rPr>
            </w:pPr>
            <w:r w:rsidRPr="00DC1BE1">
              <w:rPr>
                <w:rFonts w:ascii="Verdana" w:hAnsi="Verdana"/>
                <w:sz w:val="20"/>
                <w:szCs w:val="20"/>
              </w:rPr>
              <w:t>Не пренебрегай верованиями других людей.</w:t>
            </w:r>
          </w:p>
          <w:p w:rsidR="00335481" w:rsidRPr="00DC1BE1" w:rsidRDefault="00335481" w:rsidP="00CE7144">
            <w:pPr>
              <w:rPr>
                <w:rFonts w:ascii="Verdana" w:hAnsi="Verdana"/>
                <w:sz w:val="20"/>
                <w:szCs w:val="20"/>
              </w:rPr>
            </w:pPr>
            <w:r w:rsidRPr="00DC1BE1">
              <w:rPr>
                <w:rFonts w:ascii="Verdana" w:hAnsi="Verdana"/>
                <w:sz w:val="20"/>
                <w:szCs w:val="20"/>
              </w:rPr>
              <w:t>Не обижай человека, не втаптывай в грязь.</w:t>
            </w:r>
          </w:p>
          <w:p w:rsidR="00335481" w:rsidRPr="00DC1BE1" w:rsidRDefault="00335481" w:rsidP="00CE7144">
            <w:pPr>
              <w:rPr>
                <w:rFonts w:ascii="Verdana" w:hAnsi="Verdana"/>
                <w:sz w:val="20"/>
                <w:szCs w:val="20"/>
              </w:rPr>
            </w:pPr>
            <w:r w:rsidRPr="00DC1BE1">
              <w:rPr>
                <w:rFonts w:ascii="Verdana" w:hAnsi="Verdana"/>
                <w:sz w:val="20"/>
                <w:szCs w:val="20"/>
              </w:rPr>
              <w:t>Не пренебрегай отсутствием знаний  учеников, не возвышайся над учеником.</w:t>
            </w:r>
          </w:p>
          <w:p w:rsidR="00335481" w:rsidRPr="00DC1BE1" w:rsidRDefault="00335481" w:rsidP="00CE7144">
            <w:pPr>
              <w:rPr>
                <w:rFonts w:ascii="Verdana" w:hAnsi="Verdana"/>
                <w:sz w:val="20"/>
                <w:szCs w:val="20"/>
              </w:rPr>
            </w:pPr>
            <w:r w:rsidRPr="00DC1BE1">
              <w:rPr>
                <w:rFonts w:ascii="Verdana" w:hAnsi="Verdana"/>
                <w:sz w:val="20"/>
                <w:szCs w:val="20"/>
              </w:rPr>
              <w:t>Не стыдись своего Пути.</w:t>
            </w:r>
          </w:p>
          <w:p w:rsidR="00335481" w:rsidRPr="00DC1BE1" w:rsidRDefault="00335481" w:rsidP="00CE7144">
            <w:pPr>
              <w:rPr>
                <w:rFonts w:ascii="Verdana" w:hAnsi="Verdana"/>
                <w:sz w:val="20"/>
                <w:szCs w:val="20"/>
              </w:rPr>
            </w:pPr>
            <w:r w:rsidRPr="00DC1BE1">
              <w:rPr>
                <w:rFonts w:ascii="Verdana" w:hAnsi="Verdana"/>
                <w:sz w:val="20"/>
                <w:szCs w:val="20"/>
              </w:rPr>
              <w:t>Не замыкай учеников на себя.</w:t>
            </w:r>
          </w:p>
          <w:p w:rsidR="00335481" w:rsidRPr="00DC1BE1" w:rsidRDefault="00335481" w:rsidP="00CE7144">
            <w:pPr>
              <w:rPr>
                <w:rFonts w:ascii="Verdana" w:hAnsi="Verdana"/>
                <w:sz w:val="20"/>
                <w:szCs w:val="20"/>
              </w:rPr>
            </w:pPr>
            <w:r w:rsidRPr="00DC1BE1">
              <w:rPr>
                <w:rFonts w:ascii="Verdana" w:hAnsi="Verdana"/>
                <w:sz w:val="20"/>
                <w:szCs w:val="20"/>
              </w:rPr>
              <w:t>Не говори, что ты продвигаешь людей  духовно</w:t>
            </w:r>
          </w:p>
        </w:tc>
      </w:tr>
      <w:tr w:rsidR="00335481" w:rsidRPr="00DC1BE1">
        <w:tc>
          <w:tcPr>
            <w:tcW w:w="10080" w:type="dxa"/>
            <w:gridSpan w:val="2"/>
          </w:tcPr>
          <w:p w:rsidR="00335481" w:rsidRPr="00DC1BE1" w:rsidRDefault="00335481" w:rsidP="00871A4F">
            <w:pPr>
              <w:jc w:val="center"/>
              <w:rPr>
                <w:rFonts w:ascii="Verdana" w:hAnsi="Verdana"/>
                <w:b/>
                <w:sz w:val="20"/>
                <w:szCs w:val="20"/>
              </w:rPr>
            </w:pPr>
            <w:r w:rsidRPr="00DC1BE1">
              <w:rPr>
                <w:rFonts w:ascii="Verdana" w:hAnsi="Verdana"/>
                <w:b/>
                <w:sz w:val="20"/>
                <w:szCs w:val="20"/>
              </w:rPr>
              <w:t xml:space="preserve">ПОРЯДОЧНОСТЬ, ОБЯЗАТЕЛЬНОСТЬ КАК СВОЙСТВА </w:t>
            </w:r>
            <w:r w:rsidR="00871A4F" w:rsidRPr="00DC1BE1">
              <w:rPr>
                <w:rFonts w:ascii="Verdana" w:hAnsi="Verdana"/>
                <w:b/>
                <w:sz w:val="20"/>
                <w:szCs w:val="20"/>
              </w:rPr>
              <w:t>ЛЕКТОРА</w:t>
            </w:r>
          </w:p>
        </w:tc>
      </w:tr>
      <w:tr w:rsidR="00335481" w:rsidRPr="00DC1BE1">
        <w:tc>
          <w:tcPr>
            <w:tcW w:w="10080" w:type="dxa"/>
            <w:gridSpan w:val="2"/>
          </w:tcPr>
          <w:p w:rsidR="00335481" w:rsidRPr="00DC1BE1" w:rsidRDefault="00335481" w:rsidP="00CE7144">
            <w:pPr>
              <w:rPr>
                <w:rFonts w:ascii="Verdana" w:hAnsi="Verdana"/>
                <w:sz w:val="20"/>
                <w:szCs w:val="20"/>
              </w:rPr>
            </w:pPr>
            <w:r w:rsidRPr="00DC1BE1">
              <w:rPr>
                <w:rFonts w:ascii="Verdana" w:hAnsi="Verdana"/>
                <w:sz w:val="20"/>
                <w:szCs w:val="20"/>
              </w:rPr>
              <w:t xml:space="preserve">Принцип: Не забывай, что ты представляешь </w:t>
            </w:r>
            <w:r w:rsidR="00871A4F" w:rsidRPr="00DC1BE1">
              <w:rPr>
                <w:rFonts w:ascii="Verdana" w:hAnsi="Verdana"/>
                <w:sz w:val="20"/>
                <w:szCs w:val="20"/>
              </w:rPr>
              <w:t>жизненно необходимую</w:t>
            </w:r>
            <w:r w:rsidRPr="00DC1BE1">
              <w:rPr>
                <w:rFonts w:ascii="Verdana" w:hAnsi="Verdana"/>
                <w:sz w:val="20"/>
                <w:szCs w:val="20"/>
              </w:rPr>
              <w:t xml:space="preserve"> методику.</w:t>
            </w:r>
          </w:p>
          <w:p w:rsidR="00335481" w:rsidRPr="00DC1BE1" w:rsidRDefault="00335481" w:rsidP="00CE7144">
            <w:pPr>
              <w:rPr>
                <w:rFonts w:ascii="Verdana" w:hAnsi="Verdana"/>
                <w:sz w:val="20"/>
                <w:szCs w:val="20"/>
              </w:rPr>
            </w:pPr>
          </w:p>
        </w:tc>
      </w:tr>
      <w:tr w:rsidR="00335481" w:rsidRPr="00DC1BE1">
        <w:tc>
          <w:tcPr>
            <w:tcW w:w="5220" w:type="dxa"/>
          </w:tcPr>
          <w:p w:rsidR="00335481" w:rsidRPr="00DC1BE1" w:rsidRDefault="00335481" w:rsidP="00CE7144">
            <w:pPr>
              <w:rPr>
                <w:rFonts w:ascii="Verdana" w:hAnsi="Verdana"/>
                <w:sz w:val="20"/>
                <w:szCs w:val="20"/>
              </w:rPr>
            </w:pPr>
            <w:r w:rsidRPr="00DC1BE1">
              <w:rPr>
                <w:rFonts w:ascii="Verdana" w:hAnsi="Verdana"/>
                <w:sz w:val="20"/>
                <w:szCs w:val="20"/>
              </w:rPr>
              <w:t xml:space="preserve">Пунктуальность. Соблюдение временных рамок </w:t>
            </w:r>
            <w:r w:rsidR="00871A4F" w:rsidRPr="00DC1BE1">
              <w:rPr>
                <w:rFonts w:ascii="Verdana" w:hAnsi="Verdana"/>
                <w:sz w:val="20"/>
                <w:szCs w:val="20"/>
              </w:rPr>
              <w:t>лекции</w:t>
            </w:r>
            <w:r w:rsidRPr="00DC1BE1">
              <w:rPr>
                <w:rFonts w:ascii="Verdana" w:hAnsi="Verdana"/>
                <w:sz w:val="20"/>
                <w:szCs w:val="20"/>
              </w:rPr>
              <w:t>.</w:t>
            </w:r>
          </w:p>
          <w:p w:rsidR="00335481" w:rsidRPr="00DC1BE1" w:rsidRDefault="00335481" w:rsidP="00CE7144">
            <w:pPr>
              <w:rPr>
                <w:rFonts w:ascii="Verdana" w:hAnsi="Verdana"/>
                <w:sz w:val="20"/>
                <w:szCs w:val="20"/>
              </w:rPr>
            </w:pPr>
            <w:r w:rsidRPr="00DC1BE1">
              <w:rPr>
                <w:rFonts w:ascii="Verdana" w:hAnsi="Verdana"/>
                <w:sz w:val="20"/>
                <w:szCs w:val="20"/>
              </w:rPr>
              <w:t>Посоветоваться о размере перерыва.</w:t>
            </w:r>
          </w:p>
          <w:p w:rsidR="00335481" w:rsidRPr="00DC1BE1" w:rsidRDefault="00335481" w:rsidP="00CE7144">
            <w:pPr>
              <w:rPr>
                <w:rFonts w:ascii="Verdana" w:hAnsi="Verdana"/>
                <w:sz w:val="20"/>
                <w:szCs w:val="20"/>
              </w:rPr>
            </w:pPr>
            <w:r w:rsidRPr="00DC1BE1">
              <w:rPr>
                <w:rFonts w:ascii="Verdana" w:hAnsi="Verdana"/>
                <w:sz w:val="20"/>
                <w:szCs w:val="20"/>
              </w:rPr>
              <w:t>Можно добавить 10-15 минут, но только если все, «за».</w:t>
            </w:r>
          </w:p>
          <w:p w:rsidR="00335481" w:rsidRPr="00DC1BE1" w:rsidRDefault="00335481" w:rsidP="00CE7144">
            <w:pPr>
              <w:rPr>
                <w:rFonts w:ascii="Verdana" w:hAnsi="Verdana"/>
                <w:sz w:val="20"/>
                <w:szCs w:val="20"/>
              </w:rPr>
            </w:pPr>
            <w:r w:rsidRPr="00DC1BE1">
              <w:rPr>
                <w:rFonts w:ascii="Verdana" w:hAnsi="Verdana"/>
                <w:sz w:val="20"/>
                <w:szCs w:val="20"/>
              </w:rPr>
              <w:t>Показывать личным примером.</w:t>
            </w:r>
          </w:p>
          <w:p w:rsidR="00335481" w:rsidRPr="00DC1BE1" w:rsidRDefault="00335481" w:rsidP="00CE7144">
            <w:pPr>
              <w:rPr>
                <w:rFonts w:ascii="Verdana" w:hAnsi="Verdana"/>
                <w:sz w:val="20"/>
                <w:szCs w:val="20"/>
              </w:rPr>
            </w:pPr>
            <w:r w:rsidRPr="00DC1BE1">
              <w:rPr>
                <w:rFonts w:ascii="Verdana" w:hAnsi="Verdana"/>
                <w:sz w:val="20"/>
                <w:szCs w:val="20"/>
              </w:rPr>
              <w:t>Показывать важность окружения, как части методики.</w:t>
            </w:r>
          </w:p>
          <w:p w:rsidR="00335481" w:rsidRPr="00DC1BE1" w:rsidRDefault="00335481" w:rsidP="00CE7144">
            <w:pPr>
              <w:rPr>
                <w:rFonts w:ascii="Verdana" w:hAnsi="Verdana"/>
                <w:sz w:val="20"/>
                <w:szCs w:val="20"/>
              </w:rPr>
            </w:pPr>
            <w:r w:rsidRPr="00DC1BE1">
              <w:rPr>
                <w:rFonts w:ascii="Verdana" w:hAnsi="Verdana"/>
                <w:sz w:val="20"/>
                <w:szCs w:val="20"/>
              </w:rPr>
              <w:t>Уважать людей, которые пришли.</w:t>
            </w:r>
          </w:p>
          <w:p w:rsidR="00335481" w:rsidRPr="00DC1BE1" w:rsidRDefault="00335481" w:rsidP="00CE7144">
            <w:pPr>
              <w:rPr>
                <w:rFonts w:ascii="Verdana" w:hAnsi="Verdana"/>
                <w:sz w:val="20"/>
                <w:szCs w:val="20"/>
              </w:rPr>
            </w:pPr>
            <w:r w:rsidRPr="00DC1BE1">
              <w:rPr>
                <w:rFonts w:ascii="Verdana" w:hAnsi="Verdana"/>
                <w:sz w:val="20"/>
                <w:szCs w:val="20"/>
              </w:rPr>
              <w:t>Уметь принимать решения,  быть настойчивым там, где надо.</w:t>
            </w:r>
          </w:p>
          <w:p w:rsidR="00335481" w:rsidRPr="00DC1BE1" w:rsidRDefault="00871A4F" w:rsidP="00CE7144">
            <w:pPr>
              <w:rPr>
                <w:rFonts w:ascii="Verdana" w:hAnsi="Verdana"/>
                <w:sz w:val="20"/>
                <w:szCs w:val="20"/>
              </w:rPr>
            </w:pPr>
            <w:r w:rsidRPr="00DC1BE1">
              <w:rPr>
                <w:rFonts w:ascii="Verdana" w:hAnsi="Verdana"/>
                <w:sz w:val="20"/>
                <w:szCs w:val="20"/>
              </w:rPr>
              <w:t>Н</w:t>
            </w:r>
            <w:r w:rsidR="00335481" w:rsidRPr="00DC1BE1">
              <w:rPr>
                <w:rFonts w:ascii="Verdana" w:hAnsi="Verdana"/>
                <w:sz w:val="20"/>
                <w:szCs w:val="20"/>
              </w:rPr>
              <w:t xml:space="preserve">е оставлять </w:t>
            </w:r>
            <w:r w:rsidRPr="00DC1BE1">
              <w:rPr>
                <w:rFonts w:ascii="Verdana" w:hAnsi="Verdana"/>
                <w:sz w:val="20"/>
                <w:szCs w:val="20"/>
              </w:rPr>
              <w:t>слушателей</w:t>
            </w:r>
            <w:r w:rsidR="00335481" w:rsidRPr="00DC1BE1">
              <w:rPr>
                <w:rFonts w:ascii="Verdana" w:hAnsi="Verdana"/>
                <w:sz w:val="20"/>
                <w:szCs w:val="20"/>
              </w:rPr>
              <w:t xml:space="preserve"> с чувством внутреннего удовлетворения.</w:t>
            </w:r>
          </w:p>
          <w:p w:rsidR="00335481" w:rsidRPr="00DC1BE1" w:rsidRDefault="00335481" w:rsidP="00CE7144">
            <w:pPr>
              <w:rPr>
                <w:rFonts w:ascii="Verdana" w:hAnsi="Verdana"/>
                <w:sz w:val="20"/>
                <w:szCs w:val="20"/>
              </w:rPr>
            </w:pPr>
            <w:r w:rsidRPr="00DC1BE1">
              <w:rPr>
                <w:rFonts w:ascii="Verdana" w:hAnsi="Verdana"/>
                <w:sz w:val="20"/>
                <w:szCs w:val="20"/>
              </w:rPr>
              <w:t>Приветствовать вопросы.</w:t>
            </w:r>
          </w:p>
          <w:p w:rsidR="00335481" w:rsidRPr="00DC1BE1" w:rsidRDefault="00335481" w:rsidP="00CE7144">
            <w:pPr>
              <w:rPr>
                <w:rFonts w:ascii="Verdana" w:hAnsi="Verdana"/>
                <w:sz w:val="20"/>
                <w:szCs w:val="20"/>
              </w:rPr>
            </w:pPr>
          </w:p>
          <w:p w:rsidR="00335481" w:rsidRPr="00DC1BE1" w:rsidRDefault="00335481" w:rsidP="00CE7144">
            <w:pPr>
              <w:rPr>
                <w:rFonts w:ascii="Verdana" w:hAnsi="Verdana"/>
                <w:sz w:val="20"/>
                <w:szCs w:val="20"/>
              </w:rPr>
            </w:pPr>
            <w:r w:rsidRPr="00DC1BE1">
              <w:rPr>
                <w:rFonts w:ascii="Verdana" w:hAnsi="Verdana"/>
                <w:sz w:val="20"/>
                <w:szCs w:val="20"/>
              </w:rPr>
              <w:t>*. Пробуждай в</w:t>
            </w:r>
            <w:r w:rsidR="00871A4F" w:rsidRPr="00DC1BE1">
              <w:rPr>
                <w:rFonts w:ascii="Verdana" w:hAnsi="Verdana"/>
                <w:sz w:val="20"/>
                <w:szCs w:val="20"/>
              </w:rPr>
              <w:t xml:space="preserve"> слушателях</w:t>
            </w:r>
            <w:r w:rsidRPr="00DC1BE1">
              <w:rPr>
                <w:rFonts w:ascii="Verdana" w:hAnsi="Verdana"/>
                <w:sz w:val="20"/>
                <w:szCs w:val="20"/>
              </w:rPr>
              <w:t xml:space="preserve"> область ощущений, что</w:t>
            </w:r>
            <w:r w:rsidR="00871A4F" w:rsidRPr="00DC1BE1">
              <w:rPr>
                <w:rFonts w:ascii="Verdana" w:hAnsi="Verdana"/>
                <w:sz w:val="20"/>
                <w:szCs w:val="20"/>
              </w:rPr>
              <w:t>,</w:t>
            </w:r>
            <w:r w:rsidRPr="00DC1BE1">
              <w:rPr>
                <w:rFonts w:ascii="Verdana" w:hAnsi="Verdana"/>
                <w:sz w:val="20"/>
                <w:szCs w:val="20"/>
              </w:rPr>
              <w:t xml:space="preserve"> </w:t>
            </w:r>
            <w:r w:rsidR="00871A4F" w:rsidRPr="00DC1BE1">
              <w:rPr>
                <w:rFonts w:ascii="Verdana" w:hAnsi="Verdana"/>
                <w:sz w:val="20"/>
                <w:szCs w:val="20"/>
              </w:rPr>
              <w:t>изучая законы Природы</w:t>
            </w:r>
            <w:r w:rsidRPr="00DC1BE1">
              <w:rPr>
                <w:rFonts w:ascii="Verdana" w:hAnsi="Verdana"/>
                <w:sz w:val="20"/>
                <w:szCs w:val="20"/>
              </w:rPr>
              <w:t>, они исправляют себя; исправляя себя, исправляют мир.</w:t>
            </w:r>
          </w:p>
          <w:p w:rsidR="00335481" w:rsidRPr="00DC1BE1" w:rsidRDefault="00335481" w:rsidP="00CE7144">
            <w:pPr>
              <w:rPr>
                <w:rFonts w:ascii="Verdana" w:hAnsi="Verdana"/>
                <w:sz w:val="20"/>
                <w:szCs w:val="20"/>
              </w:rPr>
            </w:pPr>
          </w:p>
          <w:p w:rsidR="00335481" w:rsidRPr="00DC1BE1" w:rsidRDefault="00335481" w:rsidP="00CE7144">
            <w:pPr>
              <w:rPr>
                <w:rFonts w:ascii="Verdana" w:hAnsi="Verdana"/>
                <w:sz w:val="20"/>
                <w:szCs w:val="20"/>
              </w:rPr>
            </w:pPr>
          </w:p>
        </w:tc>
        <w:tc>
          <w:tcPr>
            <w:tcW w:w="4860" w:type="dxa"/>
          </w:tcPr>
          <w:p w:rsidR="00335481" w:rsidRPr="00DC1BE1" w:rsidRDefault="00335481" w:rsidP="00CE7144">
            <w:pPr>
              <w:rPr>
                <w:rFonts w:ascii="Verdana" w:hAnsi="Verdana"/>
                <w:sz w:val="20"/>
                <w:szCs w:val="20"/>
              </w:rPr>
            </w:pPr>
            <w:r w:rsidRPr="00DC1BE1">
              <w:rPr>
                <w:rFonts w:ascii="Verdana" w:hAnsi="Verdana"/>
                <w:sz w:val="20"/>
                <w:szCs w:val="20"/>
              </w:rPr>
              <w:t>Выглядеть растерянным, сбитым с толку.</w:t>
            </w:r>
          </w:p>
          <w:p w:rsidR="00335481" w:rsidRPr="00DC1BE1" w:rsidRDefault="00335481" w:rsidP="00CE7144">
            <w:pPr>
              <w:rPr>
                <w:rFonts w:ascii="Verdana" w:hAnsi="Verdana"/>
                <w:sz w:val="20"/>
                <w:szCs w:val="20"/>
              </w:rPr>
            </w:pPr>
            <w:r w:rsidRPr="00DC1BE1">
              <w:rPr>
                <w:rFonts w:ascii="Verdana" w:hAnsi="Verdana"/>
                <w:sz w:val="20"/>
                <w:szCs w:val="20"/>
              </w:rPr>
              <w:t>Колебаться в своих объяснениях.</w:t>
            </w:r>
          </w:p>
          <w:p w:rsidR="00335481" w:rsidRPr="00DC1BE1" w:rsidRDefault="00335481" w:rsidP="00CE7144">
            <w:pPr>
              <w:rPr>
                <w:rFonts w:ascii="Verdana" w:hAnsi="Verdana"/>
                <w:sz w:val="20"/>
                <w:szCs w:val="20"/>
              </w:rPr>
            </w:pPr>
            <w:r w:rsidRPr="00DC1BE1">
              <w:rPr>
                <w:rFonts w:ascii="Verdana" w:hAnsi="Verdana"/>
                <w:sz w:val="20"/>
                <w:szCs w:val="20"/>
              </w:rPr>
              <w:t>Не выполнять данных обещаний.</w:t>
            </w:r>
          </w:p>
          <w:p w:rsidR="00335481" w:rsidRPr="00DC1BE1" w:rsidRDefault="00335481" w:rsidP="00CE7144">
            <w:pPr>
              <w:rPr>
                <w:rFonts w:ascii="Verdana" w:hAnsi="Verdana"/>
                <w:sz w:val="20"/>
                <w:szCs w:val="20"/>
              </w:rPr>
            </w:pPr>
            <w:r w:rsidRPr="00DC1BE1">
              <w:rPr>
                <w:rFonts w:ascii="Verdana" w:hAnsi="Verdana"/>
                <w:sz w:val="20"/>
                <w:szCs w:val="20"/>
              </w:rPr>
              <w:t>Вcтупать  в бесполезные споры.</w:t>
            </w:r>
          </w:p>
          <w:p w:rsidR="00335481" w:rsidRPr="00DC1BE1" w:rsidRDefault="00335481" w:rsidP="00CE7144">
            <w:pPr>
              <w:rPr>
                <w:rFonts w:ascii="Verdana" w:hAnsi="Verdana"/>
                <w:sz w:val="20"/>
                <w:szCs w:val="20"/>
              </w:rPr>
            </w:pPr>
          </w:p>
          <w:p w:rsidR="00335481" w:rsidRPr="00DC1BE1" w:rsidRDefault="00335481" w:rsidP="00CE7144">
            <w:pPr>
              <w:rPr>
                <w:rFonts w:ascii="Verdana" w:hAnsi="Verdana"/>
                <w:sz w:val="20"/>
                <w:szCs w:val="20"/>
              </w:rPr>
            </w:pPr>
            <w:r w:rsidRPr="00DC1BE1">
              <w:rPr>
                <w:rFonts w:ascii="Verdana" w:hAnsi="Verdana"/>
                <w:sz w:val="20"/>
                <w:szCs w:val="20"/>
              </w:rPr>
              <w:t>Не обязательно отвечать на все вопросы</w:t>
            </w:r>
          </w:p>
          <w:p w:rsidR="00335481" w:rsidRPr="00DC1BE1" w:rsidRDefault="00335481" w:rsidP="00CE7144">
            <w:pPr>
              <w:rPr>
                <w:rFonts w:ascii="Verdana" w:hAnsi="Verdana"/>
                <w:sz w:val="20"/>
                <w:szCs w:val="20"/>
              </w:rPr>
            </w:pPr>
            <w:r w:rsidRPr="00DC1BE1">
              <w:rPr>
                <w:rFonts w:ascii="Verdana" w:hAnsi="Verdana"/>
                <w:sz w:val="20"/>
                <w:szCs w:val="20"/>
              </w:rPr>
              <w:t>Не делать маркетинг в рекламе книг.</w:t>
            </w:r>
          </w:p>
          <w:p w:rsidR="00335481" w:rsidRPr="00DC1BE1" w:rsidRDefault="00335481" w:rsidP="003B418E">
            <w:pPr>
              <w:rPr>
                <w:rFonts w:ascii="Verdana" w:hAnsi="Verdana"/>
                <w:sz w:val="20"/>
                <w:szCs w:val="20"/>
              </w:rPr>
            </w:pPr>
            <w:r w:rsidRPr="00DC1BE1">
              <w:rPr>
                <w:rFonts w:ascii="Verdana" w:hAnsi="Verdana"/>
                <w:sz w:val="20"/>
                <w:szCs w:val="20"/>
              </w:rPr>
              <w:t>Преподавать одиночкам.</w:t>
            </w:r>
          </w:p>
        </w:tc>
      </w:tr>
      <w:tr w:rsidR="00335481" w:rsidRPr="00DC1BE1">
        <w:tc>
          <w:tcPr>
            <w:tcW w:w="5220" w:type="dxa"/>
          </w:tcPr>
          <w:p w:rsidR="00335481" w:rsidRPr="00DC1BE1" w:rsidRDefault="00217E41" w:rsidP="00CE7144">
            <w:pPr>
              <w:rPr>
                <w:rFonts w:ascii="Verdana" w:hAnsi="Verdana"/>
                <w:b/>
                <w:sz w:val="20"/>
                <w:szCs w:val="20"/>
              </w:rPr>
            </w:pPr>
            <w:r w:rsidRPr="00DC1BE1">
              <w:rPr>
                <w:rFonts w:ascii="Verdana" w:hAnsi="Verdana"/>
                <w:b/>
                <w:sz w:val="20"/>
                <w:szCs w:val="20"/>
              </w:rPr>
              <w:t>Лекция</w:t>
            </w:r>
          </w:p>
        </w:tc>
        <w:tc>
          <w:tcPr>
            <w:tcW w:w="4860" w:type="dxa"/>
          </w:tcPr>
          <w:p w:rsidR="00335481" w:rsidRPr="00DC1BE1" w:rsidRDefault="00335481" w:rsidP="00CE7144">
            <w:pPr>
              <w:rPr>
                <w:rFonts w:ascii="Verdana" w:hAnsi="Verdana"/>
                <w:b/>
                <w:sz w:val="20"/>
                <w:szCs w:val="20"/>
              </w:rPr>
            </w:pPr>
          </w:p>
        </w:tc>
      </w:tr>
      <w:tr w:rsidR="00335481" w:rsidRPr="00DC1BE1">
        <w:tc>
          <w:tcPr>
            <w:tcW w:w="5220" w:type="dxa"/>
          </w:tcPr>
          <w:p w:rsidR="00335481" w:rsidRPr="00DC1BE1" w:rsidRDefault="00335481" w:rsidP="00CE7144">
            <w:pPr>
              <w:rPr>
                <w:rFonts w:ascii="Verdana" w:hAnsi="Verdana"/>
                <w:sz w:val="20"/>
                <w:szCs w:val="20"/>
              </w:rPr>
            </w:pPr>
            <w:r w:rsidRPr="00DC1BE1">
              <w:rPr>
                <w:rFonts w:ascii="Verdana" w:hAnsi="Verdana"/>
                <w:sz w:val="20"/>
                <w:szCs w:val="20"/>
              </w:rPr>
              <w:t xml:space="preserve">Приезжай на </w:t>
            </w:r>
            <w:r w:rsidR="00217E41" w:rsidRPr="00DC1BE1">
              <w:rPr>
                <w:rFonts w:ascii="Verdana" w:hAnsi="Verdana"/>
                <w:sz w:val="20"/>
                <w:szCs w:val="20"/>
              </w:rPr>
              <w:t>лекцию</w:t>
            </w:r>
            <w:r w:rsidRPr="00DC1BE1">
              <w:rPr>
                <w:rFonts w:ascii="Verdana" w:hAnsi="Verdana"/>
                <w:sz w:val="20"/>
                <w:szCs w:val="20"/>
              </w:rPr>
              <w:t xml:space="preserve"> ко времени,  необходимом</w:t>
            </w:r>
            <w:r w:rsidR="00217E41" w:rsidRPr="00DC1BE1">
              <w:rPr>
                <w:rFonts w:ascii="Verdana" w:hAnsi="Verdana"/>
                <w:sz w:val="20"/>
                <w:szCs w:val="20"/>
              </w:rPr>
              <w:t>у</w:t>
            </w:r>
            <w:r w:rsidRPr="00DC1BE1">
              <w:rPr>
                <w:rFonts w:ascii="Verdana" w:hAnsi="Verdana"/>
                <w:sz w:val="20"/>
                <w:szCs w:val="20"/>
              </w:rPr>
              <w:t xml:space="preserve"> на подготовку.</w:t>
            </w:r>
          </w:p>
          <w:p w:rsidR="00335481" w:rsidRPr="00DC1BE1" w:rsidRDefault="00335481" w:rsidP="00CE7144">
            <w:pPr>
              <w:rPr>
                <w:rFonts w:ascii="Verdana" w:hAnsi="Verdana"/>
                <w:sz w:val="20"/>
                <w:szCs w:val="20"/>
              </w:rPr>
            </w:pPr>
            <w:r w:rsidRPr="00DC1BE1">
              <w:rPr>
                <w:rFonts w:ascii="Verdana" w:hAnsi="Verdana"/>
                <w:sz w:val="20"/>
                <w:szCs w:val="20"/>
              </w:rPr>
              <w:t xml:space="preserve">Строго придерживайся регламента </w:t>
            </w:r>
            <w:r w:rsidR="00217E41" w:rsidRPr="00DC1BE1">
              <w:rPr>
                <w:rFonts w:ascii="Verdana" w:hAnsi="Verdana"/>
                <w:sz w:val="20"/>
                <w:szCs w:val="20"/>
              </w:rPr>
              <w:t>лекции</w:t>
            </w:r>
            <w:r w:rsidRPr="00DC1BE1">
              <w:rPr>
                <w:rFonts w:ascii="Verdana" w:hAnsi="Verdana"/>
                <w:sz w:val="20"/>
                <w:szCs w:val="20"/>
              </w:rPr>
              <w:t>.</w:t>
            </w:r>
          </w:p>
          <w:p w:rsidR="00335481" w:rsidRPr="00DC1BE1" w:rsidRDefault="00335481" w:rsidP="00CE7144">
            <w:pPr>
              <w:rPr>
                <w:rFonts w:ascii="Verdana" w:hAnsi="Verdana"/>
                <w:sz w:val="20"/>
                <w:szCs w:val="20"/>
              </w:rPr>
            </w:pPr>
            <w:r w:rsidRPr="00DC1BE1">
              <w:rPr>
                <w:rFonts w:ascii="Verdana" w:hAnsi="Verdana"/>
                <w:sz w:val="20"/>
                <w:szCs w:val="20"/>
              </w:rPr>
              <w:t>Привести с</w:t>
            </w:r>
            <w:r w:rsidR="00217E41" w:rsidRPr="00DC1BE1">
              <w:rPr>
                <w:rFonts w:ascii="Verdana" w:hAnsi="Verdana"/>
                <w:sz w:val="20"/>
                <w:szCs w:val="20"/>
              </w:rPr>
              <w:t>лушателей</w:t>
            </w:r>
            <w:r w:rsidRPr="00DC1BE1">
              <w:rPr>
                <w:rFonts w:ascii="Verdana" w:hAnsi="Verdana"/>
                <w:sz w:val="20"/>
                <w:szCs w:val="20"/>
              </w:rPr>
              <w:t xml:space="preserve"> </w:t>
            </w:r>
            <w:r w:rsidR="00217E41" w:rsidRPr="00DC1BE1">
              <w:rPr>
                <w:rFonts w:ascii="Verdana" w:hAnsi="Verdana"/>
                <w:sz w:val="20"/>
                <w:szCs w:val="20"/>
              </w:rPr>
              <w:t xml:space="preserve">к желанию прийти </w:t>
            </w:r>
            <w:r w:rsidRPr="00DC1BE1">
              <w:rPr>
                <w:rFonts w:ascii="Verdana" w:hAnsi="Verdana"/>
                <w:sz w:val="20"/>
                <w:szCs w:val="20"/>
              </w:rPr>
              <w:t>на ступень ЧЕЛОВЕКА.</w:t>
            </w:r>
          </w:p>
          <w:p w:rsidR="00335481" w:rsidRPr="00DC1BE1" w:rsidRDefault="00335481" w:rsidP="00CE7144">
            <w:pPr>
              <w:rPr>
                <w:rFonts w:ascii="Verdana" w:hAnsi="Verdana"/>
                <w:sz w:val="20"/>
                <w:szCs w:val="20"/>
              </w:rPr>
            </w:pPr>
            <w:r w:rsidRPr="00DC1BE1">
              <w:rPr>
                <w:rFonts w:ascii="Verdana" w:hAnsi="Verdana"/>
                <w:sz w:val="20"/>
                <w:szCs w:val="20"/>
              </w:rPr>
              <w:t>Не показывать  состояние падения.</w:t>
            </w:r>
          </w:p>
          <w:p w:rsidR="00335481" w:rsidRPr="00DC1BE1" w:rsidRDefault="00335481" w:rsidP="00CE7144">
            <w:pPr>
              <w:rPr>
                <w:rFonts w:ascii="Verdana" w:hAnsi="Verdana"/>
                <w:sz w:val="20"/>
                <w:szCs w:val="20"/>
              </w:rPr>
            </w:pPr>
          </w:p>
          <w:p w:rsidR="00335481" w:rsidRPr="00DC1BE1" w:rsidRDefault="00335481" w:rsidP="00CE7144">
            <w:pPr>
              <w:rPr>
                <w:rFonts w:ascii="Verdana" w:hAnsi="Verdana"/>
                <w:sz w:val="20"/>
                <w:szCs w:val="20"/>
              </w:rPr>
            </w:pPr>
          </w:p>
          <w:p w:rsidR="00335481" w:rsidRPr="00DC1BE1" w:rsidRDefault="00335481" w:rsidP="00CE7144">
            <w:pPr>
              <w:rPr>
                <w:rFonts w:ascii="Verdana" w:hAnsi="Verdana"/>
                <w:sz w:val="20"/>
                <w:szCs w:val="20"/>
              </w:rPr>
            </w:pPr>
          </w:p>
        </w:tc>
        <w:tc>
          <w:tcPr>
            <w:tcW w:w="4860" w:type="dxa"/>
          </w:tcPr>
          <w:p w:rsidR="00335481" w:rsidRPr="00DC1BE1" w:rsidRDefault="00335481" w:rsidP="00CE7144">
            <w:pPr>
              <w:rPr>
                <w:rFonts w:ascii="Verdana" w:hAnsi="Verdana"/>
                <w:sz w:val="20"/>
                <w:szCs w:val="20"/>
              </w:rPr>
            </w:pPr>
          </w:p>
        </w:tc>
      </w:tr>
      <w:tr w:rsidR="00335481" w:rsidRPr="00DC1BE1">
        <w:tc>
          <w:tcPr>
            <w:tcW w:w="10080" w:type="dxa"/>
            <w:gridSpan w:val="2"/>
          </w:tcPr>
          <w:p w:rsidR="00335481" w:rsidRPr="00DC1BE1" w:rsidRDefault="00335481" w:rsidP="00CE7144">
            <w:pPr>
              <w:jc w:val="center"/>
              <w:rPr>
                <w:rFonts w:ascii="Verdana" w:hAnsi="Verdana"/>
                <w:sz w:val="20"/>
                <w:szCs w:val="20"/>
              </w:rPr>
            </w:pPr>
            <w:r w:rsidRPr="00DC1BE1">
              <w:rPr>
                <w:rFonts w:ascii="Verdana" w:hAnsi="Verdana"/>
                <w:sz w:val="20"/>
                <w:szCs w:val="20"/>
              </w:rPr>
              <w:t>ПРОСТО НЕ ДЕЛАЙ</w:t>
            </w:r>
          </w:p>
        </w:tc>
      </w:tr>
      <w:tr w:rsidR="00335481" w:rsidRPr="00DC1BE1">
        <w:tc>
          <w:tcPr>
            <w:tcW w:w="10080" w:type="dxa"/>
            <w:gridSpan w:val="2"/>
          </w:tcPr>
          <w:p w:rsidR="00335481" w:rsidRPr="00DC1BE1" w:rsidRDefault="00335481" w:rsidP="00CE7144">
            <w:pPr>
              <w:rPr>
                <w:rFonts w:ascii="Verdana" w:hAnsi="Verdana"/>
                <w:sz w:val="20"/>
                <w:szCs w:val="20"/>
              </w:rPr>
            </w:pPr>
            <w:r w:rsidRPr="00DC1BE1">
              <w:rPr>
                <w:rFonts w:ascii="Verdana" w:hAnsi="Verdana"/>
                <w:sz w:val="20"/>
                <w:szCs w:val="20"/>
              </w:rPr>
              <w:t>Не шути вульгарно с женщинами</w:t>
            </w:r>
          </w:p>
          <w:p w:rsidR="00335481" w:rsidRPr="00DC1BE1" w:rsidRDefault="00335481" w:rsidP="00CE7144">
            <w:pPr>
              <w:rPr>
                <w:rFonts w:ascii="Verdana" w:hAnsi="Verdana"/>
                <w:sz w:val="20"/>
                <w:szCs w:val="20"/>
              </w:rPr>
            </w:pPr>
            <w:r w:rsidRPr="00DC1BE1">
              <w:rPr>
                <w:rFonts w:ascii="Verdana" w:hAnsi="Verdana"/>
                <w:sz w:val="20"/>
                <w:szCs w:val="20"/>
              </w:rPr>
              <w:t xml:space="preserve">Не обижай </w:t>
            </w:r>
            <w:r w:rsidR="00217E41" w:rsidRPr="00DC1BE1">
              <w:rPr>
                <w:rFonts w:ascii="Verdana" w:hAnsi="Verdana"/>
                <w:sz w:val="20"/>
                <w:szCs w:val="20"/>
              </w:rPr>
              <w:t>слушателей</w:t>
            </w:r>
            <w:r w:rsidRPr="00DC1BE1">
              <w:rPr>
                <w:rFonts w:ascii="Verdana" w:hAnsi="Verdana"/>
                <w:sz w:val="20"/>
                <w:szCs w:val="20"/>
              </w:rPr>
              <w:t>, уважай в них достоинства человека</w:t>
            </w:r>
          </w:p>
          <w:p w:rsidR="00335481" w:rsidRPr="00DC1BE1" w:rsidRDefault="00335481" w:rsidP="00CE7144">
            <w:pPr>
              <w:rPr>
                <w:rFonts w:ascii="Verdana" w:hAnsi="Verdana"/>
                <w:sz w:val="20"/>
                <w:szCs w:val="20"/>
              </w:rPr>
            </w:pPr>
            <w:r w:rsidRPr="00DC1BE1">
              <w:rPr>
                <w:rFonts w:ascii="Verdana" w:hAnsi="Verdana"/>
                <w:sz w:val="20"/>
                <w:szCs w:val="20"/>
              </w:rPr>
              <w:t xml:space="preserve">Не возвышайся над </w:t>
            </w:r>
            <w:r w:rsidR="00217E41" w:rsidRPr="00DC1BE1">
              <w:rPr>
                <w:rFonts w:ascii="Verdana" w:hAnsi="Verdana"/>
                <w:sz w:val="20"/>
                <w:szCs w:val="20"/>
              </w:rPr>
              <w:t>слушателями</w:t>
            </w:r>
            <w:r w:rsidRPr="00DC1BE1">
              <w:rPr>
                <w:rFonts w:ascii="Verdana" w:hAnsi="Verdana"/>
                <w:sz w:val="20"/>
                <w:szCs w:val="20"/>
              </w:rPr>
              <w:t>.</w:t>
            </w:r>
          </w:p>
          <w:p w:rsidR="00335481" w:rsidRPr="00DC1BE1" w:rsidRDefault="00335481" w:rsidP="00CE7144">
            <w:pPr>
              <w:rPr>
                <w:rFonts w:ascii="Verdana" w:hAnsi="Verdana"/>
                <w:sz w:val="20"/>
                <w:szCs w:val="20"/>
              </w:rPr>
            </w:pPr>
            <w:r w:rsidRPr="00DC1BE1">
              <w:rPr>
                <w:rFonts w:ascii="Verdana" w:hAnsi="Verdana"/>
                <w:sz w:val="20"/>
                <w:szCs w:val="20"/>
              </w:rPr>
              <w:t>Не кричи и не повышай голос, на кого бы то ни было</w:t>
            </w:r>
          </w:p>
          <w:p w:rsidR="00335481" w:rsidRPr="00DC1BE1" w:rsidRDefault="00335481" w:rsidP="00CE7144">
            <w:pPr>
              <w:rPr>
                <w:rFonts w:ascii="Verdana" w:hAnsi="Verdana"/>
                <w:sz w:val="20"/>
                <w:szCs w:val="20"/>
              </w:rPr>
            </w:pPr>
          </w:p>
          <w:p w:rsidR="00335481" w:rsidRPr="00DC1BE1" w:rsidRDefault="00335481" w:rsidP="00CE7144">
            <w:pPr>
              <w:rPr>
                <w:rFonts w:ascii="Verdana" w:hAnsi="Verdana"/>
                <w:sz w:val="20"/>
                <w:szCs w:val="20"/>
              </w:rPr>
            </w:pPr>
          </w:p>
        </w:tc>
      </w:tr>
    </w:tbl>
    <w:p w:rsidR="00335481" w:rsidRPr="00DC1BE1" w:rsidRDefault="00335481" w:rsidP="00335481">
      <w:pPr>
        <w:rPr>
          <w:rFonts w:ascii="Verdana" w:hAnsi="Verdana"/>
          <w:sz w:val="20"/>
          <w:szCs w:val="20"/>
        </w:rPr>
      </w:pPr>
    </w:p>
    <w:p w:rsidR="00335481" w:rsidRPr="00DC1BE1" w:rsidRDefault="00335481" w:rsidP="00335481">
      <w:pPr>
        <w:rPr>
          <w:rFonts w:ascii="Verdana" w:hAnsi="Verdana"/>
          <w:sz w:val="20"/>
          <w:szCs w:val="20"/>
        </w:rPr>
      </w:pPr>
    </w:p>
    <w:p w:rsidR="00335481" w:rsidRPr="00DC1BE1" w:rsidRDefault="00335481" w:rsidP="00CE7144">
      <w:pPr>
        <w:jc w:val="center"/>
        <w:rPr>
          <w:rFonts w:ascii="Verdana" w:hAnsi="Verdana"/>
          <w:b/>
          <w:sz w:val="40"/>
          <w:szCs w:val="40"/>
        </w:rPr>
      </w:pPr>
      <w:r w:rsidRPr="00DC1BE1">
        <w:rPr>
          <w:rFonts w:ascii="Verdana" w:hAnsi="Verdana"/>
        </w:rPr>
        <w:br w:type="page"/>
      </w:r>
      <w:r w:rsidRPr="00DC1BE1">
        <w:rPr>
          <w:rFonts w:ascii="Verdana" w:hAnsi="Verdana"/>
          <w:b/>
          <w:sz w:val="40"/>
          <w:szCs w:val="40"/>
        </w:rPr>
        <w:t xml:space="preserve">Образ </w:t>
      </w:r>
      <w:r w:rsidR="001C4280" w:rsidRPr="00DC1BE1">
        <w:rPr>
          <w:rFonts w:ascii="Verdana" w:hAnsi="Verdana"/>
          <w:b/>
          <w:sz w:val="40"/>
          <w:szCs w:val="40"/>
        </w:rPr>
        <w:t xml:space="preserve">интегрального </w:t>
      </w:r>
      <w:r w:rsidRPr="00DC1BE1">
        <w:rPr>
          <w:rFonts w:ascii="Verdana" w:hAnsi="Verdana"/>
          <w:b/>
          <w:sz w:val="40"/>
          <w:szCs w:val="40"/>
        </w:rPr>
        <w:t>лектора</w:t>
      </w:r>
      <w:r w:rsidR="001C4280" w:rsidRPr="00DC1BE1">
        <w:rPr>
          <w:rFonts w:ascii="Verdana" w:hAnsi="Verdana"/>
          <w:b/>
          <w:sz w:val="40"/>
          <w:szCs w:val="40"/>
        </w:rPr>
        <w:t xml:space="preserve"> </w:t>
      </w:r>
    </w:p>
    <w:p w:rsidR="00335481" w:rsidRPr="00DC1BE1" w:rsidRDefault="00335481" w:rsidP="00335481">
      <w:pPr>
        <w:rPr>
          <w:rFonts w:ascii="Verdana" w:hAnsi="Verdana"/>
          <w:b/>
          <w:sz w:val="28"/>
          <w:szCs w:val="28"/>
          <w:lang w:val="en-US"/>
        </w:rPr>
      </w:pPr>
    </w:p>
    <w:p w:rsidR="00335481" w:rsidRPr="00DC1BE1" w:rsidRDefault="00335481" w:rsidP="00335481">
      <w:pPr>
        <w:rPr>
          <w:rFonts w:ascii="Verdana" w:hAnsi="Verdana"/>
          <w:i/>
          <w:sz w:val="20"/>
          <w:szCs w:val="20"/>
        </w:rPr>
      </w:pPr>
      <w:r w:rsidRPr="00DC1BE1">
        <w:rPr>
          <w:rFonts w:ascii="Verdana" w:hAnsi="Verdana"/>
          <w:sz w:val="20"/>
          <w:szCs w:val="20"/>
        </w:rPr>
        <w:t xml:space="preserve">М. Лайтман:  </w:t>
      </w:r>
      <w:r w:rsidRPr="00DC1BE1">
        <w:rPr>
          <w:rFonts w:ascii="Verdana" w:hAnsi="Verdana"/>
          <w:i/>
          <w:sz w:val="20"/>
          <w:szCs w:val="20"/>
        </w:rPr>
        <w:t>«Учитель -  тот,  кто прошел весь путь, после чего он готов и ощущает ответственность привести  еще людей,  провести их  через каждый этап. Он знает, что должно произойти. Должен быть верен пути. Готов взять под свою ответственность других людей и провести их постепенно. Открыть им то, что следует открыть и скрыть то, что они не должны знать.</w:t>
      </w:r>
    </w:p>
    <w:p w:rsidR="00335481" w:rsidRPr="00DC1BE1" w:rsidRDefault="00335481" w:rsidP="00335481">
      <w:pPr>
        <w:rPr>
          <w:rFonts w:ascii="Verdana" w:hAnsi="Verdana"/>
          <w:i/>
          <w:sz w:val="20"/>
          <w:szCs w:val="20"/>
        </w:rPr>
      </w:pPr>
      <w:r w:rsidRPr="00DC1BE1">
        <w:rPr>
          <w:rFonts w:ascii="Verdana" w:hAnsi="Verdana"/>
          <w:i/>
          <w:sz w:val="20"/>
          <w:szCs w:val="20"/>
        </w:rPr>
        <w:t>Так отец относится к своему любимому сыну. Система очень не простая в их отношениях</w:t>
      </w:r>
      <w:r w:rsidR="008938B7" w:rsidRPr="00DC1BE1">
        <w:rPr>
          <w:rFonts w:ascii="Verdana" w:hAnsi="Verdana"/>
          <w:i/>
          <w:sz w:val="20"/>
          <w:szCs w:val="20"/>
        </w:rPr>
        <w:t xml:space="preserve"> </w:t>
      </w:r>
      <w:r w:rsidRPr="00DC1BE1">
        <w:rPr>
          <w:rFonts w:ascii="Verdana" w:hAnsi="Verdana"/>
          <w:i/>
          <w:sz w:val="20"/>
          <w:szCs w:val="20"/>
        </w:rPr>
        <w:t>…. Говорим об учителе, который развивает человека, который строит  ЧЕЛОВЕКА. Он берет материал и из него строит ЧЕЛОВЕКА. Должен быть особый подход. Он должен быть подготовлен к этому…».</w:t>
      </w:r>
    </w:p>
    <w:p w:rsidR="00335481" w:rsidRPr="00DC1BE1" w:rsidRDefault="00335481" w:rsidP="00335481">
      <w:pPr>
        <w:rPr>
          <w:rFonts w:ascii="Verdana" w:hAnsi="Verdana"/>
          <w:i/>
          <w:sz w:val="20"/>
          <w:szCs w:val="20"/>
        </w:rPr>
      </w:pPr>
    </w:p>
    <w:p w:rsidR="00335481" w:rsidRPr="00DC1BE1" w:rsidRDefault="00335481" w:rsidP="00335481">
      <w:pPr>
        <w:rPr>
          <w:rFonts w:ascii="Verdana" w:hAnsi="Verdana"/>
          <w:b/>
          <w:sz w:val="20"/>
          <w:szCs w:val="20"/>
        </w:rPr>
      </w:pPr>
      <w:r w:rsidRPr="00DC1BE1">
        <w:rPr>
          <w:rFonts w:ascii="Verdana" w:hAnsi="Verdana"/>
          <w:b/>
          <w:sz w:val="20"/>
          <w:szCs w:val="20"/>
        </w:rPr>
        <w:t>Важность цели</w:t>
      </w:r>
    </w:p>
    <w:p w:rsidR="00335481" w:rsidRPr="00DC1BE1" w:rsidRDefault="00335481" w:rsidP="00335481">
      <w:pPr>
        <w:rPr>
          <w:rFonts w:ascii="Verdana" w:hAnsi="Verdana"/>
          <w:sz w:val="20"/>
          <w:szCs w:val="20"/>
        </w:rPr>
      </w:pPr>
      <w:r w:rsidRPr="00DC1BE1">
        <w:rPr>
          <w:rFonts w:ascii="Verdana" w:hAnsi="Verdana"/>
          <w:sz w:val="20"/>
          <w:szCs w:val="20"/>
        </w:rPr>
        <w:t>Важно представлять, что преподаешь методику.</w:t>
      </w:r>
    </w:p>
    <w:p w:rsidR="00335481" w:rsidRPr="00DC1BE1" w:rsidRDefault="00871A4F" w:rsidP="00335481">
      <w:pPr>
        <w:rPr>
          <w:rFonts w:ascii="Verdana" w:hAnsi="Verdana"/>
          <w:sz w:val="20"/>
          <w:szCs w:val="20"/>
        </w:rPr>
      </w:pPr>
      <w:r w:rsidRPr="00DC1BE1">
        <w:rPr>
          <w:rFonts w:ascii="Verdana" w:hAnsi="Verdana"/>
          <w:sz w:val="20"/>
          <w:szCs w:val="20"/>
        </w:rPr>
        <w:t>Постоянно помнить о</w:t>
      </w:r>
      <w:r w:rsidR="00335481" w:rsidRPr="00DC1BE1">
        <w:rPr>
          <w:rFonts w:ascii="Verdana" w:hAnsi="Verdana"/>
          <w:sz w:val="20"/>
          <w:szCs w:val="20"/>
        </w:rPr>
        <w:t xml:space="preserve"> важности цели.</w:t>
      </w:r>
    </w:p>
    <w:p w:rsidR="00335481" w:rsidRPr="00DC1BE1" w:rsidRDefault="00335481" w:rsidP="00335481">
      <w:pPr>
        <w:rPr>
          <w:rFonts w:ascii="Verdana" w:hAnsi="Verdana"/>
          <w:sz w:val="20"/>
          <w:szCs w:val="20"/>
        </w:rPr>
      </w:pPr>
      <w:r w:rsidRPr="00DC1BE1">
        <w:rPr>
          <w:rFonts w:ascii="Verdana" w:hAnsi="Verdana"/>
          <w:sz w:val="20"/>
          <w:szCs w:val="20"/>
        </w:rPr>
        <w:t xml:space="preserve">Прочитать отрывок перед </w:t>
      </w:r>
      <w:r w:rsidR="001C4280" w:rsidRPr="00DC1BE1">
        <w:rPr>
          <w:rFonts w:ascii="Verdana" w:hAnsi="Verdana"/>
          <w:sz w:val="20"/>
          <w:szCs w:val="20"/>
        </w:rPr>
        <w:t>лекцией</w:t>
      </w:r>
      <w:r w:rsidRPr="00DC1BE1">
        <w:rPr>
          <w:rFonts w:ascii="Verdana" w:hAnsi="Verdana"/>
          <w:sz w:val="20"/>
          <w:szCs w:val="20"/>
        </w:rPr>
        <w:t>.</w:t>
      </w:r>
    </w:p>
    <w:p w:rsidR="00335481" w:rsidRPr="00DC1BE1" w:rsidRDefault="00335481" w:rsidP="00335481">
      <w:pPr>
        <w:rPr>
          <w:rFonts w:ascii="Verdana" w:hAnsi="Verdana"/>
          <w:sz w:val="20"/>
          <w:szCs w:val="20"/>
        </w:rPr>
      </w:pPr>
      <w:r w:rsidRPr="00DC1BE1">
        <w:rPr>
          <w:rFonts w:ascii="Verdana" w:hAnsi="Verdana"/>
          <w:sz w:val="20"/>
          <w:szCs w:val="20"/>
        </w:rPr>
        <w:t xml:space="preserve">Внутренняя готовность к </w:t>
      </w:r>
      <w:r w:rsidR="001C4280" w:rsidRPr="00DC1BE1">
        <w:rPr>
          <w:rFonts w:ascii="Verdana" w:hAnsi="Verdana"/>
          <w:sz w:val="20"/>
          <w:szCs w:val="20"/>
        </w:rPr>
        <w:t>лекции</w:t>
      </w:r>
      <w:r w:rsidRPr="00DC1BE1">
        <w:rPr>
          <w:rFonts w:ascii="Verdana" w:hAnsi="Verdana"/>
          <w:sz w:val="20"/>
          <w:szCs w:val="20"/>
        </w:rPr>
        <w:t>.</w:t>
      </w:r>
    </w:p>
    <w:p w:rsidR="00335481" w:rsidRPr="00DC1BE1" w:rsidRDefault="00335481" w:rsidP="00335481">
      <w:pPr>
        <w:rPr>
          <w:rFonts w:ascii="Verdana" w:hAnsi="Verdana"/>
          <w:sz w:val="20"/>
          <w:szCs w:val="20"/>
        </w:rPr>
      </w:pPr>
    </w:p>
    <w:p w:rsidR="00335481" w:rsidRPr="00DC1BE1" w:rsidRDefault="00335481" w:rsidP="00335481">
      <w:pPr>
        <w:rPr>
          <w:rFonts w:ascii="Verdana" w:hAnsi="Verdana"/>
          <w:b/>
          <w:sz w:val="20"/>
          <w:szCs w:val="20"/>
        </w:rPr>
      </w:pPr>
      <w:r w:rsidRPr="00DC1BE1">
        <w:rPr>
          <w:rFonts w:ascii="Verdana" w:hAnsi="Verdana"/>
          <w:b/>
          <w:sz w:val="20"/>
          <w:szCs w:val="20"/>
        </w:rPr>
        <w:t>Важность группы</w:t>
      </w:r>
    </w:p>
    <w:p w:rsidR="00335481" w:rsidRPr="00DC1BE1" w:rsidRDefault="00335481" w:rsidP="00335481">
      <w:pPr>
        <w:rPr>
          <w:rFonts w:ascii="Verdana" w:hAnsi="Verdana"/>
          <w:sz w:val="20"/>
          <w:szCs w:val="20"/>
        </w:rPr>
      </w:pPr>
      <w:r w:rsidRPr="00DC1BE1">
        <w:rPr>
          <w:rFonts w:ascii="Verdana" w:hAnsi="Verdana"/>
          <w:sz w:val="20"/>
          <w:szCs w:val="20"/>
        </w:rPr>
        <w:t>Одна из особенностей методики в том, что ее  можно реализовать только в группе.</w:t>
      </w:r>
    </w:p>
    <w:p w:rsidR="00335481" w:rsidRPr="00DC1BE1" w:rsidRDefault="001C4280" w:rsidP="00335481">
      <w:pPr>
        <w:rPr>
          <w:rFonts w:ascii="Verdana" w:hAnsi="Verdana"/>
          <w:sz w:val="20"/>
          <w:szCs w:val="20"/>
        </w:rPr>
      </w:pPr>
      <w:r w:rsidRPr="00DC1BE1">
        <w:rPr>
          <w:rFonts w:ascii="Verdana" w:hAnsi="Verdana"/>
          <w:sz w:val="20"/>
          <w:szCs w:val="20"/>
        </w:rPr>
        <w:t>Лектор</w:t>
      </w:r>
      <w:r w:rsidR="00335481" w:rsidRPr="00DC1BE1">
        <w:rPr>
          <w:rFonts w:ascii="Verdana" w:hAnsi="Verdana"/>
          <w:sz w:val="20"/>
          <w:szCs w:val="20"/>
        </w:rPr>
        <w:t xml:space="preserve"> передает знания</w:t>
      </w:r>
      <w:r w:rsidRPr="00DC1BE1">
        <w:rPr>
          <w:rFonts w:ascii="Verdana" w:hAnsi="Verdana"/>
          <w:sz w:val="20"/>
          <w:szCs w:val="20"/>
        </w:rPr>
        <w:t xml:space="preserve"> и посыл</w:t>
      </w:r>
      <w:r w:rsidR="00335481" w:rsidRPr="00DC1BE1">
        <w:rPr>
          <w:rFonts w:ascii="Verdana" w:hAnsi="Verdana"/>
          <w:sz w:val="20"/>
          <w:szCs w:val="20"/>
        </w:rPr>
        <w:t xml:space="preserve"> не одному с</w:t>
      </w:r>
      <w:r w:rsidRPr="00DC1BE1">
        <w:rPr>
          <w:rFonts w:ascii="Verdana" w:hAnsi="Verdana"/>
          <w:sz w:val="20"/>
          <w:szCs w:val="20"/>
        </w:rPr>
        <w:t>лушателю</w:t>
      </w:r>
      <w:r w:rsidR="00335481" w:rsidRPr="00DC1BE1">
        <w:rPr>
          <w:rFonts w:ascii="Verdana" w:hAnsi="Verdana"/>
          <w:sz w:val="20"/>
          <w:szCs w:val="20"/>
        </w:rPr>
        <w:t>, а всей  группе.</w:t>
      </w:r>
    </w:p>
    <w:p w:rsidR="00335481" w:rsidRPr="00DC1BE1" w:rsidRDefault="00335481" w:rsidP="001C4280">
      <w:pPr>
        <w:rPr>
          <w:rFonts w:ascii="Verdana" w:hAnsi="Verdana"/>
          <w:sz w:val="20"/>
          <w:szCs w:val="20"/>
        </w:rPr>
      </w:pPr>
      <w:r w:rsidRPr="00DC1BE1">
        <w:rPr>
          <w:rFonts w:ascii="Verdana" w:hAnsi="Verdana"/>
          <w:sz w:val="20"/>
          <w:szCs w:val="20"/>
        </w:rPr>
        <w:t xml:space="preserve">Постоянно поднимать важность </w:t>
      </w:r>
      <w:r w:rsidR="001C4280" w:rsidRPr="00DC1BE1">
        <w:rPr>
          <w:rFonts w:ascii="Verdana" w:hAnsi="Verdana"/>
          <w:sz w:val="20"/>
          <w:szCs w:val="20"/>
        </w:rPr>
        <w:t>объединения, взаимоподдержки</w:t>
      </w:r>
      <w:r w:rsidRPr="00DC1BE1">
        <w:rPr>
          <w:rFonts w:ascii="Verdana" w:hAnsi="Verdana"/>
          <w:sz w:val="20"/>
          <w:szCs w:val="20"/>
        </w:rPr>
        <w:t xml:space="preserve">, </w:t>
      </w:r>
      <w:r w:rsidR="001C4280" w:rsidRPr="00DC1BE1">
        <w:rPr>
          <w:rFonts w:ascii="Verdana" w:hAnsi="Verdana"/>
          <w:sz w:val="20"/>
          <w:szCs w:val="20"/>
        </w:rPr>
        <w:t>взаимоучастия,</w:t>
      </w:r>
      <w:r w:rsidRPr="00DC1BE1">
        <w:rPr>
          <w:rFonts w:ascii="Verdana" w:hAnsi="Verdana"/>
          <w:sz w:val="20"/>
          <w:szCs w:val="20"/>
        </w:rPr>
        <w:t xml:space="preserve"> показывая пример объединения и вза</w:t>
      </w:r>
      <w:r w:rsidR="001C4280" w:rsidRPr="00DC1BE1">
        <w:rPr>
          <w:rFonts w:ascii="Verdana" w:hAnsi="Verdana"/>
          <w:sz w:val="20"/>
          <w:szCs w:val="20"/>
        </w:rPr>
        <w:t>имосвязи между лекторами.</w:t>
      </w:r>
    </w:p>
    <w:p w:rsidR="00335481" w:rsidRPr="00DC1BE1" w:rsidRDefault="00335481" w:rsidP="00335481">
      <w:pPr>
        <w:pBdr>
          <w:bottom w:val="single" w:sz="6" w:space="1" w:color="auto"/>
        </w:pBdr>
        <w:rPr>
          <w:rFonts w:ascii="Verdana" w:hAnsi="Verdana"/>
          <w:sz w:val="20"/>
          <w:szCs w:val="20"/>
        </w:rPr>
      </w:pPr>
    </w:p>
    <w:p w:rsidR="00811D89" w:rsidRPr="00DC1BE1" w:rsidRDefault="00EB0A6E" w:rsidP="008938B7">
      <w:pPr>
        <w:rPr>
          <w:rFonts w:ascii="Verdana" w:hAnsi="Verdana"/>
          <w:sz w:val="20"/>
          <w:szCs w:val="20"/>
        </w:rPr>
      </w:pPr>
      <w:r w:rsidRPr="00DC1BE1">
        <w:rPr>
          <w:rFonts w:ascii="Verdana" w:hAnsi="Verdana"/>
          <w:b/>
          <w:sz w:val="20"/>
          <w:szCs w:val="20"/>
        </w:rPr>
        <w:t>Контрольные задания</w:t>
      </w:r>
      <w:r w:rsidR="008938B7" w:rsidRPr="00DC1BE1">
        <w:rPr>
          <w:rFonts w:ascii="Verdana" w:hAnsi="Verdana"/>
          <w:sz w:val="20"/>
          <w:szCs w:val="20"/>
        </w:rPr>
        <w:t>:</w:t>
      </w:r>
    </w:p>
    <w:p w:rsidR="00EB0A6E" w:rsidRPr="00DC1BE1" w:rsidRDefault="00EB0A6E" w:rsidP="00EB0A6E">
      <w:pPr>
        <w:numPr>
          <w:ilvl w:val="0"/>
          <w:numId w:val="23"/>
        </w:numPr>
        <w:rPr>
          <w:rFonts w:ascii="Verdana" w:hAnsi="Verdana"/>
          <w:sz w:val="20"/>
          <w:szCs w:val="20"/>
          <w:lang w:val="en-US"/>
        </w:rPr>
      </w:pPr>
      <w:r w:rsidRPr="00DC1BE1">
        <w:rPr>
          <w:rFonts w:ascii="Verdana" w:hAnsi="Verdana"/>
          <w:sz w:val="20"/>
          <w:szCs w:val="20"/>
        </w:rPr>
        <w:t>Ответьте на вопросы:</w:t>
      </w:r>
    </w:p>
    <w:p w:rsidR="00723562" w:rsidRPr="00DC1BE1" w:rsidRDefault="00EB0A6E" w:rsidP="00EB0A6E">
      <w:pPr>
        <w:numPr>
          <w:ilvl w:val="1"/>
          <w:numId w:val="23"/>
        </w:numPr>
        <w:rPr>
          <w:rFonts w:ascii="Verdana" w:hAnsi="Verdana"/>
          <w:sz w:val="20"/>
          <w:szCs w:val="20"/>
        </w:rPr>
      </w:pPr>
      <w:r w:rsidRPr="00DC1BE1">
        <w:rPr>
          <w:rFonts w:ascii="Verdana" w:hAnsi="Verdana"/>
          <w:sz w:val="20"/>
          <w:szCs w:val="20"/>
        </w:rPr>
        <w:t xml:space="preserve"> </w:t>
      </w:r>
      <w:r w:rsidR="005100E4" w:rsidRPr="00DC1BE1">
        <w:rPr>
          <w:rFonts w:ascii="Verdana" w:hAnsi="Verdana"/>
          <w:sz w:val="20"/>
          <w:szCs w:val="20"/>
        </w:rPr>
        <w:t>Как вы готовите себя к встрече с аудиторией, что вы для себя видите самым важным</w:t>
      </w:r>
      <w:r w:rsidR="00723562" w:rsidRPr="00DC1BE1">
        <w:rPr>
          <w:rFonts w:ascii="Verdana" w:hAnsi="Verdana"/>
          <w:sz w:val="20"/>
          <w:szCs w:val="20"/>
        </w:rPr>
        <w:t>, чтобы чувствовать се</w:t>
      </w:r>
      <w:r w:rsidRPr="00DC1BE1">
        <w:rPr>
          <w:rFonts w:ascii="Verdana" w:hAnsi="Verdana"/>
          <w:sz w:val="20"/>
          <w:szCs w:val="20"/>
        </w:rPr>
        <w:t>бя уверенным перед слушателями?</w:t>
      </w:r>
    </w:p>
    <w:p w:rsidR="00F90135" w:rsidRPr="00DC1BE1" w:rsidRDefault="00F90135" w:rsidP="00F90135">
      <w:pPr>
        <w:rPr>
          <w:rFonts w:ascii="Verdana" w:hAnsi="Verdana"/>
          <w:sz w:val="20"/>
          <w:szCs w:val="20"/>
        </w:rPr>
      </w:pPr>
    </w:p>
    <w:p w:rsidR="00F90135" w:rsidRPr="00DC1BE1" w:rsidRDefault="00F90135" w:rsidP="00F90135">
      <w:pPr>
        <w:numPr>
          <w:ilvl w:val="1"/>
          <w:numId w:val="23"/>
        </w:numPr>
        <w:rPr>
          <w:rFonts w:ascii="Verdana" w:hAnsi="Verdana"/>
          <w:b/>
          <w:sz w:val="20"/>
          <w:szCs w:val="20"/>
        </w:rPr>
      </w:pPr>
      <w:r w:rsidRPr="00DC1BE1">
        <w:rPr>
          <w:rFonts w:ascii="Verdana" w:hAnsi="Verdana"/>
          <w:sz w:val="20"/>
          <w:szCs w:val="20"/>
        </w:rPr>
        <w:t xml:space="preserve">  Как себя держать перед аудиторией, если один или несколько человек все время отрицают сказанное вами, пробуют устроить спор на повышенных тонах, излучают волны агрессии?</w:t>
      </w:r>
    </w:p>
    <w:p w:rsidR="00F90135" w:rsidRPr="00DC1BE1" w:rsidRDefault="00F90135" w:rsidP="00F90135">
      <w:pPr>
        <w:rPr>
          <w:rFonts w:ascii="Verdana" w:hAnsi="Verdana"/>
          <w:sz w:val="20"/>
          <w:szCs w:val="20"/>
        </w:rPr>
      </w:pPr>
    </w:p>
    <w:p w:rsidR="00EB0A6E" w:rsidRPr="00DC1BE1" w:rsidRDefault="00F90135" w:rsidP="00EB0A6E">
      <w:pPr>
        <w:numPr>
          <w:ilvl w:val="1"/>
          <w:numId w:val="23"/>
        </w:numPr>
        <w:rPr>
          <w:rFonts w:ascii="Verdana" w:hAnsi="Verdana"/>
          <w:sz w:val="20"/>
          <w:szCs w:val="20"/>
        </w:rPr>
      </w:pPr>
      <w:r w:rsidRPr="00DC1BE1">
        <w:rPr>
          <w:rFonts w:ascii="Verdana" w:hAnsi="Verdana"/>
          <w:sz w:val="20"/>
          <w:szCs w:val="20"/>
        </w:rPr>
        <w:t xml:space="preserve">  </w:t>
      </w:r>
      <w:r w:rsidR="00EB0A6E" w:rsidRPr="00DC1BE1">
        <w:rPr>
          <w:rFonts w:ascii="Verdana" w:hAnsi="Verdana"/>
          <w:sz w:val="20"/>
          <w:szCs w:val="20"/>
        </w:rPr>
        <w:t>Представьте себе, что обстоятельства вынудили прийти Вас на лекцию в виде, не совсем подходящем для проведения лекции (невымытые волосы, испачканная одежда, шорты вместо брюк, неприкрытая татуировка или что-либо другое). Каковы Ваши действия? (учтите, что лекцию должны провести именно Вы)</w:t>
      </w:r>
    </w:p>
    <w:p w:rsidR="00EB0A6E" w:rsidRPr="00DC1BE1" w:rsidRDefault="00EB0A6E" w:rsidP="00EB0A6E">
      <w:pPr>
        <w:numPr>
          <w:ilvl w:val="1"/>
          <w:numId w:val="23"/>
        </w:numPr>
        <w:rPr>
          <w:rFonts w:ascii="Verdana" w:hAnsi="Verdana"/>
          <w:sz w:val="20"/>
          <w:szCs w:val="20"/>
        </w:rPr>
      </w:pPr>
      <w:r w:rsidRPr="00DC1BE1">
        <w:rPr>
          <w:rFonts w:ascii="Verdana" w:hAnsi="Verdana"/>
          <w:sz w:val="20"/>
          <w:szCs w:val="20"/>
        </w:rPr>
        <w:t>Опишите Ваши действия и реакции, если большинство людей присутствующих в аудитории, являются простыми необразованными людьми, использующими ненормативную лексику, и призывающими Вас последовать их примеру для улучшения взаимопонимания?</w:t>
      </w:r>
    </w:p>
    <w:p w:rsidR="00EB0A6E" w:rsidRPr="00DC1BE1" w:rsidRDefault="00EB0A6E" w:rsidP="00EB0A6E">
      <w:pPr>
        <w:numPr>
          <w:ilvl w:val="0"/>
          <w:numId w:val="23"/>
        </w:numPr>
        <w:rPr>
          <w:rFonts w:ascii="Verdana" w:hAnsi="Verdana"/>
          <w:sz w:val="20"/>
          <w:szCs w:val="20"/>
        </w:rPr>
      </w:pPr>
      <w:r w:rsidRPr="00DC1BE1">
        <w:rPr>
          <w:rFonts w:ascii="Verdana" w:hAnsi="Verdana"/>
          <w:sz w:val="20"/>
          <w:szCs w:val="20"/>
        </w:rPr>
        <w:t>Задание на «пятерку»:</w:t>
      </w:r>
    </w:p>
    <w:p w:rsidR="00EB0A6E" w:rsidRPr="00DC1BE1" w:rsidRDefault="000B7A95" w:rsidP="00EB0A6E">
      <w:pPr>
        <w:numPr>
          <w:ilvl w:val="1"/>
          <w:numId w:val="23"/>
        </w:numPr>
        <w:rPr>
          <w:rFonts w:ascii="Verdana" w:hAnsi="Verdana"/>
          <w:sz w:val="20"/>
          <w:szCs w:val="20"/>
        </w:rPr>
      </w:pPr>
      <w:r w:rsidRPr="00DC1BE1">
        <w:rPr>
          <w:rFonts w:ascii="Verdana" w:hAnsi="Verdana"/>
          <w:sz w:val="20"/>
          <w:szCs w:val="20"/>
        </w:rPr>
        <w:t>Сфотографируйте себя подготовленным к лекции и пришлите нам линк на фото.</w:t>
      </w:r>
    </w:p>
    <w:p w:rsidR="00DC1BE1" w:rsidRPr="00DC1BE1" w:rsidRDefault="00E217F1" w:rsidP="00EB0A6E">
      <w:pPr>
        <w:rPr>
          <w:rFonts w:ascii="Verdana" w:hAnsi="Verdana"/>
        </w:rPr>
      </w:pPr>
      <w:r w:rsidRPr="00DC1BE1">
        <w:rPr>
          <w:rFonts w:ascii="Verdana" w:hAnsi="Verdana"/>
          <w:sz w:val="20"/>
          <w:szCs w:val="20"/>
        </w:rPr>
        <w:br w:type="page"/>
      </w:r>
    </w:p>
    <w:p w:rsidR="00E217F1" w:rsidRPr="00DC1BE1" w:rsidRDefault="00EB0A6E" w:rsidP="00EB0A6E">
      <w:pPr>
        <w:rPr>
          <w:rFonts w:ascii="Verdana" w:hAnsi="Verdana"/>
          <w:b/>
          <w:sz w:val="28"/>
          <w:szCs w:val="28"/>
        </w:rPr>
      </w:pPr>
      <w:r w:rsidRPr="00DC1BE1">
        <w:rPr>
          <w:rFonts w:ascii="Verdana" w:hAnsi="Verdana"/>
          <w:sz w:val="40"/>
          <w:szCs w:val="40"/>
        </w:rPr>
        <w:t xml:space="preserve">Урок 2 </w:t>
      </w:r>
      <w:r w:rsidR="00E217F1" w:rsidRPr="00DC1BE1">
        <w:rPr>
          <w:rFonts w:ascii="Verdana" w:hAnsi="Verdana"/>
          <w:b/>
          <w:sz w:val="28"/>
          <w:szCs w:val="28"/>
        </w:rPr>
        <w:t xml:space="preserve">Вводная лекция </w:t>
      </w:r>
    </w:p>
    <w:p w:rsidR="00E217F1" w:rsidRPr="00DC1BE1" w:rsidRDefault="00E217F1" w:rsidP="00E217F1">
      <w:pPr>
        <w:jc w:val="both"/>
        <w:rPr>
          <w:rFonts w:ascii="Verdana" w:hAnsi="Verdana"/>
          <w:b/>
        </w:rPr>
      </w:pPr>
    </w:p>
    <w:p w:rsidR="00E217F1" w:rsidRPr="00DC1BE1" w:rsidRDefault="00E217F1" w:rsidP="00E217F1">
      <w:pPr>
        <w:jc w:val="both"/>
        <w:rPr>
          <w:rFonts w:ascii="Verdana" w:hAnsi="Verdana"/>
          <w:b/>
          <w:sz w:val="20"/>
          <w:szCs w:val="20"/>
        </w:rPr>
      </w:pPr>
      <w:r w:rsidRPr="00DC1BE1">
        <w:rPr>
          <w:rFonts w:ascii="Verdana" w:hAnsi="Verdana"/>
          <w:b/>
          <w:sz w:val="20"/>
          <w:szCs w:val="20"/>
        </w:rPr>
        <w:t>Примерный план вводной лекции, рекомендации</w:t>
      </w:r>
    </w:p>
    <w:p w:rsidR="00E217F1" w:rsidRPr="00DC1BE1" w:rsidRDefault="00E217F1" w:rsidP="00E217F1">
      <w:pPr>
        <w:jc w:val="both"/>
        <w:rPr>
          <w:rFonts w:ascii="Verdana" w:hAnsi="Verdana"/>
          <w:b/>
          <w:sz w:val="20"/>
          <w:szCs w:val="20"/>
        </w:rPr>
      </w:pPr>
    </w:p>
    <w:p w:rsidR="00E217F1" w:rsidRPr="00DC1BE1" w:rsidRDefault="00E217F1" w:rsidP="00E217F1">
      <w:pPr>
        <w:numPr>
          <w:ilvl w:val="0"/>
          <w:numId w:val="11"/>
        </w:numPr>
        <w:jc w:val="both"/>
        <w:rPr>
          <w:rFonts w:ascii="Verdana" w:hAnsi="Verdana"/>
          <w:sz w:val="20"/>
          <w:szCs w:val="20"/>
        </w:rPr>
      </w:pPr>
      <w:r w:rsidRPr="00DC1BE1">
        <w:rPr>
          <w:rFonts w:ascii="Verdana" w:hAnsi="Verdana"/>
          <w:sz w:val="20"/>
          <w:szCs w:val="20"/>
        </w:rPr>
        <w:t>Общие рекомендации</w:t>
      </w:r>
    </w:p>
    <w:p w:rsidR="00E217F1" w:rsidRPr="00DC1BE1" w:rsidRDefault="00E217F1" w:rsidP="00E217F1">
      <w:pPr>
        <w:numPr>
          <w:ilvl w:val="0"/>
          <w:numId w:val="11"/>
        </w:numPr>
        <w:jc w:val="both"/>
        <w:rPr>
          <w:rFonts w:ascii="Verdana" w:hAnsi="Verdana"/>
          <w:sz w:val="20"/>
          <w:szCs w:val="20"/>
        </w:rPr>
      </w:pPr>
      <w:r w:rsidRPr="00DC1BE1">
        <w:rPr>
          <w:rFonts w:ascii="Verdana" w:hAnsi="Verdana"/>
          <w:sz w:val="20"/>
          <w:szCs w:val="20"/>
        </w:rPr>
        <w:t xml:space="preserve">Подготовка к лекции. </w:t>
      </w:r>
    </w:p>
    <w:p w:rsidR="00E217F1" w:rsidRPr="00DC1BE1" w:rsidRDefault="00E217F1" w:rsidP="00E217F1">
      <w:pPr>
        <w:numPr>
          <w:ilvl w:val="0"/>
          <w:numId w:val="11"/>
        </w:numPr>
        <w:jc w:val="both"/>
        <w:rPr>
          <w:rFonts w:ascii="Verdana" w:hAnsi="Verdana"/>
          <w:sz w:val="20"/>
          <w:szCs w:val="20"/>
        </w:rPr>
      </w:pPr>
      <w:r w:rsidRPr="00DC1BE1">
        <w:rPr>
          <w:rFonts w:ascii="Verdana" w:hAnsi="Verdana"/>
          <w:sz w:val="20"/>
          <w:szCs w:val="20"/>
        </w:rPr>
        <w:t>Структура вводной лекции</w:t>
      </w:r>
    </w:p>
    <w:p w:rsidR="00E217F1" w:rsidRPr="00DC1BE1" w:rsidRDefault="00E217F1" w:rsidP="00E217F1">
      <w:pPr>
        <w:ind w:left="360"/>
        <w:jc w:val="both"/>
        <w:rPr>
          <w:rFonts w:ascii="Verdana" w:hAnsi="Verdana"/>
          <w:sz w:val="20"/>
          <w:szCs w:val="20"/>
        </w:rPr>
      </w:pPr>
    </w:p>
    <w:p w:rsidR="00E217F1" w:rsidRPr="00DC1BE1" w:rsidRDefault="00E217F1" w:rsidP="00E217F1">
      <w:pPr>
        <w:jc w:val="both"/>
        <w:rPr>
          <w:rFonts w:ascii="Verdana" w:hAnsi="Verdana"/>
          <w:b/>
          <w:sz w:val="20"/>
          <w:szCs w:val="20"/>
        </w:rPr>
      </w:pPr>
      <w:r w:rsidRPr="00DC1BE1">
        <w:rPr>
          <w:rFonts w:ascii="Verdana" w:hAnsi="Verdana"/>
          <w:b/>
          <w:sz w:val="20"/>
          <w:szCs w:val="20"/>
        </w:rPr>
        <w:t>Общие рекомендации</w:t>
      </w:r>
    </w:p>
    <w:p w:rsidR="00E217F1" w:rsidRPr="00DC1BE1" w:rsidRDefault="00E217F1" w:rsidP="00E217F1">
      <w:pPr>
        <w:jc w:val="both"/>
        <w:rPr>
          <w:rFonts w:ascii="Verdana" w:hAnsi="Verdana"/>
          <w:sz w:val="20"/>
          <w:szCs w:val="20"/>
        </w:rPr>
      </w:pPr>
      <w:r w:rsidRPr="00DC1BE1">
        <w:rPr>
          <w:rFonts w:ascii="Verdana" w:hAnsi="Verdana"/>
          <w:sz w:val="20"/>
          <w:szCs w:val="20"/>
        </w:rPr>
        <w:t>Важен внешний вид, реакция аудитории.</w:t>
      </w:r>
    </w:p>
    <w:p w:rsidR="00E217F1" w:rsidRPr="00DC1BE1" w:rsidRDefault="00E9645E" w:rsidP="00E217F1">
      <w:pPr>
        <w:jc w:val="both"/>
        <w:rPr>
          <w:rFonts w:ascii="Verdana" w:hAnsi="Verdana"/>
          <w:sz w:val="20"/>
          <w:szCs w:val="20"/>
        </w:rPr>
      </w:pPr>
      <w:r w:rsidRPr="00DC1BE1">
        <w:rPr>
          <w:rFonts w:ascii="Verdana" w:hAnsi="Verdana"/>
          <w:sz w:val="20"/>
          <w:szCs w:val="20"/>
        </w:rPr>
        <w:t>Лектор</w:t>
      </w:r>
      <w:r w:rsidR="00E217F1" w:rsidRPr="00DC1BE1">
        <w:rPr>
          <w:rFonts w:ascii="Verdana" w:hAnsi="Verdana"/>
          <w:sz w:val="20"/>
          <w:szCs w:val="20"/>
        </w:rPr>
        <w:t xml:space="preserve"> должен знать, что хочет передать во время лекции.</w:t>
      </w:r>
    </w:p>
    <w:p w:rsidR="00E217F1" w:rsidRPr="00DC1BE1" w:rsidRDefault="00E217F1" w:rsidP="00E217F1">
      <w:pPr>
        <w:jc w:val="both"/>
        <w:rPr>
          <w:rFonts w:ascii="Verdana" w:hAnsi="Verdana"/>
          <w:sz w:val="20"/>
          <w:szCs w:val="20"/>
        </w:rPr>
      </w:pPr>
      <w:r w:rsidRPr="00DC1BE1">
        <w:rPr>
          <w:rFonts w:ascii="Verdana" w:hAnsi="Verdana"/>
          <w:sz w:val="20"/>
          <w:szCs w:val="20"/>
        </w:rPr>
        <w:t xml:space="preserve">Включение в аудиторию, передать посыл, что я хочу сказать, записать для себя, чтобы человек вышел с четким понятием. </w:t>
      </w:r>
    </w:p>
    <w:p w:rsidR="00E217F1" w:rsidRPr="00DC1BE1" w:rsidRDefault="00E217F1" w:rsidP="00E217F1">
      <w:pPr>
        <w:jc w:val="both"/>
        <w:rPr>
          <w:rFonts w:ascii="Verdana" w:hAnsi="Verdana"/>
          <w:sz w:val="20"/>
          <w:szCs w:val="20"/>
        </w:rPr>
      </w:pPr>
      <w:r w:rsidRPr="00DC1BE1">
        <w:rPr>
          <w:rFonts w:ascii="Verdana" w:hAnsi="Verdana"/>
          <w:sz w:val="20"/>
          <w:szCs w:val="20"/>
        </w:rPr>
        <w:t>Помнить, зачем это делаешь, помнить о силе группы, вспоминать и подключаться к этому во время лекции.</w:t>
      </w:r>
    </w:p>
    <w:p w:rsidR="00516814" w:rsidRPr="00DC1BE1" w:rsidRDefault="00516814" w:rsidP="00E217F1">
      <w:pPr>
        <w:jc w:val="both"/>
        <w:rPr>
          <w:rFonts w:ascii="Verdana" w:hAnsi="Verdana"/>
          <w:b/>
          <w:sz w:val="20"/>
          <w:szCs w:val="20"/>
        </w:rPr>
      </w:pPr>
    </w:p>
    <w:p w:rsidR="00E217F1" w:rsidRPr="00DC1BE1" w:rsidRDefault="00E217F1" w:rsidP="00E217F1">
      <w:pPr>
        <w:jc w:val="both"/>
        <w:rPr>
          <w:rFonts w:ascii="Verdana" w:hAnsi="Verdana"/>
          <w:sz w:val="20"/>
          <w:szCs w:val="20"/>
        </w:rPr>
      </w:pPr>
      <w:r w:rsidRPr="00DC1BE1">
        <w:rPr>
          <w:rFonts w:ascii="Verdana" w:hAnsi="Verdana"/>
          <w:b/>
          <w:sz w:val="20"/>
          <w:szCs w:val="20"/>
        </w:rPr>
        <w:t>Подготовка к лекции</w:t>
      </w:r>
      <w:r w:rsidRPr="00DC1BE1">
        <w:rPr>
          <w:rFonts w:ascii="Verdana" w:hAnsi="Verdana"/>
          <w:sz w:val="20"/>
          <w:szCs w:val="20"/>
        </w:rPr>
        <w:t xml:space="preserve">. </w:t>
      </w:r>
    </w:p>
    <w:p w:rsidR="00E217F1" w:rsidRPr="00DC1BE1" w:rsidRDefault="00E217F1" w:rsidP="00E217F1">
      <w:pPr>
        <w:jc w:val="both"/>
        <w:rPr>
          <w:rFonts w:ascii="Verdana" w:hAnsi="Verdana"/>
          <w:sz w:val="20"/>
          <w:szCs w:val="20"/>
        </w:rPr>
      </w:pPr>
      <w:r w:rsidRPr="00DC1BE1">
        <w:rPr>
          <w:rFonts w:ascii="Verdana" w:hAnsi="Verdana"/>
          <w:sz w:val="20"/>
          <w:szCs w:val="20"/>
        </w:rPr>
        <w:t xml:space="preserve">Необходимо готовить лекцию, план лекции, </w:t>
      </w:r>
      <w:r w:rsidR="00E9645E" w:rsidRPr="00DC1BE1">
        <w:rPr>
          <w:rFonts w:ascii="Verdana" w:hAnsi="Verdana"/>
          <w:sz w:val="20"/>
          <w:szCs w:val="20"/>
        </w:rPr>
        <w:t>наглядные пособия</w:t>
      </w:r>
      <w:r w:rsidRPr="00DC1BE1">
        <w:rPr>
          <w:rFonts w:ascii="Verdana" w:hAnsi="Verdana"/>
          <w:sz w:val="20"/>
          <w:szCs w:val="20"/>
        </w:rPr>
        <w:t>.</w:t>
      </w:r>
    </w:p>
    <w:p w:rsidR="00E217F1" w:rsidRPr="00DC1BE1" w:rsidRDefault="00E9645E" w:rsidP="00E217F1">
      <w:pPr>
        <w:jc w:val="both"/>
        <w:rPr>
          <w:rFonts w:ascii="Verdana" w:hAnsi="Verdana"/>
          <w:sz w:val="20"/>
          <w:szCs w:val="20"/>
        </w:rPr>
      </w:pPr>
      <w:r w:rsidRPr="00DC1BE1">
        <w:rPr>
          <w:rFonts w:ascii="Verdana" w:hAnsi="Verdana"/>
          <w:sz w:val="20"/>
          <w:szCs w:val="20"/>
        </w:rPr>
        <w:t xml:space="preserve">На лекции преподаватель должен </w:t>
      </w:r>
      <w:r w:rsidR="00E217F1" w:rsidRPr="00DC1BE1">
        <w:rPr>
          <w:rFonts w:ascii="Verdana" w:hAnsi="Verdana"/>
          <w:sz w:val="20"/>
          <w:szCs w:val="20"/>
        </w:rPr>
        <w:t>преда</w:t>
      </w:r>
      <w:r w:rsidRPr="00DC1BE1">
        <w:rPr>
          <w:rFonts w:ascii="Verdana" w:hAnsi="Verdana"/>
          <w:sz w:val="20"/>
          <w:szCs w:val="20"/>
        </w:rPr>
        <w:t>вать посыл объединения, поручительства</w:t>
      </w:r>
      <w:r w:rsidR="00E217F1" w:rsidRPr="00DC1BE1">
        <w:rPr>
          <w:rFonts w:ascii="Verdana" w:hAnsi="Verdana"/>
          <w:sz w:val="20"/>
          <w:szCs w:val="20"/>
        </w:rPr>
        <w:t xml:space="preserve"> с теплотой, любовью. Связать себя с материалом, </w:t>
      </w:r>
      <w:r w:rsidR="007E1FE2" w:rsidRPr="00DC1BE1">
        <w:rPr>
          <w:rFonts w:ascii="Verdana" w:hAnsi="Verdana"/>
          <w:sz w:val="20"/>
          <w:szCs w:val="20"/>
        </w:rPr>
        <w:t>беседами Рава о интегральном образовании</w:t>
      </w:r>
      <w:r w:rsidR="00E217F1" w:rsidRPr="00DC1BE1">
        <w:rPr>
          <w:rFonts w:ascii="Verdana" w:hAnsi="Verdana"/>
          <w:sz w:val="20"/>
          <w:szCs w:val="20"/>
        </w:rPr>
        <w:t>, группой.</w:t>
      </w:r>
      <w:r w:rsidRPr="00DC1BE1">
        <w:rPr>
          <w:rFonts w:ascii="Verdana" w:hAnsi="Verdana"/>
          <w:sz w:val="20"/>
          <w:szCs w:val="20"/>
        </w:rPr>
        <w:t xml:space="preserve"> И одновременно постараться почувствовать </w:t>
      </w:r>
      <w:r w:rsidR="005D2FE1" w:rsidRPr="00DC1BE1">
        <w:rPr>
          <w:rFonts w:ascii="Verdana" w:hAnsi="Verdana"/>
          <w:sz w:val="20"/>
          <w:szCs w:val="20"/>
        </w:rPr>
        <w:t>желания, ожидания и специфику той аудитории, с которой предстоит работать.</w:t>
      </w:r>
    </w:p>
    <w:p w:rsidR="00E217F1" w:rsidRPr="00DC1BE1" w:rsidRDefault="00E217F1" w:rsidP="00E217F1">
      <w:pPr>
        <w:jc w:val="both"/>
        <w:rPr>
          <w:rFonts w:ascii="Verdana" w:hAnsi="Verdana"/>
          <w:sz w:val="20"/>
          <w:szCs w:val="20"/>
        </w:rPr>
      </w:pPr>
    </w:p>
    <w:p w:rsidR="00E217F1" w:rsidRPr="00DC1BE1" w:rsidRDefault="00E217F1" w:rsidP="00E217F1">
      <w:pPr>
        <w:jc w:val="both"/>
        <w:rPr>
          <w:rFonts w:ascii="Verdana" w:hAnsi="Verdana"/>
          <w:b/>
          <w:sz w:val="20"/>
          <w:szCs w:val="20"/>
        </w:rPr>
      </w:pPr>
      <w:r w:rsidRPr="00DC1BE1">
        <w:rPr>
          <w:rFonts w:ascii="Verdana" w:hAnsi="Verdana"/>
          <w:b/>
          <w:sz w:val="20"/>
          <w:szCs w:val="20"/>
        </w:rPr>
        <w:t>Структура вводной лекции.</w:t>
      </w:r>
    </w:p>
    <w:p w:rsidR="00E217F1" w:rsidRPr="00DC1BE1" w:rsidRDefault="00E217F1" w:rsidP="00E217F1">
      <w:pPr>
        <w:numPr>
          <w:ilvl w:val="0"/>
          <w:numId w:val="10"/>
        </w:numPr>
        <w:jc w:val="both"/>
        <w:rPr>
          <w:rFonts w:ascii="Verdana" w:hAnsi="Verdana"/>
          <w:sz w:val="20"/>
          <w:szCs w:val="20"/>
        </w:rPr>
      </w:pPr>
      <w:r w:rsidRPr="00DC1BE1">
        <w:rPr>
          <w:rFonts w:ascii="Verdana" w:hAnsi="Verdana"/>
          <w:b/>
          <w:sz w:val="20"/>
          <w:szCs w:val="20"/>
        </w:rPr>
        <w:t>Вводная лекция - творческий процесс</w:t>
      </w:r>
      <w:r w:rsidRPr="00DC1BE1">
        <w:rPr>
          <w:rFonts w:ascii="Verdana" w:hAnsi="Verdana"/>
          <w:sz w:val="20"/>
          <w:szCs w:val="20"/>
        </w:rPr>
        <w:t xml:space="preserve">. Зависит от публики, аудитории. Все должно быть очень гибко. Можно рассказать о кризисе, развитии человечества, о связи между людьми, росте желаний, кризисе образования, если это ученые. Определить границы лекции. Выключить  телефоны. </w:t>
      </w:r>
      <w:r w:rsidRPr="00DC1BE1">
        <w:rPr>
          <w:rFonts w:ascii="Verdana" w:hAnsi="Verdana"/>
          <w:b/>
          <w:sz w:val="20"/>
          <w:szCs w:val="20"/>
        </w:rPr>
        <w:t>Вопросы</w:t>
      </w:r>
      <w:r w:rsidRPr="00DC1BE1">
        <w:rPr>
          <w:rFonts w:ascii="Verdana" w:hAnsi="Verdana"/>
          <w:sz w:val="20"/>
          <w:szCs w:val="20"/>
        </w:rPr>
        <w:t xml:space="preserve">. </w:t>
      </w:r>
      <w:r w:rsidR="005D2FE1" w:rsidRPr="00DC1BE1">
        <w:rPr>
          <w:rFonts w:ascii="Verdana" w:hAnsi="Verdana"/>
          <w:sz w:val="20"/>
          <w:szCs w:val="20"/>
        </w:rPr>
        <w:t xml:space="preserve">Лектор </w:t>
      </w:r>
      <w:r w:rsidRPr="00DC1BE1">
        <w:rPr>
          <w:rFonts w:ascii="Verdana" w:hAnsi="Verdana"/>
          <w:sz w:val="20"/>
          <w:szCs w:val="20"/>
        </w:rPr>
        <w:t xml:space="preserve">должен руководить этим процессом, определить, когда их можно задавать, каков порядок задавания вопросов – по руке. Важно почувствовать публику, ее желания. </w:t>
      </w:r>
    </w:p>
    <w:p w:rsidR="005D2FE1" w:rsidRPr="00DC1BE1" w:rsidRDefault="00E217F1" w:rsidP="00E217F1">
      <w:pPr>
        <w:numPr>
          <w:ilvl w:val="0"/>
          <w:numId w:val="10"/>
        </w:numPr>
        <w:jc w:val="both"/>
        <w:rPr>
          <w:rFonts w:ascii="Verdana" w:hAnsi="Verdana"/>
          <w:sz w:val="20"/>
          <w:szCs w:val="20"/>
        </w:rPr>
      </w:pPr>
      <w:r w:rsidRPr="00DC1BE1">
        <w:rPr>
          <w:rFonts w:ascii="Verdana" w:hAnsi="Verdana"/>
          <w:sz w:val="20"/>
          <w:szCs w:val="20"/>
        </w:rPr>
        <w:t xml:space="preserve">Рассказать о себе, если это представляет интерес. </w:t>
      </w:r>
    </w:p>
    <w:p w:rsidR="00E217F1" w:rsidRPr="00DC1BE1" w:rsidRDefault="00E217F1" w:rsidP="00E217F1">
      <w:pPr>
        <w:numPr>
          <w:ilvl w:val="0"/>
          <w:numId w:val="10"/>
        </w:numPr>
        <w:jc w:val="both"/>
        <w:rPr>
          <w:rFonts w:ascii="Verdana" w:hAnsi="Verdana"/>
          <w:sz w:val="20"/>
          <w:szCs w:val="20"/>
        </w:rPr>
      </w:pPr>
      <w:r w:rsidRPr="00DC1BE1">
        <w:rPr>
          <w:rFonts w:ascii="Verdana" w:hAnsi="Verdana"/>
          <w:sz w:val="20"/>
          <w:szCs w:val="20"/>
        </w:rPr>
        <w:t>Использовать шутку, юмор.</w:t>
      </w:r>
    </w:p>
    <w:p w:rsidR="00E217F1" w:rsidRPr="00DC1BE1" w:rsidRDefault="00E217F1" w:rsidP="00E217F1">
      <w:pPr>
        <w:numPr>
          <w:ilvl w:val="0"/>
          <w:numId w:val="10"/>
        </w:numPr>
        <w:jc w:val="both"/>
        <w:rPr>
          <w:rFonts w:ascii="Verdana" w:hAnsi="Verdana"/>
          <w:sz w:val="20"/>
          <w:szCs w:val="20"/>
        </w:rPr>
      </w:pPr>
      <w:r w:rsidRPr="00DC1BE1">
        <w:rPr>
          <w:rFonts w:ascii="Verdana" w:hAnsi="Verdana"/>
          <w:b/>
          <w:sz w:val="20"/>
          <w:szCs w:val="20"/>
        </w:rPr>
        <w:t>Нахождение общей точки с аудиторией</w:t>
      </w:r>
      <w:r w:rsidRPr="00DC1BE1">
        <w:rPr>
          <w:rFonts w:ascii="Verdana" w:hAnsi="Verdana"/>
          <w:sz w:val="20"/>
          <w:szCs w:val="20"/>
        </w:rPr>
        <w:t xml:space="preserve">. Пытаться найти контакт с публикой. </w:t>
      </w:r>
    </w:p>
    <w:p w:rsidR="00E217F1" w:rsidRPr="00DC1BE1" w:rsidRDefault="00E217F1" w:rsidP="00E217F1">
      <w:pPr>
        <w:numPr>
          <w:ilvl w:val="0"/>
          <w:numId w:val="10"/>
        </w:numPr>
        <w:jc w:val="both"/>
        <w:rPr>
          <w:rFonts w:ascii="Verdana" w:hAnsi="Verdana"/>
          <w:sz w:val="20"/>
          <w:szCs w:val="20"/>
        </w:rPr>
      </w:pPr>
      <w:r w:rsidRPr="00DC1BE1">
        <w:rPr>
          <w:rFonts w:ascii="Verdana" w:hAnsi="Verdana"/>
          <w:b/>
          <w:sz w:val="20"/>
          <w:szCs w:val="20"/>
        </w:rPr>
        <w:t>Вопросы.</w:t>
      </w:r>
      <w:r w:rsidRPr="00DC1BE1">
        <w:rPr>
          <w:rFonts w:ascii="Verdana" w:hAnsi="Verdana"/>
          <w:sz w:val="20"/>
          <w:szCs w:val="20"/>
        </w:rPr>
        <w:t xml:space="preserve"> </w:t>
      </w:r>
    </w:p>
    <w:p w:rsidR="00E217F1" w:rsidRPr="00DC1BE1" w:rsidRDefault="00E217F1" w:rsidP="00E217F1">
      <w:pPr>
        <w:ind w:left="720"/>
        <w:jc w:val="both"/>
        <w:rPr>
          <w:rFonts w:ascii="Verdana" w:hAnsi="Verdana"/>
          <w:sz w:val="20"/>
          <w:szCs w:val="20"/>
        </w:rPr>
      </w:pPr>
      <w:r w:rsidRPr="00DC1BE1">
        <w:rPr>
          <w:rFonts w:ascii="Verdana" w:hAnsi="Verdana"/>
          <w:sz w:val="20"/>
          <w:szCs w:val="20"/>
        </w:rPr>
        <w:t xml:space="preserve">Через вопросы дополняется лекция. Важно слышать людей. Если вопрос выражает сопротивление, деликатно переиначить вопрос. Возвеличивать </w:t>
      </w:r>
      <w:r w:rsidR="005D2FE1" w:rsidRPr="00DC1BE1">
        <w:rPr>
          <w:rFonts w:ascii="Verdana" w:hAnsi="Verdana"/>
          <w:sz w:val="20"/>
          <w:szCs w:val="20"/>
        </w:rPr>
        <w:t>слушателя</w:t>
      </w:r>
      <w:r w:rsidRPr="00DC1BE1">
        <w:rPr>
          <w:rFonts w:ascii="Verdana" w:hAnsi="Verdana"/>
          <w:sz w:val="20"/>
          <w:szCs w:val="20"/>
        </w:rPr>
        <w:t xml:space="preserve"> фразами типа -  «</w:t>
      </w:r>
      <w:r w:rsidR="005D2FE1" w:rsidRPr="00DC1BE1">
        <w:rPr>
          <w:rFonts w:ascii="Verdana" w:hAnsi="Verdana"/>
          <w:sz w:val="20"/>
          <w:szCs w:val="20"/>
        </w:rPr>
        <w:t>очень хороший</w:t>
      </w:r>
      <w:r w:rsidRPr="00DC1BE1">
        <w:rPr>
          <w:rFonts w:ascii="Verdana" w:hAnsi="Verdana"/>
          <w:sz w:val="20"/>
          <w:szCs w:val="20"/>
        </w:rPr>
        <w:t xml:space="preserve"> вопрос».  Важно через вопрос передавать свою идею, вести свою линию. Не </w:t>
      </w:r>
      <w:r w:rsidR="005D2FE1" w:rsidRPr="00DC1BE1">
        <w:rPr>
          <w:rFonts w:ascii="Verdana" w:hAnsi="Verdana"/>
          <w:sz w:val="20"/>
          <w:szCs w:val="20"/>
        </w:rPr>
        <w:t>обязаны отвечать на все вопросы</w:t>
      </w:r>
      <w:r w:rsidRPr="00DC1BE1">
        <w:rPr>
          <w:rFonts w:ascii="Verdana" w:hAnsi="Verdana"/>
          <w:sz w:val="20"/>
          <w:szCs w:val="20"/>
        </w:rPr>
        <w:t xml:space="preserve">. Развить вопрос в том русле, в котором проходит лекция. Не отвечать на все вопросы, умело руководить этим, не наполнять человека полностью. </w:t>
      </w:r>
    </w:p>
    <w:p w:rsidR="00E217F1" w:rsidRPr="00DC1BE1" w:rsidRDefault="00E217F1" w:rsidP="00E217F1">
      <w:pPr>
        <w:numPr>
          <w:ilvl w:val="0"/>
          <w:numId w:val="10"/>
        </w:numPr>
        <w:jc w:val="both"/>
        <w:rPr>
          <w:rFonts w:ascii="Verdana" w:hAnsi="Verdana"/>
          <w:b/>
          <w:sz w:val="20"/>
          <w:szCs w:val="20"/>
        </w:rPr>
      </w:pPr>
      <w:r w:rsidRPr="00DC1BE1">
        <w:rPr>
          <w:rFonts w:ascii="Verdana" w:hAnsi="Verdana"/>
          <w:b/>
          <w:sz w:val="20"/>
          <w:szCs w:val="20"/>
        </w:rPr>
        <w:t>Итог.</w:t>
      </w:r>
      <w:r w:rsidRPr="00DC1BE1">
        <w:rPr>
          <w:rFonts w:ascii="Verdana" w:hAnsi="Verdana"/>
          <w:sz w:val="20"/>
          <w:szCs w:val="20"/>
        </w:rPr>
        <w:t xml:space="preserve"> Как найти материалы, дается общая информация, контакты для обратной связи. Заканчивать лекцию на кульминационном моменте, дать </w:t>
      </w:r>
      <w:r w:rsidRPr="00DC1BE1">
        <w:rPr>
          <w:rFonts w:ascii="Verdana" w:hAnsi="Verdana"/>
          <w:b/>
          <w:sz w:val="20"/>
          <w:szCs w:val="20"/>
        </w:rPr>
        <w:t>воодушевление, ощущение причастности к большому, вечному.</w:t>
      </w:r>
    </w:p>
    <w:p w:rsidR="00E217F1" w:rsidRPr="00DC1BE1" w:rsidRDefault="00E217F1" w:rsidP="00E217F1">
      <w:pPr>
        <w:numPr>
          <w:ilvl w:val="0"/>
          <w:numId w:val="10"/>
        </w:numPr>
        <w:jc w:val="both"/>
        <w:rPr>
          <w:rFonts w:ascii="Verdana" w:hAnsi="Verdana"/>
          <w:sz w:val="20"/>
          <w:szCs w:val="20"/>
        </w:rPr>
      </w:pPr>
      <w:r w:rsidRPr="00DC1BE1">
        <w:rPr>
          <w:rFonts w:ascii="Verdana" w:hAnsi="Verdana"/>
          <w:sz w:val="20"/>
          <w:szCs w:val="20"/>
        </w:rPr>
        <w:t>Рекомендуется посещать лекции товарищей, записывать замечания, примеры, получать впечатления от товарищей.</w:t>
      </w:r>
    </w:p>
    <w:p w:rsidR="00E217F1" w:rsidRPr="00DC1BE1" w:rsidRDefault="00E217F1" w:rsidP="00E217F1">
      <w:pPr>
        <w:numPr>
          <w:ilvl w:val="0"/>
          <w:numId w:val="10"/>
        </w:numPr>
        <w:jc w:val="both"/>
        <w:rPr>
          <w:rFonts w:ascii="Verdana" w:hAnsi="Verdana"/>
          <w:sz w:val="20"/>
          <w:szCs w:val="20"/>
        </w:rPr>
      </w:pPr>
      <w:r w:rsidRPr="00DC1BE1">
        <w:rPr>
          <w:rFonts w:ascii="Verdana" w:hAnsi="Verdana"/>
          <w:sz w:val="20"/>
          <w:szCs w:val="20"/>
        </w:rPr>
        <w:t xml:space="preserve">Заранее готовить </w:t>
      </w:r>
      <w:r w:rsidR="005D2FE1" w:rsidRPr="00DC1BE1">
        <w:rPr>
          <w:rFonts w:ascii="Verdana" w:hAnsi="Verdana"/>
          <w:sz w:val="20"/>
          <w:szCs w:val="20"/>
        </w:rPr>
        <w:t>наглядные пособия</w:t>
      </w:r>
      <w:r w:rsidRPr="00DC1BE1">
        <w:rPr>
          <w:rFonts w:ascii="Verdana" w:hAnsi="Verdana"/>
          <w:sz w:val="20"/>
          <w:szCs w:val="20"/>
        </w:rPr>
        <w:t>.</w:t>
      </w:r>
    </w:p>
    <w:p w:rsidR="00E217F1" w:rsidRPr="00DC1BE1" w:rsidRDefault="00E217F1" w:rsidP="00E217F1">
      <w:pPr>
        <w:numPr>
          <w:ilvl w:val="0"/>
          <w:numId w:val="10"/>
        </w:numPr>
        <w:jc w:val="both"/>
        <w:rPr>
          <w:rFonts w:ascii="Verdana" w:hAnsi="Verdana"/>
          <w:sz w:val="20"/>
          <w:szCs w:val="20"/>
        </w:rPr>
      </w:pPr>
      <w:r w:rsidRPr="00DC1BE1">
        <w:rPr>
          <w:rFonts w:ascii="Verdana" w:hAnsi="Verdana"/>
          <w:sz w:val="20"/>
          <w:szCs w:val="20"/>
        </w:rPr>
        <w:t>Использовать</w:t>
      </w:r>
      <w:r w:rsidR="007E1FE2" w:rsidRPr="00DC1BE1">
        <w:rPr>
          <w:rFonts w:ascii="Verdana" w:hAnsi="Verdana"/>
          <w:sz w:val="20"/>
          <w:szCs w:val="20"/>
        </w:rPr>
        <w:t xml:space="preserve"> все </w:t>
      </w:r>
      <w:r w:rsidRPr="00DC1BE1">
        <w:rPr>
          <w:rFonts w:ascii="Verdana" w:hAnsi="Verdana"/>
          <w:sz w:val="20"/>
          <w:szCs w:val="20"/>
        </w:rPr>
        <w:t xml:space="preserve"> материалы</w:t>
      </w:r>
      <w:r w:rsidR="007E1FE2" w:rsidRPr="00DC1BE1">
        <w:rPr>
          <w:rFonts w:ascii="Verdana" w:hAnsi="Verdana"/>
          <w:sz w:val="20"/>
          <w:szCs w:val="20"/>
        </w:rPr>
        <w:t xml:space="preserve">  лекции «Арвут» ( 5 частей о преодолении кризиса), </w:t>
      </w:r>
      <w:r w:rsidRPr="00DC1BE1">
        <w:rPr>
          <w:rFonts w:ascii="Verdana" w:hAnsi="Verdana"/>
          <w:sz w:val="20"/>
          <w:szCs w:val="20"/>
        </w:rPr>
        <w:t xml:space="preserve"> </w:t>
      </w:r>
      <w:r w:rsidR="007E1FE2" w:rsidRPr="00DC1BE1">
        <w:rPr>
          <w:rFonts w:ascii="Verdana" w:hAnsi="Verdana"/>
          <w:sz w:val="20"/>
          <w:szCs w:val="20"/>
        </w:rPr>
        <w:t xml:space="preserve"> </w:t>
      </w:r>
      <w:r w:rsidR="00013909" w:rsidRPr="00DC1BE1">
        <w:rPr>
          <w:rFonts w:ascii="Verdana" w:hAnsi="Verdana"/>
          <w:sz w:val="20"/>
          <w:szCs w:val="20"/>
        </w:rPr>
        <w:t>бесед Рава о Методике интегрального образования и воспитания</w:t>
      </w:r>
      <w:r w:rsidRPr="00DC1BE1">
        <w:rPr>
          <w:rFonts w:ascii="Verdana" w:hAnsi="Verdana"/>
          <w:sz w:val="20"/>
          <w:szCs w:val="20"/>
        </w:rPr>
        <w:t xml:space="preserve">, записывать примеры. Воспринимать материал, чтобы передать дальше. Показывать практическое применение </w:t>
      </w:r>
      <w:r w:rsidR="00013909" w:rsidRPr="00DC1BE1">
        <w:rPr>
          <w:rFonts w:ascii="Verdana" w:hAnsi="Verdana"/>
          <w:sz w:val="20"/>
          <w:szCs w:val="20"/>
        </w:rPr>
        <w:t>Методики Интегрального развития</w:t>
      </w:r>
      <w:r w:rsidRPr="00DC1BE1">
        <w:rPr>
          <w:rFonts w:ascii="Verdana" w:hAnsi="Verdana"/>
          <w:sz w:val="20"/>
          <w:szCs w:val="20"/>
        </w:rPr>
        <w:t>.</w:t>
      </w:r>
    </w:p>
    <w:p w:rsidR="00E217F1" w:rsidRPr="00DC1BE1" w:rsidRDefault="00E217F1" w:rsidP="00E217F1">
      <w:pPr>
        <w:jc w:val="both"/>
        <w:rPr>
          <w:rFonts w:ascii="Verdana" w:hAnsi="Verdana"/>
          <w:sz w:val="20"/>
          <w:szCs w:val="20"/>
        </w:rPr>
      </w:pPr>
    </w:p>
    <w:p w:rsidR="00E217F1" w:rsidRPr="00DC1BE1" w:rsidRDefault="00E217F1" w:rsidP="00E217F1">
      <w:pPr>
        <w:jc w:val="both"/>
        <w:rPr>
          <w:rFonts w:ascii="Verdana" w:hAnsi="Verdana"/>
          <w:sz w:val="20"/>
          <w:szCs w:val="20"/>
        </w:rPr>
      </w:pPr>
    </w:p>
    <w:p w:rsidR="00E217F1" w:rsidRPr="00DC1BE1" w:rsidRDefault="00E217F1" w:rsidP="00E217F1">
      <w:pPr>
        <w:pBdr>
          <w:bottom w:val="single" w:sz="6" w:space="1" w:color="auto"/>
        </w:pBdr>
        <w:jc w:val="both"/>
        <w:rPr>
          <w:rFonts w:ascii="Verdana" w:hAnsi="Verdana"/>
          <w:sz w:val="20"/>
          <w:szCs w:val="20"/>
        </w:rPr>
      </w:pPr>
    </w:p>
    <w:p w:rsidR="00B367BD" w:rsidRPr="00DC1BE1" w:rsidRDefault="000B7A95" w:rsidP="008938B7">
      <w:pPr>
        <w:rPr>
          <w:rFonts w:ascii="Verdana" w:hAnsi="Verdana"/>
          <w:b/>
          <w:sz w:val="20"/>
          <w:szCs w:val="20"/>
        </w:rPr>
      </w:pPr>
      <w:r w:rsidRPr="00DC1BE1">
        <w:rPr>
          <w:rFonts w:ascii="Verdana" w:hAnsi="Verdana"/>
          <w:b/>
          <w:sz w:val="20"/>
          <w:szCs w:val="20"/>
        </w:rPr>
        <w:t>Контрольные задания</w:t>
      </w:r>
      <w:r w:rsidR="008938B7" w:rsidRPr="00DC1BE1">
        <w:rPr>
          <w:rFonts w:ascii="Verdana" w:hAnsi="Verdana"/>
          <w:b/>
          <w:sz w:val="20"/>
          <w:szCs w:val="20"/>
        </w:rPr>
        <w:t>:</w:t>
      </w:r>
    </w:p>
    <w:p w:rsidR="000B7A95" w:rsidRPr="00DC1BE1" w:rsidRDefault="000B7A95" w:rsidP="000B7A95">
      <w:pPr>
        <w:numPr>
          <w:ilvl w:val="0"/>
          <w:numId w:val="34"/>
        </w:numPr>
        <w:rPr>
          <w:rFonts w:ascii="Verdana" w:hAnsi="Verdana"/>
          <w:b/>
          <w:sz w:val="20"/>
          <w:szCs w:val="20"/>
        </w:rPr>
      </w:pPr>
      <w:r w:rsidRPr="00DC1BE1">
        <w:rPr>
          <w:rFonts w:ascii="Verdana" w:hAnsi="Verdana"/>
          <w:b/>
          <w:sz w:val="20"/>
          <w:szCs w:val="20"/>
        </w:rPr>
        <w:t>Вопросы по теме:</w:t>
      </w:r>
    </w:p>
    <w:p w:rsidR="00B367BD" w:rsidRPr="00DC1BE1" w:rsidRDefault="00B367BD" w:rsidP="000B7A95">
      <w:pPr>
        <w:numPr>
          <w:ilvl w:val="1"/>
          <w:numId w:val="34"/>
        </w:numPr>
        <w:rPr>
          <w:rFonts w:ascii="Verdana" w:hAnsi="Verdana"/>
          <w:sz w:val="20"/>
          <w:szCs w:val="20"/>
        </w:rPr>
      </w:pPr>
      <w:r w:rsidRPr="00DC1BE1">
        <w:rPr>
          <w:rFonts w:ascii="Verdana" w:hAnsi="Verdana"/>
          <w:sz w:val="20"/>
          <w:szCs w:val="20"/>
        </w:rPr>
        <w:t>Вы стоите перед аудиторией, на вас направлено внимание многих глаз, начинается лекция. Какие первые слова, несколько предложений вы скажете людям, пришедщим узнать, что это за кризис, как его избежать?</w:t>
      </w:r>
    </w:p>
    <w:p w:rsidR="00EB0A6E" w:rsidRPr="00DC1BE1" w:rsidRDefault="00B367BD" w:rsidP="000B7A95">
      <w:pPr>
        <w:numPr>
          <w:ilvl w:val="1"/>
          <w:numId w:val="34"/>
        </w:numPr>
        <w:rPr>
          <w:rFonts w:ascii="Verdana" w:hAnsi="Verdana"/>
          <w:b/>
          <w:sz w:val="20"/>
          <w:szCs w:val="20"/>
        </w:rPr>
      </w:pPr>
      <w:r w:rsidRPr="00DC1BE1">
        <w:rPr>
          <w:rFonts w:ascii="Verdana" w:hAnsi="Verdana"/>
          <w:sz w:val="20"/>
          <w:szCs w:val="20"/>
        </w:rPr>
        <w:t>Как вы можете несколькими предложениями ответить на вопрос из аудитории: «Не вижу никакого кризиса, есть сложности в экономике, которые периодически были всегда. Почему говорите о каком-то мировом кризисе?</w:t>
      </w:r>
      <w:r w:rsidR="00EB0A6E" w:rsidRPr="00DC1BE1">
        <w:rPr>
          <w:rFonts w:ascii="Verdana" w:hAnsi="Verdana"/>
          <w:sz w:val="20"/>
          <w:szCs w:val="20"/>
        </w:rPr>
        <w:t>»</w:t>
      </w:r>
    </w:p>
    <w:p w:rsidR="00EB0A6E" w:rsidRPr="00DC1BE1" w:rsidRDefault="00EB0A6E" w:rsidP="000B7A95">
      <w:pPr>
        <w:numPr>
          <w:ilvl w:val="1"/>
          <w:numId w:val="34"/>
        </w:numPr>
        <w:rPr>
          <w:rFonts w:ascii="Verdana" w:hAnsi="Verdana"/>
          <w:sz w:val="20"/>
          <w:szCs w:val="20"/>
        </w:rPr>
      </w:pPr>
      <w:r w:rsidRPr="00DC1BE1">
        <w:rPr>
          <w:rFonts w:ascii="Verdana" w:hAnsi="Verdana"/>
          <w:sz w:val="20"/>
          <w:szCs w:val="20"/>
        </w:rPr>
        <w:t>Что делать, если аудитория попалась явно не активная и никак не хочет вступать в контакт и давать Вам обратную связь? (Ваши предложения должны быть конкретными и детально описанными)</w:t>
      </w:r>
    </w:p>
    <w:p w:rsidR="00EB0A6E" w:rsidRPr="00DC1BE1" w:rsidRDefault="00EB0A6E" w:rsidP="000B7A95">
      <w:pPr>
        <w:numPr>
          <w:ilvl w:val="1"/>
          <w:numId w:val="34"/>
        </w:numPr>
        <w:rPr>
          <w:rFonts w:ascii="Verdana" w:hAnsi="Verdana"/>
          <w:sz w:val="20"/>
          <w:szCs w:val="20"/>
        </w:rPr>
      </w:pPr>
      <w:r w:rsidRPr="00DC1BE1">
        <w:rPr>
          <w:rFonts w:ascii="Verdana" w:hAnsi="Verdana"/>
          <w:sz w:val="20"/>
          <w:szCs w:val="20"/>
        </w:rPr>
        <w:t>Что Вы будете делать, если примеры, которые Вы приводите, оказались непонятными для определенной части аудитории и они хотят разобраться поподробнее, а вторая часть аудитории все поняла и предлагает двигаться дальше?</w:t>
      </w:r>
    </w:p>
    <w:p w:rsidR="000B7A95" w:rsidRPr="00DC1BE1" w:rsidRDefault="000B7A95" w:rsidP="000B7A95">
      <w:pPr>
        <w:numPr>
          <w:ilvl w:val="0"/>
          <w:numId w:val="34"/>
        </w:numPr>
        <w:rPr>
          <w:rFonts w:ascii="Verdana" w:hAnsi="Verdana"/>
          <w:sz w:val="20"/>
          <w:szCs w:val="20"/>
        </w:rPr>
      </w:pPr>
      <w:r w:rsidRPr="00DC1BE1">
        <w:rPr>
          <w:rFonts w:ascii="Verdana" w:hAnsi="Verdana"/>
          <w:sz w:val="20"/>
          <w:szCs w:val="20"/>
        </w:rPr>
        <w:t>Задание на «пятерку»:</w:t>
      </w:r>
    </w:p>
    <w:p w:rsidR="000B7A95" w:rsidRPr="00DC1BE1" w:rsidRDefault="000B7A95" w:rsidP="000B7A95">
      <w:pPr>
        <w:numPr>
          <w:ilvl w:val="1"/>
          <w:numId w:val="34"/>
        </w:numPr>
        <w:rPr>
          <w:rFonts w:ascii="Verdana" w:hAnsi="Verdana"/>
          <w:sz w:val="20"/>
          <w:szCs w:val="20"/>
        </w:rPr>
      </w:pPr>
      <w:r w:rsidRPr="00DC1BE1">
        <w:rPr>
          <w:rFonts w:ascii="Verdana" w:hAnsi="Verdana"/>
          <w:sz w:val="20"/>
          <w:szCs w:val="20"/>
        </w:rPr>
        <w:t xml:space="preserve">Снимите ответ на один из контрольных вопросов, поставьте ролик в </w:t>
      </w:r>
      <w:r w:rsidRPr="00DC1BE1">
        <w:rPr>
          <w:rFonts w:ascii="Verdana" w:hAnsi="Verdana"/>
          <w:sz w:val="20"/>
          <w:szCs w:val="20"/>
          <w:lang w:val="en-US"/>
        </w:rPr>
        <w:t>YouTube</w:t>
      </w:r>
      <w:r w:rsidRPr="00DC1BE1">
        <w:rPr>
          <w:rFonts w:ascii="Verdana" w:hAnsi="Verdana"/>
          <w:sz w:val="20"/>
          <w:szCs w:val="20"/>
        </w:rPr>
        <w:t>, пришлите нам ссылку.</w:t>
      </w:r>
    </w:p>
    <w:p w:rsidR="00E217F1" w:rsidRPr="00DC1BE1" w:rsidRDefault="00E217F1" w:rsidP="00EB0A6E">
      <w:pPr>
        <w:rPr>
          <w:rFonts w:ascii="Verdana" w:hAnsi="Verdana"/>
          <w:b/>
          <w:sz w:val="36"/>
          <w:szCs w:val="36"/>
        </w:rPr>
      </w:pPr>
      <w:r w:rsidRPr="00DC1BE1">
        <w:rPr>
          <w:rFonts w:ascii="Verdana" w:hAnsi="Verdana"/>
        </w:rPr>
        <w:br w:type="page"/>
      </w:r>
      <w:r w:rsidR="00EB0A6E" w:rsidRPr="00DC1BE1">
        <w:rPr>
          <w:rFonts w:ascii="Verdana" w:hAnsi="Verdana"/>
          <w:sz w:val="40"/>
          <w:szCs w:val="40"/>
        </w:rPr>
        <w:t xml:space="preserve">Урок 3 </w:t>
      </w:r>
      <w:r w:rsidRPr="00DC1BE1">
        <w:rPr>
          <w:rFonts w:ascii="Verdana" w:hAnsi="Verdana"/>
          <w:b/>
          <w:sz w:val="36"/>
          <w:szCs w:val="36"/>
        </w:rPr>
        <w:t xml:space="preserve">Методика </w:t>
      </w:r>
      <w:r w:rsidR="00A75259" w:rsidRPr="00DC1BE1">
        <w:rPr>
          <w:rFonts w:ascii="Verdana" w:hAnsi="Verdana"/>
          <w:b/>
          <w:sz w:val="36"/>
          <w:szCs w:val="36"/>
        </w:rPr>
        <w:t>ведения лекции</w:t>
      </w:r>
    </w:p>
    <w:p w:rsidR="00E217F1" w:rsidRPr="00DC1BE1" w:rsidRDefault="00E217F1" w:rsidP="00E217F1">
      <w:pPr>
        <w:jc w:val="center"/>
        <w:rPr>
          <w:rFonts w:ascii="Verdana" w:hAnsi="Verdana"/>
          <w:b/>
          <w:sz w:val="36"/>
          <w:szCs w:val="36"/>
        </w:rPr>
      </w:pPr>
    </w:p>
    <w:p w:rsidR="00E217F1" w:rsidRPr="00DC1BE1" w:rsidRDefault="00E217F1" w:rsidP="00E217F1">
      <w:pPr>
        <w:rPr>
          <w:rFonts w:ascii="Verdana" w:hAnsi="Verdana"/>
          <w:b/>
          <w:sz w:val="20"/>
          <w:szCs w:val="20"/>
        </w:rPr>
      </w:pPr>
      <w:r w:rsidRPr="00DC1BE1">
        <w:rPr>
          <w:rFonts w:ascii="Verdana" w:hAnsi="Verdana"/>
          <w:b/>
          <w:sz w:val="20"/>
          <w:szCs w:val="20"/>
        </w:rPr>
        <w:t xml:space="preserve">1. Образ </w:t>
      </w:r>
      <w:r w:rsidR="00A75259" w:rsidRPr="00DC1BE1">
        <w:rPr>
          <w:rFonts w:ascii="Verdana" w:hAnsi="Verdana"/>
          <w:b/>
          <w:sz w:val="20"/>
          <w:szCs w:val="20"/>
        </w:rPr>
        <w:t>лектора</w:t>
      </w:r>
    </w:p>
    <w:p w:rsidR="00E217F1" w:rsidRPr="00DC1BE1" w:rsidRDefault="00E217F1" w:rsidP="00E217F1">
      <w:pPr>
        <w:pStyle w:val="a6"/>
        <w:numPr>
          <w:ilvl w:val="0"/>
          <w:numId w:val="12"/>
        </w:numPr>
        <w:rPr>
          <w:rFonts w:ascii="Verdana" w:hAnsi="Verdana"/>
          <w:sz w:val="20"/>
          <w:szCs w:val="20"/>
        </w:rPr>
      </w:pPr>
      <w:r w:rsidRPr="00DC1BE1">
        <w:rPr>
          <w:rFonts w:ascii="Verdana" w:hAnsi="Verdana"/>
          <w:sz w:val="20"/>
          <w:szCs w:val="20"/>
        </w:rPr>
        <w:t>Достоверность.</w:t>
      </w:r>
    </w:p>
    <w:p w:rsidR="00E217F1" w:rsidRPr="00DC1BE1" w:rsidRDefault="00A75259" w:rsidP="00E217F1">
      <w:pPr>
        <w:ind w:left="360"/>
        <w:rPr>
          <w:rFonts w:ascii="Verdana" w:hAnsi="Verdana"/>
          <w:sz w:val="20"/>
          <w:szCs w:val="20"/>
        </w:rPr>
      </w:pPr>
      <w:r w:rsidRPr="00DC1BE1">
        <w:rPr>
          <w:rFonts w:ascii="Verdana" w:hAnsi="Verdana"/>
          <w:sz w:val="20"/>
          <w:szCs w:val="20"/>
        </w:rPr>
        <w:t>Слушатель</w:t>
      </w:r>
      <w:r w:rsidR="00E217F1" w:rsidRPr="00DC1BE1">
        <w:rPr>
          <w:rFonts w:ascii="Verdana" w:hAnsi="Verdana"/>
          <w:sz w:val="20"/>
          <w:szCs w:val="20"/>
        </w:rPr>
        <w:t xml:space="preserve"> должен быть уверен, что на мнение </w:t>
      </w:r>
      <w:r w:rsidRPr="00DC1BE1">
        <w:rPr>
          <w:rFonts w:ascii="Verdana" w:hAnsi="Verdana"/>
          <w:sz w:val="20"/>
          <w:szCs w:val="20"/>
        </w:rPr>
        <w:t>лектора</w:t>
      </w:r>
      <w:r w:rsidR="00E217F1" w:rsidRPr="00DC1BE1">
        <w:rPr>
          <w:rFonts w:ascii="Verdana" w:hAnsi="Verdana"/>
          <w:sz w:val="20"/>
          <w:szCs w:val="20"/>
        </w:rPr>
        <w:t xml:space="preserve"> можно положиться.</w:t>
      </w:r>
    </w:p>
    <w:p w:rsidR="00E217F1" w:rsidRPr="00DC1BE1" w:rsidRDefault="00E217F1" w:rsidP="00E217F1">
      <w:pPr>
        <w:ind w:left="360"/>
        <w:rPr>
          <w:rFonts w:ascii="Verdana" w:hAnsi="Verdana"/>
          <w:sz w:val="20"/>
          <w:szCs w:val="20"/>
        </w:rPr>
      </w:pPr>
      <w:r w:rsidRPr="00DC1BE1">
        <w:rPr>
          <w:rFonts w:ascii="Verdana" w:hAnsi="Verdana"/>
          <w:sz w:val="20"/>
          <w:szCs w:val="20"/>
        </w:rPr>
        <w:t>2.  Конкретность.</w:t>
      </w:r>
    </w:p>
    <w:p w:rsidR="00E217F1" w:rsidRPr="00DC1BE1" w:rsidRDefault="00E217F1" w:rsidP="00E217F1">
      <w:pPr>
        <w:ind w:left="360"/>
        <w:rPr>
          <w:rFonts w:ascii="Verdana" w:hAnsi="Verdana"/>
          <w:sz w:val="20"/>
          <w:szCs w:val="20"/>
        </w:rPr>
      </w:pPr>
      <w:r w:rsidRPr="00DC1BE1">
        <w:rPr>
          <w:rFonts w:ascii="Verdana" w:hAnsi="Verdana"/>
          <w:sz w:val="20"/>
          <w:szCs w:val="20"/>
        </w:rPr>
        <w:t xml:space="preserve">Строго придерживаться принципов </w:t>
      </w:r>
      <w:r w:rsidR="00A75259" w:rsidRPr="00DC1BE1">
        <w:rPr>
          <w:rFonts w:ascii="Verdana" w:hAnsi="Verdana"/>
          <w:sz w:val="20"/>
          <w:szCs w:val="20"/>
        </w:rPr>
        <w:t>излагаемого</w:t>
      </w:r>
      <w:r w:rsidRPr="00DC1BE1">
        <w:rPr>
          <w:rFonts w:ascii="Verdana" w:hAnsi="Verdana"/>
          <w:sz w:val="20"/>
          <w:szCs w:val="20"/>
        </w:rPr>
        <w:t xml:space="preserve"> материала, нет места сомнениям, допущениям.</w:t>
      </w:r>
    </w:p>
    <w:p w:rsidR="00E217F1" w:rsidRPr="00DC1BE1" w:rsidRDefault="00E217F1" w:rsidP="00E217F1">
      <w:pPr>
        <w:ind w:left="360"/>
        <w:rPr>
          <w:rFonts w:ascii="Verdana" w:hAnsi="Verdana"/>
          <w:sz w:val="20"/>
          <w:szCs w:val="20"/>
        </w:rPr>
      </w:pPr>
      <w:r w:rsidRPr="00DC1BE1">
        <w:rPr>
          <w:rFonts w:ascii="Verdana" w:hAnsi="Verdana"/>
          <w:sz w:val="20"/>
          <w:szCs w:val="20"/>
        </w:rPr>
        <w:t>3.  Ответственность.</w:t>
      </w:r>
    </w:p>
    <w:p w:rsidR="00E217F1" w:rsidRPr="00DC1BE1" w:rsidRDefault="00A75259" w:rsidP="00E217F1">
      <w:pPr>
        <w:ind w:left="360"/>
        <w:rPr>
          <w:rFonts w:ascii="Verdana" w:hAnsi="Verdana"/>
          <w:sz w:val="20"/>
          <w:szCs w:val="20"/>
        </w:rPr>
      </w:pPr>
      <w:r w:rsidRPr="00DC1BE1">
        <w:rPr>
          <w:rFonts w:ascii="Verdana" w:hAnsi="Verdana"/>
          <w:sz w:val="20"/>
          <w:szCs w:val="20"/>
        </w:rPr>
        <w:t>Лектор</w:t>
      </w:r>
      <w:r w:rsidR="00E217F1" w:rsidRPr="00DC1BE1">
        <w:rPr>
          <w:rFonts w:ascii="Verdana" w:hAnsi="Verdana"/>
          <w:sz w:val="20"/>
          <w:szCs w:val="20"/>
        </w:rPr>
        <w:t xml:space="preserve"> должен отвечать за свои действия, выполнять обещания.</w:t>
      </w:r>
    </w:p>
    <w:p w:rsidR="00E217F1" w:rsidRPr="00DC1BE1" w:rsidRDefault="00E217F1" w:rsidP="00E217F1">
      <w:pPr>
        <w:ind w:left="360"/>
        <w:rPr>
          <w:rFonts w:ascii="Verdana" w:hAnsi="Verdana"/>
          <w:sz w:val="20"/>
          <w:szCs w:val="20"/>
        </w:rPr>
      </w:pPr>
      <w:r w:rsidRPr="00DC1BE1">
        <w:rPr>
          <w:rFonts w:ascii="Verdana" w:hAnsi="Verdana"/>
          <w:sz w:val="20"/>
          <w:szCs w:val="20"/>
        </w:rPr>
        <w:t>4.  Управление.</w:t>
      </w:r>
    </w:p>
    <w:p w:rsidR="00E217F1" w:rsidRPr="00DC1BE1" w:rsidRDefault="00A75259" w:rsidP="00E217F1">
      <w:pPr>
        <w:ind w:left="360"/>
        <w:rPr>
          <w:rFonts w:ascii="Verdana" w:hAnsi="Verdana"/>
          <w:sz w:val="20"/>
          <w:szCs w:val="20"/>
        </w:rPr>
      </w:pPr>
      <w:r w:rsidRPr="00DC1BE1">
        <w:rPr>
          <w:rFonts w:ascii="Verdana" w:hAnsi="Verdana"/>
          <w:sz w:val="20"/>
          <w:szCs w:val="20"/>
        </w:rPr>
        <w:t>Лектор</w:t>
      </w:r>
      <w:r w:rsidR="00E217F1" w:rsidRPr="00DC1BE1">
        <w:rPr>
          <w:rFonts w:ascii="Verdana" w:hAnsi="Verdana"/>
          <w:sz w:val="20"/>
          <w:szCs w:val="20"/>
        </w:rPr>
        <w:t xml:space="preserve"> должен уметь вести </w:t>
      </w:r>
      <w:r w:rsidRPr="00DC1BE1">
        <w:rPr>
          <w:rFonts w:ascii="Verdana" w:hAnsi="Verdana"/>
          <w:sz w:val="20"/>
          <w:szCs w:val="20"/>
        </w:rPr>
        <w:t>слушателей</w:t>
      </w:r>
      <w:r w:rsidR="00E217F1" w:rsidRPr="00DC1BE1">
        <w:rPr>
          <w:rFonts w:ascii="Verdana" w:hAnsi="Verdana"/>
          <w:sz w:val="20"/>
          <w:szCs w:val="20"/>
        </w:rPr>
        <w:t xml:space="preserve">,  владеть ситуацией,  определять заданное  время,  придерживаться цели </w:t>
      </w:r>
      <w:r w:rsidR="00720A2C" w:rsidRPr="00DC1BE1">
        <w:rPr>
          <w:rFonts w:ascii="Verdana" w:hAnsi="Verdana"/>
          <w:sz w:val="20"/>
          <w:szCs w:val="20"/>
        </w:rPr>
        <w:t>лекции</w:t>
      </w:r>
      <w:r w:rsidR="00E217F1" w:rsidRPr="00DC1BE1">
        <w:rPr>
          <w:rFonts w:ascii="Verdana" w:hAnsi="Verdana"/>
          <w:sz w:val="20"/>
          <w:szCs w:val="20"/>
        </w:rPr>
        <w:t>.</w:t>
      </w:r>
    </w:p>
    <w:p w:rsidR="00E217F1" w:rsidRPr="00DC1BE1" w:rsidRDefault="00E217F1" w:rsidP="00E217F1">
      <w:pPr>
        <w:ind w:left="360"/>
        <w:rPr>
          <w:rFonts w:ascii="Verdana" w:hAnsi="Verdana"/>
          <w:sz w:val="20"/>
          <w:szCs w:val="20"/>
        </w:rPr>
      </w:pPr>
      <w:r w:rsidRPr="00DC1BE1">
        <w:rPr>
          <w:rFonts w:ascii="Verdana" w:hAnsi="Verdana"/>
          <w:sz w:val="20"/>
          <w:szCs w:val="20"/>
        </w:rPr>
        <w:t>5.  Образованность.</w:t>
      </w:r>
    </w:p>
    <w:p w:rsidR="00E217F1" w:rsidRPr="00DC1BE1" w:rsidRDefault="00720A2C" w:rsidP="00E217F1">
      <w:pPr>
        <w:ind w:left="360"/>
        <w:rPr>
          <w:rFonts w:ascii="Verdana" w:hAnsi="Verdana"/>
          <w:sz w:val="20"/>
          <w:szCs w:val="20"/>
        </w:rPr>
      </w:pPr>
      <w:r w:rsidRPr="00DC1BE1">
        <w:rPr>
          <w:rFonts w:ascii="Verdana" w:hAnsi="Verdana"/>
          <w:sz w:val="20"/>
          <w:szCs w:val="20"/>
        </w:rPr>
        <w:t>Лектор</w:t>
      </w:r>
      <w:r w:rsidR="00E217F1" w:rsidRPr="00DC1BE1">
        <w:rPr>
          <w:rFonts w:ascii="Verdana" w:hAnsi="Verdana"/>
          <w:sz w:val="20"/>
          <w:szCs w:val="20"/>
        </w:rPr>
        <w:t xml:space="preserve">  должен быть эрудированным.</w:t>
      </w:r>
    </w:p>
    <w:p w:rsidR="00E217F1" w:rsidRPr="00DC1BE1" w:rsidRDefault="00E217F1" w:rsidP="00E217F1">
      <w:pPr>
        <w:ind w:left="360"/>
        <w:rPr>
          <w:rFonts w:ascii="Verdana" w:hAnsi="Verdana"/>
          <w:sz w:val="20"/>
          <w:szCs w:val="20"/>
        </w:rPr>
      </w:pPr>
      <w:r w:rsidRPr="00DC1BE1">
        <w:rPr>
          <w:rFonts w:ascii="Verdana" w:hAnsi="Verdana"/>
          <w:sz w:val="20"/>
          <w:szCs w:val="20"/>
        </w:rPr>
        <w:t>6.  Уважение.</w:t>
      </w:r>
    </w:p>
    <w:p w:rsidR="00E217F1" w:rsidRPr="00DC1BE1" w:rsidRDefault="00E217F1" w:rsidP="00E217F1">
      <w:pPr>
        <w:ind w:left="360"/>
        <w:rPr>
          <w:rFonts w:ascii="Verdana" w:hAnsi="Verdana"/>
          <w:sz w:val="20"/>
          <w:szCs w:val="20"/>
        </w:rPr>
      </w:pPr>
      <w:r w:rsidRPr="00DC1BE1">
        <w:rPr>
          <w:rFonts w:ascii="Verdana" w:hAnsi="Verdana"/>
          <w:sz w:val="20"/>
          <w:szCs w:val="20"/>
        </w:rPr>
        <w:t>Суммарно включает в себя все перечисленные пункты плюс внешний вид, плюс речь.</w:t>
      </w:r>
    </w:p>
    <w:p w:rsidR="00E217F1" w:rsidRPr="00DC1BE1" w:rsidRDefault="00E217F1" w:rsidP="00E217F1">
      <w:pPr>
        <w:rPr>
          <w:rFonts w:ascii="Verdana" w:hAnsi="Verdana"/>
          <w:b/>
          <w:sz w:val="20"/>
          <w:szCs w:val="20"/>
        </w:rPr>
      </w:pPr>
    </w:p>
    <w:p w:rsidR="00E217F1" w:rsidRPr="00DC1BE1" w:rsidRDefault="00E217F1" w:rsidP="00E217F1">
      <w:pPr>
        <w:rPr>
          <w:rFonts w:ascii="Verdana" w:hAnsi="Verdana"/>
          <w:b/>
          <w:sz w:val="20"/>
          <w:szCs w:val="20"/>
        </w:rPr>
      </w:pPr>
      <w:r w:rsidRPr="00DC1BE1">
        <w:rPr>
          <w:rFonts w:ascii="Verdana" w:hAnsi="Verdana"/>
          <w:b/>
          <w:sz w:val="20"/>
          <w:szCs w:val="20"/>
        </w:rPr>
        <w:t xml:space="preserve">2. Поведение </w:t>
      </w:r>
      <w:r w:rsidR="00720A2C" w:rsidRPr="00DC1BE1">
        <w:rPr>
          <w:rFonts w:ascii="Verdana" w:hAnsi="Verdana"/>
          <w:b/>
          <w:sz w:val="20"/>
          <w:szCs w:val="20"/>
        </w:rPr>
        <w:t>лектора</w:t>
      </w:r>
      <w:r w:rsidRPr="00DC1BE1">
        <w:rPr>
          <w:rFonts w:ascii="Verdana" w:hAnsi="Verdana"/>
          <w:b/>
          <w:sz w:val="20"/>
          <w:szCs w:val="20"/>
        </w:rPr>
        <w:t xml:space="preserve">, ведущего </w:t>
      </w:r>
      <w:r w:rsidR="00720A2C" w:rsidRPr="00DC1BE1">
        <w:rPr>
          <w:rFonts w:ascii="Verdana" w:hAnsi="Verdana"/>
          <w:b/>
          <w:sz w:val="20"/>
          <w:szCs w:val="20"/>
        </w:rPr>
        <w:t>лекцию</w:t>
      </w:r>
    </w:p>
    <w:p w:rsidR="00E217F1" w:rsidRPr="00DC1BE1" w:rsidRDefault="00E217F1" w:rsidP="00E217F1">
      <w:pPr>
        <w:rPr>
          <w:rFonts w:ascii="Verdana" w:hAnsi="Verdana"/>
          <w:b/>
          <w:sz w:val="20"/>
          <w:szCs w:val="20"/>
        </w:rPr>
      </w:pPr>
    </w:p>
    <w:p w:rsidR="00E217F1" w:rsidRPr="00DC1BE1" w:rsidRDefault="00E217F1" w:rsidP="00E217F1">
      <w:pPr>
        <w:rPr>
          <w:rFonts w:ascii="Verdana" w:hAnsi="Verdana"/>
          <w:sz w:val="20"/>
          <w:szCs w:val="20"/>
        </w:rPr>
      </w:pPr>
      <w:r w:rsidRPr="00DC1BE1">
        <w:rPr>
          <w:rFonts w:ascii="Verdana" w:hAnsi="Verdana"/>
          <w:sz w:val="20"/>
          <w:szCs w:val="20"/>
        </w:rPr>
        <w:t xml:space="preserve">       1.   Вести </w:t>
      </w:r>
      <w:r w:rsidR="00720A2C" w:rsidRPr="00DC1BE1">
        <w:rPr>
          <w:rFonts w:ascii="Verdana" w:hAnsi="Verdana"/>
          <w:sz w:val="20"/>
          <w:szCs w:val="20"/>
        </w:rPr>
        <w:t>лекцию</w:t>
      </w:r>
      <w:r w:rsidRPr="00DC1BE1">
        <w:rPr>
          <w:rFonts w:ascii="Verdana" w:hAnsi="Verdana"/>
          <w:sz w:val="20"/>
          <w:szCs w:val="20"/>
        </w:rPr>
        <w:t xml:space="preserve"> следует преимущественно стоя у доски, или естественно передвигаясь перед аудиторией. Не следует стоять к аудитории </w:t>
      </w:r>
      <w:r w:rsidR="00720A2C" w:rsidRPr="00DC1BE1">
        <w:rPr>
          <w:rFonts w:ascii="Verdana" w:hAnsi="Verdana"/>
          <w:sz w:val="20"/>
          <w:szCs w:val="20"/>
        </w:rPr>
        <w:t>спиной. Сидеть по необходимости</w:t>
      </w:r>
      <w:r w:rsidRPr="00DC1BE1">
        <w:rPr>
          <w:rFonts w:ascii="Verdana" w:hAnsi="Verdana"/>
          <w:sz w:val="20"/>
          <w:szCs w:val="20"/>
        </w:rPr>
        <w:t xml:space="preserve">. </w:t>
      </w:r>
    </w:p>
    <w:p w:rsidR="00E217F1" w:rsidRPr="00DC1BE1" w:rsidRDefault="00E217F1" w:rsidP="00E217F1">
      <w:pPr>
        <w:rPr>
          <w:rFonts w:ascii="Verdana" w:hAnsi="Verdana"/>
          <w:sz w:val="20"/>
          <w:szCs w:val="20"/>
        </w:rPr>
      </w:pPr>
      <w:r w:rsidRPr="00DC1BE1">
        <w:rPr>
          <w:rFonts w:ascii="Verdana" w:hAnsi="Verdana"/>
          <w:sz w:val="20"/>
          <w:szCs w:val="20"/>
        </w:rPr>
        <w:t xml:space="preserve">        2.  Не фокусировать взгляд на отдельной части </w:t>
      </w:r>
      <w:r w:rsidR="00720A2C" w:rsidRPr="00DC1BE1">
        <w:rPr>
          <w:rFonts w:ascii="Verdana" w:hAnsi="Verdana"/>
          <w:sz w:val="20"/>
          <w:szCs w:val="20"/>
        </w:rPr>
        <w:t>аудитории</w:t>
      </w:r>
      <w:r w:rsidRPr="00DC1BE1">
        <w:rPr>
          <w:rFonts w:ascii="Verdana" w:hAnsi="Verdana"/>
          <w:sz w:val="20"/>
          <w:szCs w:val="20"/>
        </w:rPr>
        <w:t xml:space="preserve">, а охватывать </w:t>
      </w:r>
      <w:r w:rsidR="00720A2C" w:rsidRPr="00DC1BE1">
        <w:rPr>
          <w:rFonts w:ascii="Verdana" w:hAnsi="Verdana"/>
          <w:sz w:val="20"/>
          <w:szCs w:val="20"/>
        </w:rPr>
        <w:t>ее целиком</w:t>
      </w:r>
      <w:r w:rsidRPr="00DC1BE1">
        <w:rPr>
          <w:rFonts w:ascii="Verdana" w:hAnsi="Verdana"/>
          <w:sz w:val="20"/>
          <w:szCs w:val="20"/>
        </w:rPr>
        <w:t>. Уметь смотреть в глаза</w:t>
      </w:r>
      <w:r w:rsidR="00720A2C" w:rsidRPr="00DC1BE1">
        <w:rPr>
          <w:rFonts w:ascii="Verdana" w:hAnsi="Verdana"/>
          <w:sz w:val="20"/>
          <w:szCs w:val="20"/>
        </w:rPr>
        <w:t xml:space="preserve"> слушателю</w:t>
      </w:r>
      <w:r w:rsidRPr="00DC1BE1">
        <w:rPr>
          <w:rFonts w:ascii="Verdana" w:hAnsi="Verdana"/>
          <w:sz w:val="20"/>
          <w:szCs w:val="20"/>
        </w:rPr>
        <w:t>.</w:t>
      </w:r>
    </w:p>
    <w:p w:rsidR="00E217F1" w:rsidRPr="00DC1BE1" w:rsidRDefault="00E217F1" w:rsidP="00E217F1">
      <w:pPr>
        <w:rPr>
          <w:rFonts w:ascii="Verdana" w:hAnsi="Verdana"/>
          <w:sz w:val="20"/>
          <w:szCs w:val="20"/>
        </w:rPr>
      </w:pPr>
      <w:r w:rsidRPr="00DC1BE1">
        <w:rPr>
          <w:rFonts w:ascii="Verdana" w:hAnsi="Verdana"/>
          <w:sz w:val="20"/>
          <w:szCs w:val="20"/>
        </w:rPr>
        <w:t xml:space="preserve">        3.  Уметь регулировать мимику,  жесты, интонацию согласно теме </w:t>
      </w:r>
      <w:r w:rsidR="00720A2C" w:rsidRPr="00DC1BE1">
        <w:rPr>
          <w:rFonts w:ascii="Verdana" w:hAnsi="Verdana"/>
          <w:sz w:val="20"/>
          <w:szCs w:val="20"/>
        </w:rPr>
        <w:t>лекции</w:t>
      </w:r>
      <w:r w:rsidRPr="00DC1BE1">
        <w:rPr>
          <w:rFonts w:ascii="Verdana" w:hAnsi="Verdana"/>
          <w:sz w:val="20"/>
          <w:szCs w:val="20"/>
        </w:rPr>
        <w:t>. Обращать внимание на работу рук, можно держать в руках фломастер, карандаш.</w:t>
      </w:r>
    </w:p>
    <w:p w:rsidR="00E217F1" w:rsidRPr="00DC1BE1" w:rsidRDefault="00E217F1" w:rsidP="00E217F1">
      <w:pPr>
        <w:rPr>
          <w:rFonts w:ascii="Verdana" w:hAnsi="Verdana"/>
          <w:sz w:val="20"/>
          <w:szCs w:val="20"/>
        </w:rPr>
      </w:pPr>
      <w:r w:rsidRPr="00DC1BE1">
        <w:rPr>
          <w:rFonts w:ascii="Verdana" w:hAnsi="Verdana"/>
          <w:sz w:val="20"/>
          <w:szCs w:val="20"/>
        </w:rPr>
        <w:t xml:space="preserve">        4.  Стоя у доски, писать, следует стоя к аудитории вполоборота, желательно повторять вслух то, что пишешь. Планировать расположение материала на доске.</w:t>
      </w:r>
    </w:p>
    <w:p w:rsidR="00E217F1" w:rsidRPr="00DC1BE1" w:rsidRDefault="00E217F1" w:rsidP="00E217F1">
      <w:pPr>
        <w:rPr>
          <w:rFonts w:ascii="Verdana" w:hAnsi="Verdana"/>
          <w:sz w:val="20"/>
          <w:szCs w:val="20"/>
        </w:rPr>
      </w:pPr>
    </w:p>
    <w:p w:rsidR="00E217F1" w:rsidRPr="00DC1BE1" w:rsidRDefault="00E217F1" w:rsidP="00E217F1">
      <w:pPr>
        <w:rPr>
          <w:rFonts w:ascii="Verdana" w:hAnsi="Verdana"/>
          <w:b/>
          <w:sz w:val="20"/>
          <w:szCs w:val="20"/>
        </w:rPr>
      </w:pPr>
      <w:r w:rsidRPr="00DC1BE1">
        <w:rPr>
          <w:rFonts w:ascii="Verdana" w:hAnsi="Verdana"/>
          <w:b/>
          <w:sz w:val="20"/>
          <w:szCs w:val="20"/>
        </w:rPr>
        <w:t>3. Форма передачи материала</w:t>
      </w:r>
    </w:p>
    <w:p w:rsidR="00E217F1" w:rsidRPr="00DC1BE1" w:rsidRDefault="00E217F1" w:rsidP="00E217F1">
      <w:pPr>
        <w:rPr>
          <w:rFonts w:ascii="Verdana" w:hAnsi="Verdana"/>
          <w:b/>
          <w:sz w:val="20"/>
          <w:szCs w:val="20"/>
        </w:rPr>
      </w:pPr>
    </w:p>
    <w:p w:rsidR="00E217F1" w:rsidRPr="00DC1BE1" w:rsidRDefault="00E217F1" w:rsidP="00E217F1">
      <w:pPr>
        <w:rPr>
          <w:rFonts w:ascii="Verdana" w:hAnsi="Verdana"/>
          <w:sz w:val="20"/>
          <w:szCs w:val="20"/>
        </w:rPr>
      </w:pPr>
      <w:r w:rsidRPr="00DC1BE1">
        <w:rPr>
          <w:rFonts w:ascii="Verdana" w:hAnsi="Verdana"/>
          <w:b/>
          <w:sz w:val="20"/>
          <w:szCs w:val="20"/>
        </w:rPr>
        <w:t xml:space="preserve">      </w:t>
      </w:r>
      <w:r w:rsidRPr="00DC1BE1">
        <w:rPr>
          <w:rFonts w:ascii="Verdana" w:hAnsi="Verdana"/>
          <w:sz w:val="20"/>
          <w:szCs w:val="20"/>
        </w:rPr>
        <w:t>Не замыкаться на себе, стараться работать с</w:t>
      </w:r>
      <w:r w:rsidR="006B570C" w:rsidRPr="00DC1BE1">
        <w:rPr>
          <w:rFonts w:ascii="Verdana" w:hAnsi="Verdana"/>
          <w:sz w:val="20"/>
          <w:szCs w:val="20"/>
        </w:rPr>
        <w:t>о слушателями</w:t>
      </w:r>
      <w:r w:rsidRPr="00DC1BE1">
        <w:rPr>
          <w:rFonts w:ascii="Verdana" w:hAnsi="Verdana"/>
          <w:sz w:val="20"/>
          <w:szCs w:val="20"/>
        </w:rPr>
        <w:t>.</w:t>
      </w:r>
    </w:p>
    <w:p w:rsidR="00E217F1" w:rsidRPr="00DC1BE1" w:rsidRDefault="00E217F1" w:rsidP="00E217F1">
      <w:pPr>
        <w:numPr>
          <w:ilvl w:val="0"/>
          <w:numId w:val="13"/>
        </w:numPr>
        <w:rPr>
          <w:rFonts w:ascii="Verdana" w:hAnsi="Verdana"/>
          <w:b/>
          <w:sz w:val="20"/>
          <w:szCs w:val="20"/>
        </w:rPr>
      </w:pPr>
      <w:r w:rsidRPr="00DC1BE1">
        <w:rPr>
          <w:rFonts w:ascii="Verdana" w:hAnsi="Verdana"/>
          <w:b/>
          <w:sz w:val="20"/>
          <w:szCs w:val="20"/>
        </w:rPr>
        <w:t>Вопросы</w:t>
      </w:r>
    </w:p>
    <w:p w:rsidR="00E217F1" w:rsidRPr="00DC1BE1" w:rsidRDefault="00E217F1" w:rsidP="00E217F1">
      <w:pPr>
        <w:rPr>
          <w:rFonts w:ascii="Verdana" w:hAnsi="Verdana"/>
          <w:sz w:val="20"/>
          <w:szCs w:val="20"/>
        </w:rPr>
      </w:pPr>
      <w:r w:rsidRPr="00DC1BE1">
        <w:rPr>
          <w:rFonts w:ascii="Verdana" w:hAnsi="Verdana"/>
          <w:sz w:val="20"/>
          <w:szCs w:val="20"/>
        </w:rPr>
        <w:t>Пользоваться вопросами, как приемом  расшевелить аудиторию.</w:t>
      </w:r>
    </w:p>
    <w:p w:rsidR="00E217F1" w:rsidRPr="00DC1BE1" w:rsidRDefault="00E217F1" w:rsidP="00E217F1">
      <w:pPr>
        <w:rPr>
          <w:rFonts w:ascii="Verdana" w:hAnsi="Verdana"/>
          <w:sz w:val="20"/>
          <w:szCs w:val="20"/>
        </w:rPr>
      </w:pPr>
      <w:r w:rsidRPr="00DC1BE1">
        <w:rPr>
          <w:rFonts w:ascii="Verdana" w:hAnsi="Verdana"/>
          <w:sz w:val="20"/>
          <w:szCs w:val="20"/>
        </w:rPr>
        <w:t>Вопросы делятся на категории:</w:t>
      </w:r>
    </w:p>
    <w:p w:rsidR="00E217F1" w:rsidRPr="00DC1BE1" w:rsidRDefault="00E217F1" w:rsidP="00E217F1">
      <w:pPr>
        <w:rPr>
          <w:rFonts w:ascii="Verdana" w:hAnsi="Verdana"/>
          <w:sz w:val="20"/>
          <w:szCs w:val="20"/>
        </w:rPr>
      </w:pPr>
      <w:r w:rsidRPr="00DC1BE1">
        <w:rPr>
          <w:rFonts w:ascii="Verdana" w:hAnsi="Verdana"/>
          <w:sz w:val="20"/>
          <w:szCs w:val="20"/>
        </w:rPr>
        <w:t xml:space="preserve">а)  Что?...   Цель -  получить информацию, возбудить любопытство, повторить пройденный материал. Помогает сформировать </w:t>
      </w:r>
      <w:r w:rsidR="006B570C" w:rsidRPr="00DC1BE1">
        <w:rPr>
          <w:rFonts w:ascii="Verdana" w:hAnsi="Verdana"/>
          <w:sz w:val="20"/>
          <w:szCs w:val="20"/>
        </w:rPr>
        <w:t>потребность</w:t>
      </w:r>
      <w:r w:rsidRPr="00DC1BE1">
        <w:rPr>
          <w:rFonts w:ascii="Verdana" w:hAnsi="Verdana"/>
          <w:sz w:val="20"/>
          <w:szCs w:val="20"/>
        </w:rPr>
        <w:t xml:space="preserve"> для получения информации.</w:t>
      </w:r>
    </w:p>
    <w:p w:rsidR="00E217F1" w:rsidRPr="00DC1BE1" w:rsidRDefault="00E217F1" w:rsidP="00E217F1">
      <w:pPr>
        <w:rPr>
          <w:rFonts w:ascii="Verdana" w:hAnsi="Verdana"/>
          <w:sz w:val="20"/>
          <w:szCs w:val="20"/>
        </w:rPr>
      </w:pPr>
      <w:r w:rsidRPr="00DC1BE1">
        <w:rPr>
          <w:rFonts w:ascii="Verdana" w:hAnsi="Verdana"/>
          <w:sz w:val="20"/>
          <w:szCs w:val="20"/>
        </w:rPr>
        <w:t xml:space="preserve">б)  Почему?...  Позволяет </w:t>
      </w:r>
      <w:r w:rsidR="006B570C" w:rsidRPr="00DC1BE1">
        <w:rPr>
          <w:rFonts w:ascii="Verdana" w:hAnsi="Verdana"/>
          <w:sz w:val="20"/>
          <w:szCs w:val="20"/>
        </w:rPr>
        <w:t>использовать интеллект, логику слуш</w:t>
      </w:r>
      <w:r w:rsidRPr="00DC1BE1">
        <w:rPr>
          <w:rFonts w:ascii="Verdana" w:hAnsi="Verdana"/>
          <w:sz w:val="20"/>
          <w:szCs w:val="20"/>
        </w:rPr>
        <w:t>а</w:t>
      </w:r>
      <w:r w:rsidR="006B570C" w:rsidRPr="00DC1BE1">
        <w:rPr>
          <w:rFonts w:ascii="Verdana" w:hAnsi="Verdana"/>
          <w:sz w:val="20"/>
          <w:szCs w:val="20"/>
        </w:rPr>
        <w:t>теля</w:t>
      </w:r>
      <w:r w:rsidRPr="00DC1BE1">
        <w:rPr>
          <w:rFonts w:ascii="Verdana" w:hAnsi="Verdana"/>
          <w:sz w:val="20"/>
          <w:szCs w:val="20"/>
        </w:rPr>
        <w:t>, заставляет его думать, включает переживания, что помогает лучше усвоить материал.</w:t>
      </w:r>
    </w:p>
    <w:p w:rsidR="002066F7" w:rsidRPr="00DC1BE1" w:rsidRDefault="002066F7" w:rsidP="00E217F1">
      <w:pPr>
        <w:rPr>
          <w:rFonts w:ascii="Verdana" w:hAnsi="Verdana"/>
          <w:sz w:val="20"/>
          <w:szCs w:val="20"/>
        </w:rPr>
      </w:pPr>
      <w:r w:rsidRPr="00DC1BE1">
        <w:rPr>
          <w:rFonts w:ascii="Verdana" w:hAnsi="Verdana"/>
          <w:sz w:val="20"/>
          <w:szCs w:val="20"/>
        </w:rPr>
        <w:t>в) Зачем?... То же что и «Почему», но заставляет слушателя задумываться не над причинами происходящего, а над последствиями.</w:t>
      </w:r>
    </w:p>
    <w:p w:rsidR="002066F7" w:rsidRPr="00DC1BE1" w:rsidRDefault="002066F7" w:rsidP="00E217F1">
      <w:pPr>
        <w:rPr>
          <w:rFonts w:ascii="Verdana" w:hAnsi="Verdana"/>
          <w:sz w:val="20"/>
          <w:szCs w:val="20"/>
        </w:rPr>
      </w:pPr>
      <w:r w:rsidRPr="00DC1BE1">
        <w:rPr>
          <w:rFonts w:ascii="Verdana" w:hAnsi="Verdana"/>
          <w:sz w:val="20"/>
          <w:szCs w:val="20"/>
        </w:rPr>
        <w:t>г) Как вы считаете?... Помогает аудитории активно включиться в процесс анализа рассматриваемого материала и приобщиться к формированию итоговых выводов лектора.</w:t>
      </w:r>
    </w:p>
    <w:p w:rsidR="00E217F1" w:rsidRPr="00DC1BE1" w:rsidRDefault="002066F7" w:rsidP="00E217F1">
      <w:pPr>
        <w:rPr>
          <w:rFonts w:ascii="Verdana" w:hAnsi="Verdana"/>
          <w:sz w:val="20"/>
          <w:szCs w:val="20"/>
        </w:rPr>
      </w:pPr>
      <w:r w:rsidRPr="00DC1BE1">
        <w:rPr>
          <w:rFonts w:ascii="Verdana" w:hAnsi="Verdana"/>
          <w:sz w:val="20"/>
          <w:szCs w:val="20"/>
        </w:rPr>
        <w:t>г</w:t>
      </w:r>
      <w:r w:rsidR="00E217F1" w:rsidRPr="00DC1BE1">
        <w:rPr>
          <w:rFonts w:ascii="Verdana" w:hAnsi="Verdana"/>
          <w:sz w:val="20"/>
          <w:szCs w:val="20"/>
        </w:rPr>
        <w:t>)  А что</w:t>
      </w:r>
      <w:r w:rsidRPr="00DC1BE1">
        <w:rPr>
          <w:rFonts w:ascii="Verdana" w:hAnsi="Verdana"/>
          <w:sz w:val="20"/>
          <w:szCs w:val="20"/>
        </w:rPr>
        <w:t>,</w:t>
      </w:r>
      <w:r w:rsidR="00E217F1" w:rsidRPr="00DC1BE1">
        <w:rPr>
          <w:rFonts w:ascii="Verdana" w:hAnsi="Verdana"/>
          <w:sz w:val="20"/>
          <w:szCs w:val="20"/>
        </w:rPr>
        <w:t xml:space="preserve"> если?... Как правило, это тип риторического вопроса. Вопросом этого типа можно обидеть, выказать пренебрежение ученикам. Подобных вопросов желательно избегать.</w:t>
      </w:r>
    </w:p>
    <w:p w:rsidR="00E217F1" w:rsidRPr="00DC1BE1" w:rsidRDefault="002066F7" w:rsidP="00E217F1">
      <w:pPr>
        <w:rPr>
          <w:rFonts w:ascii="Verdana" w:hAnsi="Verdana"/>
          <w:sz w:val="20"/>
          <w:szCs w:val="20"/>
        </w:rPr>
      </w:pPr>
      <w:r w:rsidRPr="00DC1BE1">
        <w:rPr>
          <w:rFonts w:ascii="Verdana" w:hAnsi="Verdana"/>
          <w:sz w:val="20"/>
          <w:szCs w:val="20"/>
        </w:rPr>
        <w:t>д</w:t>
      </w:r>
      <w:r w:rsidR="00E217F1" w:rsidRPr="00DC1BE1">
        <w:rPr>
          <w:rFonts w:ascii="Verdana" w:hAnsi="Verdana"/>
          <w:sz w:val="20"/>
          <w:szCs w:val="20"/>
        </w:rPr>
        <w:t xml:space="preserve">)  Вопросы с ответами «да» или «нет» возможны лишь изредка – не должно быть проверки «знаний» </w:t>
      </w:r>
      <w:r w:rsidRPr="00DC1BE1">
        <w:rPr>
          <w:rFonts w:ascii="Verdana" w:hAnsi="Verdana"/>
          <w:sz w:val="20"/>
          <w:szCs w:val="20"/>
        </w:rPr>
        <w:t>слушателя</w:t>
      </w:r>
      <w:r w:rsidR="00E217F1" w:rsidRPr="00DC1BE1">
        <w:rPr>
          <w:rFonts w:ascii="Verdana" w:hAnsi="Verdana"/>
          <w:sz w:val="20"/>
          <w:szCs w:val="20"/>
        </w:rPr>
        <w:t>.</w:t>
      </w:r>
    </w:p>
    <w:p w:rsidR="00E217F1" w:rsidRPr="00DC1BE1" w:rsidRDefault="00E217F1" w:rsidP="00E217F1">
      <w:pPr>
        <w:rPr>
          <w:rFonts w:ascii="Verdana" w:hAnsi="Verdana"/>
          <w:sz w:val="20"/>
          <w:szCs w:val="20"/>
        </w:rPr>
      </w:pPr>
    </w:p>
    <w:p w:rsidR="00E217F1" w:rsidRPr="00DC1BE1" w:rsidRDefault="00E217F1" w:rsidP="00E217F1">
      <w:pPr>
        <w:numPr>
          <w:ilvl w:val="0"/>
          <w:numId w:val="13"/>
        </w:numPr>
        <w:rPr>
          <w:rFonts w:ascii="Verdana" w:hAnsi="Verdana"/>
          <w:b/>
          <w:sz w:val="20"/>
          <w:szCs w:val="20"/>
        </w:rPr>
      </w:pPr>
      <w:r w:rsidRPr="00DC1BE1">
        <w:rPr>
          <w:rFonts w:ascii="Verdana" w:hAnsi="Verdana"/>
          <w:b/>
          <w:sz w:val="20"/>
          <w:szCs w:val="20"/>
        </w:rPr>
        <w:t>Ответы.</w:t>
      </w:r>
    </w:p>
    <w:p w:rsidR="00E217F1" w:rsidRPr="00DC1BE1" w:rsidRDefault="00E217F1" w:rsidP="00E217F1">
      <w:pPr>
        <w:rPr>
          <w:rFonts w:ascii="Verdana" w:hAnsi="Verdana"/>
          <w:sz w:val="20"/>
          <w:szCs w:val="20"/>
        </w:rPr>
      </w:pPr>
      <w:r w:rsidRPr="00DC1BE1">
        <w:rPr>
          <w:rFonts w:ascii="Verdana" w:hAnsi="Verdana"/>
          <w:sz w:val="20"/>
          <w:szCs w:val="20"/>
        </w:rPr>
        <w:t xml:space="preserve">а)  На  вопрос можно ответить вопросом, но разложенным на более мелкие вопросы. Этим методом, используя логику </w:t>
      </w:r>
      <w:r w:rsidR="002066F7" w:rsidRPr="00DC1BE1">
        <w:rPr>
          <w:rFonts w:ascii="Verdana" w:hAnsi="Verdana"/>
          <w:sz w:val="20"/>
          <w:szCs w:val="20"/>
        </w:rPr>
        <w:t>слушателя</w:t>
      </w:r>
      <w:r w:rsidRPr="00DC1BE1">
        <w:rPr>
          <w:rFonts w:ascii="Verdana" w:hAnsi="Verdana"/>
          <w:sz w:val="20"/>
          <w:szCs w:val="20"/>
        </w:rPr>
        <w:t xml:space="preserve"> можно подвести их к нужному ответу, метод помогает  продвигаться по материалу. Так же позволяет выяснить уровень знаний </w:t>
      </w:r>
      <w:r w:rsidR="002066F7" w:rsidRPr="00DC1BE1">
        <w:rPr>
          <w:rFonts w:ascii="Verdana" w:hAnsi="Verdana"/>
          <w:sz w:val="20"/>
          <w:szCs w:val="20"/>
        </w:rPr>
        <w:t>слушателей</w:t>
      </w:r>
      <w:r w:rsidRPr="00DC1BE1">
        <w:rPr>
          <w:rFonts w:ascii="Verdana" w:hAnsi="Verdana"/>
          <w:sz w:val="20"/>
          <w:szCs w:val="20"/>
        </w:rPr>
        <w:t>.</w:t>
      </w:r>
    </w:p>
    <w:p w:rsidR="00E217F1" w:rsidRPr="00DC1BE1" w:rsidRDefault="00E217F1" w:rsidP="00E217F1">
      <w:pPr>
        <w:rPr>
          <w:rFonts w:ascii="Verdana" w:hAnsi="Verdana"/>
          <w:sz w:val="20"/>
          <w:szCs w:val="20"/>
        </w:rPr>
      </w:pPr>
      <w:r w:rsidRPr="00DC1BE1">
        <w:rPr>
          <w:rFonts w:ascii="Verdana" w:hAnsi="Verdana"/>
          <w:sz w:val="20"/>
          <w:szCs w:val="20"/>
        </w:rPr>
        <w:t xml:space="preserve">б)   Отражение вопроса. Повторяя за </w:t>
      </w:r>
      <w:r w:rsidR="002066F7" w:rsidRPr="00DC1BE1">
        <w:rPr>
          <w:rFonts w:ascii="Verdana" w:hAnsi="Verdana"/>
          <w:sz w:val="20"/>
          <w:szCs w:val="20"/>
        </w:rPr>
        <w:t>слушателем</w:t>
      </w:r>
      <w:r w:rsidRPr="00DC1BE1">
        <w:rPr>
          <w:rFonts w:ascii="Verdana" w:hAnsi="Verdana"/>
          <w:sz w:val="20"/>
          <w:szCs w:val="20"/>
        </w:rPr>
        <w:t xml:space="preserve"> вопрос, </w:t>
      </w:r>
      <w:r w:rsidR="002066F7" w:rsidRPr="00DC1BE1">
        <w:rPr>
          <w:rFonts w:ascii="Verdana" w:hAnsi="Verdana"/>
          <w:sz w:val="20"/>
          <w:szCs w:val="20"/>
        </w:rPr>
        <w:t xml:space="preserve">лектор </w:t>
      </w:r>
      <w:r w:rsidRPr="00DC1BE1">
        <w:rPr>
          <w:rFonts w:ascii="Verdana" w:hAnsi="Verdana"/>
          <w:sz w:val="20"/>
          <w:szCs w:val="20"/>
        </w:rPr>
        <w:t xml:space="preserve">выражает понимание, согласие с правильной постановкой вопроса, что позволяет </w:t>
      </w:r>
      <w:r w:rsidR="002066F7" w:rsidRPr="00DC1BE1">
        <w:rPr>
          <w:rFonts w:ascii="Verdana" w:hAnsi="Verdana"/>
          <w:sz w:val="20"/>
          <w:szCs w:val="20"/>
        </w:rPr>
        <w:t>слушателю</w:t>
      </w:r>
      <w:r w:rsidRPr="00DC1BE1">
        <w:rPr>
          <w:rFonts w:ascii="Verdana" w:hAnsi="Verdana"/>
          <w:sz w:val="20"/>
          <w:szCs w:val="20"/>
        </w:rPr>
        <w:t xml:space="preserve"> лучше усвоить ответ.</w:t>
      </w:r>
    </w:p>
    <w:p w:rsidR="00E217F1" w:rsidRPr="00DC1BE1" w:rsidRDefault="00E217F1" w:rsidP="00E217F1">
      <w:pPr>
        <w:rPr>
          <w:rFonts w:ascii="Verdana" w:hAnsi="Verdana"/>
          <w:sz w:val="20"/>
          <w:szCs w:val="20"/>
        </w:rPr>
      </w:pPr>
      <w:r w:rsidRPr="00DC1BE1">
        <w:rPr>
          <w:rFonts w:ascii="Verdana" w:hAnsi="Verdana"/>
          <w:sz w:val="20"/>
          <w:szCs w:val="20"/>
        </w:rPr>
        <w:t xml:space="preserve">         4. Ответ  посредством рассказа. Метод  дает напряжение, вызывает любопытство, повышает заинтересованность в ответе. Строить рассказ можно следующим способом:  берется центральная идея,  вокруг   идеи располагается несколько частных деталей. Так же можно интриговать </w:t>
      </w:r>
      <w:r w:rsidR="002066F7" w:rsidRPr="00DC1BE1">
        <w:rPr>
          <w:rFonts w:ascii="Verdana" w:hAnsi="Verdana"/>
          <w:sz w:val="20"/>
          <w:szCs w:val="20"/>
        </w:rPr>
        <w:t>слушателей</w:t>
      </w:r>
      <w:r w:rsidRPr="00DC1BE1">
        <w:rPr>
          <w:rFonts w:ascii="Verdana" w:hAnsi="Verdana"/>
          <w:sz w:val="20"/>
          <w:szCs w:val="20"/>
        </w:rPr>
        <w:t xml:space="preserve"> фразами типа  «С</w:t>
      </w:r>
      <w:r w:rsidR="002066F7" w:rsidRPr="00DC1BE1">
        <w:rPr>
          <w:rFonts w:ascii="Verdana" w:hAnsi="Verdana"/>
          <w:sz w:val="20"/>
          <w:szCs w:val="20"/>
        </w:rPr>
        <w:t xml:space="preserve">кажу </w:t>
      </w:r>
      <w:r w:rsidR="002066F7" w:rsidRPr="00DC1BE1">
        <w:rPr>
          <w:rFonts w:ascii="Verdana" w:hAnsi="Verdana"/>
          <w:sz w:val="20"/>
          <w:szCs w:val="20"/>
          <w:lang w:val="uk-UA"/>
        </w:rPr>
        <w:t>Вам по секрету</w:t>
      </w:r>
      <w:r w:rsidRPr="00DC1BE1">
        <w:rPr>
          <w:rFonts w:ascii="Verdana" w:hAnsi="Verdana"/>
          <w:sz w:val="20"/>
          <w:szCs w:val="20"/>
        </w:rPr>
        <w:t xml:space="preserve">». Использовать юмор. Одним словом стараться создать с одной стороны серьезную с другой легкую атмосферу </w:t>
      </w:r>
      <w:r w:rsidR="002066F7" w:rsidRPr="00DC1BE1">
        <w:rPr>
          <w:rFonts w:ascii="Verdana" w:hAnsi="Verdana"/>
          <w:sz w:val="20"/>
          <w:szCs w:val="20"/>
        </w:rPr>
        <w:t>лекции</w:t>
      </w:r>
      <w:r w:rsidRPr="00DC1BE1">
        <w:rPr>
          <w:rFonts w:ascii="Verdana" w:hAnsi="Verdana"/>
          <w:sz w:val="20"/>
          <w:szCs w:val="20"/>
        </w:rPr>
        <w:t xml:space="preserve">,   учитывая  тему </w:t>
      </w:r>
      <w:r w:rsidR="002066F7" w:rsidRPr="00DC1BE1">
        <w:rPr>
          <w:rFonts w:ascii="Verdana" w:hAnsi="Verdana"/>
          <w:sz w:val="20"/>
          <w:szCs w:val="20"/>
        </w:rPr>
        <w:t>лекции</w:t>
      </w:r>
      <w:r w:rsidRPr="00DC1BE1">
        <w:rPr>
          <w:rFonts w:ascii="Verdana" w:hAnsi="Verdana"/>
          <w:sz w:val="20"/>
          <w:szCs w:val="20"/>
        </w:rPr>
        <w:t>.</w:t>
      </w:r>
    </w:p>
    <w:p w:rsidR="00E217F1" w:rsidRPr="00DC1BE1" w:rsidRDefault="00E217F1" w:rsidP="00E217F1">
      <w:pPr>
        <w:rPr>
          <w:rFonts w:ascii="Verdana" w:hAnsi="Verdana"/>
          <w:sz w:val="20"/>
          <w:szCs w:val="20"/>
        </w:rPr>
      </w:pPr>
    </w:p>
    <w:p w:rsidR="00E217F1" w:rsidRPr="00DC1BE1" w:rsidRDefault="00E217F1" w:rsidP="00E217F1">
      <w:pPr>
        <w:numPr>
          <w:ilvl w:val="0"/>
          <w:numId w:val="13"/>
        </w:numPr>
        <w:rPr>
          <w:rFonts w:ascii="Verdana" w:hAnsi="Verdana"/>
          <w:b/>
          <w:sz w:val="20"/>
          <w:szCs w:val="20"/>
        </w:rPr>
      </w:pPr>
      <w:r w:rsidRPr="00DC1BE1">
        <w:rPr>
          <w:rFonts w:ascii="Verdana" w:hAnsi="Verdana"/>
          <w:b/>
          <w:sz w:val="20"/>
          <w:szCs w:val="20"/>
        </w:rPr>
        <w:t>Примеры.</w:t>
      </w:r>
    </w:p>
    <w:p w:rsidR="00E217F1" w:rsidRPr="00DC1BE1" w:rsidRDefault="00E217F1" w:rsidP="00E217F1">
      <w:pPr>
        <w:rPr>
          <w:rFonts w:ascii="Verdana" w:hAnsi="Verdana"/>
          <w:b/>
          <w:sz w:val="20"/>
          <w:szCs w:val="20"/>
        </w:rPr>
      </w:pPr>
      <w:r w:rsidRPr="00DC1BE1">
        <w:rPr>
          <w:rFonts w:ascii="Verdana" w:hAnsi="Verdana"/>
          <w:b/>
          <w:sz w:val="20"/>
          <w:szCs w:val="20"/>
        </w:rPr>
        <w:t>Учимся на примерах</w:t>
      </w:r>
    </w:p>
    <w:p w:rsidR="00E217F1" w:rsidRPr="00DC1BE1" w:rsidRDefault="00E217F1" w:rsidP="00E217F1">
      <w:pPr>
        <w:rPr>
          <w:rFonts w:ascii="Verdana" w:hAnsi="Verdana"/>
          <w:sz w:val="20"/>
          <w:szCs w:val="20"/>
        </w:rPr>
      </w:pPr>
      <w:r w:rsidRPr="00DC1BE1">
        <w:rPr>
          <w:rFonts w:ascii="Verdana" w:hAnsi="Verdana"/>
          <w:sz w:val="20"/>
          <w:szCs w:val="20"/>
        </w:rPr>
        <w:t xml:space="preserve">Позволяют сконцентрировать внимание слушателей на той  части материала, которую ты считаешь нужным выделить. </w:t>
      </w:r>
    </w:p>
    <w:p w:rsidR="00E217F1" w:rsidRPr="00DC1BE1" w:rsidRDefault="00E217F1" w:rsidP="00E217F1">
      <w:pPr>
        <w:rPr>
          <w:rFonts w:ascii="Verdana" w:hAnsi="Verdana"/>
          <w:sz w:val="20"/>
          <w:szCs w:val="20"/>
          <w:lang w:val="en-US"/>
        </w:rPr>
      </w:pPr>
      <w:r w:rsidRPr="00DC1BE1">
        <w:rPr>
          <w:rFonts w:ascii="Verdana" w:hAnsi="Verdana"/>
          <w:sz w:val="20"/>
          <w:szCs w:val="20"/>
        </w:rPr>
        <w:t>Один пример объясняет принцип.  Несколько примеров из разных областей превращают принцип в закон. Очень хороший способ приводить примеры на основе четырех уровней развития материи, так же общее и частное, родители и дети. Готовить собственный банк примеров.</w:t>
      </w:r>
    </w:p>
    <w:p w:rsidR="00E217F1" w:rsidRPr="00DC1BE1" w:rsidRDefault="00E217F1" w:rsidP="00E217F1">
      <w:pPr>
        <w:rPr>
          <w:rFonts w:ascii="Verdana" w:hAnsi="Verdana"/>
          <w:sz w:val="20"/>
          <w:szCs w:val="20"/>
          <w:lang w:val="en-US"/>
        </w:rPr>
      </w:pPr>
    </w:p>
    <w:p w:rsidR="00E217F1" w:rsidRPr="00DC1BE1" w:rsidRDefault="00E217F1" w:rsidP="00E217F1">
      <w:pPr>
        <w:numPr>
          <w:ilvl w:val="0"/>
          <w:numId w:val="13"/>
        </w:numPr>
        <w:rPr>
          <w:rFonts w:ascii="Verdana" w:hAnsi="Verdana"/>
          <w:b/>
          <w:sz w:val="20"/>
          <w:szCs w:val="20"/>
        </w:rPr>
      </w:pPr>
      <w:r w:rsidRPr="00DC1BE1">
        <w:rPr>
          <w:rFonts w:ascii="Verdana" w:hAnsi="Verdana"/>
          <w:b/>
          <w:sz w:val="20"/>
          <w:szCs w:val="20"/>
        </w:rPr>
        <w:t>Упражнения и другие приемы</w:t>
      </w:r>
    </w:p>
    <w:p w:rsidR="00E217F1" w:rsidRPr="00DC1BE1" w:rsidRDefault="00E217F1" w:rsidP="00E217F1">
      <w:pPr>
        <w:rPr>
          <w:rFonts w:ascii="Verdana" w:hAnsi="Verdana"/>
          <w:sz w:val="20"/>
          <w:szCs w:val="20"/>
        </w:rPr>
      </w:pPr>
      <w:r w:rsidRPr="00DC1BE1">
        <w:rPr>
          <w:rFonts w:ascii="Verdana" w:hAnsi="Verdana"/>
          <w:sz w:val="20"/>
          <w:szCs w:val="20"/>
        </w:rPr>
        <w:t>В течение лекции можно использовать разл</w:t>
      </w:r>
      <w:r w:rsidR="003E5FEF" w:rsidRPr="00DC1BE1">
        <w:rPr>
          <w:rFonts w:ascii="Verdana" w:hAnsi="Verdana"/>
          <w:sz w:val="20"/>
          <w:szCs w:val="20"/>
        </w:rPr>
        <w:t>ичные упражнения, ролевые игры</w:t>
      </w:r>
      <w:r w:rsidR="003E5FEF" w:rsidRPr="00DC1BE1">
        <w:rPr>
          <w:rFonts w:ascii="Verdana" w:hAnsi="Verdana"/>
          <w:sz w:val="20"/>
          <w:szCs w:val="20"/>
          <w:lang w:val="uk-UA"/>
        </w:rPr>
        <w:t xml:space="preserve">, постановку </w:t>
      </w:r>
      <w:r w:rsidR="003E5FEF" w:rsidRPr="00DC1BE1">
        <w:rPr>
          <w:rFonts w:ascii="Verdana" w:hAnsi="Verdana"/>
          <w:sz w:val="20"/>
          <w:szCs w:val="20"/>
        </w:rPr>
        <w:t>проблемных</w:t>
      </w:r>
      <w:r w:rsidR="003E5FEF" w:rsidRPr="00DC1BE1">
        <w:rPr>
          <w:rFonts w:ascii="Verdana" w:hAnsi="Verdana"/>
          <w:sz w:val="20"/>
          <w:szCs w:val="20"/>
          <w:lang w:val="uk-UA"/>
        </w:rPr>
        <w:t xml:space="preserve"> </w:t>
      </w:r>
      <w:r w:rsidR="003E5FEF" w:rsidRPr="00DC1BE1">
        <w:rPr>
          <w:rFonts w:ascii="Verdana" w:hAnsi="Verdana"/>
          <w:sz w:val="20"/>
          <w:szCs w:val="20"/>
        </w:rPr>
        <w:t>ситуаций с предложением найти из них выход</w:t>
      </w:r>
      <w:r w:rsidR="003E5FEF" w:rsidRPr="00DC1BE1">
        <w:rPr>
          <w:rFonts w:ascii="Verdana" w:hAnsi="Verdana"/>
          <w:sz w:val="20"/>
          <w:szCs w:val="20"/>
          <w:lang w:val="uk-UA"/>
        </w:rPr>
        <w:t xml:space="preserve"> </w:t>
      </w:r>
      <w:r w:rsidRPr="00DC1BE1">
        <w:rPr>
          <w:rFonts w:ascii="Verdana" w:hAnsi="Verdana"/>
          <w:sz w:val="20"/>
          <w:szCs w:val="20"/>
        </w:rPr>
        <w:t>и т.д.</w:t>
      </w:r>
    </w:p>
    <w:p w:rsidR="00E217F1" w:rsidRPr="00DC1BE1" w:rsidRDefault="00E217F1" w:rsidP="00E217F1">
      <w:pPr>
        <w:rPr>
          <w:rFonts w:ascii="Verdana" w:hAnsi="Verdana"/>
          <w:sz w:val="20"/>
          <w:szCs w:val="20"/>
        </w:rPr>
      </w:pPr>
      <w:r w:rsidRPr="00DC1BE1">
        <w:rPr>
          <w:rFonts w:ascii="Verdana" w:hAnsi="Verdana"/>
          <w:sz w:val="20"/>
          <w:szCs w:val="20"/>
        </w:rPr>
        <w:t xml:space="preserve">Демонстрация </w:t>
      </w:r>
      <w:r w:rsidR="003E5FEF" w:rsidRPr="00DC1BE1">
        <w:rPr>
          <w:rFonts w:ascii="Verdana" w:hAnsi="Verdana"/>
          <w:sz w:val="20"/>
          <w:szCs w:val="20"/>
        </w:rPr>
        <w:t>видео</w:t>
      </w:r>
      <w:r w:rsidR="003E5FEF" w:rsidRPr="00DC1BE1">
        <w:rPr>
          <w:rFonts w:ascii="Verdana" w:hAnsi="Verdana"/>
          <w:sz w:val="20"/>
          <w:szCs w:val="20"/>
          <w:lang w:val="uk-UA"/>
        </w:rPr>
        <w:t xml:space="preserve"> и </w:t>
      </w:r>
      <w:r w:rsidR="003E5FEF" w:rsidRPr="00DC1BE1">
        <w:rPr>
          <w:rFonts w:ascii="Verdana" w:hAnsi="Verdana"/>
          <w:sz w:val="20"/>
          <w:szCs w:val="20"/>
        </w:rPr>
        <w:t>презентации</w:t>
      </w:r>
      <w:r w:rsidRPr="00DC1BE1">
        <w:rPr>
          <w:rFonts w:ascii="Verdana" w:hAnsi="Verdana"/>
          <w:sz w:val="20"/>
          <w:szCs w:val="20"/>
        </w:rPr>
        <w:t xml:space="preserve"> оживля</w:t>
      </w:r>
      <w:r w:rsidR="003E5FEF" w:rsidRPr="00DC1BE1">
        <w:rPr>
          <w:rFonts w:ascii="Verdana" w:hAnsi="Verdana"/>
          <w:sz w:val="20"/>
          <w:szCs w:val="20"/>
          <w:lang w:val="uk-UA"/>
        </w:rPr>
        <w:t>ю</w:t>
      </w:r>
      <w:r w:rsidRPr="00DC1BE1">
        <w:rPr>
          <w:rFonts w:ascii="Verdana" w:hAnsi="Verdana"/>
          <w:sz w:val="20"/>
          <w:szCs w:val="20"/>
        </w:rPr>
        <w:t xml:space="preserve">т </w:t>
      </w:r>
      <w:r w:rsidR="003E5FEF" w:rsidRPr="00DC1BE1">
        <w:rPr>
          <w:rFonts w:ascii="Verdana" w:hAnsi="Verdana"/>
          <w:sz w:val="20"/>
          <w:szCs w:val="20"/>
        </w:rPr>
        <w:t>лекцию</w:t>
      </w:r>
      <w:r w:rsidRPr="00DC1BE1">
        <w:rPr>
          <w:rFonts w:ascii="Verdana" w:hAnsi="Verdana"/>
          <w:sz w:val="20"/>
          <w:szCs w:val="20"/>
        </w:rPr>
        <w:t>.</w:t>
      </w:r>
    </w:p>
    <w:p w:rsidR="00E217F1" w:rsidRPr="00DC1BE1" w:rsidRDefault="00E217F1" w:rsidP="00E217F1">
      <w:pPr>
        <w:rPr>
          <w:rFonts w:ascii="Verdana" w:hAnsi="Verdana"/>
          <w:sz w:val="20"/>
          <w:szCs w:val="20"/>
        </w:rPr>
      </w:pPr>
      <w:r w:rsidRPr="00DC1BE1">
        <w:rPr>
          <w:rFonts w:ascii="Verdana" w:hAnsi="Verdana"/>
          <w:sz w:val="20"/>
          <w:szCs w:val="20"/>
        </w:rPr>
        <w:t xml:space="preserve">Мозговой штурм включает </w:t>
      </w:r>
      <w:r w:rsidR="003E5FEF" w:rsidRPr="00DC1BE1">
        <w:rPr>
          <w:rFonts w:ascii="Verdana" w:hAnsi="Verdana"/>
          <w:sz w:val="20"/>
          <w:szCs w:val="20"/>
        </w:rPr>
        <w:t>слушателей</w:t>
      </w:r>
      <w:r w:rsidRPr="00DC1BE1">
        <w:rPr>
          <w:rFonts w:ascii="Verdana" w:hAnsi="Verdana"/>
          <w:sz w:val="20"/>
          <w:szCs w:val="20"/>
        </w:rPr>
        <w:t xml:space="preserve"> в процесс обучения.</w:t>
      </w:r>
    </w:p>
    <w:p w:rsidR="00E217F1" w:rsidRPr="00DC1BE1" w:rsidRDefault="00E217F1" w:rsidP="00E217F1">
      <w:pPr>
        <w:rPr>
          <w:rFonts w:ascii="Verdana" w:hAnsi="Verdana"/>
          <w:sz w:val="20"/>
          <w:szCs w:val="20"/>
        </w:rPr>
      </w:pPr>
    </w:p>
    <w:p w:rsidR="00E217F1" w:rsidRPr="00DC1BE1" w:rsidRDefault="00E217F1" w:rsidP="00E217F1">
      <w:pPr>
        <w:rPr>
          <w:rFonts w:ascii="Verdana" w:hAnsi="Verdana"/>
          <w:b/>
          <w:sz w:val="20"/>
          <w:szCs w:val="20"/>
        </w:rPr>
      </w:pPr>
      <w:r w:rsidRPr="00DC1BE1">
        <w:rPr>
          <w:rFonts w:ascii="Verdana" w:hAnsi="Verdana"/>
          <w:b/>
          <w:sz w:val="20"/>
          <w:szCs w:val="20"/>
        </w:rPr>
        <w:t xml:space="preserve">4. Итог </w:t>
      </w:r>
      <w:r w:rsidR="003E5FEF" w:rsidRPr="00DC1BE1">
        <w:rPr>
          <w:rFonts w:ascii="Verdana" w:hAnsi="Verdana"/>
          <w:b/>
          <w:sz w:val="20"/>
          <w:szCs w:val="20"/>
        </w:rPr>
        <w:t>лекции</w:t>
      </w:r>
      <w:r w:rsidRPr="00DC1BE1">
        <w:rPr>
          <w:rFonts w:ascii="Verdana" w:hAnsi="Verdana"/>
          <w:b/>
          <w:sz w:val="20"/>
          <w:szCs w:val="20"/>
        </w:rPr>
        <w:t>.</w:t>
      </w:r>
    </w:p>
    <w:p w:rsidR="00E217F1" w:rsidRPr="00DC1BE1" w:rsidRDefault="00E217F1" w:rsidP="00E217F1">
      <w:pPr>
        <w:rPr>
          <w:rFonts w:ascii="Verdana" w:hAnsi="Verdana"/>
          <w:sz w:val="20"/>
          <w:szCs w:val="20"/>
        </w:rPr>
      </w:pPr>
      <w:r w:rsidRPr="00DC1BE1">
        <w:rPr>
          <w:rFonts w:ascii="Verdana" w:hAnsi="Verdana"/>
          <w:sz w:val="20"/>
          <w:szCs w:val="20"/>
        </w:rPr>
        <w:t xml:space="preserve">Наряду с промежуточными итогами по ходу лекции подводится итог </w:t>
      </w:r>
      <w:r w:rsidR="003E5FEF" w:rsidRPr="00DC1BE1">
        <w:rPr>
          <w:rFonts w:ascii="Verdana" w:hAnsi="Verdana"/>
          <w:sz w:val="20"/>
          <w:szCs w:val="20"/>
        </w:rPr>
        <w:t>лекции</w:t>
      </w:r>
      <w:r w:rsidRPr="00DC1BE1">
        <w:rPr>
          <w:rFonts w:ascii="Verdana" w:hAnsi="Verdana"/>
          <w:sz w:val="20"/>
          <w:szCs w:val="20"/>
        </w:rPr>
        <w:t>, это  дает эффект завершения. Например,  напомнить, какие темы прошли.</w:t>
      </w:r>
    </w:p>
    <w:p w:rsidR="008938B7" w:rsidRPr="00DC1BE1" w:rsidRDefault="00B93449" w:rsidP="008938B7">
      <w:pPr>
        <w:rPr>
          <w:rFonts w:ascii="Verdana" w:hAnsi="Verdana"/>
          <w:sz w:val="20"/>
          <w:szCs w:val="20"/>
        </w:rPr>
      </w:pPr>
      <w:r w:rsidRPr="00DC1BE1">
        <w:rPr>
          <w:rFonts w:ascii="Verdana" w:hAnsi="Verdana"/>
          <w:sz w:val="20"/>
          <w:szCs w:val="20"/>
        </w:rPr>
        <w:br w:type="page"/>
      </w:r>
      <w:r w:rsidR="008938B7" w:rsidRPr="00DC1BE1">
        <w:rPr>
          <w:rFonts w:ascii="Verdana" w:hAnsi="Verdana"/>
          <w:sz w:val="20"/>
          <w:szCs w:val="20"/>
        </w:rPr>
        <w:t>-----------------</w:t>
      </w:r>
    </w:p>
    <w:p w:rsidR="00DC1BE1" w:rsidRDefault="00DC1BE1" w:rsidP="00DC1BE1">
      <w:pPr>
        <w:rPr>
          <w:rFonts w:ascii="Verdana" w:hAnsi="Verdana"/>
          <w:b/>
          <w:sz w:val="20"/>
          <w:szCs w:val="20"/>
        </w:rPr>
      </w:pPr>
      <w:r w:rsidRPr="00DC1BE1">
        <w:rPr>
          <w:rFonts w:ascii="Verdana" w:hAnsi="Verdana"/>
          <w:b/>
          <w:sz w:val="20"/>
          <w:szCs w:val="20"/>
        </w:rPr>
        <w:t>Контрольные задания:</w:t>
      </w:r>
    </w:p>
    <w:p w:rsidR="00DC1BE1" w:rsidRPr="00DC1BE1" w:rsidRDefault="00DC1BE1" w:rsidP="00DC1BE1">
      <w:pPr>
        <w:rPr>
          <w:rFonts w:ascii="Verdana" w:hAnsi="Verdana"/>
          <w:b/>
          <w:sz w:val="20"/>
          <w:szCs w:val="20"/>
        </w:rPr>
      </w:pPr>
    </w:p>
    <w:p w:rsidR="00B93449" w:rsidRPr="00DC1BE1" w:rsidRDefault="00B93449" w:rsidP="000B7A95">
      <w:pPr>
        <w:numPr>
          <w:ilvl w:val="0"/>
          <w:numId w:val="28"/>
        </w:numPr>
        <w:rPr>
          <w:rFonts w:ascii="Verdana" w:hAnsi="Verdana"/>
          <w:sz w:val="20"/>
          <w:szCs w:val="20"/>
        </w:rPr>
      </w:pPr>
      <w:r w:rsidRPr="00DC1BE1">
        <w:rPr>
          <w:rFonts w:ascii="Verdana" w:hAnsi="Verdana"/>
          <w:sz w:val="20"/>
          <w:szCs w:val="20"/>
        </w:rPr>
        <w:t>Сформулируйте один – два вопроса, которые бы вы хотели, чтобы вам задали, когда вы объясняете, что кризис вызывает неумение людей идти на уступки друг другу</w:t>
      </w:r>
    </w:p>
    <w:p w:rsidR="00B93449" w:rsidRPr="00DC1BE1" w:rsidRDefault="00B93449" w:rsidP="008938B7">
      <w:pPr>
        <w:rPr>
          <w:rFonts w:ascii="Verdana" w:hAnsi="Verdana"/>
          <w:sz w:val="20"/>
          <w:szCs w:val="20"/>
        </w:rPr>
      </w:pPr>
      <w:r w:rsidRPr="00DC1BE1">
        <w:rPr>
          <w:rFonts w:ascii="Verdana" w:hAnsi="Verdana"/>
          <w:sz w:val="20"/>
          <w:szCs w:val="20"/>
        </w:rPr>
        <w:t xml:space="preserve"> </w:t>
      </w:r>
    </w:p>
    <w:p w:rsidR="00B93449" w:rsidRPr="00DC1BE1" w:rsidRDefault="00B93449" w:rsidP="000B7A95">
      <w:pPr>
        <w:numPr>
          <w:ilvl w:val="0"/>
          <w:numId w:val="28"/>
        </w:numPr>
        <w:rPr>
          <w:rFonts w:ascii="Verdana" w:hAnsi="Verdana"/>
          <w:sz w:val="20"/>
          <w:szCs w:val="20"/>
        </w:rPr>
      </w:pPr>
      <w:r w:rsidRPr="00DC1BE1">
        <w:rPr>
          <w:rFonts w:ascii="Verdana" w:hAnsi="Verdana"/>
          <w:sz w:val="20"/>
          <w:szCs w:val="20"/>
        </w:rPr>
        <w:t xml:space="preserve">В группе есть несколько человек, наиболее заинтересованные вашей лекцией, задают вопросы, все время с интересом смотрят, остальные более пассивны.  Как Вы должны вести себя с ними, со всей остальной аудиторией?  </w:t>
      </w:r>
    </w:p>
    <w:p w:rsidR="000B7A95" w:rsidRPr="00DC1BE1" w:rsidRDefault="000B7A95" w:rsidP="000B7A95">
      <w:pPr>
        <w:pStyle w:val="10"/>
        <w:rPr>
          <w:rFonts w:ascii="Verdana" w:hAnsi="Verdana"/>
          <w:sz w:val="20"/>
          <w:szCs w:val="20"/>
        </w:rPr>
      </w:pPr>
    </w:p>
    <w:p w:rsidR="000B7A95" w:rsidRPr="00DC1BE1" w:rsidRDefault="000B7A95" w:rsidP="000B7A95">
      <w:pPr>
        <w:numPr>
          <w:ilvl w:val="0"/>
          <w:numId w:val="28"/>
        </w:numPr>
        <w:rPr>
          <w:rFonts w:ascii="Verdana" w:hAnsi="Verdana"/>
          <w:sz w:val="20"/>
          <w:szCs w:val="20"/>
        </w:rPr>
      </w:pPr>
      <w:r w:rsidRPr="00DC1BE1">
        <w:rPr>
          <w:rFonts w:ascii="Verdana" w:hAnsi="Verdana"/>
          <w:sz w:val="20"/>
          <w:szCs w:val="20"/>
        </w:rPr>
        <w:t>Как быть, если в аудитории оказались люди, явно образованнее Вас и более осведомленные в излагаемом Вами вопросе (например, профессор из университета или профессиональный психолог). Они не соглашаются с Вами в каком-либо моменте и приводят убедительные доводы и доказательства из собственной практики или мнения ученых?</w:t>
      </w:r>
    </w:p>
    <w:p w:rsidR="000B7A95" w:rsidRPr="00DC1BE1" w:rsidRDefault="000B7A95" w:rsidP="000B7A95">
      <w:pPr>
        <w:numPr>
          <w:ilvl w:val="0"/>
          <w:numId w:val="28"/>
        </w:numPr>
        <w:rPr>
          <w:rFonts w:ascii="Verdana" w:hAnsi="Verdana"/>
          <w:sz w:val="20"/>
          <w:szCs w:val="20"/>
        </w:rPr>
      </w:pPr>
      <w:r w:rsidRPr="00DC1BE1">
        <w:rPr>
          <w:rFonts w:ascii="Verdana" w:hAnsi="Verdana"/>
          <w:sz w:val="20"/>
          <w:szCs w:val="20"/>
        </w:rPr>
        <w:t>Опишите Ваши действия, если некоторые участники подают плохой пример остальным и отказываются принимать участие в тех упражнения или ролевых играх, которые Вы предлагаете?</w:t>
      </w:r>
    </w:p>
    <w:p w:rsidR="00F90135" w:rsidRPr="00DC1BE1" w:rsidRDefault="00F90135" w:rsidP="000B7A95">
      <w:pPr>
        <w:numPr>
          <w:ilvl w:val="0"/>
          <w:numId w:val="28"/>
        </w:numPr>
        <w:rPr>
          <w:rFonts w:ascii="Verdana" w:hAnsi="Verdana"/>
          <w:sz w:val="20"/>
          <w:szCs w:val="20"/>
        </w:rPr>
      </w:pPr>
      <w:r w:rsidRPr="00DC1BE1">
        <w:rPr>
          <w:rFonts w:ascii="Verdana" w:hAnsi="Verdana"/>
          <w:sz w:val="20"/>
          <w:szCs w:val="20"/>
        </w:rPr>
        <w:t>Напишите  кратко итоги лекции о причинах кризиса и его преодолении</w:t>
      </w:r>
    </w:p>
    <w:p w:rsidR="00E217F1" w:rsidRPr="00DC1BE1" w:rsidRDefault="00E217F1" w:rsidP="008938B7">
      <w:pPr>
        <w:rPr>
          <w:rFonts w:ascii="Verdana" w:hAnsi="Verdana"/>
          <w:b/>
          <w:sz w:val="36"/>
          <w:szCs w:val="36"/>
        </w:rPr>
      </w:pPr>
      <w:r w:rsidRPr="00DC1BE1">
        <w:rPr>
          <w:rFonts w:ascii="Verdana" w:hAnsi="Verdana"/>
        </w:rPr>
        <w:br w:type="page"/>
      </w:r>
      <w:r w:rsidR="00EB0A6E" w:rsidRPr="00DC1BE1">
        <w:rPr>
          <w:rFonts w:ascii="Verdana" w:hAnsi="Verdana"/>
          <w:sz w:val="40"/>
          <w:szCs w:val="40"/>
        </w:rPr>
        <w:t xml:space="preserve">Урок 4 </w:t>
      </w:r>
      <w:r w:rsidRPr="00DC1BE1">
        <w:rPr>
          <w:rFonts w:ascii="Verdana" w:hAnsi="Verdana"/>
          <w:b/>
          <w:sz w:val="36"/>
          <w:szCs w:val="36"/>
        </w:rPr>
        <w:t xml:space="preserve">Методические рекомендации при  подготовке к </w:t>
      </w:r>
      <w:r w:rsidR="00767467" w:rsidRPr="00DC1BE1">
        <w:rPr>
          <w:rFonts w:ascii="Verdana" w:hAnsi="Verdana"/>
          <w:b/>
          <w:sz w:val="36"/>
          <w:szCs w:val="36"/>
        </w:rPr>
        <w:t>лекции</w:t>
      </w:r>
    </w:p>
    <w:p w:rsidR="00E217F1" w:rsidRPr="00DC1BE1" w:rsidRDefault="00E217F1" w:rsidP="00E217F1">
      <w:pPr>
        <w:rPr>
          <w:rFonts w:ascii="Verdana" w:hAnsi="Verdana"/>
          <w:b/>
          <w:sz w:val="28"/>
          <w:szCs w:val="28"/>
        </w:rPr>
      </w:pPr>
    </w:p>
    <w:p w:rsidR="00E217F1" w:rsidRPr="00DC1BE1" w:rsidRDefault="00E217F1" w:rsidP="00E217F1">
      <w:pPr>
        <w:rPr>
          <w:rFonts w:ascii="Verdana" w:hAnsi="Verdana"/>
          <w:sz w:val="20"/>
          <w:szCs w:val="20"/>
        </w:rPr>
      </w:pPr>
      <w:r w:rsidRPr="00DC1BE1">
        <w:rPr>
          <w:rFonts w:ascii="Verdana" w:hAnsi="Verdana"/>
          <w:sz w:val="20"/>
          <w:szCs w:val="20"/>
        </w:rPr>
        <w:t>Лектор должен быть профессионалом, знать материал, уметь изложить его.</w:t>
      </w:r>
    </w:p>
    <w:p w:rsidR="00E217F1" w:rsidRPr="00DC1BE1" w:rsidRDefault="00E217F1" w:rsidP="00E217F1">
      <w:pPr>
        <w:rPr>
          <w:rFonts w:ascii="Verdana" w:hAnsi="Verdana"/>
          <w:sz w:val="20"/>
          <w:szCs w:val="20"/>
        </w:rPr>
      </w:pPr>
    </w:p>
    <w:p w:rsidR="00E217F1" w:rsidRPr="00DC1BE1" w:rsidRDefault="00E217F1" w:rsidP="00E217F1">
      <w:pPr>
        <w:rPr>
          <w:rFonts w:ascii="Verdana" w:hAnsi="Verdana"/>
          <w:b/>
          <w:sz w:val="20"/>
          <w:szCs w:val="20"/>
        </w:rPr>
      </w:pPr>
      <w:r w:rsidRPr="00DC1BE1">
        <w:rPr>
          <w:rFonts w:ascii="Verdana" w:hAnsi="Verdana"/>
          <w:b/>
          <w:sz w:val="20"/>
          <w:szCs w:val="20"/>
        </w:rPr>
        <w:t xml:space="preserve">Конспект </w:t>
      </w:r>
      <w:r w:rsidR="00767467" w:rsidRPr="00DC1BE1">
        <w:rPr>
          <w:rFonts w:ascii="Verdana" w:hAnsi="Verdana"/>
          <w:b/>
          <w:sz w:val="20"/>
          <w:szCs w:val="20"/>
        </w:rPr>
        <w:t>лекции</w:t>
      </w:r>
      <w:r w:rsidRPr="00DC1BE1">
        <w:rPr>
          <w:rFonts w:ascii="Verdana" w:hAnsi="Verdana"/>
          <w:b/>
          <w:sz w:val="20"/>
          <w:szCs w:val="20"/>
        </w:rPr>
        <w:t>.</w:t>
      </w:r>
    </w:p>
    <w:p w:rsidR="00E217F1" w:rsidRPr="00DC1BE1" w:rsidRDefault="00E217F1" w:rsidP="00E217F1">
      <w:pPr>
        <w:numPr>
          <w:ilvl w:val="0"/>
          <w:numId w:val="14"/>
        </w:numPr>
        <w:rPr>
          <w:rFonts w:ascii="Verdana" w:hAnsi="Verdana"/>
          <w:sz w:val="20"/>
          <w:szCs w:val="20"/>
        </w:rPr>
      </w:pPr>
      <w:r w:rsidRPr="00DC1BE1">
        <w:rPr>
          <w:rFonts w:ascii="Verdana" w:hAnsi="Verdana"/>
          <w:b/>
          <w:sz w:val="20"/>
          <w:szCs w:val="20"/>
        </w:rPr>
        <w:t xml:space="preserve">Цель </w:t>
      </w:r>
      <w:r w:rsidR="00767467" w:rsidRPr="00DC1BE1">
        <w:rPr>
          <w:rFonts w:ascii="Verdana" w:hAnsi="Verdana"/>
          <w:b/>
          <w:sz w:val="20"/>
          <w:szCs w:val="20"/>
        </w:rPr>
        <w:t>лекции</w:t>
      </w:r>
      <w:r w:rsidRPr="00DC1BE1">
        <w:rPr>
          <w:rFonts w:ascii="Verdana" w:hAnsi="Verdana"/>
          <w:sz w:val="20"/>
          <w:szCs w:val="20"/>
        </w:rPr>
        <w:t xml:space="preserve">. Тема </w:t>
      </w:r>
      <w:r w:rsidR="00767467" w:rsidRPr="00DC1BE1">
        <w:rPr>
          <w:rFonts w:ascii="Verdana" w:hAnsi="Verdana"/>
          <w:sz w:val="20"/>
          <w:szCs w:val="20"/>
        </w:rPr>
        <w:t>лекции</w:t>
      </w:r>
      <w:r w:rsidRPr="00DC1BE1">
        <w:rPr>
          <w:rFonts w:ascii="Verdana" w:hAnsi="Verdana"/>
          <w:sz w:val="20"/>
          <w:szCs w:val="20"/>
        </w:rPr>
        <w:t xml:space="preserve"> не является  целью </w:t>
      </w:r>
      <w:r w:rsidR="00767467" w:rsidRPr="00DC1BE1">
        <w:rPr>
          <w:rFonts w:ascii="Verdana" w:hAnsi="Verdana"/>
          <w:sz w:val="20"/>
          <w:szCs w:val="20"/>
        </w:rPr>
        <w:t>лекции</w:t>
      </w:r>
      <w:r w:rsidRPr="00DC1BE1">
        <w:rPr>
          <w:rFonts w:ascii="Verdana" w:hAnsi="Verdana"/>
          <w:sz w:val="20"/>
          <w:szCs w:val="20"/>
        </w:rPr>
        <w:t>.</w:t>
      </w:r>
    </w:p>
    <w:p w:rsidR="00E217F1" w:rsidRPr="00DC1BE1" w:rsidRDefault="00E217F1" w:rsidP="00E217F1">
      <w:pPr>
        <w:ind w:left="360"/>
        <w:rPr>
          <w:rFonts w:ascii="Verdana" w:hAnsi="Verdana"/>
          <w:sz w:val="20"/>
          <w:szCs w:val="20"/>
        </w:rPr>
      </w:pPr>
      <w:r w:rsidRPr="00DC1BE1">
        <w:rPr>
          <w:rFonts w:ascii="Verdana" w:hAnsi="Verdana"/>
          <w:sz w:val="20"/>
          <w:szCs w:val="20"/>
        </w:rPr>
        <w:t xml:space="preserve">Цель </w:t>
      </w:r>
      <w:r w:rsidR="00767467" w:rsidRPr="00DC1BE1">
        <w:rPr>
          <w:rFonts w:ascii="Verdana" w:hAnsi="Verdana"/>
          <w:sz w:val="20"/>
          <w:szCs w:val="20"/>
        </w:rPr>
        <w:t>лекции</w:t>
      </w:r>
      <w:r w:rsidRPr="00DC1BE1">
        <w:rPr>
          <w:rFonts w:ascii="Verdana" w:hAnsi="Verdana"/>
          <w:sz w:val="20"/>
          <w:szCs w:val="20"/>
        </w:rPr>
        <w:t xml:space="preserve"> – это с чем я хочу, чтобы </w:t>
      </w:r>
      <w:r w:rsidR="00767467" w:rsidRPr="00DC1BE1">
        <w:rPr>
          <w:rFonts w:ascii="Verdana" w:hAnsi="Verdana"/>
          <w:sz w:val="20"/>
          <w:szCs w:val="20"/>
        </w:rPr>
        <w:t xml:space="preserve">слушатели </w:t>
      </w:r>
      <w:r w:rsidRPr="00DC1BE1">
        <w:rPr>
          <w:rFonts w:ascii="Verdana" w:hAnsi="Verdana"/>
          <w:sz w:val="20"/>
          <w:szCs w:val="20"/>
        </w:rPr>
        <w:t xml:space="preserve">вышли в конце </w:t>
      </w:r>
      <w:r w:rsidR="00767467" w:rsidRPr="00DC1BE1">
        <w:rPr>
          <w:rFonts w:ascii="Verdana" w:hAnsi="Verdana"/>
          <w:sz w:val="20"/>
          <w:szCs w:val="20"/>
        </w:rPr>
        <w:t>лекции (тот посыл, который слушатели должны усвоить).</w:t>
      </w:r>
    </w:p>
    <w:p w:rsidR="00767467" w:rsidRPr="00DC1BE1" w:rsidRDefault="00E217F1" w:rsidP="00767467">
      <w:pPr>
        <w:numPr>
          <w:ilvl w:val="0"/>
          <w:numId w:val="14"/>
        </w:numPr>
        <w:rPr>
          <w:rFonts w:ascii="Verdana" w:hAnsi="Verdana"/>
          <w:sz w:val="20"/>
          <w:szCs w:val="20"/>
        </w:rPr>
      </w:pPr>
      <w:r w:rsidRPr="00DC1BE1">
        <w:rPr>
          <w:rFonts w:ascii="Verdana" w:hAnsi="Verdana"/>
          <w:b/>
          <w:sz w:val="20"/>
          <w:szCs w:val="20"/>
        </w:rPr>
        <w:t xml:space="preserve">Акценты </w:t>
      </w:r>
      <w:r w:rsidR="00767467" w:rsidRPr="00DC1BE1">
        <w:rPr>
          <w:rFonts w:ascii="Verdana" w:hAnsi="Verdana"/>
          <w:sz w:val="20"/>
          <w:szCs w:val="20"/>
        </w:rPr>
        <w:t>– несколько моментов</w:t>
      </w:r>
      <w:r w:rsidRPr="00DC1BE1">
        <w:rPr>
          <w:rFonts w:ascii="Verdana" w:hAnsi="Verdana"/>
          <w:sz w:val="20"/>
          <w:szCs w:val="20"/>
        </w:rPr>
        <w:t>, которые необходимы, чтобы достичь цели.</w:t>
      </w:r>
      <w:r w:rsidR="00767467" w:rsidRPr="00DC1BE1">
        <w:rPr>
          <w:rFonts w:ascii="Verdana" w:hAnsi="Verdana"/>
          <w:sz w:val="20"/>
          <w:szCs w:val="20"/>
        </w:rPr>
        <w:t xml:space="preserve"> (т.е. это промежуточные задачи, с помощью которых выстраивается логическая цепочка от точки старта к цели)</w:t>
      </w:r>
    </w:p>
    <w:p w:rsidR="00E217F1" w:rsidRPr="00DC1BE1" w:rsidRDefault="00E217F1" w:rsidP="00767467">
      <w:pPr>
        <w:numPr>
          <w:ilvl w:val="0"/>
          <w:numId w:val="14"/>
        </w:numPr>
        <w:rPr>
          <w:rFonts w:ascii="Verdana" w:hAnsi="Verdana"/>
          <w:sz w:val="20"/>
          <w:szCs w:val="20"/>
        </w:rPr>
      </w:pPr>
      <w:r w:rsidRPr="00DC1BE1">
        <w:rPr>
          <w:rFonts w:ascii="Verdana" w:hAnsi="Verdana"/>
          <w:b/>
          <w:sz w:val="20"/>
          <w:szCs w:val="20"/>
        </w:rPr>
        <w:t xml:space="preserve">Логическая последовательность </w:t>
      </w:r>
      <w:r w:rsidR="00155D7E" w:rsidRPr="00DC1BE1">
        <w:rPr>
          <w:rFonts w:ascii="Verdana" w:hAnsi="Verdana"/>
          <w:b/>
          <w:sz w:val="20"/>
          <w:szCs w:val="20"/>
        </w:rPr>
        <w:t>лекции</w:t>
      </w:r>
      <w:r w:rsidRPr="00DC1BE1">
        <w:rPr>
          <w:rFonts w:ascii="Verdana" w:hAnsi="Verdana"/>
          <w:b/>
          <w:sz w:val="20"/>
          <w:szCs w:val="20"/>
        </w:rPr>
        <w:t>:</w:t>
      </w:r>
    </w:p>
    <w:p w:rsidR="00E217F1" w:rsidRPr="00DC1BE1" w:rsidRDefault="00E217F1" w:rsidP="00E217F1">
      <w:pPr>
        <w:numPr>
          <w:ilvl w:val="1"/>
          <w:numId w:val="14"/>
        </w:numPr>
        <w:rPr>
          <w:rFonts w:ascii="Verdana" w:hAnsi="Verdana"/>
          <w:sz w:val="20"/>
          <w:szCs w:val="20"/>
        </w:rPr>
      </w:pPr>
      <w:r w:rsidRPr="00DC1BE1">
        <w:rPr>
          <w:rFonts w:ascii="Verdana" w:hAnsi="Verdana"/>
          <w:sz w:val="20"/>
          <w:szCs w:val="20"/>
        </w:rPr>
        <w:t>Хронологическая последовательность (согласно времени)</w:t>
      </w:r>
    </w:p>
    <w:p w:rsidR="00E217F1" w:rsidRPr="00DC1BE1" w:rsidRDefault="00E217F1" w:rsidP="00E217F1">
      <w:pPr>
        <w:numPr>
          <w:ilvl w:val="1"/>
          <w:numId w:val="14"/>
        </w:numPr>
        <w:rPr>
          <w:rFonts w:ascii="Verdana" w:hAnsi="Verdana"/>
          <w:sz w:val="20"/>
          <w:szCs w:val="20"/>
        </w:rPr>
      </w:pPr>
      <w:r w:rsidRPr="00DC1BE1">
        <w:rPr>
          <w:rFonts w:ascii="Verdana" w:hAnsi="Verdana"/>
          <w:sz w:val="20"/>
          <w:szCs w:val="20"/>
        </w:rPr>
        <w:t xml:space="preserve">Закон причины и следствия </w:t>
      </w:r>
      <w:r w:rsidR="00767467" w:rsidRPr="00DC1BE1">
        <w:rPr>
          <w:rFonts w:ascii="Verdana" w:hAnsi="Verdana"/>
          <w:sz w:val="20"/>
          <w:szCs w:val="20"/>
        </w:rPr>
        <w:t>(выяснение причин и следствий рассматриваемых явлений)</w:t>
      </w:r>
    </w:p>
    <w:p w:rsidR="00E217F1" w:rsidRPr="00DC1BE1" w:rsidRDefault="00767467" w:rsidP="00E217F1">
      <w:pPr>
        <w:numPr>
          <w:ilvl w:val="1"/>
          <w:numId w:val="14"/>
        </w:numPr>
        <w:rPr>
          <w:rFonts w:ascii="Verdana" w:hAnsi="Verdana"/>
          <w:sz w:val="20"/>
          <w:szCs w:val="20"/>
        </w:rPr>
      </w:pPr>
      <w:r w:rsidRPr="00DC1BE1">
        <w:rPr>
          <w:rFonts w:ascii="Verdana" w:hAnsi="Verdana"/>
          <w:sz w:val="20"/>
          <w:szCs w:val="20"/>
        </w:rPr>
        <w:t>Посредством вопросов</w:t>
      </w:r>
      <w:r w:rsidR="00E217F1" w:rsidRPr="00DC1BE1">
        <w:rPr>
          <w:rFonts w:ascii="Verdana" w:hAnsi="Verdana"/>
          <w:sz w:val="20"/>
          <w:szCs w:val="20"/>
        </w:rPr>
        <w:t xml:space="preserve"> (</w:t>
      </w:r>
      <w:r w:rsidRPr="00DC1BE1">
        <w:rPr>
          <w:rFonts w:ascii="Verdana" w:hAnsi="Verdana"/>
          <w:sz w:val="20"/>
          <w:szCs w:val="20"/>
        </w:rPr>
        <w:t>цепочка вопросов, ответ на каждый предыдущий вопрос вызывает следующий</w:t>
      </w:r>
      <w:r w:rsidR="00E217F1" w:rsidRPr="00DC1BE1">
        <w:rPr>
          <w:rFonts w:ascii="Verdana" w:hAnsi="Verdana"/>
          <w:sz w:val="20"/>
          <w:szCs w:val="20"/>
        </w:rPr>
        <w:t>)</w:t>
      </w:r>
    </w:p>
    <w:p w:rsidR="00A75259" w:rsidRPr="00DC1BE1" w:rsidRDefault="00E217F1" w:rsidP="00A75259">
      <w:pPr>
        <w:numPr>
          <w:ilvl w:val="0"/>
          <w:numId w:val="14"/>
        </w:numPr>
        <w:rPr>
          <w:rFonts w:ascii="Verdana" w:hAnsi="Verdana"/>
          <w:sz w:val="20"/>
          <w:szCs w:val="20"/>
        </w:rPr>
      </w:pPr>
      <w:r w:rsidRPr="00DC1BE1">
        <w:rPr>
          <w:rFonts w:ascii="Verdana" w:hAnsi="Verdana"/>
          <w:b/>
          <w:sz w:val="20"/>
          <w:szCs w:val="20"/>
        </w:rPr>
        <w:t>Запланированный интересный момент</w:t>
      </w:r>
      <w:r w:rsidR="00A75259" w:rsidRPr="00DC1BE1">
        <w:rPr>
          <w:rFonts w:ascii="Verdana" w:hAnsi="Verdana"/>
          <w:b/>
          <w:sz w:val="20"/>
          <w:szCs w:val="20"/>
        </w:rPr>
        <w:t xml:space="preserve">. </w:t>
      </w:r>
      <w:r w:rsidRPr="00DC1BE1">
        <w:rPr>
          <w:rFonts w:ascii="Verdana" w:hAnsi="Verdana"/>
          <w:sz w:val="20"/>
          <w:szCs w:val="20"/>
        </w:rPr>
        <w:t>Облачение логической последовательности в интересные моменты, примеры</w:t>
      </w:r>
      <w:r w:rsidR="00A75259" w:rsidRPr="00DC1BE1">
        <w:rPr>
          <w:rFonts w:ascii="Verdana" w:hAnsi="Verdana"/>
          <w:sz w:val="20"/>
          <w:szCs w:val="20"/>
        </w:rPr>
        <w:t xml:space="preserve">. </w:t>
      </w:r>
    </w:p>
    <w:p w:rsidR="00A75259" w:rsidRPr="00DC1BE1" w:rsidRDefault="00E217F1" w:rsidP="00A75259">
      <w:pPr>
        <w:numPr>
          <w:ilvl w:val="0"/>
          <w:numId w:val="14"/>
        </w:numPr>
        <w:rPr>
          <w:rFonts w:ascii="Verdana" w:hAnsi="Verdana"/>
          <w:sz w:val="20"/>
          <w:szCs w:val="20"/>
        </w:rPr>
      </w:pPr>
      <w:r w:rsidRPr="00DC1BE1">
        <w:rPr>
          <w:rFonts w:ascii="Verdana" w:hAnsi="Verdana"/>
          <w:b/>
          <w:sz w:val="20"/>
          <w:szCs w:val="20"/>
        </w:rPr>
        <w:t xml:space="preserve">Подготовить </w:t>
      </w:r>
      <w:r w:rsidR="00A75259" w:rsidRPr="00DC1BE1">
        <w:rPr>
          <w:rFonts w:ascii="Verdana" w:hAnsi="Verdana"/>
          <w:b/>
          <w:sz w:val="20"/>
          <w:szCs w:val="20"/>
        </w:rPr>
        <w:t>наглядные материалы</w:t>
      </w:r>
      <w:r w:rsidRPr="00DC1BE1">
        <w:rPr>
          <w:rFonts w:ascii="Verdana" w:hAnsi="Verdana"/>
          <w:sz w:val="20"/>
          <w:szCs w:val="20"/>
        </w:rPr>
        <w:t>. Помогает визуальному восприятию,  а так же при подведении итогов.</w:t>
      </w:r>
    </w:p>
    <w:p w:rsidR="00A75259" w:rsidRPr="00DC1BE1" w:rsidRDefault="00E217F1" w:rsidP="00A75259">
      <w:pPr>
        <w:numPr>
          <w:ilvl w:val="0"/>
          <w:numId w:val="14"/>
        </w:numPr>
        <w:rPr>
          <w:rFonts w:ascii="Verdana" w:hAnsi="Verdana"/>
          <w:sz w:val="20"/>
          <w:szCs w:val="20"/>
        </w:rPr>
      </w:pPr>
      <w:r w:rsidRPr="00DC1BE1">
        <w:rPr>
          <w:rFonts w:ascii="Verdana" w:hAnsi="Verdana"/>
          <w:b/>
          <w:sz w:val="20"/>
          <w:szCs w:val="20"/>
        </w:rPr>
        <w:t xml:space="preserve">Запланировать начало </w:t>
      </w:r>
      <w:r w:rsidR="00A75259" w:rsidRPr="00DC1BE1">
        <w:rPr>
          <w:rFonts w:ascii="Verdana" w:hAnsi="Verdana"/>
          <w:b/>
          <w:sz w:val="20"/>
          <w:szCs w:val="20"/>
        </w:rPr>
        <w:t>лекции</w:t>
      </w:r>
      <w:r w:rsidRPr="00DC1BE1">
        <w:rPr>
          <w:rFonts w:ascii="Verdana" w:hAnsi="Verdana"/>
          <w:b/>
          <w:sz w:val="20"/>
          <w:szCs w:val="20"/>
        </w:rPr>
        <w:t>.</w:t>
      </w:r>
      <w:r w:rsidRPr="00DC1BE1">
        <w:rPr>
          <w:rFonts w:ascii="Verdana" w:hAnsi="Verdana"/>
          <w:sz w:val="20"/>
          <w:szCs w:val="20"/>
        </w:rPr>
        <w:t xml:space="preserve"> Первое впечатление очень важно.</w:t>
      </w:r>
      <w:r w:rsidR="00A75259" w:rsidRPr="00DC1BE1">
        <w:rPr>
          <w:rFonts w:ascii="Verdana" w:hAnsi="Verdana"/>
          <w:sz w:val="20"/>
          <w:szCs w:val="20"/>
        </w:rPr>
        <w:t xml:space="preserve"> </w:t>
      </w:r>
      <w:r w:rsidRPr="00DC1BE1">
        <w:rPr>
          <w:rFonts w:ascii="Verdana" w:hAnsi="Verdana"/>
          <w:sz w:val="20"/>
          <w:szCs w:val="20"/>
        </w:rPr>
        <w:t>Вопрос, игра, упражнение.</w:t>
      </w:r>
    </w:p>
    <w:p w:rsidR="00E217F1" w:rsidRPr="00DC1BE1" w:rsidRDefault="00E217F1" w:rsidP="00A75259">
      <w:pPr>
        <w:numPr>
          <w:ilvl w:val="0"/>
          <w:numId w:val="14"/>
        </w:numPr>
        <w:rPr>
          <w:rFonts w:ascii="Verdana" w:hAnsi="Verdana"/>
          <w:sz w:val="20"/>
          <w:szCs w:val="20"/>
        </w:rPr>
      </w:pPr>
      <w:r w:rsidRPr="00DC1BE1">
        <w:rPr>
          <w:rFonts w:ascii="Verdana" w:hAnsi="Verdana"/>
          <w:b/>
          <w:sz w:val="20"/>
          <w:szCs w:val="20"/>
        </w:rPr>
        <w:t xml:space="preserve">Подводные камни. </w:t>
      </w:r>
      <w:r w:rsidRPr="00DC1BE1">
        <w:rPr>
          <w:rFonts w:ascii="Verdana" w:hAnsi="Verdana"/>
          <w:sz w:val="20"/>
          <w:szCs w:val="20"/>
        </w:rPr>
        <w:t>Места, которые сложны для объяснения, с чем тяжело согласиться.</w:t>
      </w:r>
    </w:p>
    <w:p w:rsidR="00E217F1" w:rsidRPr="00DC1BE1" w:rsidRDefault="00E217F1" w:rsidP="00E217F1">
      <w:pPr>
        <w:ind w:left="720"/>
        <w:rPr>
          <w:rFonts w:ascii="Verdana" w:hAnsi="Verdana"/>
          <w:b/>
          <w:i/>
          <w:sz w:val="20"/>
          <w:szCs w:val="20"/>
        </w:rPr>
      </w:pPr>
      <w:r w:rsidRPr="00DC1BE1">
        <w:rPr>
          <w:rFonts w:ascii="Verdana" w:hAnsi="Verdana"/>
          <w:b/>
          <w:i/>
          <w:sz w:val="20"/>
          <w:szCs w:val="20"/>
        </w:rPr>
        <w:t>Стратегия</w:t>
      </w:r>
    </w:p>
    <w:p w:rsidR="00E217F1" w:rsidRPr="00DC1BE1" w:rsidRDefault="00E217F1" w:rsidP="00E217F1">
      <w:pPr>
        <w:numPr>
          <w:ilvl w:val="1"/>
          <w:numId w:val="17"/>
        </w:numPr>
        <w:rPr>
          <w:rFonts w:ascii="Verdana" w:hAnsi="Verdana"/>
          <w:sz w:val="20"/>
          <w:szCs w:val="20"/>
        </w:rPr>
      </w:pPr>
      <w:r w:rsidRPr="00DC1BE1">
        <w:rPr>
          <w:rFonts w:ascii="Verdana" w:hAnsi="Verdana"/>
          <w:sz w:val="20"/>
          <w:szCs w:val="20"/>
        </w:rPr>
        <w:t>затронуть проблемную тему первым</w:t>
      </w:r>
    </w:p>
    <w:p w:rsidR="00E217F1" w:rsidRPr="00DC1BE1" w:rsidRDefault="00E217F1" w:rsidP="00E217F1">
      <w:pPr>
        <w:numPr>
          <w:ilvl w:val="1"/>
          <w:numId w:val="17"/>
        </w:numPr>
        <w:rPr>
          <w:rFonts w:ascii="Verdana" w:hAnsi="Verdana"/>
          <w:sz w:val="20"/>
          <w:szCs w:val="20"/>
        </w:rPr>
      </w:pPr>
      <w:r w:rsidRPr="00DC1BE1">
        <w:rPr>
          <w:rFonts w:ascii="Verdana" w:hAnsi="Verdana"/>
          <w:sz w:val="20"/>
          <w:szCs w:val="20"/>
        </w:rPr>
        <w:t xml:space="preserve"> заранее абстрагироваться </w:t>
      </w:r>
    </w:p>
    <w:p w:rsidR="00E217F1" w:rsidRPr="00DC1BE1" w:rsidRDefault="00E217F1" w:rsidP="00E217F1">
      <w:pPr>
        <w:rPr>
          <w:rFonts w:ascii="Verdana" w:hAnsi="Verdana"/>
          <w:sz w:val="20"/>
          <w:szCs w:val="20"/>
        </w:rPr>
      </w:pPr>
    </w:p>
    <w:p w:rsidR="008938B7" w:rsidRPr="00DC1BE1" w:rsidRDefault="008938B7" w:rsidP="008938B7">
      <w:pPr>
        <w:rPr>
          <w:rFonts w:ascii="Verdana" w:hAnsi="Verdana"/>
          <w:sz w:val="20"/>
          <w:szCs w:val="20"/>
        </w:rPr>
      </w:pPr>
      <w:r w:rsidRPr="00DC1BE1">
        <w:rPr>
          <w:rFonts w:ascii="Verdana" w:hAnsi="Verdana"/>
          <w:sz w:val="20"/>
          <w:szCs w:val="20"/>
        </w:rPr>
        <w:t>--------------------</w:t>
      </w:r>
    </w:p>
    <w:p w:rsidR="00DC1BE1" w:rsidRDefault="00DC1BE1" w:rsidP="00DC1BE1">
      <w:pPr>
        <w:rPr>
          <w:rFonts w:ascii="Verdana" w:hAnsi="Verdana"/>
          <w:b/>
          <w:sz w:val="20"/>
          <w:szCs w:val="20"/>
        </w:rPr>
      </w:pPr>
      <w:r w:rsidRPr="00DC1BE1">
        <w:rPr>
          <w:rFonts w:ascii="Verdana" w:hAnsi="Verdana"/>
          <w:b/>
          <w:sz w:val="20"/>
          <w:szCs w:val="20"/>
        </w:rPr>
        <w:t>Контрольные задания:</w:t>
      </w:r>
    </w:p>
    <w:p w:rsidR="00DC1BE1" w:rsidRPr="00DC1BE1" w:rsidRDefault="00DC1BE1" w:rsidP="00DC1BE1">
      <w:pPr>
        <w:rPr>
          <w:rFonts w:ascii="Verdana" w:hAnsi="Verdana"/>
          <w:b/>
          <w:sz w:val="20"/>
          <w:szCs w:val="20"/>
        </w:rPr>
      </w:pPr>
    </w:p>
    <w:p w:rsidR="00723562" w:rsidRPr="00DC1BE1" w:rsidRDefault="00723562" w:rsidP="000B7A95">
      <w:pPr>
        <w:numPr>
          <w:ilvl w:val="0"/>
          <w:numId w:val="30"/>
        </w:numPr>
        <w:rPr>
          <w:rFonts w:ascii="Verdana" w:hAnsi="Verdana"/>
          <w:sz w:val="20"/>
          <w:szCs w:val="20"/>
        </w:rPr>
      </w:pPr>
      <w:r w:rsidRPr="00DC1BE1">
        <w:rPr>
          <w:rFonts w:ascii="Verdana" w:hAnsi="Verdana"/>
          <w:sz w:val="20"/>
          <w:szCs w:val="20"/>
        </w:rPr>
        <w:t>Какую цель вы бы сформулировали для лекции о разделении труда  среди разных стран при  выпуске автомобилей, изготовлении  хлебных прод</w:t>
      </w:r>
      <w:r w:rsidR="000B7A95" w:rsidRPr="00DC1BE1">
        <w:rPr>
          <w:rFonts w:ascii="Verdana" w:hAnsi="Verdana"/>
          <w:sz w:val="20"/>
          <w:szCs w:val="20"/>
        </w:rPr>
        <w:t>у</w:t>
      </w:r>
      <w:r w:rsidRPr="00DC1BE1">
        <w:rPr>
          <w:rFonts w:ascii="Verdana" w:hAnsi="Verdana"/>
          <w:sz w:val="20"/>
          <w:szCs w:val="20"/>
        </w:rPr>
        <w:t>ктов, медицинских препаратов и пр.?</w:t>
      </w:r>
    </w:p>
    <w:p w:rsidR="000B7A95" w:rsidRPr="00DC1BE1" w:rsidRDefault="00723562" w:rsidP="000B7A95">
      <w:pPr>
        <w:numPr>
          <w:ilvl w:val="0"/>
          <w:numId w:val="30"/>
        </w:numPr>
        <w:rPr>
          <w:rFonts w:ascii="Verdana" w:hAnsi="Verdana"/>
          <w:b/>
          <w:sz w:val="20"/>
          <w:szCs w:val="20"/>
        </w:rPr>
      </w:pPr>
      <w:r w:rsidRPr="00DC1BE1">
        <w:rPr>
          <w:rFonts w:ascii="Verdana" w:hAnsi="Verdana"/>
          <w:sz w:val="20"/>
          <w:szCs w:val="20"/>
        </w:rPr>
        <w:t>Какие примеры вы можете привести при объяснении людям, что мир стал  одной «большой деревней»</w:t>
      </w:r>
      <w:r w:rsidR="00360F3B" w:rsidRPr="00DC1BE1">
        <w:rPr>
          <w:rFonts w:ascii="Verdana" w:hAnsi="Verdana"/>
          <w:sz w:val="20"/>
          <w:szCs w:val="20"/>
        </w:rPr>
        <w:t>?</w:t>
      </w:r>
    </w:p>
    <w:p w:rsidR="000B7A95" w:rsidRPr="00DC1BE1" w:rsidRDefault="000B7A95" w:rsidP="000B7A95">
      <w:pPr>
        <w:numPr>
          <w:ilvl w:val="0"/>
          <w:numId w:val="30"/>
        </w:numPr>
        <w:rPr>
          <w:rFonts w:ascii="Verdana" w:hAnsi="Verdana"/>
          <w:sz w:val="20"/>
          <w:szCs w:val="20"/>
        </w:rPr>
      </w:pPr>
      <w:r w:rsidRPr="00DC1BE1">
        <w:rPr>
          <w:rFonts w:ascii="Verdana" w:hAnsi="Verdana"/>
          <w:sz w:val="20"/>
          <w:szCs w:val="20"/>
        </w:rPr>
        <w:t>Напишите несколько возможных целей Вашей лекции (т.е., опишите предполагаемый эффект лекции с учетом обучающего, развивающего и воспитательного компонентов)?</w:t>
      </w:r>
    </w:p>
    <w:p w:rsidR="000B7A95" w:rsidRPr="00DC1BE1" w:rsidRDefault="000B7A95" w:rsidP="000B7A95">
      <w:pPr>
        <w:numPr>
          <w:ilvl w:val="0"/>
          <w:numId w:val="30"/>
        </w:numPr>
        <w:rPr>
          <w:rFonts w:ascii="Verdana" w:hAnsi="Verdana"/>
          <w:sz w:val="20"/>
          <w:szCs w:val="20"/>
        </w:rPr>
      </w:pPr>
      <w:r w:rsidRPr="00DC1BE1">
        <w:rPr>
          <w:rFonts w:ascii="Verdana" w:hAnsi="Verdana"/>
          <w:sz w:val="20"/>
          <w:szCs w:val="20"/>
        </w:rPr>
        <w:t>Как не перейти с изложения конкретных вещей на обсуждение абстрактных понятий с последующим спором и выяснением отношений?</w:t>
      </w:r>
    </w:p>
    <w:p w:rsidR="000B7A95" w:rsidRPr="00DC1BE1" w:rsidRDefault="000B7A95" w:rsidP="000B7A95">
      <w:pPr>
        <w:numPr>
          <w:ilvl w:val="0"/>
          <w:numId w:val="30"/>
        </w:numPr>
        <w:rPr>
          <w:rFonts w:ascii="Verdana" w:hAnsi="Verdana"/>
          <w:sz w:val="20"/>
          <w:szCs w:val="20"/>
        </w:rPr>
      </w:pPr>
      <w:r w:rsidRPr="00DC1BE1">
        <w:rPr>
          <w:rFonts w:ascii="Verdana" w:hAnsi="Verdana"/>
          <w:sz w:val="20"/>
          <w:szCs w:val="20"/>
        </w:rPr>
        <w:t>Укажите 5 «возможных подводных камней» Вашей Интегральной лекции.</w:t>
      </w:r>
    </w:p>
    <w:p w:rsidR="00462E3B" w:rsidRPr="00DC1BE1" w:rsidRDefault="00E217F1" w:rsidP="000B7A95">
      <w:pPr>
        <w:rPr>
          <w:rFonts w:ascii="Verdana" w:hAnsi="Verdana"/>
          <w:b/>
          <w:sz w:val="28"/>
          <w:szCs w:val="28"/>
        </w:rPr>
      </w:pPr>
      <w:r w:rsidRPr="00DC1BE1">
        <w:rPr>
          <w:rFonts w:ascii="Verdana" w:hAnsi="Verdana"/>
        </w:rPr>
        <w:br w:type="page"/>
      </w:r>
      <w:r w:rsidR="00EB0A6E" w:rsidRPr="00DC1BE1">
        <w:rPr>
          <w:rFonts w:ascii="Verdana" w:hAnsi="Verdana"/>
          <w:sz w:val="40"/>
          <w:szCs w:val="40"/>
        </w:rPr>
        <w:t xml:space="preserve">Урок 5  </w:t>
      </w:r>
      <w:r w:rsidR="00462E3B" w:rsidRPr="00DC1BE1">
        <w:rPr>
          <w:rFonts w:ascii="Verdana" w:hAnsi="Verdana"/>
          <w:b/>
          <w:sz w:val="28"/>
          <w:szCs w:val="28"/>
        </w:rPr>
        <w:t xml:space="preserve">Отличия в преподавании обычных </w:t>
      </w:r>
      <w:r w:rsidR="00410766" w:rsidRPr="00DC1BE1">
        <w:rPr>
          <w:rFonts w:ascii="Verdana" w:hAnsi="Verdana"/>
          <w:b/>
          <w:sz w:val="28"/>
          <w:szCs w:val="28"/>
        </w:rPr>
        <w:t>лекций</w:t>
      </w:r>
      <w:r w:rsidR="00462E3B" w:rsidRPr="00DC1BE1">
        <w:rPr>
          <w:rFonts w:ascii="Verdana" w:hAnsi="Verdana"/>
          <w:b/>
          <w:sz w:val="28"/>
          <w:szCs w:val="28"/>
        </w:rPr>
        <w:t xml:space="preserve"> от виртуальных </w:t>
      </w:r>
      <w:r w:rsidR="00410766" w:rsidRPr="00DC1BE1">
        <w:rPr>
          <w:rFonts w:ascii="Verdana" w:hAnsi="Verdana"/>
          <w:b/>
          <w:sz w:val="28"/>
          <w:szCs w:val="28"/>
        </w:rPr>
        <w:t>лекций</w:t>
      </w:r>
    </w:p>
    <w:p w:rsidR="00462E3B" w:rsidRPr="00DC1BE1" w:rsidRDefault="00462E3B" w:rsidP="00462E3B">
      <w:pPr>
        <w:jc w:val="center"/>
        <w:rPr>
          <w:rFonts w:ascii="Verdana" w:hAnsi="Verdana"/>
          <w:b/>
          <w:sz w:val="28"/>
          <w:szCs w:val="28"/>
        </w:rPr>
      </w:pPr>
    </w:p>
    <w:p w:rsidR="00462E3B" w:rsidRPr="00DC1BE1" w:rsidRDefault="00462E3B" w:rsidP="00462E3B">
      <w:pPr>
        <w:jc w:val="both"/>
        <w:rPr>
          <w:rFonts w:ascii="Verdana" w:hAnsi="Verdana"/>
          <w:sz w:val="20"/>
          <w:szCs w:val="20"/>
        </w:rPr>
      </w:pPr>
      <w:r w:rsidRPr="00DC1BE1">
        <w:rPr>
          <w:rFonts w:ascii="Verdana" w:hAnsi="Verdana"/>
          <w:b/>
          <w:sz w:val="20"/>
          <w:szCs w:val="20"/>
        </w:rPr>
        <w:t>1.</w:t>
      </w:r>
      <w:r w:rsidRPr="00DC1BE1">
        <w:rPr>
          <w:rFonts w:ascii="Verdana" w:hAnsi="Verdana"/>
          <w:sz w:val="20"/>
          <w:szCs w:val="20"/>
        </w:rPr>
        <w:t xml:space="preserve">Трудность в том, что не видишь аудиторию, видишь камеру. Важно развить модель класса, </w:t>
      </w:r>
      <w:r w:rsidR="00410766" w:rsidRPr="00DC1BE1">
        <w:rPr>
          <w:rFonts w:ascii="Verdana" w:hAnsi="Verdana"/>
          <w:sz w:val="20"/>
          <w:szCs w:val="20"/>
        </w:rPr>
        <w:t>слушателей</w:t>
      </w:r>
      <w:r w:rsidRPr="00DC1BE1">
        <w:rPr>
          <w:rFonts w:ascii="Verdana" w:hAnsi="Verdana"/>
          <w:sz w:val="20"/>
          <w:szCs w:val="20"/>
        </w:rPr>
        <w:t>, аудитории, желаний, с которой ты говоришь. Необходимо развить некоторое ощущение, поскольку  нет обратной связи, это приходит со временем, требует усилий. Надо пытаться почувствовать, кто находится на другой стороне. Есть вспомогательные средства для развития такого ощущения.</w:t>
      </w:r>
    </w:p>
    <w:p w:rsidR="00462E3B" w:rsidRPr="00DC1BE1" w:rsidRDefault="00462E3B" w:rsidP="00462E3B">
      <w:pPr>
        <w:jc w:val="both"/>
        <w:rPr>
          <w:rFonts w:ascii="Verdana" w:hAnsi="Verdana"/>
          <w:sz w:val="20"/>
          <w:szCs w:val="20"/>
        </w:rPr>
      </w:pPr>
      <w:r w:rsidRPr="00DC1BE1">
        <w:rPr>
          <w:rFonts w:ascii="Verdana" w:hAnsi="Verdana"/>
          <w:sz w:val="20"/>
          <w:szCs w:val="20"/>
        </w:rPr>
        <w:t>2. Виртуальн</w:t>
      </w:r>
      <w:r w:rsidR="00410766" w:rsidRPr="00DC1BE1">
        <w:rPr>
          <w:rFonts w:ascii="Verdana" w:hAnsi="Verdana"/>
          <w:sz w:val="20"/>
          <w:szCs w:val="20"/>
        </w:rPr>
        <w:t>ая</w:t>
      </w:r>
      <w:r w:rsidRPr="00DC1BE1">
        <w:rPr>
          <w:rFonts w:ascii="Verdana" w:hAnsi="Verdana"/>
          <w:sz w:val="20"/>
          <w:szCs w:val="20"/>
        </w:rPr>
        <w:t xml:space="preserve"> </w:t>
      </w:r>
      <w:r w:rsidR="00410766" w:rsidRPr="00DC1BE1">
        <w:rPr>
          <w:rFonts w:ascii="Verdana" w:hAnsi="Verdana"/>
          <w:sz w:val="20"/>
          <w:szCs w:val="20"/>
        </w:rPr>
        <w:t>лекция</w:t>
      </w:r>
      <w:r w:rsidRPr="00DC1BE1">
        <w:rPr>
          <w:rFonts w:ascii="Verdana" w:hAnsi="Verdana"/>
          <w:sz w:val="20"/>
          <w:szCs w:val="20"/>
        </w:rPr>
        <w:t xml:space="preserve"> гораздо короче.  Могут быть обстоятельства, которые могут отвлечь с</w:t>
      </w:r>
      <w:r w:rsidR="00410766" w:rsidRPr="00DC1BE1">
        <w:rPr>
          <w:rFonts w:ascii="Verdana" w:hAnsi="Verdana"/>
          <w:sz w:val="20"/>
          <w:szCs w:val="20"/>
        </w:rPr>
        <w:t>лушателя</w:t>
      </w:r>
      <w:r w:rsidRPr="00DC1BE1">
        <w:rPr>
          <w:rFonts w:ascii="Verdana" w:hAnsi="Verdana"/>
          <w:sz w:val="20"/>
          <w:szCs w:val="20"/>
        </w:rPr>
        <w:t xml:space="preserve"> от </w:t>
      </w:r>
      <w:r w:rsidR="00410766" w:rsidRPr="00DC1BE1">
        <w:rPr>
          <w:rFonts w:ascii="Verdana" w:hAnsi="Verdana"/>
          <w:sz w:val="20"/>
          <w:szCs w:val="20"/>
        </w:rPr>
        <w:t>лекции</w:t>
      </w:r>
      <w:r w:rsidRPr="00DC1BE1">
        <w:rPr>
          <w:rFonts w:ascii="Verdana" w:hAnsi="Verdana"/>
          <w:sz w:val="20"/>
          <w:szCs w:val="20"/>
        </w:rPr>
        <w:t xml:space="preserve">: желание покушать, открыть окна в компьютере и т.д. </w:t>
      </w:r>
      <w:r w:rsidR="00410766" w:rsidRPr="00DC1BE1">
        <w:rPr>
          <w:rFonts w:ascii="Verdana" w:hAnsi="Verdana"/>
          <w:sz w:val="20"/>
          <w:szCs w:val="20"/>
        </w:rPr>
        <w:t>Лектору</w:t>
      </w:r>
      <w:r w:rsidRPr="00DC1BE1">
        <w:rPr>
          <w:rFonts w:ascii="Verdana" w:hAnsi="Verdana"/>
          <w:sz w:val="20"/>
          <w:szCs w:val="20"/>
        </w:rPr>
        <w:t xml:space="preserve"> нужно приложить усилие, чтобы </w:t>
      </w:r>
      <w:r w:rsidR="00410766" w:rsidRPr="00DC1BE1">
        <w:rPr>
          <w:rFonts w:ascii="Verdana" w:hAnsi="Verdana"/>
          <w:sz w:val="20"/>
          <w:szCs w:val="20"/>
        </w:rPr>
        <w:t>лекция</w:t>
      </w:r>
      <w:r w:rsidRPr="00DC1BE1">
        <w:rPr>
          <w:rFonts w:ascii="Verdana" w:hAnsi="Verdana"/>
          <w:sz w:val="20"/>
          <w:szCs w:val="20"/>
        </w:rPr>
        <w:t xml:space="preserve"> был</w:t>
      </w:r>
      <w:r w:rsidR="00410766" w:rsidRPr="00DC1BE1">
        <w:rPr>
          <w:rFonts w:ascii="Verdana" w:hAnsi="Verdana"/>
          <w:sz w:val="20"/>
          <w:szCs w:val="20"/>
        </w:rPr>
        <w:t>а</w:t>
      </w:r>
      <w:r w:rsidRPr="00DC1BE1">
        <w:rPr>
          <w:rFonts w:ascii="Verdana" w:hAnsi="Verdana"/>
          <w:sz w:val="20"/>
          <w:szCs w:val="20"/>
        </w:rPr>
        <w:t xml:space="preserve"> интересным.</w:t>
      </w:r>
    </w:p>
    <w:p w:rsidR="00462E3B" w:rsidRPr="00DC1BE1" w:rsidRDefault="00462E3B" w:rsidP="00462E3B">
      <w:pPr>
        <w:jc w:val="both"/>
        <w:rPr>
          <w:rFonts w:ascii="Verdana" w:hAnsi="Verdana"/>
          <w:sz w:val="20"/>
          <w:szCs w:val="20"/>
        </w:rPr>
      </w:pPr>
    </w:p>
    <w:p w:rsidR="00462E3B" w:rsidRPr="00DC1BE1" w:rsidRDefault="00462E3B" w:rsidP="00462E3B">
      <w:pPr>
        <w:jc w:val="center"/>
        <w:rPr>
          <w:rFonts w:ascii="Verdana" w:hAnsi="Verdana"/>
          <w:b/>
          <w:sz w:val="20"/>
          <w:szCs w:val="20"/>
        </w:rPr>
      </w:pPr>
      <w:r w:rsidRPr="00DC1BE1">
        <w:rPr>
          <w:rFonts w:ascii="Verdana" w:hAnsi="Verdana"/>
          <w:b/>
          <w:sz w:val="20"/>
          <w:szCs w:val="20"/>
        </w:rPr>
        <w:t xml:space="preserve">ПОДГОТОВКА К </w:t>
      </w:r>
      <w:r w:rsidR="00410766" w:rsidRPr="00DC1BE1">
        <w:rPr>
          <w:rFonts w:ascii="Verdana" w:hAnsi="Verdana"/>
          <w:b/>
          <w:sz w:val="20"/>
          <w:szCs w:val="20"/>
        </w:rPr>
        <w:t>ЛЕКЦИИ</w:t>
      </w:r>
    </w:p>
    <w:p w:rsidR="00462E3B" w:rsidRPr="00DC1BE1" w:rsidRDefault="00462E3B" w:rsidP="00462E3B">
      <w:pPr>
        <w:rPr>
          <w:rFonts w:ascii="Verdana" w:hAnsi="Verdana"/>
          <w:b/>
          <w:sz w:val="20"/>
          <w:szCs w:val="20"/>
        </w:rPr>
      </w:pPr>
      <w:r w:rsidRPr="00DC1BE1">
        <w:rPr>
          <w:rFonts w:ascii="Verdana" w:hAnsi="Verdana"/>
          <w:b/>
          <w:sz w:val="20"/>
          <w:szCs w:val="20"/>
        </w:rPr>
        <w:t xml:space="preserve">Для </w:t>
      </w:r>
      <w:r w:rsidR="00410766" w:rsidRPr="00DC1BE1">
        <w:rPr>
          <w:rFonts w:ascii="Verdana" w:hAnsi="Verdana"/>
          <w:b/>
          <w:sz w:val="20"/>
          <w:szCs w:val="20"/>
        </w:rPr>
        <w:t>лектора</w:t>
      </w:r>
    </w:p>
    <w:p w:rsidR="00462E3B" w:rsidRPr="00DC1BE1" w:rsidRDefault="00462E3B" w:rsidP="00462E3B">
      <w:pPr>
        <w:numPr>
          <w:ilvl w:val="0"/>
          <w:numId w:val="22"/>
        </w:numPr>
        <w:jc w:val="both"/>
        <w:rPr>
          <w:rFonts w:ascii="Verdana" w:hAnsi="Verdana"/>
          <w:sz w:val="20"/>
          <w:szCs w:val="20"/>
        </w:rPr>
      </w:pPr>
      <w:r w:rsidRPr="00DC1BE1">
        <w:rPr>
          <w:rFonts w:ascii="Verdana" w:hAnsi="Verdana"/>
          <w:sz w:val="20"/>
          <w:szCs w:val="20"/>
        </w:rPr>
        <w:t xml:space="preserve">Придти заранее, подготовиться с технической командой. Создать тот дух, который можно нести дальше. Ввести себя в правильную атмосферу. Подготовиться внутренне, прочитать отрывок о намерении вместе с товарищами, пройти по плану </w:t>
      </w:r>
      <w:r w:rsidR="00410766" w:rsidRPr="00DC1BE1">
        <w:rPr>
          <w:rFonts w:ascii="Verdana" w:hAnsi="Verdana"/>
          <w:sz w:val="20"/>
          <w:szCs w:val="20"/>
        </w:rPr>
        <w:t>лекции</w:t>
      </w:r>
      <w:r w:rsidRPr="00DC1BE1">
        <w:rPr>
          <w:rFonts w:ascii="Verdana" w:hAnsi="Verdana"/>
          <w:sz w:val="20"/>
          <w:szCs w:val="20"/>
        </w:rPr>
        <w:t xml:space="preserve">. Подготовить </w:t>
      </w:r>
      <w:r w:rsidR="00410766" w:rsidRPr="00DC1BE1">
        <w:rPr>
          <w:rFonts w:ascii="Verdana" w:hAnsi="Verdana"/>
          <w:sz w:val="20"/>
          <w:szCs w:val="20"/>
        </w:rPr>
        <w:t>наглядные материалы</w:t>
      </w:r>
      <w:r w:rsidRPr="00DC1BE1">
        <w:rPr>
          <w:rFonts w:ascii="Verdana" w:hAnsi="Verdana"/>
          <w:sz w:val="20"/>
          <w:szCs w:val="20"/>
        </w:rPr>
        <w:t>.</w:t>
      </w:r>
    </w:p>
    <w:p w:rsidR="00462E3B" w:rsidRPr="00DC1BE1" w:rsidRDefault="00462E3B" w:rsidP="00462E3B">
      <w:pPr>
        <w:ind w:left="720"/>
        <w:jc w:val="both"/>
        <w:rPr>
          <w:rFonts w:ascii="Verdana" w:hAnsi="Verdana"/>
          <w:sz w:val="20"/>
          <w:szCs w:val="20"/>
        </w:rPr>
      </w:pPr>
    </w:p>
    <w:p w:rsidR="00462E3B" w:rsidRPr="00DC1BE1" w:rsidRDefault="00462E3B" w:rsidP="00462E3B">
      <w:pPr>
        <w:numPr>
          <w:ilvl w:val="0"/>
          <w:numId w:val="22"/>
        </w:numPr>
        <w:jc w:val="both"/>
        <w:rPr>
          <w:rFonts w:ascii="Verdana" w:hAnsi="Verdana"/>
          <w:sz w:val="20"/>
          <w:szCs w:val="20"/>
          <w:lang w:val="en-US"/>
        </w:rPr>
      </w:pPr>
      <w:r w:rsidRPr="00DC1BE1">
        <w:rPr>
          <w:rFonts w:ascii="Verdana" w:hAnsi="Verdana"/>
          <w:sz w:val="20"/>
          <w:szCs w:val="20"/>
        </w:rPr>
        <w:t xml:space="preserve">Зайти на чат вопросов и ответов, пригласить на </w:t>
      </w:r>
      <w:r w:rsidR="00410766" w:rsidRPr="00DC1BE1">
        <w:rPr>
          <w:rFonts w:ascii="Verdana" w:hAnsi="Verdana"/>
          <w:sz w:val="20"/>
          <w:szCs w:val="20"/>
        </w:rPr>
        <w:t>лекцию.</w:t>
      </w:r>
      <w:r w:rsidRPr="00DC1BE1">
        <w:rPr>
          <w:rFonts w:ascii="Verdana" w:hAnsi="Verdana"/>
          <w:sz w:val="20"/>
          <w:szCs w:val="20"/>
        </w:rPr>
        <w:t xml:space="preserve"> Объяснить, какова цель </w:t>
      </w:r>
      <w:r w:rsidR="00410766" w:rsidRPr="00DC1BE1">
        <w:rPr>
          <w:rFonts w:ascii="Verdana" w:hAnsi="Verdana"/>
          <w:sz w:val="20"/>
          <w:szCs w:val="20"/>
        </w:rPr>
        <w:t>лекции</w:t>
      </w:r>
      <w:r w:rsidRPr="00DC1BE1">
        <w:rPr>
          <w:rFonts w:ascii="Verdana" w:hAnsi="Verdana"/>
          <w:sz w:val="20"/>
          <w:szCs w:val="20"/>
        </w:rPr>
        <w:t xml:space="preserve">, чего хотим достичь. Получая ответы, создается более приятная атмосфера. Построить в себе ощущение класса, почувствовать, что на </w:t>
      </w:r>
      <w:r w:rsidR="00410766" w:rsidRPr="00DC1BE1">
        <w:rPr>
          <w:rFonts w:ascii="Verdana" w:hAnsi="Verdana"/>
          <w:sz w:val="20"/>
          <w:szCs w:val="20"/>
        </w:rPr>
        <w:t>лекции</w:t>
      </w:r>
      <w:r w:rsidRPr="00DC1BE1">
        <w:rPr>
          <w:rFonts w:ascii="Verdana" w:hAnsi="Verdana"/>
          <w:sz w:val="20"/>
          <w:szCs w:val="20"/>
        </w:rPr>
        <w:t xml:space="preserve"> создаем что-то вместе, в прямом эфире. Создается интеракция между людьми. </w:t>
      </w:r>
      <w:r w:rsidRPr="00DC1BE1">
        <w:rPr>
          <w:rFonts w:ascii="Verdana" w:hAnsi="Verdana"/>
          <w:b/>
          <w:sz w:val="20"/>
          <w:szCs w:val="20"/>
        </w:rPr>
        <w:t>Одновременно проводится техническая проверка.</w:t>
      </w:r>
    </w:p>
    <w:p w:rsidR="00462E3B" w:rsidRPr="00DC1BE1" w:rsidRDefault="00462E3B" w:rsidP="00462E3B">
      <w:pPr>
        <w:pStyle w:val="1"/>
        <w:rPr>
          <w:rFonts w:ascii="Verdana" w:hAnsi="Verdana"/>
          <w:sz w:val="20"/>
          <w:szCs w:val="20"/>
          <w:lang w:val="en-US"/>
        </w:rPr>
      </w:pPr>
    </w:p>
    <w:p w:rsidR="00462E3B" w:rsidRPr="00DC1BE1" w:rsidRDefault="00462E3B" w:rsidP="00462E3B">
      <w:pPr>
        <w:numPr>
          <w:ilvl w:val="0"/>
          <w:numId w:val="22"/>
        </w:numPr>
        <w:jc w:val="both"/>
        <w:rPr>
          <w:rFonts w:ascii="Verdana" w:hAnsi="Verdana"/>
          <w:sz w:val="20"/>
          <w:szCs w:val="20"/>
        </w:rPr>
      </w:pPr>
      <w:r w:rsidRPr="00DC1BE1">
        <w:rPr>
          <w:rFonts w:ascii="Verdana" w:hAnsi="Verdana"/>
          <w:sz w:val="20"/>
          <w:szCs w:val="20"/>
        </w:rPr>
        <w:t xml:space="preserve">Приглашать </w:t>
      </w:r>
      <w:r w:rsidR="00410766" w:rsidRPr="00DC1BE1">
        <w:rPr>
          <w:rFonts w:ascii="Verdana" w:hAnsi="Verdana"/>
          <w:sz w:val="20"/>
          <w:szCs w:val="20"/>
        </w:rPr>
        <w:t>слушателей</w:t>
      </w:r>
      <w:r w:rsidRPr="00DC1BE1">
        <w:rPr>
          <w:rFonts w:ascii="Verdana" w:hAnsi="Verdana"/>
          <w:sz w:val="20"/>
          <w:szCs w:val="20"/>
        </w:rPr>
        <w:t xml:space="preserve"> писать разные сообщения, замечания, даже критику. Появляется взаимодействие, ощущение совместных действий. Важно обсудить, как хотите получать связь, чтобы с</w:t>
      </w:r>
      <w:r w:rsidR="00410766" w:rsidRPr="00DC1BE1">
        <w:rPr>
          <w:rFonts w:ascii="Verdana" w:hAnsi="Verdana"/>
          <w:sz w:val="20"/>
          <w:szCs w:val="20"/>
        </w:rPr>
        <w:t>лушатели</w:t>
      </w:r>
      <w:r w:rsidRPr="00DC1BE1">
        <w:rPr>
          <w:rFonts w:ascii="Verdana" w:hAnsi="Verdana"/>
          <w:sz w:val="20"/>
          <w:szCs w:val="20"/>
        </w:rPr>
        <w:t xml:space="preserve"> поняли формы настройки во время </w:t>
      </w:r>
      <w:r w:rsidR="00410766" w:rsidRPr="00DC1BE1">
        <w:rPr>
          <w:rFonts w:ascii="Verdana" w:hAnsi="Verdana"/>
          <w:sz w:val="20"/>
          <w:szCs w:val="20"/>
        </w:rPr>
        <w:t>лекции</w:t>
      </w:r>
      <w:r w:rsidRPr="00DC1BE1">
        <w:rPr>
          <w:rFonts w:ascii="Verdana" w:hAnsi="Verdana"/>
          <w:sz w:val="20"/>
          <w:szCs w:val="20"/>
        </w:rPr>
        <w:t>.</w:t>
      </w:r>
    </w:p>
    <w:p w:rsidR="00462E3B" w:rsidRPr="00DC1BE1" w:rsidRDefault="00462E3B" w:rsidP="00462E3B">
      <w:pPr>
        <w:jc w:val="both"/>
        <w:rPr>
          <w:rFonts w:ascii="Verdana" w:hAnsi="Verdana"/>
          <w:sz w:val="20"/>
          <w:szCs w:val="20"/>
        </w:rPr>
      </w:pPr>
    </w:p>
    <w:p w:rsidR="00462E3B" w:rsidRPr="00DC1BE1" w:rsidRDefault="00462E3B" w:rsidP="00462E3B">
      <w:pPr>
        <w:jc w:val="both"/>
        <w:rPr>
          <w:rFonts w:ascii="Verdana" w:hAnsi="Verdana"/>
          <w:b/>
          <w:sz w:val="20"/>
          <w:szCs w:val="20"/>
        </w:rPr>
      </w:pPr>
      <w:r w:rsidRPr="00DC1BE1">
        <w:rPr>
          <w:rFonts w:ascii="Verdana" w:hAnsi="Verdana"/>
          <w:b/>
          <w:sz w:val="20"/>
          <w:szCs w:val="20"/>
        </w:rPr>
        <w:t>Нормы поведения со с</w:t>
      </w:r>
      <w:r w:rsidR="00410766" w:rsidRPr="00DC1BE1">
        <w:rPr>
          <w:rFonts w:ascii="Verdana" w:hAnsi="Verdana"/>
          <w:b/>
          <w:sz w:val="20"/>
          <w:szCs w:val="20"/>
        </w:rPr>
        <w:t>лушателями</w:t>
      </w:r>
      <w:r w:rsidRPr="00DC1BE1">
        <w:rPr>
          <w:rFonts w:ascii="Verdana" w:hAnsi="Verdana"/>
          <w:b/>
          <w:sz w:val="20"/>
          <w:szCs w:val="20"/>
        </w:rPr>
        <w:t>.</w:t>
      </w:r>
    </w:p>
    <w:p w:rsidR="00462E3B" w:rsidRPr="00DC1BE1" w:rsidRDefault="00462E3B" w:rsidP="00462E3B">
      <w:pPr>
        <w:ind w:left="426"/>
        <w:jc w:val="both"/>
        <w:rPr>
          <w:rFonts w:ascii="Verdana" w:hAnsi="Verdana"/>
          <w:sz w:val="20"/>
          <w:szCs w:val="20"/>
        </w:rPr>
      </w:pPr>
      <w:r w:rsidRPr="00DC1BE1">
        <w:rPr>
          <w:rFonts w:ascii="Verdana" w:hAnsi="Verdana"/>
          <w:sz w:val="20"/>
          <w:szCs w:val="20"/>
        </w:rPr>
        <w:t xml:space="preserve"> 4. Начало </w:t>
      </w:r>
      <w:r w:rsidR="00410766" w:rsidRPr="00DC1BE1">
        <w:rPr>
          <w:rFonts w:ascii="Verdana" w:hAnsi="Verdana"/>
          <w:sz w:val="20"/>
          <w:szCs w:val="20"/>
        </w:rPr>
        <w:t>лекции</w:t>
      </w:r>
      <w:r w:rsidRPr="00DC1BE1">
        <w:rPr>
          <w:rFonts w:ascii="Verdana" w:hAnsi="Verdana"/>
          <w:sz w:val="20"/>
          <w:szCs w:val="20"/>
        </w:rPr>
        <w:t xml:space="preserve"> оговорить со </w:t>
      </w:r>
      <w:r w:rsidR="00410766" w:rsidRPr="00DC1BE1">
        <w:rPr>
          <w:rFonts w:ascii="Verdana" w:hAnsi="Verdana"/>
          <w:sz w:val="20"/>
          <w:szCs w:val="20"/>
        </w:rPr>
        <w:t>слушателями</w:t>
      </w:r>
      <w:r w:rsidRPr="00DC1BE1">
        <w:rPr>
          <w:rFonts w:ascii="Verdana" w:hAnsi="Verdana"/>
          <w:sz w:val="20"/>
          <w:szCs w:val="20"/>
        </w:rPr>
        <w:t xml:space="preserve">: отключить телефон, предложение выключить скайп, другие программы. Это помогает </w:t>
      </w:r>
      <w:r w:rsidR="00410766" w:rsidRPr="00DC1BE1">
        <w:rPr>
          <w:rFonts w:ascii="Verdana" w:hAnsi="Verdana"/>
          <w:sz w:val="20"/>
          <w:szCs w:val="20"/>
        </w:rPr>
        <w:t>слушателю</w:t>
      </w:r>
      <w:r w:rsidRPr="00DC1BE1">
        <w:rPr>
          <w:rFonts w:ascii="Verdana" w:hAnsi="Verdana"/>
          <w:sz w:val="20"/>
          <w:szCs w:val="20"/>
        </w:rPr>
        <w:t xml:space="preserve"> настроить внутреннее намерение.</w:t>
      </w:r>
    </w:p>
    <w:p w:rsidR="00462E3B" w:rsidRPr="00DC1BE1" w:rsidRDefault="00462E3B" w:rsidP="00462E3B">
      <w:pPr>
        <w:ind w:left="426"/>
        <w:jc w:val="both"/>
        <w:rPr>
          <w:rFonts w:ascii="Verdana" w:hAnsi="Verdana"/>
          <w:sz w:val="20"/>
          <w:szCs w:val="20"/>
        </w:rPr>
      </w:pPr>
    </w:p>
    <w:p w:rsidR="00462E3B" w:rsidRPr="00DC1BE1" w:rsidRDefault="00462E3B" w:rsidP="00462E3B">
      <w:pPr>
        <w:ind w:left="426"/>
        <w:jc w:val="both"/>
        <w:rPr>
          <w:rFonts w:ascii="Verdana" w:hAnsi="Verdana"/>
          <w:sz w:val="20"/>
          <w:szCs w:val="20"/>
        </w:rPr>
      </w:pPr>
      <w:r w:rsidRPr="00DC1BE1">
        <w:rPr>
          <w:rFonts w:ascii="Verdana" w:hAnsi="Verdana"/>
          <w:sz w:val="20"/>
          <w:szCs w:val="20"/>
        </w:rPr>
        <w:t xml:space="preserve">5. Важно получать отклик – обратную связь. Через чат возможности ограниченнее. Призывать </w:t>
      </w:r>
      <w:r w:rsidR="00410766" w:rsidRPr="00DC1BE1">
        <w:rPr>
          <w:rFonts w:ascii="Verdana" w:hAnsi="Verdana"/>
          <w:sz w:val="20"/>
          <w:szCs w:val="20"/>
        </w:rPr>
        <w:t>слушателей</w:t>
      </w:r>
      <w:r w:rsidRPr="00DC1BE1">
        <w:rPr>
          <w:rFonts w:ascii="Verdana" w:hAnsi="Verdana"/>
          <w:sz w:val="20"/>
          <w:szCs w:val="20"/>
        </w:rPr>
        <w:t xml:space="preserve"> задавать вопросы, показывать реакцию на их ответы. Почувствовать связь и отклик. </w:t>
      </w:r>
    </w:p>
    <w:p w:rsidR="00462E3B" w:rsidRPr="00DC1BE1" w:rsidRDefault="00462E3B" w:rsidP="00462E3B">
      <w:pPr>
        <w:ind w:left="426"/>
        <w:jc w:val="both"/>
        <w:rPr>
          <w:rFonts w:ascii="Verdana" w:hAnsi="Verdana"/>
          <w:sz w:val="20"/>
          <w:szCs w:val="20"/>
        </w:rPr>
      </w:pPr>
    </w:p>
    <w:p w:rsidR="00462E3B" w:rsidRPr="00DC1BE1" w:rsidRDefault="00462E3B" w:rsidP="00462E3B">
      <w:pPr>
        <w:ind w:left="426"/>
        <w:jc w:val="both"/>
        <w:rPr>
          <w:rFonts w:ascii="Verdana" w:hAnsi="Verdana"/>
          <w:sz w:val="20"/>
          <w:szCs w:val="20"/>
        </w:rPr>
      </w:pPr>
      <w:r w:rsidRPr="00DC1BE1">
        <w:rPr>
          <w:rFonts w:ascii="Verdana" w:hAnsi="Verdana"/>
          <w:sz w:val="20"/>
          <w:szCs w:val="20"/>
        </w:rPr>
        <w:t xml:space="preserve">6. Есть модераторы, которые передают вопросы. Есть окно, где </w:t>
      </w:r>
      <w:r w:rsidR="00410766" w:rsidRPr="00DC1BE1">
        <w:rPr>
          <w:rFonts w:ascii="Verdana" w:hAnsi="Verdana"/>
          <w:sz w:val="20"/>
          <w:szCs w:val="20"/>
        </w:rPr>
        <w:t>слушатели</w:t>
      </w:r>
      <w:r w:rsidRPr="00DC1BE1">
        <w:rPr>
          <w:rFonts w:ascii="Verdana" w:hAnsi="Verdana"/>
          <w:sz w:val="20"/>
          <w:szCs w:val="20"/>
        </w:rPr>
        <w:t xml:space="preserve"> передают приветы, впечатления. В процессе </w:t>
      </w:r>
      <w:r w:rsidR="00410766" w:rsidRPr="00DC1BE1">
        <w:rPr>
          <w:rFonts w:ascii="Verdana" w:hAnsi="Verdana"/>
          <w:sz w:val="20"/>
          <w:szCs w:val="20"/>
        </w:rPr>
        <w:t>лекции</w:t>
      </w:r>
      <w:r w:rsidRPr="00DC1BE1">
        <w:rPr>
          <w:rFonts w:ascii="Verdana" w:hAnsi="Verdana"/>
          <w:sz w:val="20"/>
          <w:szCs w:val="20"/>
        </w:rPr>
        <w:t xml:space="preserve"> поддерживать контакт, упомянуть имена, это показывает отношение, показывает, что мы вместе, усиливает контакт. Сколько человек подключается,  как меняется их количество, это дает </w:t>
      </w:r>
      <w:r w:rsidR="00410766" w:rsidRPr="00DC1BE1">
        <w:rPr>
          <w:rFonts w:ascii="Verdana" w:hAnsi="Verdana"/>
          <w:sz w:val="20"/>
          <w:szCs w:val="20"/>
        </w:rPr>
        <w:t>лектору</w:t>
      </w:r>
      <w:r w:rsidRPr="00DC1BE1">
        <w:rPr>
          <w:rFonts w:ascii="Verdana" w:hAnsi="Verdana"/>
          <w:sz w:val="20"/>
          <w:szCs w:val="20"/>
        </w:rPr>
        <w:t xml:space="preserve"> возможность понять, как реагирует аудитория. Обсуждать темы, которые могут не соответствовать плану </w:t>
      </w:r>
      <w:r w:rsidR="00410766" w:rsidRPr="00DC1BE1">
        <w:rPr>
          <w:rFonts w:ascii="Verdana" w:hAnsi="Verdana"/>
          <w:sz w:val="20"/>
          <w:szCs w:val="20"/>
        </w:rPr>
        <w:t>лекции</w:t>
      </w:r>
      <w:r w:rsidRPr="00DC1BE1">
        <w:rPr>
          <w:rFonts w:ascii="Verdana" w:hAnsi="Verdana"/>
          <w:sz w:val="20"/>
          <w:szCs w:val="20"/>
        </w:rPr>
        <w:t>. Должна быть особенная чувствительность человека, передающего вопросы. Понять, что там важно, интересно. Какие вопросы преобладают.</w:t>
      </w:r>
    </w:p>
    <w:p w:rsidR="00462E3B" w:rsidRPr="00DC1BE1" w:rsidRDefault="00462E3B" w:rsidP="00462E3B">
      <w:pPr>
        <w:ind w:left="426"/>
        <w:jc w:val="both"/>
        <w:rPr>
          <w:rFonts w:ascii="Verdana" w:hAnsi="Verdana"/>
          <w:sz w:val="20"/>
          <w:szCs w:val="20"/>
        </w:rPr>
      </w:pPr>
    </w:p>
    <w:p w:rsidR="00462E3B" w:rsidRPr="00DC1BE1" w:rsidRDefault="00462E3B" w:rsidP="00462E3B">
      <w:pPr>
        <w:ind w:left="426"/>
        <w:jc w:val="both"/>
        <w:rPr>
          <w:rFonts w:ascii="Verdana" w:hAnsi="Verdana"/>
          <w:sz w:val="20"/>
          <w:szCs w:val="20"/>
        </w:rPr>
      </w:pPr>
      <w:r w:rsidRPr="00DC1BE1">
        <w:rPr>
          <w:rFonts w:ascii="Verdana" w:hAnsi="Verdana"/>
          <w:sz w:val="20"/>
          <w:szCs w:val="20"/>
        </w:rPr>
        <w:t>7.</w:t>
      </w:r>
      <w:r w:rsidRPr="00DC1BE1">
        <w:rPr>
          <w:rFonts w:ascii="Verdana" w:hAnsi="Verdana"/>
          <w:b/>
          <w:sz w:val="20"/>
          <w:szCs w:val="20"/>
        </w:rPr>
        <w:t xml:space="preserve"> Чувствовать, что происходит,  является центральным моментом</w:t>
      </w:r>
      <w:r w:rsidRPr="00DC1BE1">
        <w:rPr>
          <w:rFonts w:ascii="Verdana" w:hAnsi="Verdana"/>
          <w:sz w:val="20"/>
          <w:szCs w:val="20"/>
        </w:rPr>
        <w:t>. Создание для с</w:t>
      </w:r>
      <w:r w:rsidR="00410766" w:rsidRPr="00DC1BE1">
        <w:rPr>
          <w:rFonts w:ascii="Verdana" w:hAnsi="Verdana"/>
          <w:sz w:val="20"/>
          <w:szCs w:val="20"/>
        </w:rPr>
        <w:t>лушателей</w:t>
      </w:r>
      <w:r w:rsidRPr="00DC1BE1">
        <w:rPr>
          <w:rFonts w:ascii="Verdana" w:hAnsi="Verdana"/>
          <w:sz w:val="20"/>
          <w:szCs w:val="20"/>
        </w:rPr>
        <w:t xml:space="preserve"> ощущения, что мы все вместе. Названия городов, стран, имена людей – создает ощущение более широкое, ты выходишь за пределы комнаты. В виртуальном обучении есть моменты, связанные с единством между людьми. Совсем не обязательна физическая связь.</w:t>
      </w:r>
    </w:p>
    <w:p w:rsidR="00462E3B" w:rsidRPr="00DC1BE1" w:rsidRDefault="00462E3B" w:rsidP="00462E3B">
      <w:pPr>
        <w:ind w:left="426"/>
        <w:jc w:val="both"/>
        <w:rPr>
          <w:rFonts w:ascii="Verdana" w:hAnsi="Verdana"/>
          <w:sz w:val="20"/>
          <w:szCs w:val="20"/>
        </w:rPr>
      </w:pPr>
    </w:p>
    <w:p w:rsidR="00462E3B" w:rsidRPr="00DC1BE1" w:rsidRDefault="00462E3B" w:rsidP="00462E3B">
      <w:pPr>
        <w:ind w:left="426"/>
        <w:jc w:val="both"/>
        <w:rPr>
          <w:rFonts w:ascii="Verdana" w:hAnsi="Verdana"/>
          <w:sz w:val="20"/>
          <w:szCs w:val="20"/>
        </w:rPr>
      </w:pPr>
      <w:r w:rsidRPr="00DC1BE1">
        <w:rPr>
          <w:rFonts w:ascii="Verdana" w:hAnsi="Verdana"/>
          <w:sz w:val="20"/>
          <w:szCs w:val="20"/>
        </w:rPr>
        <w:t>8.</w:t>
      </w:r>
      <w:r w:rsidR="00410766" w:rsidRPr="00DC1BE1">
        <w:rPr>
          <w:rFonts w:ascii="Verdana" w:hAnsi="Verdana"/>
          <w:sz w:val="20"/>
          <w:szCs w:val="20"/>
        </w:rPr>
        <w:t xml:space="preserve"> Лекция</w:t>
      </w:r>
      <w:r w:rsidRPr="00DC1BE1">
        <w:rPr>
          <w:rFonts w:ascii="Verdana" w:hAnsi="Verdana"/>
          <w:sz w:val="20"/>
          <w:szCs w:val="20"/>
        </w:rPr>
        <w:t xml:space="preserve"> долж</w:t>
      </w:r>
      <w:r w:rsidR="00410766" w:rsidRPr="00DC1BE1">
        <w:rPr>
          <w:rFonts w:ascii="Verdana" w:hAnsi="Verdana"/>
          <w:sz w:val="20"/>
          <w:szCs w:val="20"/>
        </w:rPr>
        <w:t>на</w:t>
      </w:r>
      <w:r w:rsidRPr="00DC1BE1">
        <w:rPr>
          <w:rFonts w:ascii="Verdana" w:hAnsi="Verdana"/>
          <w:sz w:val="20"/>
          <w:szCs w:val="20"/>
        </w:rPr>
        <w:t xml:space="preserve"> соответствовать плану и программе. Не превращать е</w:t>
      </w:r>
      <w:r w:rsidR="00410766" w:rsidRPr="00DC1BE1">
        <w:rPr>
          <w:rFonts w:ascii="Verdana" w:hAnsi="Verdana"/>
          <w:sz w:val="20"/>
          <w:szCs w:val="20"/>
        </w:rPr>
        <w:t>е</w:t>
      </w:r>
      <w:r w:rsidRPr="00DC1BE1">
        <w:rPr>
          <w:rFonts w:ascii="Verdana" w:hAnsi="Verdana"/>
          <w:sz w:val="20"/>
          <w:szCs w:val="20"/>
        </w:rPr>
        <w:t xml:space="preserve"> в ток-шоу, в то же время </w:t>
      </w:r>
      <w:r w:rsidR="00410766" w:rsidRPr="00DC1BE1">
        <w:rPr>
          <w:rFonts w:ascii="Verdana" w:hAnsi="Verdana"/>
          <w:sz w:val="20"/>
          <w:szCs w:val="20"/>
        </w:rPr>
        <w:t>лекция</w:t>
      </w:r>
      <w:r w:rsidRPr="00DC1BE1">
        <w:rPr>
          <w:rFonts w:ascii="Verdana" w:hAnsi="Verdana"/>
          <w:sz w:val="20"/>
          <w:szCs w:val="20"/>
        </w:rPr>
        <w:t xml:space="preserve">  долж</w:t>
      </w:r>
      <w:r w:rsidR="00410766" w:rsidRPr="00DC1BE1">
        <w:rPr>
          <w:rFonts w:ascii="Verdana" w:hAnsi="Verdana"/>
          <w:sz w:val="20"/>
          <w:szCs w:val="20"/>
        </w:rPr>
        <w:t>на</w:t>
      </w:r>
      <w:r w:rsidRPr="00DC1BE1">
        <w:rPr>
          <w:rFonts w:ascii="Verdana" w:hAnsi="Verdana"/>
          <w:sz w:val="20"/>
          <w:szCs w:val="20"/>
        </w:rPr>
        <w:t xml:space="preserve"> быть жив</w:t>
      </w:r>
      <w:r w:rsidR="00410766" w:rsidRPr="00DC1BE1">
        <w:rPr>
          <w:rFonts w:ascii="Verdana" w:hAnsi="Verdana"/>
          <w:sz w:val="20"/>
          <w:szCs w:val="20"/>
        </w:rPr>
        <w:t>ой</w:t>
      </w:r>
      <w:r w:rsidRPr="00DC1BE1">
        <w:rPr>
          <w:rFonts w:ascii="Verdana" w:hAnsi="Verdana"/>
          <w:sz w:val="20"/>
          <w:szCs w:val="20"/>
        </w:rPr>
        <w:t>.</w:t>
      </w:r>
    </w:p>
    <w:p w:rsidR="00462E3B" w:rsidRPr="00DC1BE1" w:rsidRDefault="00462E3B" w:rsidP="00462E3B">
      <w:pPr>
        <w:ind w:left="426"/>
        <w:jc w:val="both"/>
        <w:rPr>
          <w:rFonts w:ascii="Verdana" w:hAnsi="Verdana"/>
          <w:sz w:val="20"/>
          <w:szCs w:val="20"/>
        </w:rPr>
      </w:pPr>
    </w:p>
    <w:p w:rsidR="00462E3B" w:rsidRPr="00DC1BE1" w:rsidRDefault="00462E3B" w:rsidP="00462E3B">
      <w:pPr>
        <w:ind w:left="426"/>
        <w:jc w:val="both"/>
        <w:rPr>
          <w:rFonts w:ascii="Verdana" w:hAnsi="Verdana"/>
          <w:sz w:val="20"/>
          <w:szCs w:val="20"/>
        </w:rPr>
      </w:pPr>
      <w:r w:rsidRPr="00DC1BE1">
        <w:rPr>
          <w:rFonts w:ascii="Verdana" w:hAnsi="Verdana"/>
          <w:sz w:val="20"/>
          <w:szCs w:val="20"/>
        </w:rPr>
        <w:t xml:space="preserve">9. </w:t>
      </w:r>
      <w:r w:rsidR="00410766" w:rsidRPr="00DC1BE1">
        <w:rPr>
          <w:rFonts w:ascii="Verdana" w:hAnsi="Verdana"/>
          <w:sz w:val="20"/>
          <w:szCs w:val="20"/>
        </w:rPr>
        <w:t>Возможно проведение лекции</w:t>
      </w:r>
      <w:r w:rsidRPr="00DC1BE1">
        <w:rPr>
          <w:rFonts w:ascii="Verdana" w:hAnsi="Verdana"/>
          <w:sz w:val="20"/>
          <w:szCs w:val="20"/>
        </w:rPr>
        <w:t xml:space="preserve"> двумя </w:t>
      </w:r>
      <w:r w:rsidR="00410766" w:rsidRPr="00DC1BE1">
        <w:rPr>
          <w:rFonts w:ascii="Verdana" w:hAnsi="Verdana"/>
          <w:sz w:val="20"/>
          <w:szCs w:val="20"/>
        </w:rPr>
        <w:t>лекторами</w:t>
      </w:r>
      <w:r w:rsidRPr="00DC1BE1">
        <w:rPr>
          <w:rFonts w:ascii="Verdana" w:hAnsi="Verdana"/>
          <w:sz w:val="20"/>
          <w:szCs w:val="20"/>
        </w:rPr>
        <w:t>. Говорить друг с другом, дать высказать свою точку зрения. Создается атмосфера общности, что работает целая команда, создается что-то динамичное.</w:t>
      </w:r>
    </w:p>
    <w:p w:rsidR="00462E3B" w:rsidRPr="00DC1BE1" w:rsidRDefault="00462E3B" w:rsidP="00462E3B">
      <w:pPr>
        <w:ind w:left="426"/>
        <w:jc w:val="both"/>
        <w:rPr>
          <w:rFonts w:ascii="Verdana" w:hAnsi="Verdana"/>
          <w:sz w:val="20"/>
          <w:szCs w:val="20"/>
        </w:rPr>
      </w:pPr>
    </w:p>
    <w:p w:rsidR="00462E3B" w:rsidRPr="00DC1BE1" w:rsidRDefault="00462E3B" w:rsidP="00462E3B">
      <w:pPr>
        <w:ind w:left="426"/>
        <w:jc w:val="both"/>
        <w:rPr>
          <w:rFonts w:ascii="Verdana" w:hAnsi="Verdana"/>
          <w:sz w:val="20"/>
          <w:szCs w:val="20"/>
        </w:rPr>
      </w:pPr>
      <w:r w:rsidRPr="00DC1BE1">
        <w:rPr>
          <w:rFonts w:ascii="Verdana" w:hAnsi="Verdana"/>
          <w:sz w:val="20"/>
          <w:szCs w:val="20"/>
        </w:rPr>
        <w:t>10.Создавать ситуацию партнерства. Один работает с компьютером, другой передает материал.</w:t>
      </w:r>
    </w:p>
    <w:p w:rsidR="00462E3B" w:rsidRPr="00DC1BE1" w:rsidRDefault="00462E3B" w:rsidP="00462E3B">
      <w:pPr>
        <w:ind w:left="426"/>
        <w:jc w:val="both"/>
        <w:rPr>
          <w:rFonts w:ascii="Verdana" w:hAnsi="Verdana"/>
          <w:sz w:val="20"/>
          <w:szCs w:val="20"/>
        </w:rPr>
      </w:pPr>
    </w:p>
    <w:p w:rsidR="00462E3B" w:rsidRPr="00DC1BE1" w:rsidRDefault="00462E3B" w:rsidP="00462E3B">
      <w:pPr>
        <w:ind w:left="426"/>
        <w:jc w:val="both"/>
        <w:rPr>
          <w:rFonts w:ascii="Verdana" w:hAnsi="Verdana"/>
          <w:sz w:val="20"/>
          <w:szCs w:val="20"/>
        </w:rPr>
      </w:pPr>
      <w:r w:rsidRPr="00DC1BE1">
        <w:rPr>
          <w:rFonts w:ascii="Verdana" w:hAnsi="Verdana"/>
          <w:sz w:val="20"/>
          <w:szCs w:val="20"/>
        </w:rPr>
        <w:t xml:space="preserve">11.Посидеть </w:t>
      </w:r>
      <w:r w:rsidR="00410766" w:rsidRPr="00DC1BE1">
        <w:rPr>
          <w:rFonts w:ascii="Verdana" w:hAnsi="Verdana"/>
          <w:sz w:val="20"/>
          <w:szCs w:val="20"/>
        </w:rPr>
        <w:t>лектору</w:t>
      </w:r>
      <w:r w:rsidRPr="00DC1BE1">
        <w:rPr>
          <w:rFonts w:ascii="Verdana" w:hAnsi="Verdana"/>
          <w:sz w:val="20"/>
          <w:szCs w:val="20"/>
        </w:rPr>
        <w:t xml:space="preserve"> в качестве зрителя, чтобы почувствова</w:t>
      </w:r>
      <w:r w:rsidR="00410766" w:rsidRPr="00DC1BE1">
        <w:rPr>
          <w:rFonts w:ascii="Verdana" w:hAnsi="Verdana"/>
          <w:sz w:val="20"/>
          <w:szCs w:val="20"/>
        </w:rPr>
        <w:t>ть, что это такое, быть слушателем</w:t>
      </w:r>
      <w:r w:rsidRPr="00DC1BE1">
        <w:rPr>
          <w:rFonts w:ascii="Verdana" w:hAnsi="Verdana"/>
          <w:sz w:val="20"/>
          <w:szCs w:val="20"/>
        </w:rPr>
        <w:t xml:space="preserve">. Мысль теряет направление. Увидеть преимущества и недостатки виртуального обучения.  </w:t>
      </w:r>
    </w:p>
    <w:p w:rsidR="00462E3B" w:rsidRPr="00DC1BE1" w:rsidRDefault="00462E3B" w:rsidP="00462E3B">
      <w:pPr>
        <w:ind w:left="426"/>
        <w:jc w:val="both"/>
        <w:rPr>
          <w:rFonts w:ascii="Verdana" w:hAnsi="Verdana"/>
          <w:sz w:val="20"/>
          <w:szCs w:val="20"/>
        </w:rPr>
      </w:pPr>
    </w:p>
    <w:p w:rsidR="00462E3B" w:rsidRPr="00DC1BE1" w:rsidRDefault="00462E3B" w:rsidP="00462E3B">
      <w:pPr>
        <w:ind w:left="426"/>
        <w:jc w:val="both"/>
        <w:rPr>
          <w:rFonts w:ascii="Verdana" w:hAnsi="Verdana"/>
          <w:sz w:val="20"/>
          <w:szCs w:val="20"/>
        </w:rPr>
      </w:pPr>
      <w:r w:rsidRPr="00DC1BE1">
        <w:rPr>
          <w:rFonts w:ascii="Verdana" w:hAnsi="Verdana"/>
          <w:sz w:val="20"/>
          <w:szCs w:val="20"/>
        </w:rPr>
        <w:t xml:space="preserve">12. В конце </w:t>
      </w:r>
      <w:r w:rsidR="00410766" w:rsidRPr="00DC1BE1">
        <w:rPr>
          <w:rFonts w:ascii="Verdana" w:hAnsi="Verdana"/>
          <w:sz w:val="20"/>
          <w:szCs w:val="20"/>
        </w:rPr>
        <w:t>лекции</w:t>
      </w:r>
      <w:r w:rsidRPr="00DC1BE1">
        <w:rPr>
          <w:rFonts w:ascii="Verdana" w:hAnsi="Verdana"/>
          <w:sz w:val="20"/>
          <w:szCs w:val="20"/>
        </w:rPr>
        <w:t xml:space="preserve"> собрать все вопросы и реакции и почитать. Можно увидеть процесс развития </w:t>
      </w:r>
      <w:r w:rsidR="00410766" w:rsidRPr="00DC1BE1">
        <w:rPr>
          <w:rFonts w:ascii="Verdana" w:hAnsi="Verdana"/>
          <w:sz w:val="20"/>
          <w:szCs w:val="20"/>
        </w:rPr>
        <w:t>лекции</w:t>
      </w:r>
      <w:r w:rsidRPr="00DC1BE1">
        <w:rPr>
          <w:rFonts w:ascii="Verdana" w:hAnsi="Verdana"/>
          <w:sz w:val="20"/>
          <w:szCs w:val="20"/>
        </w:rPr>
        <w:t xml:space="preserve">. На этом можно многому научиться. </w:t>
      </w:r>
    </w:p>
    <w:p w:rsidR="00462E3B" w:rsidRPr="00DC1BE1" w:rsidRDefault="00462E3B" w:rsidP="00462E3B">
      <w:pPr>
        <w:ind w:left="426"/>
        <w:jc w:val="both"/>
        <w:rPr>
          <w:rFonts w:ascii="Verdana" w:hAnsi="Verdana"/>
          <w:sz w:val="20"/>
          <w:szCs w:val="20"/>
          <w:highlight w:val="yellow"/>
        </w:rPr>
      </w:pPr>
    </w:p>
    <w:p w:rsidR="00462E3B" w:rsidRPr="00DC1BE1" w:rsidRDefault="00462E3B" w:rsidP="00462E3B">
      <w:pPr>
        <w:ind w:left="426"/>
        <w:jc w:val="both"/>
        <w:rPr>
          <w:rFonts w:ascii="Verdana" w:hAnsi="Verdana"/>
          <w:sz w:val="20"/>
          <w:szCs w:val="20"/>
        </w:rPr>
      </w:pPr>
      <w:r w:rsidRPr="00DC1BE1">
        <w:rPr>
          <w:rFonts w:ascii="Verdana" w:hAnsi="Verdana"/>
          <w:sz w:val="20"/>
          <w:szCs w:val="20"/>
        </w:rPr>
        <w:t>13. Ссылки на сайты нужно писать. Повторять несколько раз.</w:t>
      </w:r>
    </w:p>
    <w:p w:rsidR="00462E3B" w:rsidRPr="00DC1BE1" w:rsidRDefault="00462E3B" w:rsidP="00462E3B">
      <w:pPr>
        <w:ind w:left="426"/>
        <w:jc w:val="both"/>
        <w:rPr>
          <w:rFonts w:ascii="Verdana" w:hAnsi="Verdana"/>
          <w:sz w:val="20"/>
          <w:szCs w:val="20"/>
        </w:rPr>
      </w:pPr>
    </w:p>
    <w:p w:rsidR="00462E3B" w:rsidRPr="00DC1BE1" w:rsidRDefault="00410766" w:rsidP="00462E3B">
      <w:pPr>
        <w:ind w:left="426"/>
        <w:jc w:val="both"/>
        <w:rPr>
          <w:rFonts w:ascii="Verdana" w:hAnsi="Verdana"/>
          <w:sz w:val="20"/>
          <w:szCs w:val="20"/>
        </w:rPr>
      </w:pPr>
      <w:r w:rsidRPr="00DC1BE1">
        <w:rPr>
          <w:rFonts w:ascii="Verdana" w:hAnsi="Verdana"/>
          <w:sz w:val="20"/>
          <w:szCs w:val="20"/>
        </w:rPr>
        <w:t>14</w:t>
      </w:r>
      <w:r w:rsidR="00462E3B" w:rsidRPr="00DC1BE1">
        <w:rPr>
          <w:rFonts w:ascii="Verdana" w:hAnsi="Verdana"/>
          <w:sz w:val="20"/>
          <w:szCs w:val="20"/>
        </w:rPr>
        <w:t xml:space="preserve">.Следует включать в </w:t>
      </w:r>
      <w:r w:rsidRPr="00DC1BE1">
        <w:rPr>
          <w:rFonts w:ascii="Verdana" w:hAnsi="Verdana"/>
          <w:sz w:val="20"/>
          <w:szCs w:val="20"/>
        </w:rPr>
        <w:t>лекцию презентации, видео и другие наглядные материалы</w:t>
      </w:r>
      <w:r w:rsidR="00462E3B" w:rsidRPr="00DC1BE1">
        <w:rPr>
          <w:rFonts w:ascii="Verdana" w:hAnsi="Verdana"/>
          <w:sz w:val="20"/>
          <w:szCs w:val="20"/>
        </w:rPr>
        <w:t xml:space="preserve">. Это придает разнообразие </w:t>
      </w:r>
      <w:r w:rsidRPr="00DC1BE1">
        <w:rPr>
          <w:rFonts w:ascii="Verdana" w:hAnsi="Verdana"/>
          <w:sz w:val="20"/>
          <w:szCs w:val="20"/>
        </w:rPr>
        <w:t>лекции</w:t>
      </w:r>
      <w:r w:rsidR="00462E3B" w:rsidRPr="00DC1BE1">
        <w:rPr>
          <w:rFonts w:ascii="Verdana" w:hAnsi="Verdana"/>
          <w:sz w:val="20"/>
          <w:szCs w:val="20"/>
        </w:rPr>
        <w:t>, дает возможность лектору расслабиться.</w:t>
      </w:r>
    </w:p>
    <w:p w:rsidR="00462E3B" w:rsidRPr="00DC1BE1" w:rsidRDefault="00462E3B" w:rsidP="00462E3B">
      <w:pPr>
        <w:ind w:left="426"/>
        <w:jc w:val="both"/>
        <w:rPr>
          <w:rFonts w:ascii="Verdana" w:hAnsi="Verdana"/>
          <w:sz w:val="20"/>
          <w:szCs w:val="20"/>
        </w:rPr>
      </w:pPr>
    </w:p>
    <w:p w:rsidR="00462E3B" w:rsidRPr="00DC1BE1" w:rsidRDefault="00462E3B" w:rsidP="00462E3B">
      <w:pPr>
        <w:ind w:left="426"/>
        <w:jc w:val="both"/>
        <w:rPr>
          <w:rFonts w:ascii="Verdana" w:hAnsi="Verdana"/>
          <w:sz w:val="20"/>
          <w:szCs w:val="20"/>
        </w:rPr>
      </w:pPr>
      <w:r w:rsidRPr="00DC1BE1">
        <w:rPr>
          <w:rFonts w:ascii="Verdana" w:hAnsi="Verdana"/>
          <w:sz w:val="20"/>
          <w:szCs w:val="20"/>
        </w:rPr>
        <w:t>1</w:t>
      </w:r>
      <w:r w:rsidR="00410766" w:rsidRPr="00DC1BE1">
        <w:rPr>
          <w:rFonts w:ascii="Verdana" w:hAnsi="Verdana"/>
          <w:sz w:val="20"/>
          <w:szCs w:val="20"/>
        </w:rPr>
        <w:t>5</w:t>
      </w:r>
      <w:r w:rsidRPr="00DC1BE1">
        <w:rPr>
          <w:rFonts w:ascii="Verdana" w:hAnsi="Verdana"/>
          <w:sz w:val="20"/>
          <w:szCs w:val="20"/>
        </w:rPr>
        <w:t xml:space="preserve">. Виртуальный </w:t>
      </w:r>
      <w:r w:rsidR="00410766" w:rsidRPr="00DC1BE1">
        <w:rPr>
          <w:rFonts w:ascii="Verdana" w:hAnsi="Verdana"/>
          <w:sz w:val="20"/>
          <w:szCs w:val="20"/>
        </w:rPr>
        <w:t>лекция</w:t>
      </w:r>
      <w:r w:rsidRPr="00DC1BE1">
        <w:rPr>
          <w:rFonts w:ascii="Verdana" w:hAnsi="Verdana"/>
          <w:sz w:val="20"/>
          <w:szCs w:val="20"/>
        </w:rPr>
        <w:t xml:space="preserve"> требует б</w:t>
      </w:r>
      <w:r w:rsidRPr="00DC1BE1">
        <w:rPr>
          <w:rFonts w:ascii="Verdana" w:hAnsi="Verdana"/>
          <w:b/>
          <w:sz w:val="20"/>
          <w:szCs w:val="20"/>
        </w:rPr>
        <w:t>о</w:t>
      </w:r>
      <w:r w:rsidRPr="00DC1BE1">
        <w:rPr>
          <w:rFonts w:ascii="Verdana" w:hAnsi="Verdana"/>
          <w:sz w:val="20"/>
          <w:szCs w:val="20"/>
        </w:rPr>
        <w:t>льшей подготовки. Рекомендуется запоминать имена, узнавать с</w:t>
      </w:r>
      <w:r w:rsidR="00410766" w:rsidRPr="00DC1BE1">
        <w:rPr>
          <w:rFonts w:ascii="Verdana" w:hAnsi="Verdana"/>
          <w:sz w:val="20"/>
          <w:szCs w:val="20"/>
        </w:rPr>
        <w:t>лушателей</w:t>
      </w:r>
      <w:r w:rsidRPr="00DC1BE1">
        <w:rPr>
          <w:rFonts w:ascii="Verdana" w:hAnsi="Verdana"/>
          <w:sz w:val="20"/>
          <w:szCs w:val="20"/>
        </w:rPr>
        <w:t>. Их количество может быть различным. Отвечать на вопросы с</w:t>
      </w:r>
      <w:r w:rsidR="00410766" w:rsidRPr="00DC1BE1">
        <w:rPr>
          <w:rFonts w:ascii="Verdana" w:hAnsi="Verdana"/>
          <w:sz w:val="20"/>
          <w:szCs w:val="20"/>
        </w:rPr>
        <w:t>лушателей</w:t>
      </w:r>
      <w:r w:rsidRPr="00DC1BE1">
        <w:rPr>
          <w:rFonts w:ascii="Verdana" w:hAnsi="Verdana"/>
          <w:sz w:val="20"/>
          <w:szCs w:val="20"/>
        </w:rPr>
        <w:t xml:space="preserve">. Покрыть недостаток личного контакта подготовкой к </w:t>
      </w:r>
      <w:r w:rsidR="00410766" w:rsidRPr="00DC1BE1">
        <w:rPr>
          <w:rFonts w:ascii="Verdana" w:hAnsi="Verdana"/>
          <w:sz w:val="20"/>
          <w:szCs w:val="20"/>
        </w:rPr>
        <w:t>лекции</w:t>
      </w:r>
      <w:r w:rsidRPr="00DC1BE1">
        <w:rPr>
          <w:rFonts w:ascii="Verdana" w:hAnsi="Verdana"/>
          <w:sz w:val="20"/>
          <w:szCs w:val="20"/>
        </w:rPr>
        <w:t xml:space="preserve">. </w:t>
      </w:r>
    </w:p>
    <w:p w:rsidR="00462E3B" w:rsidRPr="00DC1BE1" w:rsidRDefault="00462E3B" w:rsidP="00462E3B">
      <w:pPr>
        <w:ind w:left="426"/>
        <w:jc w:val="both"/>
        <w:rPr>
          <w:rFonts w:ascii="Verdana" w:hAnsi="Verdana"/>
          <w:sz w:val="20"/>
          <w:szCs w:val="20"/>
        </w:rPr>
      </w:pPr>
    </w:p>
    <w:p w:rsidR="00462E3B" w:rsidRPr="00DC1BE1" w:rsidRDefault="00462E3B" w:rsidP="00462E3B">
      <w:pPr>
        <w:ind w:left="426"/>
        <w:jc w:val="both"/>
        <w:rPr>
          <w:rFonts w:ascii="Verdana" w:hAnsi="Verdana"/>
          <w:sz w:val="20"/>
          <w:szCs w:val="20"/>
        </w:rPr>
      </w:pPr>
      <w:r w:rsidRPr="00DC1BE1">
        <w:rPr>
          <w:rFonts w:ascii="Verdana" w:hAnsi="Verdana"/>
          <w:sz w:val="20"/>
          <w:szCs w:val="20"/>
        </w:rPr>
        <w:t>1</w:t>
      </w:r>
      <w:r w:rsidR="00410766" w:rsidRPr="00DC1BE1">
        <w:rPr>
          <w:rFonts w:ascii="Verdana" w:hAnsi="Verdana"/>
          <w:sz w:val="20"/>
          <w:szCs w:val="20"/>
        </w:rPr>
        <w:t>6</w:t>
      </w:r>
      <w:r w:rsidRPr="00DC1BE1">
        <w:rPr>
          <w:rFonts w:ascii="Verdana" w:hAnsi="Verdana"/>
          <w:sz w:val="20"/>
          <w:szCs w:val="20"/>
        </w:rPr>
        <w:t xml:space="preserve">.Желательно просматривать свои </w:t>
      </w:r>
      <w:r w:rsidR="00410766" w:rsidRPr="00DC1BE1">
        <w:rPr>
          <w:rFonts w:ascii="Verdana" w:hAnsi="Verdana"/>
          <w:sz w:val="20"/>
          <w:szCs w:val="20"/>
        </w:rPr>
        <w:t>лекции</w:t>
      </w:r>
      <w:r w:rsidRPr="00DC1BE1">
        <w:rPr>
          <w:rFonts w:ascii="Verdana" w:hAnsi="Verdana"/>
          <w:sz w:val="20"/>
          <w:szCs w:val="20"/>
        </w:rPr>
        <w:t>.</w:t>
      </w:r>
    </w:p>
    <w:p w:rsidR="00462E3B" w:rsidRPr="00DC1BE1" w:rsidRDefault="00462E3B" w:rsidP="00462E3B">
      <w:pPr>
        <w:jc w:val="both"/>
        <w:rPr>
          <w:rFonts w:ascii="Verdana" w:hAnsi="Verdana"/>
          <w:sz w:val="20"/>
          <w:szCs w:val="20"/>
        </w:rPr>
      </w:pPr>
    </w:p>
    <w:p w:rsidR="00462E3B" w:rsidRPr="00DC1BE1" w:rsidRDefault="00462E3B" w:rsidP="00462E3B">
      <w:pPr>
        <w:jc w:val="both"/>
        <w:rPr>
          <w:rFonts w:ascii="Verdana" w:hAnsi="Verdana"/>
          <w:sz w:val="20"/>
          <w:szCs w:val="20"/>
        </w:rPr>
      </w:pPr>
      <w:r w:rsidRPr="00DC1BE1">
        <w:rPr>
          <w:rFonts w:ascii="Verdana" w:hAnsi="Verdana"/>
          <w:sz w:val="20"/>
          <w:szCs w:val="20"/>
        </w:rPr>
        <w:t>Виртуальное обучение имеет свои перспективы, малое количество людей может обучать большое количество т. к. нет ограничений в пространстве и времени.</w:t>
      </w:r>
    </w:p>
    <w:p w:rsidR="008938B7" w:rsidRPr="00DC1BE1" w:rsidRDefault="008938B7" w:rsidP="008938B7">
      <w:pPr>
        <w:rPr>
          <w:rFonts w:ascii="Verdana" w:hAnsi="Verdana"/>
          <w:sz w:val="20"/>
          <w:szCs w:val="20"/>
        </w:rPr>
      </w:pPr>
      <w:r w:rsidRPr="00DC1BE1">
        <w:rPr>
          <w:rFonts w:ascii="Verdana" w:hAnsi="Verdana"/>
          <w:sz w:val="20"/>
          <w:szCs w:val="20"/>
        </w:rPr>
        <w:t>--------------------</w:t>
      </w:r>
    </w:p>
    <w:p w:rsidR="00DC1BE1" w:rsidRDefault="00DC1BE1" w:rsidP="00DC1BE1">
      <w:pPr>
        <w:rPr>
          <w:rFonts w:ascii="Verdana" w:hAnsi="Verdana"/>
          <w:b/>
          <w:sz w:val="20"/>
          <w:szCs w:val="20"/>
        </w:rPr>
      </w:pPr>
      <w:r w:rsidRPr="00DC1BE1">
        <w:rPr>
          <w:rFonts w:ascii="Verdana" w:hAnsi="Verdana"/>
          <w:b/>
          <w:sz w:val="20"/>
          <w:szCs w:val="20"/>
        </w:rPr>
        <w:t>Контрольные задания:</w:t>
      </w:r>
    </w:p>
    <w:p w:rsidR="00DC1BE1" w:rsidRPr="00DC1BE1" w:rsidRDefault="00DC1BE1" w:rsidP="00DC1BE1">
      <w:pPr>
        <w:rPr>
          <w:rFonts w:ascii="Verdana" w:hAnsi="Verdana"/>
          <w:b/>
          <w:sz w:val="20"/>
          <w:szCs w:val="20"/>
        </w:rPr>
      </w:pPr>
    </w:p>
    <w:p w:rsidR="00360F3B" w:rsidRPr="00DC1BE1" w:rsidRDefault="00360F3B" w:rsidP="000B7A95">
      <w:pPr>
        <w:numPr>
          <w:ilvl w:val="0"/>
          <w:numId w:val="32"/>
        </w:numPr>
        <w:jc w:val="both"/>
        <w:rPr>
          <w:rFonts w:ascii="Verdana" w:hAnsi="Verdana"/>
          <w:sz w:val="20"/>
          <w:szCs w:val="20"/>
        </w:rPr>
      </w:pPr>
      <w:r w:rsidRPr="00DC1BE1">
        <w:rPr>
          <w:rFonts w:ascii="Verdana" w:hAnsi="Verdana"/>
          <w:sz w:val="20"/>
          <w:szCs w:val="20"/>
        </w:rPr>
        <w:t>Вы  проводите лекцию вдвоем, как предлагаете передавать слово друг другу, чтобы не перебивать друг друга, и чтобы ваш партнер сразу понял, что вы сейчас возьмете слово?</w:t>
      </w:r>
    </w:p>
    <w:p w:rsidR="00723562" w:rsidRPr="00DC1BE1" w:rsidRDefault="00360F3B" w:rsidP="000B7A95">
      <w:pPr>
        <w:numPr>
          <w:ilvl w:val="0"/>
          <w:numId w:val="32"/>
        </w:numPr>
        <w:jc w:val="both"/>
        <w:rPr>
          <w:rFonts w:ascii="Verdana" w:hAnsi="Verdana"/>
          <w:sz w:val="20"/>
          <w:szCs w:val="20"/>
        </w:rPr>
      </w:pPr>
      <w:r w:rsidRPr="00DC1BE1">
        <w:rPr>
          <w:rFonts w:ascii="Verdana" w:hAnsi="Verdana"/>
          <w:sz w:val="20"/>
          <w:szCs w:val="20"/>
        </w:rPr>
        <w:t>Какими словами вы попытаетесь передать , что вы со слушателями партнеры, вместе ищите ответы на  проблемы, которые обсуждаются в лекции ?</w:t>
      </w:r>
    </w:p>
    <w:p w:rsidR="000B7A95" w:rsidRPr="00DC1BE1" w:rsidRDefault="000B7A95" w:rsidP="000B7A95">
      <w:pPr>
        <w:numPr>
          <w:ilvl w:val="0"/>
          <w:numId w:val="32"/>
        </w:numPr>
        <w:rPr>
          <w:rFonts w:ascii="Verdana" w:hAnsi="Verdana"/>
          <w:sz w:val="20"/>
          <w:szCs w:val="20"/>
        </w:rPr>
      </w:pPr>
      <w:r w:rsidRPr="00DC1BE1">
        <w:rPr>
          <w:rFonts w:ascii="Verdana" w:hAnsi="Verdana"/>
          <w:sz w:val="20"/>
          <w:szCs w:val="20"/>
        </w:rPr>
        <w:t>Каким образом стимулировать слушателей задавать вопросы, а не отсиживаться за экраном монитора</w:t>
      </w:r>
    </w:p>
    <w:p w:rsidR="000B7A95" w:rsidRPr="00DC1BE1" w:rsidRDefault="000B7A95" w:rsidP="000B7A95">
      <w:pPr>
        <w:numPr>
          <w:ilvl w:val="0"/>
          <w:numId w:val="32"/>
        </w:numPr>
        <w:rPr>
          <w:rFonts w:ascii="Verdana" w:hAnsi="Verdana"/>
          <w:sz w:val="20"/>
          <w:szCs w:val="20"/>
        </w:rPr>
      </w:pPr>
      <w:r w:rsidRPr="00DC1BE1">
        <w:rPr>
          <w:rFonts w:ascii="Verdana" w:hAnsi="Verdana"/>
          <w:sz w:val="20"/>
          <w:szCs w:val="20"/>
        </w:rPr>
        <w:t>Какие еще возможны способы создать ощущение единства между людьми, кроме перечисления названий городов, стран и имен людей, участвующих в лекции?</w:t>
      </w:r>
    </w:p>
    <w:p w:rsidR="000B7A95" w:rsidRPr="00DC1BE1" w:rsidRDefault="000B7A95" w:rsidP="00DC1BE1">
      <w:pPr>
        <w:numPr>
          <w:ilvl w:val="0"/>
          <w:numId w:val="32"/>
        </w:numPr>
        <w:jc w:val="both"/>
        <w:rPr>
          <w:rFonts w:ascii="Verdana" w:hAnsi="Verdana"/>
          <w:sz w:val="20"/>
          <w:szCs w:val="20"/>
        </w:rPr>
      </w:pPr>
      <w:r w:rsidRPr="00DC1BE1">
        <w:rPr>
          <w:rFonts w:ascii="Verdana" w:hAnsi="Verdana"/>
          <w:sz w:val="20"/>
          <w:szCs w:val="20"/>
        </w:rPr>
        <w:t xml:space="preserve">Посмотрите любую воскресную лекцию доктора Лайтмана и опишите ее с точки </w:t>
      </w:r>
      <w:r w:rsidR="00DC1BE1">
        <w:rPr>
          <w:rFonts w:ascii="Verdana" w:hAnsi="Verdana"/>
          <w:sz w:val="20"/>
          <w:szCs w:val="20"/>
        </w:rPr>
        <w:t xml:space="preserve"> </w:t>
      </w:r>
      <w:r w:rsidRPr="00DC1BE1">
        <w:rPr>
          <w:rFonts w:ascii="Verdana" w:hAnsi="Verdana"/>
          <w:sz w:val="20"/>
          <w:szCs w:val="20"/>
        </w:rPr>
        <w:t>зрения советов данного урока.</w:t>
      </w:r>
      <w:bookmarkStart w:id="0" w:name="_GoBack"/>
      <w:bookmarkEnd w:id="0"/>
    </w:p>
    <w:sectPr w:rsidR="000B7A95" w:rsidRPr="00DC1BE1" w:rsidSect="00462E3B">
      <w:pgSz w:w="11906" w:h="16838"/>
      <w:pgMar w:top="719" w:right="850" w:bottom="5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1421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44875F8"/>
    <w:multiLevelType w:val="hybridMultilevel"/>
    <w:tmpl w:val="EE8895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7B25562"/>
    <w:multiLevelType w:val="hybridMultilevel"/>
    <w:tmpl w:val="5546F50A"/>
    <w:lvl w:ilvl="0" w:tplc="1F8CBCFA">
      <w:start w:val="6"/>
      <w:numFmt w:val="decimal"/>
      <w:lvlText w:val="%1."/>
      <w:lvlJc w:val="left"/>
      <w:pPr>
        <w:tabs>
          <w:tab w:val="num" w:pos="900"/>
        </w:tabs>
        <w:ind w:left="900" w:hanging="360"/>
      </w:pPr>
      <w:rPr>
        <w:rFonts w:hint="default"/>
        <w:b/>
      </w:rPr>
    </w:lvl>
    <w:lvl w:ilvl="1" w:tplc="04190019">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nsid w:val="14194813"/>
    <w:multiLevelType w:val="hybridMultilevel"/>
    <w:tmpl w:val="5516BEE8"/>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4D973D8"/>
    <w:multiLevelType w:val="hybridMultilevel"/>
    <w:tmpl w:val="E2A44D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6D21871"/>
    <w:multiLevelType w:val="hybridMultilevel"/>
    <w:tmpl w:val="95B27B0C"/>
    <w:lvl w:ilvl="0" w:tplc="141268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0B3E25"/>
    <w:multiLevelType w:val="hybridMultilevel"/>
    <w:tmpl w:val="2FF4FDD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8397F0F"/>
    <w:multiLevelType w:val="hybridMultilevel"/>
    <w:tmpl w:val="7AB28642"/>
    <w:lvl w:ilvl="0" w:tplc="04190001">
      <w:start w:val="1"/>
      <w:numFmt w:val="bullet"/>
      <w:lvlText w:val=""/>
      <w:lvlJc w:val="left"/>
      <w:pPr>
        <w:tabs>
          <w:tab w:val="num" w:pos="1100"/>
        </w:tabs>
        <w:ind w:left="1100" w:hanging="360"/>
      </w:pPr>
      <w:rPr>
        <w:rFonts w:ascii="Symbol" w:hAnsi="Symbol" w:hint="default"/>
      </w:rPr>
    </w:lvl>
    <w:lvl w:ilvl="1" w:tplc="04190003" w:tentative="1">
      <w:start w:val="1"/>
      <w:numFmt w:val="bullet"/>
      <w:lvlText w:val="o"/>
      <w:lvlJc w:val="left"/>
      <w:pPr>
        <w:tabs>
          <w:tab w:val="num" w:pos="1820"/>
        </w:tabs>
        <w:ind w:left="1820" w:hanging="360"/>
      </w:pPr>
      <w:rPr>
        <w:rFonts w:ascii="Courier New" w:hAnsi="Courier New" w:cs="Courier New" w:hint="default"/>
      </w:rPr>
    </w:lvl>
    <w:lvl w:ilvl="2" w:tplc="04190005" w:tentative="1">
      <w:start w:val="1"/>
      <w:numFmt w:val="bullet"/>
      <w:lvlText w:val=""/>
      <w:lvlJc w:val="left"/>
      <w:pPr>
        <w:tabs>
          <w:tab w:val="num" w:pos="2540"/>
        </w:tabs>
        <w:ind w:left="2540" w:hanging="360"/>
      </w:pPr>
      <w:rPr>
        <w:rFonts w:ascii="Wingdings" w:hAnsi="Wingdings" w:hint="default"/>
      </w:rPr>
    </w:lvl>
    <w:lvl w:ilvl="3" w:tplc="04190001" w:tentative="1">
      <w:start w:val="1"/>
      <w:numFmt w:val="bullet"/>
      <w:lvlText w:val=""/>
      <w:lvlJc w:val="left"/>
      <w:pPr>
        <w:tabs>
          <w:tab w:val="num" w:pos="3260"/>
        </w:tabs>
        <w:ind w:left="3260" w:hanging="360"/>
      </w:pPr>
      <w:rPr>
        <w:rFonts w:ascii="Symbol" w:hAnsi="Symbol" w:hint="default"/>
      </w:rPr>
    </w:lvl>
    <w:lvl w:ilvl="4" w:tplc="04190003" w:tentative="1">
      <w:start w:val="1"/>
      <w:numFmt w:val="bullet"/>
      <w:lvlText w:val="o"/>
      <w:lvlJc w:val="left"/>
      <w:pPr>
        <w:tabs>
          <w:tab w:val="num" w:pos="3980"/>
        </w:tabs>
        <w:ind w:left="3980" w:hanging="360"/>
      </w:pPr>
      <w:rPr>
        <w:rFonts w:ascii="Courier New" w:hAnsi="Courier New" w:cs="Courier New" w:hint="default"/>
      </w:rPr>
    </w:lvl>
    <w:lvl w:ilvl="5" w:tplc="04190005" w:tentative="1">
      <w:start w:val="1"/>
      <w:numFmt w:val="bullet"/>
      <w:lvlText w:val=""/>
      <w:lvlJc w:val="left"/>
      <w:pPr>
        <w:tabs>
          <w:tab w:val="num" w:pos="4700"/>
        </w:tabs>
        <w:ind w:left="4700" w:hanging="360"/>
      </w:pPr>
      <w:rPr>
        <w:rFonts w:ascii="Wingdings" w:hAnsi="Wingdings" w:hint="default"/>
      </w:rPr>
    </w:lvl>
    <w:lvl w:ilvl="6" w:tplc="04190001" w:tentative="1">
      <w:start w:val="1"/>
      <w:numFmt w:val="bullet"/>
      <w:lvlText w:val=""/>
      <w:lvlJc w:val="left"/>
      <w:pPr>
        <w:tabs>
          <w:tab w:val="num" w:pos="5420"/>
        </w:tabs>
        <w:ind w:left="5420" w:hanging="360"/>
      </w:pPr>
      <w:rPr>
        <w:rFonts w:ascii="Symbol" w:hAnsi="Symbol" w:hint="default"/>
      </w:rPr>
    </w:lvl>
    <w:lvl w:ilvl="7" w:tplc="04190003" w:tentative="1">
      <w:start w:val="1"/>
      <w:numFmt w:val="bullet"/>
      <w:lvlText w:val="o"/>
      <w:lvlJc w:val="left"/>
      <w:pPr>
        <w:tabs>
          <w:tab w:val="num" w:pos="6140"/>
        </w:tabs>
        <w:ind w:left="6140" w:hanging="360"/>
      </w:pPr>
      <w:rPr>
        <w:rFonts w:ascii="Courier New" w:hAnsi="Courier New" w:cs="Courier New" w:hint="default"/>
      </w:rPr>
    </w:lvl>
    <w:lvl w:ilvl="8" w:tplc="04190005" w:tentative="1">
      <w:start w:val="1"/>
      <w:numFmt w:val="bullet"/>
      <w:lvlText w:val=""/>
      <w:lvlJc w:val="left"/>
      <w:pPr>
        <w:tabs>
          <w:tab w:val="num" w:pos="6860"/>
        </w:tabs>
        <w:ind w:left="6860" w:hanging="360"/>
      </w:pPr>
      <w:rPr>
        <w:rFonts w:ascii="Wingdings" w:hAnsi="Wingdings" w:hint="default"/>
      </w:rPr>
    </w:lvl>
  </w:abstractNum>
  <w:abstractNum w:abstractNumId="8">
    <w:nsid w:val="18FA7016"/>
    <w:multiLevelType w:val="hybridMultilevel"/>
    <w:tmpl w:val="EB9E98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58611B"/>
    <w:multiLevelType w:val="hybridMultilevel"/>
    <w:tmpl w:val="6F3812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1446BE"/>
    <w:multiLevelType w:val="hybridMultilevel"/>
    <w:tmpl w:val="AD6EEA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EC03647"/>
    <w:multiLevelType w:val="hybridMultilevel"/>
    <w:tmpl w:val="EC2A8C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1B22A1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1B40E1E"/>
    <w:multiLevelType w:val="hybridMultilevel"/>
    <w:tmpl w:val="9090887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361458F7"/>
    <w:multiLevelType w:val="multilevel"/>
    <w:tmpl w:val="AD562A8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8C87F6F"/>
    <w:multiLevelType w:val="hybridMultilevel"/>
    <w:tmpl w:val="444C74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9CF01A9"/>
    <w:multiLevelType w:val="hybridMultilevel"/>
    <w:tmpl w:val="61BCC29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FBA085A"/>
    <w:multiLevelType w:val="hybridMultilevel"/>
    <w:tmpl w:val="051C82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FFB3423"/>
    <w:multiLevelType w:val="hybridMultilevel"/>
    <w:tmpl w:val="A1384A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00C531F"/>
    <w:multiLevelType w:val="hybridMultilevel"/>
    <w:tmpl w:val="466C0F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638250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CA635BE"/>
    <w:multiLevelType w:val="hybridMultilevel"/>
    <w:tmpl w:val="4BDE0F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30AFDB2">
      <w:start w:val="1"/>
      <w:numFmt w:val="decimal"/>
      <w:lvlText w:val="%4."/>
      <w:lvlJc w:val="left"/>
      <w:pPr>
        <w:tabs>
          <w:tab w:val="num" w:pos="2880"/>
        </w:tabs>
        <w:ind w:left="2880" w:hanging="360"/>
      </w:pPr>
      <w:rPr>
        <w:rFonts w:ascii="Times New Roman" w:eastAsia="Times New Roman" w:hAnsi="Times New Roman" w:cs="Times New Roman"/>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D1033F6"/>
    <w:multiLevelType w:val="hybridMultilevel"/>
    <w:tmpl w:val="5F92BD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02309B3"/>
    <w:multiLevelType w:val="hybridMultilevel"/>
    <w:tmpl w:val="88489E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55D0BB9"/>
    <w:multiLevelType w:val="hybridMultilevel"/>
    <w:tmpl w:val="D4403D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61B1145"/>
    <w:multiLevelType w:val="hybridMultilevel"/>
    <w:tmpl w:val="654CA4FE"/>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98B6530"/>
    <w:multiLevelType w:val="hybridMultilevel"/>
    <w:tmpl w:val="FF66B4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F2D083B"/>
    <w:multiLevelType w:val="hybridMultilevel"/>
    <w:tmpl w:val="BD8425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2040F3D"/>
    <w:multiLevelType w:val="hybridMultilevel"/>
    <w:tmpl w:val="9C26C6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2300E3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50D6B7A"/>
    <w:multiLevelType w:val="hybridMultilevel"/>
    <w:tmpl w:val="E8DA8E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73C21D0C"/>
    <w:multiLevelType w:val="hybridMultilevel"/>
    <w:tmpl w:val="FFC851A8"/>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5811B38"/>
    <w:multiLevelType w:val="multilevel"/>
    <w:tmpl w:val="0EEE020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8A356CF"/>
    <w:multiLevelType w:val="hybridMultilevel"/>
    <w:tmpl w:val="2070E9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13"/>
  </w:num>
  <w:num w:numId="3">
    <w:abstractNumId w:val="1"/>
  </w:num>
  <w:num w:numId="4">
    <w:abstractNumId w:val="11"/>
  </w:num>
  <w:num w:numId="5">
    <w:abstractNumId w:val="27"/>
  </w:num>
  <w:num w:numId="6">
    <w:abstractNumId w:val="3"/>
  </w:num>
  <w:num w:numId="7">
    <w:abstractNumId w:val="23"/>
  </w:num>
  <w:num w:numId="8">
    <w:abstractNumId w:val="31"/>
  </w:num>
  <w:num w:numId="9">
    <w:abstractNumId w:val="22"/>
  </w:num>
  <w:num w:numId="10">
    <w:abstractNumId w:val="28"/>
  </w:num>
  <w:num w:numId="11">
    <w:abstractNumId w:val="17"/>
  </w:num>
  <w:num w:numId="12">
    <w:abstractNumId w:val="16"/>
  </w:num>
  <w:num w:numId="13">
    <w:abstractNumId w:val="7"/>
  </w:num>
  <w:num w:numId="14">
    <w:abstractNumId w:val="25"/>
  </w:num>
  <w:num w:numId="15">
    <w:abstractNumId w:val="21"/>
  </w:num>
  <w:num w:numId="16">
    <w:abstractNumId w:val="6"/>
  </w:num>
  <w:num w:numId="17">
    <w:abstractNumId w:val="2"/>
  </w:num>
  <w:num w:numId="18">
    <w:abstractNumId w:val="10"/>
  </w:num>
  <w:num w:numId="19">
    <w:abstractNumId w:val="4"/>
  </w:num>
  <w:num w:numId="20">
    <w:abstractNumId w:val="18"/>
  </w:num>
  <w:num w:numId="21">
    <w:abstractNumId w:val="5"/>
  </w:num>
  <w:num w:numId="22">
    <w:abstractNumId w:val="9"/>
  </w:num>
  <w:num w:numId="23">
    <w:abstractNumId w:val="14"/>
  </w:num>
  <w:num w:numId="24">
    <w:abstractNumId w:val="15"/>
  </w:num>
  <w:num w:numId="25">
    <w:abstractNumId w:val="12"/>
  </w:num>
  <w:num w:numId="26">
    <w:abstractNumId w:val="8"/>
  </w:num>
  <w:num w:numId="27">
    <w:abstractNumId w:val="24"/>
  </w:num>
  <w:num w:numId="28">
    <w:abstractNumId w:val="0"/>
  </w:num>
  <w:num w:numId="29">
    <w:abstractNumId w:val="30"/>
  </w:num>
  <w:num w:numId="30">
    <w:abstractNumId w:val="20"/>
  </w:num>
  <w:num w:numId="31">
    <w:abstractNumId w:val="33"/>
  </w:num>
  <w:num w:numId="32">
    <w:abstractNumId w:val="29"/>
  </w:num>
  <w:num w:numId="33">
    <w:abstractNumId w:val="19"/>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5481"/>
    <w:rsid w:val="00013909"/>
    <w:rsid w:val="000B7A95"/>
    <w:rsid w:val="00155D7E"/>
    <w:rsid w:val="001C4280"/>
    <w:rsid w:val="002066F7"/>
    <w:rsid w:val="00217E41"/>
    <w:rsid w:val="00304103"/>
    <w:rsid w:val="00306B6D"/>
    <w:rsid w:val="00335481"/>
    <w:rsid w:val="00360F3B"/>
    <w:rsid w:val="003B418E"/>
    <w:rsid w:val="003E5FEF"/>
    <w:rsid w:val="003E78D8"/>
    <w:rsid w:val="00410766"/>
    <w:rsid w:val="00462E3B"/>
    <w:rsid w:val="004C3247"/>
    <w:rsid w:val="004E2622"/>
    <w:rsid w:val="005100E4"/>
    <w:rsid w:val="00516814"/>
    <w:rsid w:val="005D2FE1"/>
    <w:rsid w:val="006B570C"/>
    <w:rsid w:val="00720A2C"/>
    <w:rsid w:val="00723562"/>
    <w:rsid w:val="00767467"/>
    <w:rsid w:val="007E1FE2"/>
    <w:rsid w:val="00811D89"/>
    <w:rsid w:val="00856A2F"/>
    <w:rsid w:val="00871A4F"/>
    <w:rsid w:val="008938B7"/>
    <w:rsid w:val="009B6F84"/>
    <w:rsid w:val="00A75259"/>
    <w:rsid w:val="00AB10ED"/>
    <w:rsid w:val="00B20D33"/>
    <w:rsid w:val="00B367BD"/>
    <w:rsid w:val="00B93449"/>
    <w:rsid w:val="00C10B95"/>
    <w:rsid w:val="00CE7144"/>
    <w:rsid w:val="00D65E78"/>
    <w:rsid w:val="00D85A58"/>
    <w:rsid w:val="00DC1BE1"/>
    <w:rsid w:val="00DE6399"/>
    <w:rsid w:val="00DF787F"/>
    <w:rsid w:val="00E217F1"/>
    <w:rsid w:val="00E9645E"/>
    <w:rsid w:val="00EB0A6E"/>
    <w:rsid w:val="00F90135"/>
    <w:rsid w:val="00FD6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4F9499F-3157-4062-912A-A1DFC53B5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548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35481"/>
    <w:pPr>
      <w:spacing w:before="100" w:beforeAutospacing="1" w:after="100" w:afterAutospacing="1"/>
    </w:pPr>
  </w:style>
  <w:style w:type="character" w:styleId="a4">
    <w:name w:val="Strong"/>
    <w:qFormat/>
    <w:rsid w:val="00335481"/>
    <w:rPr>
      <w:b/>
      <w:bCs/>
    </w:rPr>
  </w:style>
  <w:style w:type="character" w:styleId="a5">
    <w:name w:val="Hyperlink"/>
    <w:rsid w:val="00335481"/>
    <w:rPr>
      <w:color w:val="0000FF"/>
      <w:u w:val="single"/>
    </w:rPr>
  </w:style>
  <w:style w:type="paragraph" w:customStyle="1" w:styleId="a6">
    <w:name w:val="Абзац списка"/>
    <w:basedOn w:val="a"/>
    <w:qFormat/>
    <w:rsid w:val="00E217F1"/>
    <w:pPr>
      <w:ind w:left="720"/>
      <w:contextualSpacing/>
    </w:pPr>
  </w:style>
  <w:style w:type="paragraph" w:customStyle="1" w:styleId="1">
    <w:name w:val="Абзац списка1"/>
    <w:basedOn w:val="a"/>
    <w:qFormat/>
    <w:rsid w:val="00462E3B"/>
    <w:pPr>
      <w:ind w:left="708"/>
    </w:pPr>
  </w:style>
  <w:style w:type="character" w:styleId="a7">
    <w:name w:val="FollowedHyperlink"/>
    <w:rsid w:val="00DE6399"/>
    <w:rPr>
      <w:color w:val="800080"/>
      <w:u w:val="single"/>
    </w:rPr>
  </w:style>
  <w:style w:type="paragraph" w:customStyle="1" w:styleId="10">
    <w:name w:val="Абзац списку1"/>
    <w:basedOn w:val="a"/>
    <w:uiPriority w:val="34"/>
    <w:qFormat/>
    <w:rsid w:val="000B7A95"/>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3238</Words>
  <Characters>18462</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Брошюра для лекторов</vt:lpstr>
    </vt:vector>
  </TitlesOfParts>
  <Company>organization</Company>
  <LinksUpToDate>false</LinksUpToDate>
  <CharactersWithSpaces>21657</CharactersWithSpaces>
  <SharedDoc>false</SharedDoc>
  <HLinks>
    <vt:vector size="12" baseType="variant">
      <vt:variant>
        <vt:i4>7077928</vt:i4>
      </vt:variant>
      <vt:variant>
        <vt:i4>3</vt:i4>
      </vt:variant>
      <vt:variant>
        <vt:i4>0</vt:i4>
      </vt:variant>
      <vt:variant>
        <vt:i4>5</vt:i4>
      </vt:variant>
      <vt:variant>
        <vt:lpwstr>ftp://kabbala.fm/lekcii-isr-prepod7.htm</vt:lpwstr>
      </vt:variant>
      <vt:variant>
        <vt:lpwstr/>
      </vt:variant>
      <vt:variant>
        <vt:i4>7929965</vt:i4>
      </vt:variant>
      <vt:variant>
        <vt:i4>0</vt:i4>
      </vt:variant>
      <vt:variant>
        <vt:i4>0</vt:i4>
      </vt:variant>
      <vt:variant>
        <vt:i4>5</vt:i4>
      </vt:variant>
      <vt:variant>
        <vt:lpwstr>ftp://kabbala.fm/temi-ssilki-na7-lekcij.doc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Брошюра для лекторов</dc:title>
  <dc:subject/>
  <dc:creator>Galia</dc:creator>
  <cp:keywords/>
  <cp:lastModifiedBy>Irina</cp:lastModifiedBy>
  <cp:revision>2</cp:revision>
  <dcterms:created xsi:type="dcterms:W3CDTF">2014-08-01T15:50:00Z</dcterms:created>
  <dcterms:modified xsi:type="dcterms:W3CDTF">2014-08-01T15:50:00Z</dcterms:modified>
</cp:coreProperties>
</file>